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A" w:rsidRPr="00204B4F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>СОВЕТ НАРОДНЫХ ДЕПУТАТОВ</w:t>
      </w:r>
      <w:r w:rsidR="008D2E23" w:rsidRPr="00204B4F">
        <w:rPr>
          <w:rFonts w:ascii="Arial" w:hAnsi="Arial" w:cs="Arial"/>
          <w:sz w:val="24"/>
          <w:szCs w:val="24"/>
        </w:rPr>
        <w:t xml:space="preserve"> </w:t>
      </w:r>
      <w:r w:rsidR="00107EFD" w:rsidRPr="00204B4F">
        <w:rPr>
          <w:rFonts w:ascii="Arial" w:hAnsi="Arial" w:cs="Arial"/>
          <w:sz w:val="24"/>
          <w:szCs w:val="24"/>
        </w:rPr>
        <w:t>ГНИЛОВСКОГО</w:t>
      </w:r>
      <w:r w:rsidRPr="00204B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262A" w:rsidRPr="00204B4F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E262A" w:rsidRPr="00204B4F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>ВОРОНЕЖСКОЙ ОБЛАСТИ</w:t>
      </w:r>
    </w:p>
    <w:p w:rsidR="002E262A" w:rsidRPr="00204B4F" w:rsidRDefault="002E262A" w:rsidP="00795A39">
      <w:pPr>
        <w:jc w:val="center"/>
        <w:rPr>
          <w:rFonts w:ascii="Arial" w:hAnsi="Arial" w:cs="Arial"/>
          <w:sz w:val="24"/>
          <w:szCs w:val="24"/>
        </w:rPr>
      </w:pPr>
    </w:p>
    <w:p w:rsidR="002E262A" w:rsidRPr="00204B4F" w:rsidRDefault="002E262A" w:rsidP="00795A39">
      <w:pPr>
        <w:jc w:val="center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>РЕШЕНИЕ</w:t>
      </w:r>
    </w:p>
    <w:p w:rsidR="002E262A" w:rsidRPr="00204B4F" w:rsidRDefault="002E262A" w:rsidP="006B4A38">
      <w:pPr>
        <w:jc w:val="both"/>
        <w:rPr>
          <w:rFonts w:ascii="Arial" w:hAnsi="Arial" w:cs="Arial"/>
          <w:sz w:val="24"/>
          <w:szCs w:val="24"/>
        </w:rPr>
      </w:pPr>
    </w:p>
    <w:p w:rsidR="002E262A" w:rsidRPr="00204B4F" w:rsidRDefault="00735FAD" w:rsidP="00795A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15.03.2022</w:t>
      </w:r>
      <w:r w:rsidR="00795A39" w:rsidRPr="00204B4F">
        <w:rPr>
          <w:rFonts w:ascii="Arial" w:hAnsi="Arial" w:cs="Arial"/>
          <w:sz w:val="24"/>
          <w:szCs w:val="24"/>
        </w:rPr>
        <w:t xml:space="preserve"> </w:t>
      </w:r>
      <w:r w:rsidR="002E262A" w:rsidRPr="00204B4F">
        <w:rPr>
          <w:rFonts w:ascii="Arial" w:hAnsi="Arial" w:cs="Arial"/>
          <w:sz w:val="24"/>
          <w:szCs w:val="24"/>
        </w:rPr>
        <w:t>г</w:t>
      </w:r>
      <w:r w:rsidR="00795A39" w:rsidRPr="00204B4F">
        <w:rPr>
          <w:rFonts w:ascii="Arial" w:hAnsi="Arial" w:cs="Arial"/>
          <w:sz w:val="24"/>
          <w:szCs w:val="24"/>
        </w:rPr>
        <w:t xml:space="preserve">ода </w:t>
      </w:r>
      <w:r w:rsidR="002E262A" w:rsidRPr="00204B4F">
        <w:rPr>
          <w:rFonts w:ascii="Arial" w:hAnsi="Arial" w:cs="Arial"/>
          <w:sz w:val="24"/>
          <w:szCs w:val="24"/>
        </w:rPr>
        <w:t>№</w:t>
      </w:r>
      <w:r w:rsidR="00732745" w:rsidRPr="00204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</w:t>
      </w:r>
    </w:p>
    <w:p w:rsidR="00735FAD" w:rsidRPr="00CE1D14" w:rsidRDefault="00174FFE" w:rsidP="00735FAD">
      <w:pPr>
        <w:ind w:right="3684"/>
        <w:jc w:val="both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2"/>
          <w:shd w:val="clear" w:color="auto" w:fill="FFFFFF"/>
        </w:rPr>
        <w:t xml:space="preserve">О внесении изменений и дополнений в решение Совета народных депутатов Гниловского сельского поселения Острогожского муниципального района </w:t>
      </w:r>
      <w:r w:rsidRPr="00735FAD">
        <w:rPr>
          <w:rFonts w:ascii="Arial" w:hAnsi="Arial" w:cs="Arial"/>
          <w:sz w:val="24"/>
          <w:szCs w:val="22"/>
          <w:shd w:val="clear" w:color="auto" w:fill="FFFFFF"/>
        </w:rPr>
        <w:t xml:space="preserve">Воронежской области от </w:t>
      </w:r>
      <w:r w:rsidR="005C0503">
        <w:rPr>
          <w:rFonts w:ascii="Arial" w:hAnsi="Arial" w:cs="Arial"/>
          <w:sz w:val="24"/>
          <w:szCs w:val="24"/>
        </w:rPr>
        <w:t>29.12.2021</w:t>
      </w:r>
      <w:r w:rsidR="0021747D">
        <w:rPr>
          <w:rFonts w:ascii="Arial" w:hAnsi="Arial" w:cs="Arial"/>
          <w:sz w:val="24"/>
          <w:szCs w:val="24"/>
        </w:rPr>
        <w:t xml:space="preserve"> года № </w:t>
      </w:r>
      <w:r w:rsidR="005C0503">
        <w:rPr>
          <w:rFonts w:ascii="Arial" w:hAnsi="Arial" w:cs="Arial"/>
          <w:sz w:val="24"/>
          <w:szCs w:val="24"/>
        </w:rPr>
        <w:t>84</w:t>
      </w:r>
      <w:r w:rsidRPr="00735FAD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735FAD">
        <w:rPr>
          <w:rFonts w:ascii="Arial" w:hAnsi="Arial" w:cs="Arial"/>
          <w:sz w:val="24"/>
          <w:szCs w:val="24"/>
        </w:rPr>
        <w:t>О</w:t>
      </w:r>
      <w:r w:rsidR="00735FAD" w:rsidRPr="00CE1D14">
        <w:rPr>
          <w:rFonts w:ascii="Arial" w:hAnsi="Arial" w:cs="Arial"/>
          <w:sz w:val="24"/>
          <w:szCs w:val="24"/>
        </w:rPr>
        <w:t xml:space="preserve"> бюджет</w:t>
      </w:r>
      <w:r w:rsidR="00735FAD">
        <w:rPr>
          <w:rFonts w:ascii="Arial" w:hAnsi="Arial" w:cs="Arial"/>
          <w:sz w:val="24"/>
          <w:szCs w:val="24"/>
        </w:rPr>
        <w:t xml:space="preserve">е </w:t>
      </w:r>
      <w:r w:rsidR="00735FAD" w:rsidRPr="00CE1D14">
        <w:rPr>
          <w:rFonts w:ascii="Arial" w:hAnsi="Arial" w:cs="Arial"/>
          <w:sz w:val="24"/>
          <w:szCs w:val="24"/>
        </w:rPr>
        <w:t>Гниловского сельского поселения Острогожского муниципального ра</w:t>
      </w:r>
      <w:r w:rsidR="00735FAD">
        <w:rPr>
          <w:rFonts w:ascii="Arial" w:hAnsi="Arial" w:cs="Arial"/>
          <w:sz w:val="24"/>
          <w:szCs w:val="24"/>
        </w:rPr>
        <w:t>йона Воронежской области на 2022</w:t>
      </w:r>
      <w:r w:rsidR="00735FAD" w:rsidRPr="00CE1D14">
        <w:rPr>
          <w:rFonts w:ascii="Arial" w:hAnsi="Arial" w:cs="Arial"/>
          <w:sz w:val="24"/>
          <w:szCs w:val="24"/>
        </w:rPr>
        <w:t xml:space="preserve"> год и </w:t>
      </w:r>
      <w:r w:rsidR="00735FAD">
        <w:rPr>
          <w:rFonts w:ascii="Arial" w:hAnsi="Arial" w:cs="Arial"/>
          <w:sz w:val="24"/>
          <w:szCs w:val="24"/>
        </w:rPr>
        <w:t>на плановый период 2023 и 2024</w:t>
      </w:r>
      <w:r w:rsidR="00735FAD" w:rsidRPr="00CE1D14">
        <w:rPr>
          <w:rFonts w:ascii="Arial" w:hAnsi="Arial" w:cs="Arial"/>
          <w:sz w:val="24"/>
          <w:szCs w:val="24"/>
        </w:rPr>
        <w:t xml:space="preserve"> годов</w:t>
      </w:r>
      <w:r w:rsidR="00735FAD">
        <w:rPr>
          <w:rFonts w:ascii="Arial" w:hAnsi="Arial" w:cs="Arial"/>
          <w:sz w:val="24"/>
          <w:szCs w:val="24"/>
        </w:rPr>
        <w:t>»</w:t>
      </w:r>
    </w:p>
    <w:p w:rsidR="002E262A" w:rsidRPr="00204B4F" w:rsidRDefault="002E262A" w:rsidP="00795A39">
      <w:pPr>
        <w:jc w:val="both"/>
        <w:rPr>
          <w:rFonts w:ascii="Arial" w:hAnsi="Arial" w:cs="Arial"/>
          <w:sz w:val="24"/>
          <w:szCs w:val="24"/>
        </w:rPr>
      </w:pPr>
    </w:p>
    <w:p w:rsidR="00E71D0A" w:rsidRPr="00204B4F" w:rsidRDefault="00647B2B" w:rsidP="001925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п.3 статьи 10 решения Совета народных депутатов Гниловского сельского поселения Острогожского муниципального района Воронежской области от </w:t>
      </w:r>
      <w:r w:rsidR="00B603C7" w:rsidRPr="00204B4F">
        <w:rPr>
          <w:rFonts w:ascii="Arial" w:hAnsi="Arial" w:cs="Arial"/>
          <w:sz w:val="24"/>
          <w:szCs w:val="22"/>
          <w:shd w:val="clear" w:color="auto" w:fill="FFFFFF"/>
        </w:rPr>
        <w:t xml:space="preserve">30.12.2020 года № 30 «О бюджете Гниловского сельского поселения Острогожского </w:t>
      </w:r>
      <w:proofErr w:type="gramStart"/>
      <w:r w:rsidR="00B603C7" w:rsidRPr="00204B4F">
        <w:rPr>
          <w:rFonts w:ascii="Arial" w:hAnsi="Arial" w:cs="Arial"/>
          <w:sz w:val="24"/>
          <w:szCs w:val="22"/>
          <w:shd w:val="clear" w:color="auto" w:fill="FFFFFF"/>
        </w:rPr>
        <w:t>муниципального</w:t>
      </w:r>
      <w:proofErr w:type="gramEnd"/>
      <w:r w:rsidR="00B603C7" w:rsidRPr="00204B4F">
        <w:rPr>
          <w:rFonts w:ascii="Arial" w:hAnsi="Arial" w:cs="Arial"/>
          <w:sz w:val="24"/>
          <w:szCs w:val="22"/>
          <w:shd w:val="clear" w:color="auto" w:fill="FFFFFF"/>
        </w:rPr>
        <w:t xml:space="preserve"> района Воронежской области на 2021 год и на плановый период 2022 и 2023 годов»</w:t>
      </w:r>
      <w:r w:rsidRPr="00204B4F">
        <w:rPr>
          <w:rFonts w:ascii="Arial" w:hAnsi="Arial" w:cs="Arial"/>
          <w:sz w:val="24"/>
          <w:szCs w:val="24"/>
        </w:rPr>
        <w:t>, Совет народных депутатов Гниловского сельского поселения Остр</w:t>
      </w:r>
      <w:r w:rsidR="00192570" w:rsidRPr="00204B4F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192570" w:rsidRPr="00204B4F" w:rsidRDefault="00192570" w:rsidP="00192570">
      <w:pPr>
        <w:jc w:val="center"/>
        <w:rPr>
          <w:rFonts w:ascii="Arial" w:hAnsi="Arial" w:cs="Arial"/>
          <w:sz w:val="24"/>
          <w:szCs w:val="24"/>
        </w:rPr>
      </w:pPr>
    </w:p>
    <w:p w:rsidR="002E262A" w:rsidRPr="00204B4F" w:rsidRDefault="002E262A" w:rsidP="00192570">
      <w:pPr>
        <w:jc w:val="center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sz w:val="24"/>
          <w:szCs w:val="24"/>
        </w:rPr>
        <w:t>РЕШИЛ:</w:t>
      </w:r>
    </w:p>
    <w:p w:rsidR="00E71D0A" w:rsidRPr="00204B4F" w:rsidRDefault="00E71D0A" w:rsidP="00192570">
      <w:pPr>
        <w:jc w:val="center"/>
        <w:rPr>
          <w:rFonts w:ascii="Arial" w:hAnsi="Arial" w:cs="Arial"/>
          <w:sz w:val="24"/>
          <w:szCs w:val="24"/>
        </w:rPr>
      </w:pPr>
    </w:p>
    <w:p w:rsidR="00B9105B" w:rsidRPr="00204B4F" w:rsidRDefault="00B9105B" w:rsidP="00B9105B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04B4F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r w:rsidRPr="00204B4F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204B4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735FAD" w:rsidRPr="00735FAD">
        <w:rPr>
          <w:rFonts w:ascii="Arial" w:hAnsi="Arial" w:cs="Arial"/>
          <w:sz w:val="24"/>
          <w:szCs w:val="22"/>
          <w:shd w:val="clear" w:color="auto" w:fill="FFFFFF"/>
        </w:rPr>
        <w:t xml:space="preserve">от </w:t>
      </w:r>
      <w:r w:rsidR="005C0503">
        <w:rPr>
          <w:rFonts w:ascii="Arial" w:hAnsi="Arial" w:cs="Arial"/>
          <w:sz w:val="24"/>
          <w:szCs w:val="24"/>
        </w:rPr>
        <w:t>29.12.2021</w:t>
      </w:r>
      <w:r w:rsidR="0021747D">
        <w:rPr>
          <w:rFonts w:ascii="Arial" w:hAnsi="Arial" w:cs="Arial"/>
          <w:sz w:val="24"/>
          <w:szCs w:val="24"/>
        </w:rPr>
        <w:t xml:space="preserve"> года № </w:t>
      </w:r>
      <w:r w:rsidR="005C0503">
        <w:rPr>
          <w:rFonts w:ascii="Arial" w:hAnsi="Arial" w:cs="Arial"/>
          <w:sz w:val="24"/>
          <w:szCs w:val="24"/>
        </w:rPr>
        <w:t>84</w:t>
      </w:r>
      <w:bookmarkStart w:id="0" w:name="_GoBack"/>
      <w:bookmarkEnd w:id="0"/>
      <w:r w:rsidR="00735FAD" w:rsidRPr="00735FAD">
        <w:rPr>
          <w:rFonts w:ascii="Arial" w:hAnsi="Arial" w:cs="Arial"/>
          <w:sz w:val="24"/>
          <w:szCs w:val="22"/>
          <w:shd w:val="clear" w:color="auto" w:fill="FFFFFF"/>
        </w:rPr>
        <w:t xml:space="preserve"> «</w:t>
      </w:r>
      <w:r w:rsidR="00735FAD" w:rsidRPr="00735FAD">
        <w:rPr>
          <w:rFonts w:ascii="Arial" w:hAnsi="Arial" w:cs="Arial"/>
          <w:sz w:val="24"/>
          <w:szCs w:val="24"/>
        </w:rPr>
        <w:t>О</w:t>
      </w:r>
      <w:r w:rsidR="00735FAD" w:rsidRPr="00CE1D14">
        <w:rPr>
          <w:rFonts w:ascii="Arial" w:hAnsi="Arial" w:cs="Arial"/>
          <w:sz w:val="24"/>
          <w:szCs w:val="24"/>
        </w:rPr>
        <w:t xml:space="preserve"> бюджет</w:t>
      </w:r>
      <w:r w:rsidR="00735FAD">
        <w:rPr>
          <w:rFonts w:ascii="Arial" w:hAnsi="Arial" w:cs="Arial"/>
          <w:sz w:val="24"/>
          <w:szCs w:val="24"/>
        </w:rPr>
        <w:t xml:space="preserve">е </w:t>
      </w:r>
      <w:r w:rsidR="00735FAD" w:rsidRPr="00CE1D14">
        <w:rPr>
          <w:rFonts w:ascii="Arial" w:hAnsi="Arial" w:cs="Arial"/>
          <w:sz w:val="24"/>
          <w:szCs w:val="24"/>
        </w:rPr>
        <w:t>Гниловского сельского поселения Острогожского муниципального ра</w:t>
      </w:r>
      <w:r w:rsidR="00735FAD">
        <w:rPr>
          <w:rFonts w:ascii="Arial" w:hAnsi="Arial" w:cs="Arial"/>
          <w:sz w:val="24"/>
          <w:szCs w:val="24"/>
        </w:rPr>
        <w:t>йона Воронежской области на 2022</w:t>
      </w:r>
      <w:r w:rsidR="00735FAD" w:rsidRPr="00CE1D14">
        <w:rPr>
          <w:rFonts w:ascii="Arial" w:hAnsi="Arial" w:cs="Arial"/>
          <w:sz w:val="24"/>
          <w:szCs w:val="24"/>
        </w:rPr>
        <w:t xml:space="preserve"> год и </w:t>
      </w:r>
      <w:r w:rsidR="00735FAD">
        <w:rPr>
          <w:rFonts w:ascii="Arial" w:hAnsi="Arial" w:cs="Arial"/>
          <w:sz w:val="24"/>
          <w:szCs w:val="24"/>
        </w:rPr>
        <w:t>на плановый период 2023 и 2024</w:t>
      </w:r>
      <w:r w:rsidR="00735FAD" w:rsidRPr="00CE1D14">
        <w:rPr>
          <w:rFonts w:ascii="Arial" w:hAnsi="Arial" w:cs="Arial"/>
          <w:sz w:val="24"/>
          <w:szCs w:val="24"/>
        </w:rPr>
        <w:t xml:space="preserve"> годов</w:t>
      </w:r>
      <w:r w:rsidR="00735FAD">
        <w:rPr>
          <w:rFonts w:ascii="Arial" w:hAnsi="Arial" w:cs="Arial"/>
          <w:sz w:val="24"/>
          <w:szCs w:val="24"/>
        </w:rPr>
        <w:t>»</w:t>
      </w:r>
      <w:r w:rsidR="00853BA7" w:rsidRPr="00204B4F">
        <w:rPr>
          <w:rFonts w:ascii="Arial" w:hAnsi="Arial" w:cs="Arial"/>
          <w:sz w:val="24"/>
          <w:szCs w:val="24"/>
        </w:rPr>
        <w:t xml:space="preserve"> </w:t>
      </w:r>
      <w:r w:rsidRPr="00204B4F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05B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735FAD" w:rsidRPr="009E708A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E708A">
        <w:rPr>
          <w:rFonts w:ascii="Arial" w:hAnsi="Arial" w:cs="Arial"/>
          <w:sz w:val="24"/>
          <w:szCs w:val="24"/>
        </w:rPr>
        <w:t>1. Утвердить основные характеристики бюджета Гниловского сельского поселения на 2022 год (далее по тексту – бюджет поселения):</w:t>
      </w:r>
    </w:p>
    <w:p w:rsidR="00735FAD" w:rsidRPr="009E708A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08A"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 19563,3  тыс. руб. в том числе безвозмездные поступления из областного бюджета в сумме 233,8 тыс. рублей, из бюджета Острогожского муниципального района в сумме 10624,5 тыс. рублей;</w:t>
      </w:r>
    </w:p>
    <w:p w:rsidR="00735FAD" w:rsidRPr="009E708A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08A">
        <w:rPr>
          <w:rFonts w:ascii="Arial" w:hAnsi="Arial" w:cs="Arial"/>
          <w:sz w:val="24"/>
          <w:szCs w:val="24"/>
        </w:rPr>
        <w:t>2) общий объем расходов бюджета поселения в сумме 19627,2 тыс. руб.</w:t>
      </w:r>
    </w:p>
    <w:p w:rsidR="00735FAD" w:rsidRPr="009E708A" w:rsidRDefault="00735FAD" w:rsidP="00735F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08A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Гниловского сельского поселения на 2022 год и плановый период 2023 и 2024 годов согласно приложению 1 к настоящему решению.</w:t>
      </w:r>
    </w:p>
    <w:p w:rsidR="00C64061" w:rsidRPr="00B9105B" w:rsidRDefault="00735FAD" w:rsidP="00735FA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E708A">
        <w:rPr>
          <w:rFonts w:ascii="Arial" w:hAnsi="Arial" w:cs="Arial"/>
          <w:sz w:val="24"/>
          <w:szCs w:val="24"/>
        </w:rPr>
        <w:t>4)</w:t>
      </w:r>
      <w:r w:rsidRPr="009E708A">
        <w:rPr>
          <w:rFonts w:ascii="Arial" w:eastAsia="Arial Unicode MS" w:hAnsi="Arial" w:cs="Arial"/>
          <w:sz w:val="24"/>
          <w:szCs w:val="24"/>
        </w:rPr>
        <w:t xml:space="preserve"> дефицит бюджета </w:t>
      </w:r>
      <w:r>
        <w:rPr>
          <w:rFonts w:ascii="Arial" w:eastAsia="Arial Unicode MS" w:hAnsi="Arial" w:cs="Arial"/>
          <w:sz w:val="24"/>
          <w:szCs w:val="24"/>
        </w:rPr>
        <w:t>поселения в сумме</w:t>
      </w:r>
      <w:r w:rsidRPr="009E708A">
        <w:rPr>
          <w:rFonts w:ascii="Arial" w:eastAsia="Arial Unicode MS" w:hAnsi="Arial" w:cs="Arial"/>
          <w:sz w:val="24"/>
          <w:szCs w:val="24"/>
        </w:rPr>
        <w:t xml:space="preserve"> </w:t>
      </w:r>
      <w:r w:rsidRPr="009E708A">
        <w:rPr>
          <w:rFonts w:ascii="Arial" w:hAnsi="Arial" w:cs="Arial"/>
          <w:sz w:val="24"/>
          <w:szCs w:val="24"/>
        </w:rPr>
        <w:t xml:space="preserve">63,9 </w:t>
      </w:r>
      <w:r w:rsidRPr="009E708A">
        <w:rPr>
          <w:rFonts w:ascii="Arial" w:eastAsia="Arial Unicode MS" w:hAnsi="Arial" w:cs="Arial"/>
          <w:sz w:val="24"/>
          <w:szCs w:val="24"/>
        </w:rPr>
        <w:t>тыс. рублей</w:t>
      </w:r>
      <w:proofErr w:type="gramStart"/>
      <w:r w:rsidRPr="009E708A">
        <w:rPr>
          <w:rFonts w:ascii="Arial" w:eastAsia="Arial Unicode MS" w:hAnsi="Arial" w:cs="Arial"/>
          <w:sz w:val="24"/>
          <w:szCs w:val="24"/>
        </w:rPr>
        <w:t>.</w:t>
      </w:r>
      <w:r w:rsidR="00C64061" w:rsidRPr="00B9105B">
        <w:rPr>
          <w:rFonts w:ascii="Arial" w:hAnsi="Arial" w:cs="Arial"/>
          <w:sz w:val="24"/>
          <w:szCs w:val="24"/>
        </w:rPr>
        <w:t>»</w:t>
      </w:r>
      <w:r w:rsidR="00C64061">
        <w:rPr>
          <w:rFonts w:ascii="Arial" w:hAnsi="Arial" w:cs="Arial"/>
          <w:sz w:val="24"/>
          <w:szCs w:val="24"/>
        </w:rPr>
        <w:t>.</w:t>
      </w:r>
      <w:proofErr w:type="gramEnd"/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05B">
        <w:rPr>
          <w:rFonts w:ascii="Arial" w:hAnsi="Arial" w:cs="Arial"/>
          <w:sz w:val="24"/>
          <w:szCs w:val="24"/>
        </w:rPr>
        <w:t xml:space="preserve">Приложение 1 «Источники внутреннего финансирования дефицита бюджета </w:t>
      </w:r>
      <w:r w:rsidRPr="00B9105B">
        <w:rPr>
          <w:rFonts w:ascii="Arial" w:hAnsi="Arial" w:cs="Arial"/>
          <w:bCs/>
          <w:sz w:val="24"/>
          <w:szCs w:val="24"/>
          <w:shd w:val="clear" w:color="auto" w:fill="FFFFFF"/>
        </w:rPr>
        <w:t>Гниловского</w:t>
      </w:r>
      <w:r w:rsidRPr="00B9105B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436A0" w:rsidRPr="009E708A">
        <w:rPr>
          <w:rFonts w:ascii="Arial" w:hAnsi="Arial" w:cs="Arial"/>
          <w:sz w:val="24"/>
          <w:szCs w:val="24"/>
        </w:rPr>
        <w:t>2022 год и плановый период 2023 и 2024</w:t>
      </w:r>
      <w:r w:rsidRPr="00B9105B">
        <w:rPr>
          <w:rFonts w:ascii="Arial" w:hAnsi="Arial" w:cs="Arial"/>
          <w:sz w:val="24"/>
          <w:szCs w:val="24"/>
        </w:rPr>
        <w:t>» изложить в новой редакции согласно приложению 1.</w:t>
      </w:r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05B">
        <w:rPr>
          <w:rFonts w:ascii="Arial" w:hAnsi="Arial" w:cs="Arial"/>
          <w:sz w:val="24"/>
          <w:szCs w:val="24"/>
        </w:rPr>
        <w:t xml:space="preserve">Приложение 2 «Поступление </w:t>
      </w:r>
      <w:r w:rsidR="00B436A0" w:rsidRPr="00CE1D14">
        <w:rPr>
          <w:rFonts w:ascii="Arial" w:hAnsi="Arial" w:cs="Arial"/>
          <w:sz w:val="24"/>
          <w:szCs w:val="24"/>
        </w:rPr>
        <w:t>доходов бюджета Гниловского сельского поселения по кодам видов доходов, подвидов доход</w:t>
      </w:r>
      <w:r w:rsidR="00B436A0">
        <w:rPr>
          <w:rFonts w:ascii="Arial" w:hAnsi="Arial" w:cs="Arial"/>
          <w:sz w:val="24"/>
          <w:szCs w:val="24"/>
        </w:rPr>
        <w:t>ов на 2022 год и на плановый период 2023 и 2024</w:t>
      </w:r>
      <w:r w:rsidR="00B436A0" w:rsidRPr="00CE1D14">
        <w:rPr>
          <w:rFonts w:ascii="Arial" w:hAnsi="Arial" w:cs="Arial"/>
          <w:sz w:val="24"/>
          <w:szCs w:val="24"/>
        </w:rPr>
        <w:t xml:space="preserve"> годов</w:t>
      </w:r>
      <w:r w:rsidRPr="00B9105B">
        <w:rPr>
          <w:rFonts w:ascii="Arial" w:hAnsi="Arial" w:cs="Arial"/>
          <w:sz w:val="24"/>
          <w:szCs w:val="24"/>
        </w:rPr>
        <w:t xml:space="preserve">» изложить в </w:t>
      </w:r>
      <w:proofErr w:type="gramStart"/>
      <w:r w:rsidRPr="00B9105B">
        <w:rPr>
          <w:rFonts w:ascii="Arial" w:hAnsi="Arial" w:cs="Arial"/>
          <w:sz w:val="24"/>
          <w:szCs w:val="24"/>
        </w:rPr>
        <w:t>новой</w:t>
      </w:r>
      <w:proofErr w:type="gramEnd"/>
      <w:r w:rsidRPr="00B9105B">
        <w:rPr>
          <w:rFonts w:ascii="Arial" w:hAnsi="Arial" w:cs="Arial"/>
          <w:sz w:val="24"/>
          <w:szCs w:val="24"/>
        </w:rPr>
        <w:t xml:space="preserve"> редакции согласно приложения 2.</w:t>
      </w:r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05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436A0">
        <w:rPr>
          <w:rFonts w:ascii="Arial" w:hAnsi="Arial" w:cs="Arial"/>
          <w:sz w:val="24"/>
          <w:szCs w:val="24"/>
        </w:rPr>
        <w:t>3</w:t>
      </w:r>
      <w:r w:rsidRPr="00B9105B">
        <w:rPr>
          <w:rFonts w:ascii="Arial" w:hAnsi="Arial" w:cs="Arial"/>
          <w:sz w:val="24"/>
          <w:szCs w:val="24"/>
        </w:rPr>
        <w:t xml:space="preserve"> «Ведомственная структура </w:t>
      </w:r>
      <w:r w:rsidR="00B436A0" w:rsidRPr="00A90A21">
        <w:rPr>
          <w:rFonts w:ascii="Arial" w:hAnsi="Arial" w:cs="Arial"/>
          <w:sz w:val="24"/>
          <w:szCs w:val="24"/>
        </w:rPr>
        <w:t>расходов бюджета Гниловского сельского поселения на 2022 год и плановый период 2023 и 2024 годов</w:t>
      </w:r>
      <w:r w:rsidRPr="00B9105B">
        <w:rPr>
          <w:rFonts w:ascii="Arial" w:hAnsi="Arial" w:cs="Arial"/>
          <w:sz w:val="24"/>
          <w:szCs w:val="24"/>
        </w:rPr>
        <w:t>» изложить в новой редакции согласно приложению 3.</w:t>
      </w:r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105B">
        <w:rPr>
          <w:rFonts w:ascii="Arial" w:hAnsi="Arial" w:cs="Arial"/>
          <w:sz w:val="24"/>
          <w:szCs w:val="24"/>
        </w:rPr>
        <w:t xml:space="preserve">Приложение </w:t>
      </w:r>
      <w:r w:rsidR="00B436A0">
        <w:rPr>
          <w:rFonts w:ascii="Arial" w:hAnsi="Arial" w:cs="Arial"/>
          <w:sz w:val="24"/>
          <w:szCs w:val="24"/>
        </w:rPr>
        <w:t>4</w:t>
      </w:r>
      <w:r w:rsidRPr="00B9105B">
        <w:rPr>
          <w:rFonts w:ascii="Arial" w:hAnsi="Arial" w:cs="Arial"/>
          <w:sz w:val="24"/>
          <w:szCs w:val="24"/>
        </w:rPr>
        <w:t xml:space="preserve"> «Распределение </w:t>
      </w:r>
      <w:r w:rsidR="00B436A0" w:rsidRPr="00A90A21">
        <w:rPr>
          <w:rFonts w:ascii="Arial" w:hAnsi="Arial" w:cs="Arial"/>
          <w:sz w:val="24"/>
          <w:szCs w:val="24"/>
        </w:rPr>
        <w:t xml:space="preserve">бюджетных ассигнований по разделам, подразделам, целевым статьям (муниципальной программе Гниловского сельского поселения), группам </w:t>
      </w:r>
      <w:proofErr w:type="gramStart"/>
      <w:r w:rsidR="00B436A0" w:rsidRPr="00A90A21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B436A0" w:rsidRPr="00A90A21">
        <w:rPr>
          <w:rFonts w:ascii="Arial" w:hAnsi="Arial" w:cs="Arial"/>
          <w:sz w:val="24"/>
          <w:szCs w:val="24"/>
        </w:rPr>
        <w:t xml:space="preserve"> Гниловского сельского поселения на 2022 год и плановый период 2023 и 2024 годов</w:t>
      </w:r>
      <w:r w:rsidRPr="00B9105B">
        <w:rPr>
          <w:rFonts w:ascii="Arial" w:hAnsi="Arial" w:cs="Arial"/>
          <w:sz w:val="24"/>
          <w:szCs w:val="24"/>
        </w:rPr>
        <w:t>» изложить в новой редакции согласно приложению 4.</w:t>
      </w:r>
    </w:p>
    <w:p w:rsidR="00C64061" w:rsidRPr="00B9105B" w:rsidRDefault="00C64061" w:rsidP="00C64061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B436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«</w:t>
      </w:r>
      <w:r w:rsidRPr="00B9105B">
        <w:rPr>
          <w:rFonts w:ascii="Arial" w:hAnsi="Arial" w:cs="Arial"/>
          <w:sz w:val="24"/>
          <w:szCs w:val="24"/>
        </w:rPr>
        <w:t xml:space="preserve">Распределение </w:t>
      </w:r>
      <w:r w:rsidR="00B436A0" w:rsidRPr="00A90A21">
        <w:rPr>
          <w:rFonts w:ascii="Arial" w:hAnsi="Arial" w:cs="Arial"/>
          <w:sz w:val="24"/>
          <w:szCs w:val="24"/>
        </w:rPr>
        <w:t>бюджетных ассигнований по целевым статьям (муниципальной программе Гниловского сельского поселения), группам видов расходов, разделам, подразделам классификации расходов бюджета Гниловского сельского поселения на 2022 год и плановый период 2023 и 2024 годов</w:t>
      </w:r>
      <w:r w:rsidRPr="00B9105B">
        <w:rPr>
          <w:rFonts w:ascii="Arial" w:hAnsi="Arial" w:cs="Arial"/>
          <w:sz w:val="24"/>
          <w:szCs w:val="24"/>
        </w:rPr>
        <w:t>» изложить в новой редакции согласно приложению 5.</w:t>
      </w:r>
    </w:p>
    <w:p w:rsidR="00B9105B" w:rsidRPr="00C64061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4061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B9105B" w:rsidRPr="00C64061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4061">
        <w:rPr>
          <w:rFonts w:ascii="Arial" w:hAnsi="Arial" w:cs="Arial"/>
          <w:sz w:val="24"/>
          <w:szCs w:val="24"/>
        </w:rPr>
        <w:t>3. Контроль исполнения данного решения оставляю за собой.</w:t>
      </w:r>
    </w:p>
    <w:p w:rsidR="00B9105B" w:rsidRPr="00C64061" w:rsidRDefault="00B9105B" w:rsidP="00B9105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4061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B9105B" w:rsidRPr="00C64061" w:rsidRDefault="00B9105B" w:rsidP="00B910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675" w:rsidRPr="00C64061" w:rsidRDefault="00A16F23" w:rsidP="00795A39">
      <w:pPr>
        <w:jc w:val="both"/>
        <w:rPr>
          <w:rFonts w:ascii="Arial" w:hAnsi="Arial" w:cs="Arial"/>
          <w:sz w:val="24"/>
          <w:szCs w:val="24"/>
        </w:rPr>
      </w:pPr>
      <w:r w:rsidRPr="00C64061">
        <w:rPr>
          <w:rFonts w:ascii="Arial" w:hAnsi="Arial" w:cs="Arial"/>
          <w:sz w:val="24"/>
          <w:szCs w:val="24"/>
        </w:rPr>
        <w:t xml:space="preserve">Глава </w:t>
      </w:r>
      <w:r w:rsidR="00107EFD" w:rsidRPr="00C64061">
        <w:rPr>
          <w:rFonts w:ascii="Arial" w:hAnsi="Arial" w:cs="Arial"/>
          <w:sz w:val="24"/>
          <w:szCs w:val="24"/>
        </w:rPr>
        <w:t>Гниловского</w:t>
      </w:r>
      <w:r w:rsidRPr="00C64061">
        <w:rPr>
          <w:rFonts w:ascii="Arial" w:hAnsi="Arial" w:cs="Arial"/>
          <w:sz w:val="24"/>
          <w:szCs w:val="24"/>
        </w:rPr>
        <w:t xml:space="preserve"> </w:t>
      </w:r>
      <w:r w:rsidR="002E262A" w:rsidRPr="00C64061">
        <w:rPr>
          <w:rFonts w:ascii="Arial" w:hAnsi="Arial" w:cs="Arial"/>
          <w:sz w:val="24"/>
          <w:szCs w:val="24"/>
        </w:rPr>
        <w:t>с</w:t>
      </w:r>
      <w:r w:rsidR="00B015A6" w:rsidRPr="00C64061">
        <w:rPr>
          <w:rFonts w:ascii="Arial" w:hAnsi="Arial" w:cs="Arial"/>
          <w:sz w:val="24"/>
          <w:szCs w:val="24"/>
        </w:rPr>
        <w:t>ельского поселения</w:t>
      </w:r>
      <w:r w:rsidR="00192570" w:rsidRPr="00C64061">
        <w:rPr>
          <w:rFonts w:ascii="Arial" w:hAnsi="Arial" w:cs="Arial"/>
          <w:sz w:val="24"/>
          <w:szCs w:val="24"/>
        </w:rPr>
        <w:tab/>
      </w:r>
      <w:r w:rsidR="00192570" w:rsidRPr="00C64061">
        <w:rPr>
          <w:rFonts w:ascii="Arial" w:hAnsi="Arial" w:cs="Arial"/>
          <w:sz w:val="24"/>
          <w:szCs w:val="24"/>
        </w:rPr>
        <w:tab/>
      </w:r>
      <w:r w:rsidR="00192570" w:rsidRPr="00C64061">
        <w:rPr>
          <w:rFonts w:ascii="Arial" w:hAnsi="Arial" w:cs="Arial"/>
          <w:sz w:val="24"/>
          <w:szCs w:val="24"/>
        </w:rPr>
        <w:tab/>
      </w:r>
      <w:r w:rsidR="00192570" w:rsidRPr="00C64061">
        <w:rPr>
          <w:rFonts w:ascii="Arial" w:hAnsi="Arial" w:cs="Arial"/>
          <w:sz w:val="24"/>
          <w:szCs w:val="24"/>
        </w:rPr>
        <w:tab/>
      </w:r>
      <w:r w:rsidR="00192570" w:rsidRPr="00C64061">
        <w:rPr>
          <w:rFonts w:ascii="Arial" w:hAnsi="Arial" w:cs="Arial"/>
          <w:sz w:val="24"/>
          <w:szCs w:val="24"/>
        </w:rPr>
        <w:tab/>
      </w:r>
      <w:r w:rsidR="00B015A6" w:rsidRPr="00C64061">
        <w:rPr>
          <w:rFonts w:ascii="Arial" w:hAnsi="Arial" w:cs="Arial"/>
          <w:sz w:val="24"/>
          <w:szCs w:val="24"/>
        </w:rPr>
        <w:t xml:space="preserve">А.И. </w:t>
      </w:r>
      <w:r w:rsidR="00AB6E4F" w:rsidRPr="00C64061">
        <w:rPr>
          <w:rFonts w:ascii="Arial" w:hAnsi="Arial" w:cs="Arial"/>
          <w:sz w:val="24"/>
          <w:szCs w:val="24"/>
        </w:rPr>
        <w:t>Журавлев</w:t>
      </w:r>
    </w:p>
    <w:p w:rsidR="0021747D" w:rsidRPr="00CE1D14" w:rsidRDefault="00B02675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204B4F">
        <w:rPr>
          <w:rFonts w:ascii="Arial" w:hAnsi="Arial" w:cs="Arial"/>
          <w:color w:val="FF0000"/>
          <w:sz w:val="24"/>
          <w:szCs w:val="24"/>
          <w:highlight w:val="yellow"/>
        </w:rPr>
        <w:br w:type="page"/>
      </w:r>
      <w:r w:rsidR="0021747D" w:rsidRPr="00CE1D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1747D">
        <w:rPr>
          <w:rFonts w:ascii="Arial" w:hAnsi="Arial" w:cs="Arial"/>
          <w:sz w:val="24"/>
          <w:szCs w:val="24"/>
        </w:rPr>
        <w:t>1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Pr="0021747D">
        <w:rPr>
          <w:rFonts w:ascii="Arial" w:hAnsi="Arial" w:cs="Arial"/>
          <w:sz w:val="24"/>
          <w:szCs w:val="24"/>
        </w:rPr>
        <w:t>15.03.2022 года № 92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Гниловского сельского поселения на 202</w:t>
      </w:r>
      <w:r>
        <w:rPr>
          <w:rFonts w:ascii="Arial" w:hAnsi="Arial" w:cs="Arial"/>
          <w:sz w:val="24"/>
          <w:szCs w:val="24"/>
        </w:rPr>
        <w:t>2 год и на плановый период 2023 и 2024</w:t>
      </w:r>
      <w:r w:rsidRPr="00CE1D14">
        <w:rPr>
          <w:rFonts w:ascii="Arial" w:hAnsi="Arial" w:cs="Arial"/>
          <w:sz w:val="24"/>
          <w:szCs w:val="24"/>
        </w:rPr>
        <w:t xml:space="preserve"> годов</w:t>
      </w: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5"/>
        <w:gridCol w:w="2861"/>
        <w:gridCol w:w="1173"/>
        <w:gridCol w:w="1114"/>
        <w:gridCol w:w="1127"/>
      </w:tblGrid>
      <w:tr w:rsidR="0021747D" w:rsidRPr="002A7C33" w:rsidTr="000E5524">
        <w:trPr>
          <w:trHeight w:val="241"/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21747D" w:rsidRPr="002A7C33" w:rsidTr="000E5524">
        <w:trPr>
          <w:trHeight w:val="519"/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2A7C3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2A7C3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2A7C3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21747D" w:rsidRPr="002A7C33" w:rsidTr="000E5524">
        <w:trPr>
          <w:trHeight w:val="27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1747D" w:rsidRPr="002A7C33" w:rsidTr="000E5524">
        <w:trPr>
          <w:trHeight w:val="8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747D" w:rsidRPr="002A7C33" w:rsidTr="000E5524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000 01 05 00 00 00 0000 000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747D" w:rsidRPr="002A7C33" w:rsidTr="000E5524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-19563,3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-13691,8</w:t>
            </w:r>
          </w:p>
        </w:tc>
      </w:tr>
      <w:tr w:rsidR="0021747D" w:rsidRPr="002A7C33" w:rsidTr="000E5524">
        <w:trPr>
          <w:trHeight w:val="315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3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7D" w:rsidRPr="002A7C3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</w:tbl>
    <w:p w:rsidR="0021747D" w:rsidRDefault="0021747D" w:rsidP="002174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br w:type="page"/>
      </w:r>
      <w:r w:rsidRPr="00CE1D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Pr="0021747D">
        <w:rPr>
          <w:rFonts w:ascii="Arial" w:hAnsi="Arial" w:cs="Arial"/>
          <w:sz w:val="24"/>
          <w:szCs w:val="24"/>
        </w:rPr>
        <w:t>15.03.2022 года № 92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Поступление доходов бюджета Гниловского сельского поселения по кодам видов дох</w:t>
      </w:r>
      <w:r>
        <w:rPr>
          <w:rFonts w:ascii="Arial" w:hAnsi="Arial" w:cs="Arial"/>
          <w:sz w:val="24"/>
          <w:szCs w:val="24"/>
        </w:rPr>
        <w:t>одов, подвидов доходов на 2022 год и на плановый период 2023 и 2024</w:t>
      </w:r>
      <w:r w:rsidRPr="00CE1D14">
        <w:rPr>
          <w:rFonts w:ascii="Arial" w:hAnsi="Arial" w:cs="Arial"/>
          <w:sz w:val="24"/>
          <w:szCs w:val="24"/>
        </w:rPr>
        <w:t xml:space="preserve"> годов</w:t>
      </w: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2142"/>
        <w:gridCol w:w="3260"/>
        <w:gridCol w:w="1559"/>
        <w:gridCol w:w="1276"/>
        <w:gridCol w:w="1417"/>
      </w:tblGrid>
      <w:tr w:rsidR="0021747D" w:rsidRPr="0086288C" w:rsidTr="000E5524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Сумма (тыс. руб.)</w:t>
            </w:r>
          </w:p>
        </w:tc>
      </w:tr>
      <w:tr w:rsidR="0021747D" w:rsidRPr="0086288C" w:rsidTr="000E5524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21747D" w:rsidRPr="0086288C" w:rsidTr="000E5524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000 8 50 00000 00 0000 000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9767,4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13691,8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6418,0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</w:tr>
      <w:tr w:rsidR="0021747D" w:rsidRPr="0086288C" w:rsidTr="000E5524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1073,8</w:t>
            </w:r>
          </w:p>
        </w:tc>
      </w:tr>
      <w:tr w:rsidR="0021747D" w:rsidRPr="0086288C" w:rsidTr="000E5524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21747D" w:rsidRPr="0086288C" w:rsidTr="000E5524">
        <w:trPr>
          <w:trHeight w:val="28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5090,0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21747D" w:rsidRPr="0086288C" w:rsidTr="000E5524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537,0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4553,0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21747D" w:rsidRPr="0086288C" w:rsidTr="000E5524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000 1 06 0603310 0000 110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3658,0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21747D" w:rsidRPr="0086288C" w:rsidTr="000E5524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000 1 06 0604310 0000 110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895,0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21747D" w:rsidRPr="0086288C" w:rsidTr="000E5524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21747D" w:rsidRPr="0086288C" w:rsidTr="000E5524">
        <w:trPr>
          <w:trHeight w:val="15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21747D" w:rsidRPr="0086288C" w:rsidTr="000E5524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21747D" w:rsidRPr="0086288C" w:rsidTr="000E5524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21747D" w:rsidRPr="0086288C" w:rsidTr="000E5524">
        <w:trPr>
          <w:trHeight w:val="126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21747D" w:rsidRPr="0086288C" w:rsidTr="000E5524">
        <w:trPr>
          <w:trHeight w:val="70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</w:tr>
      <w:tr w:rsidR="0021747D" w:rsidRPr="0086288C" w:rsidTr="00DA3D62">
        <w:trPr>
          <w:trHeight w:val="1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Доходы от сдачи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21747D" w:rsidRPr="0086288C" w:rsidTr="000E5524">
        <w:trPr>
          <w:trHeight w:val="84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21747D" w:rsidRPr="0086288C" w:rsidTr="000E5524">
        <w:trPr>
          <w:trHeight w:val="27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000 1 11 09040 00 0000 120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21747D" w:rsidRPr="0086288C" w:rsidTr="000E5524">
        <w:trPr>
          <w:trHeight w:val="24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поступления,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000 1 13 01995 10 0000 130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21747D" w:rsidRPr="0086288C" w:rsidTr="00DA3D62">
        <w:trPr>
          <w:trHeight w:val="42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7273,8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1183,1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21747D" w:rsidRPr="0086288C" w:rsidTr="00DA3D62">
        <w:trPr>
          <w:trHeight w:val="66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805,2</w:t>
            </w:r>
          </w:p>
        </w:tc>
      </w:tr>
      <w:tr w:rsidR="0021747D" w:rsidRPr="0086288C" w:rsidTr="000E5524">
        <w:trPr>
          <w:trHeight w:val="125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377,9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Субсидии бюджетам на реализацию программ формирования современно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3800,0</w:t>
            </w:r>
          </w:p>
        </w:tc>
      </w:tr>
      <w:tr w:rsidR="0021747D" w:rsidRPr="0086288C" w:rsidTr="00DB0490">
        <w:trPr>
          <w:trHeight w:val="543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1747D" w:rsidRPr="0086288C" w:rsidTr="00DB0490">
        <w:trPr>
          <w:trHeight w:val="551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000 2 02 29999 10 0000150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12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41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2040,8</w:t>
            </w:r>
          </w:p>
        </w:tc>
      </w:tr>
      <w:tr w:rsidR="0021747D" w:rsidRPr="0086288C" w:rsidTr="000E5524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21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6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  <w:tr w:rsidR="0021747D" w:rsidRPr="0086288C" w:rsidTr="000E5524">
        <w:trPr>
          <w:trHeight w:val="9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417,2</w:t>
            </w:r>
          </w:p>
        </w:tc>
      </w:tr>
    </w:tbl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br w:type="page"/>
      </w:r>
      <w:r w:rsidRPr="00CE1D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Pr="00DB0490">
        <w:rPr>
          <w:rFonts w:ascii="Arial" w:hAnsi="Arial" w:cs="Arial"/>
          <w:sz w:val="24"/>
          <w:szCs w:val="24"/>
        </w:rPr>
        <w:t>15.03.2022 года № 92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Ведомственная структура расходов бюджета Гниловс</w:t>
      </w:r>
      <w:r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 и 2024</w:t>
      </w:r>
      <w:r w:rsidRPr="00CE1D14">
        <w:rPr>
          <w:rFonts w:ascii="Arial" w:hAnsi="Arial" w:cs="Arial"/>
          <w:sz w:val="24"/>
          <w:szCs w:val="24"/>
        </w:rPr>
        <w:t xml:space="preserve"> годов</w:t>
      </w: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01"/>
        <w:gridCol w:w="567"/>
        <w:gridCol w:w="567"/>
        <w:gridCol w:w="993"/>
        <w:gridCol w:w="626"/>
        <w:gridCol w:w="1134"/>
        <w:gridCol w:w="1134"/>
        <w:gridCol w:w="1134"/>
      </w:tblGrid>
      <w:tr w:rsidR="0021747D" w:rsidRPr="0086288C" w:rsidTr="000E5524">
        <w:trPr>
          <w:trHeight w:val="517"/>
          <w:jc w:val="center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288C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21747D" w:rsidRPr="0086288C" w:rsidTr="000E5524">
        <w:trPr>
          <w:trHeight w:val="253"/>
          <w:jc w:val="center"/>
        </w:trPr>
        <w:tc>
          <w:tcPr>
            <w:tcW w:w="2709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19627,2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21747D" w:rsidRPr="0086288C" w:rsidTr="000E5524">
        <w:trPr>
          <w:trHeight w:val="7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19627,2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21747D" w:rsidRPr="0086288C" w:rsidTr="000E5524">
        <w:trPr>
          <w:trHeight w:val="51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21747D" w:rsidRPr="0086288C" w:rsidTr="000E5524">
        <w:trPr>
          <w:trHeight w:val="155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6288C" w:rsidTr="000E5524">
        <w:trPr>
          <w:trHeight w:val="72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RANGE!A23"/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  <w:bookmarkEnd w:id="1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6288C" w:rsidTr="000E5524">
        <w:trPr>
          <w:trHeight w:val="9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6288C" w:rsidTr="000E5524">
        <w:trPr>
          <w:trHeight w:val="1688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6288C" w:rsidTr="000E5524">
        <w:trPr>
          <w:trHeight w:val="306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6288C" w:rsidTr="000E5524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6288C" w:rsidTr="000E5524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6288C" w:rsidTr="000E5524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6288C" w:rsidTr="000E5524">
        <w:trPr>
          <w:trHeight w:val="413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реализации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6288C" w:rsidTr="000E5524">
        <w:trPr>
          <w:trHeight w:val="14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1792,1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21747D" w:rsidRPr="0086288C" w:rsidTr="000E5524">
        <w:trPr>
          <w:trHeight w:val="78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288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21747D" w:rsidRPr="0086288C" w:rsidTr="000E5524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6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21747D" w:rsidRPr="0086288C" w:rsidTr="000E5524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RANGE!A35"/>
            <w:r w:rsidRPr="0086288C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  <w:bookmarkEnd w:id="2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21747D" w:rsidRPr="0086288C" w:rsidTr="000E5524">
        <w:trPr>
          <w:trHeight w:val="3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6288C" w:rsidTr="000E5524">
        <w:trPr>
          <w:trHeight w:val="75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решения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6288C" w:rsidTr="000E5524">
        <w:trPr>
          <w:trHeight w:val="94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6288C" w:rsidTr="000E5524">
        <w:trPr>
          <w:trHeight w:val="58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6288C" w:rsidTr="000E5524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01 1 07 90200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6288C" w:rsidTr="000E5524">
        <w:trPr>
          <w:trHeight w:val="117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01 10779180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6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Основное мероприятие «Осуществление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6288C" w:rsidTr="000E5524">
        <w:trPr>
          <w:trHeight w:val="139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21747D" w:rsidRPr="0086288C" w:rsidTr="000E5524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21747D" w:rsidRPr="0086288C" w:rsidTr="000E5524">
        <w:trPr>
          <w:trHeight w:val="31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6288C" w:rsidTr="000E5524">
        <w:trPr>
          <w:trHeight w:val="79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>Гниловского</w:t>
            </w:r>
            <w:r w:rsidRPr="0086288C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Гниловского</w:t>
            </w:r>
            <w:r w:rsidRPr="0086288C">
              <w:rPr>
                <w:rFonts w:ascii="Arial" w:hAnsi="Arial" w:cs="Arial"/>
                <w:sz w:val="22"/>
                <w:szCs w:val="22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94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</w:t>
            </w:r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86288C">
              <w:rPr>
                <w:rFonts w:ascii="Arial" w:hAnsi="Arial" w:cs="Arial"/>
                <w:sz w:val="22"/>
                <w:szCs w:val="22"/>
              </w:rPr>
              <w:t>Развитие градостроительной деятельности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628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270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sz w:val="22"/>
                <w:szCs w:val="22"/>
              </w:rPr>
              <w:t>ЖИЛИШНО-КОММУНАЛЬНОЕ ХОЗЯЙСТВО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6288C" w:rsidTr="000E5524">
        <w:trPr>
          <w:trHeight w:val="127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</w:t>
            </w:r>
            <w:r w:rsidRPr="009862B9">
              <w:rPr>
                <w:rFonts w:ascii="Arial" w:hAnsi="Arial" w:cs="Arial"/>
                <w:sz w:val="22"/>
                <w:szCs w:val="22"/>
              </w:rPr>
              <w:lastRenderedPageBreak/>
              <w:t>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6288C" w:rsidTr="000E5524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«Благоустройство территорий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6288C" w:rsidTr="000E5524">
        <w:trPr>
          <w:trHeight w:val="76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B9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нужд.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546449" w:rsidRDefault="003138B8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21747D" w:rsidRPr="0054644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546449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67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138B8"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567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429,9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567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B9">
              <w:rPr>
                <w:rFonts w:ascii="Arial" w:hAnsi="Arial" w:cs="Arial"/>
                <w:sz w:val="22"/>
                <w:szCs w:val="22"/>
              </w:rPr>
              <w:t>нужд</w:t>
            </w:r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54644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46449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546449" w:rsidP="000E552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6449">
              <w:rPr>
                <w:rFonts w:ascii="Arial" w:hAnsi="Arial" w:cs="Arial"/>
                <w:sz w:val="22"/>
                <w:szCs w:val="22"/>
                <w:lang w:val="en-US"/>
              </w:rPr>
              <w:t>582</w:t>
            </w:r>
            <w:r w:rsidRPr="00546449">
              <w:rPr>
                <w:rFonts w:ascii="Arial" w:hAnsi="Arial" w:cs="Arial"/>
                <w:sz w:val="22"/>
                <w:szCs w:val="22"/>
              </w:rPr>
              <w:t>,</w:t>
            </w:r>
            <w:r w:rsidR="003138B8" w:rsidRPr="0054644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 xml:space="preserve">Мероприятия на формирование </w:t>
            </w:r>
            <w:r w:rsidRPr="009862B9">
              <w:rPr>
                <w:rFonts w:ascii="Arial" w:hAnsi="Arial" w:cs="Arial"/>
                <w:sz w:val="22"/>
                <w:szCs w:val="22"/>
              </w:rPr>
              <w:lastRenderedPageBreak/>
              <w:t>современной городской сред</w:t>
            </w: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9862B9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RANGE!A85"/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bookmarkEnd w:id="3"/>
            <w:proofErr w:type="gramEnd"/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114C67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114C67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114C67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21747D" w:rsidRPr="0086288C" w:rsidTr="000E5524">
        <w:trPr>
          <w:trHeight w:val="255"/>
          <w:jc w:val="center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6288C" w:rsidTr="000E5524">
        <w:trPr>
          <w:trHeight w:val="271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6288C" w:rsidTr="000E5524">
        <w:trPr>
          <w:trHeight w:val="153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6288C" w:rsidTr="00DB0490">
        <w:trPr>
          <w:trHeight w:val="142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21747D" w:rsidRPr="0086288C" w:rsidTr="000E5524">
        <w:trPr>
          <w:trHeight w:val="204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RANGE!A92"/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  <w:bookmarkEnd w:id="4"/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21747D" w:rsidRPr="0086288C" w:rsidTr="000E5524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6288C" w:rsidTr="000E5524">
        <w:trPr>
          <w:trHeight w:val="27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6288C" w:rsidTr="000E5524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6288C" w:rsidTr="000E5524">
        <w:trPr>
          <w:trHeight w:val="274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6288C" w:rsidTr="000E5524">
        <w:trPr>
          <w:trHeight w:val="1290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DB0490" w:rsidTr="00DB0490">
        <w:trPr>
          <w:trHeight w:val="48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490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49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490">
              <w:rPr>
                <w:rFonts w:ascii="Arial" w:hAnsi="Arial" w:cs="Arial"/>
                <w:sz w:val="22"/>
                <w:szCs w:val="22"/>
              </w:rPr>
              <w:t>3003,7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49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490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6288C" w:rsidTr="000E5524">
        <w:trPr>
          <w:trHeight w:val="323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>Гниловского</w:t>
            </w:r>
            <w:r w:rsidRPr="0086288C">
              <w:rPr>
                <w:rFonts w:ascii="Arial" w:hAnsi="Arial" w:cs="Arial"/>
                <w:sz w:val="22"/>
                <w:szCs w:val="22"/>
              </w:rPr>
              <w:t xml:space="preserve"> сельского поселения Острогожского муниципального района Воронежской области»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6288C" w:rsidTr="000E5524">
        <w:trPr>
          <w:trHeight w:val="55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</w:t>
            </w:r>
            <w:r>
              <w:rPr>
                <w:rFonts w:ascii="Arial" w:hAnsi="Arial" w:cs="Arial"/>
                <w:sz w:val="22"/>
                <w:szCs w:val="22"/>
              </w:rPr>
              <w:t>Гниловской</w:t>
            </w:r>
            <w:r w:rsidRPr="0086288C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r>
              <w:rPr>
                <w:rFonts w:ascii="Arial" w:hAnsi="Arial" w:cs="Arial"/>
                <w:sz w:val="22"/>
                <w:szCs w:val="22"/>
              </w:rPr>
              <w:t>Гниловской</w:t>
            </w:r>
            <w:r w:rsidRPr="0086288C">
              <w:rPr>
                <w:rFonts w:ascii="Arial" w:hAnsi="Arial" w:cs="Arial"/>
                <w:sz w:val="22"/>
                <w:szCs w:val="22"/>
              </w:rPr>
              <w:t xml:space="preserve"> сельский культурно-досуговый центр»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DB0490" w:rsidTr="00DB0490">
        <w:trPr>
          <w:trHeight w:val="595"/>
          <w:jc w:val="center"/>
        </w:trPr>
        <w:tc>
          <w:tcPr>
            <w:tcW w:w="2709" w:type="dxa"/>
            <w:shd w:val="clear" w:color="auto" w:fill="auto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DB0490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21747D" w:rsidRPr="00DB0490" w:rsidRDefault="00DB0490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21747D"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DB0490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49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6288C" w:rsidTr="000E5524">
        <w:trPr>
          <w:trHeight w:val="1035"/>
          <w:jc w:val="center"/>
        </w:trPr>
        <w:tc>
          <w:tcPr>
            <w:tcW w:w="2709" w:type="dxa"/>
            <w:shd w:val="clear" w:color="auto" w:fill="auto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6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br w:type="page"/>
      </w:r>
      <w:r w:rsidRPr="00CE1D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Pr="00DB0490">
        <w:rPr>
          <w:rFonts w:ascii="Arial" w:hAnsi="Arial" w:cs="Arial"/>
          <w:sz w:val="24"/>
          <w:szCs w:val="24"/>
        </w:rPr>
        <w:t>15.03.2022 года № 92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программе Гниловского сельского поселения), группам </w:t>
      </w:r>
      <w:proofErr w:type="gramStart"/>
      <w:r w:rsidRPr="00CE1D14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CE1D14">
        <w:rPr>
          <w:rFonts w:ascii="Arial" w:hAnsi="Arial" w:cs="Arial"/>
          <w:sz w:val="24"/>
          <w:szCs w:val="24"/>
        </w:rPr>
        <w:t xml:space="preserve"> Гниловс</w:t>
      </w:r>
      <w:r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</w:t>
      </w:r>
      <w:r w:rsidRPr="00CE1D1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2024</w:t>
      </w:r>
      <w:r w:rsidRPr="00CE1D14">
        <w:rPr>
          <w:rFonts w:ascii="Arial" w:hAnsi="Arial" w:cs="Arial"/>
          <w:sz w:val="24"/>
          <w:szCs w:val="24"/>
        </w:rPr>
        <w:t xml:space="preserve"> годов</w:t>
      </w: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565"/>
        <w:gridCol w:w="567"/>
        <w:gridCol w:w="1134"/>
        <w:gridCol w:w="17"/>
        <w:gridCol w:w="692"/>
        <w:gridCol w:w="1124"/>
        <w:gridCol w:w="1269"/>
        <w:gridCol w:w="1134"/>
      </w:tblGrid>
      <w:tr w:rsidR="0021747D" w:rsidRPr="00826005" w:rsidTr="000E5524">
        <w:trPr>
          <w:trHeight w:val="2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6005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1747D" w:rsidRPr="00826005" w:rsidTr="000E5524">
        <w:trPr>
          <w:trHeight w:val="27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19627,2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9523,2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13007,2</w:t>
            </w:r>
          </w:p>
        </w:tc>
      </w:tr>
      <w:tr w:rsidR="0021747D" w:rsidRPr="00826005" w:rsidTr="000E5524">
        <w:trPr>
          <w:trHeight w:val="22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4315,5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3689,3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3672,0</w:t>
            </w:r>
          </w:p>
        </w:tc>
      </w:tr>
      <w:tr w:rsidR="0021747D" w:rsidRPr="00826005" w:rsidTr="000E5524">
        <w:trPr>
          <w:trHeight w:val="156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26005" w:rsidTr="000E5524">
        <w:trPr>
          <w:trHeight w:val="126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26005" w:rsidTr="000E5524">
        <w:trPr>
          <w:trHeight w:val="186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  <w:r w:rsidRPr="00826005">
              <w:rPr>
                <w:rFonts w:ascii="Arial" w:hAnsi="Arial" w:cs="Arial"/>
                <w:sz w:val="22"/>
                <w:szCs w:val="22"/>
              </w:rPr>
              <w:br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26005" w:rsidTr="000E5524">
        <w:trPr>
          <w:trHeight w:val="31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819,2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</w:tr>
      <w:tr w:rsidR="0021747D" w:rsidRPr="00826005" w:rsidTr="000E5524">
        <w:trPr>
          <w:trHeight w:val="19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26005" w:rsidTr="000E5524">
        <w:trPr>
          <w:trHeight w:val="93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26005" w:rsidTr="000E5524">
        <w:trPr>
          <w:trHeight w:val="70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26005" w:rsidTr="000E5524">
        <w:trPr>
          <w:trHeight w:val="102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2665,0</w:t>
            </w:r>
          </w:p>
        </w:tc>
      </w:tr>
      <w:tr w:rsidR="0021747D" w:rsidRPr="00826005" w:rsidTr="000E5524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6005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1792,1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</w:tr>
      <w:tr w:rsidR="0021747D" w:rsidRPr="00826005" w:rsidTr="000E5524">
        <w:trPr>
          <w:trHeight w:val="17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717.7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632,7</w:t>
            </w:r>
          </w:p>
        </w:tc>
      </w:tr>
      <w:tr w:rsidR="0021747D" w:rsidRPr="00826005" w:rsidTr="000E5524">
        <w:trPr>
          <w:trHeight w:val="121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346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21747D" w:rsidRPr="00826005" w:rsidTr="000E5524">
        <w:trPr>
          <w:trHeight w:val="99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32,3</w:t>
            </w:r>
          </w:p>
        </w:tc>
      </w:tr>
      <w:tr w:rsidR="0021747D" w:rsidRPr="00826005" w:rsidTr="000E5524">
        <w:trPr>
          <w:trHeight w:val="7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26005" w:rsidTr="000E5524">
        <w:trPr>
          <w:trHeight w:val="109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26005" w:rsidTr="000E5524">
        <w:trPr>
          <w:trHeight w:val="41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01 1 0000000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26005" w:rsidTr="000E5524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01 1 0700000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21747D" w:rsidRPr="00826005" w:rsidTr="000E5524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Расходы на выполнение других расходных 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01 1 07 90200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7,0</w:t>
            </w:r>
          </w:p>
        </w:tc>
      </w:tr>
      <w:tr w:rsidR="0021747D" w:rsidRPr="009862B9" w:rsidTr="000E5524">
        <w:trPr>
          <w:trHeight w:val="134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lastRenderedPageBreak/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01 10779180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26005" w:rsidTr="000E5524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26005" w:rsidTr="000E5524">
        <w:trPr>
          <w:trHeight w:val="10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26005" w:rsidTr="000E5524">
        <w:trPr>
          <w:trHeight w:val="198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26005" w:rsidTr="000E5524">
        <w:trPr>
          <w:trHeight w:val="968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233,8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249,9</w:t>
            </w:r>
          </w:p>
        </w:tc>
      </w:tr>
      <w:tr w:rsidR="0021747D" w:rsidRPr="00826005" w:rsidTr="000E5524">
        <w:trPr>
          <w:trHeight w:val="27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228,9</w:t>
            </w:r>
          </w:p>
        </w:tc>
      </w:tr>
      <w:tr w:rsidR="0021747D" w:rsidRPr="00826005" w:rsidTr="000E5524">
        <w:trPr>
          <w:trHeight w:val="183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</w:p>
        </w:tc>
      </w:tr>
      <w:tr w:rsidR="0021747D" w:rsidRPr="00826005" w:rsidTr="000E5524">
        <w:trPr>
          <w:trHeight w:val="260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121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183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9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развитие улично-дорожной сети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01 1 04 98650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1502,5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1623,6</w:t>
            </w:r>
          </w:p>
        </w:tc>
      </w:tr>
      <w:tr w:rsidR="0021747D" w:rsidRPr="00826005" w:rsidTr="000E5524">
        <w:trPr>
          <w:trHeight w:val="49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116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560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06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</w:t>
            </w:r>
            <w:r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826005">
              <w:rPr>
                <w:rFonts w:ascii="Arial" w:hAnsi="Arial" w:cs="Arial"/>
                <w:sz w:val="22"/>
                <w:szCs w:val="22"/>
              </w:rPr>
              <w:t>Развитие градо</w:t>
            </w:r>
            <w:r>
              <w:rPr>
                <w:rFonts w:ascii="Arial" w:hAnsi="Arial" w:cs="Arial"/>
                <w:sz w:val="22"/>
                <w:szCs w:val="22"/>
              </w:rPr>
              <w:t>строительной деятельности»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284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8260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271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ЖИЛИ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Щ</w:t>
            </w:r>
            <w:r w:rsidRPr="00826005">
              <w:rPr>
                <w:rFonts w:ascii="Arial" w:hAnsi="Arial" w:cs="Arial"/>
                <w:bCs/>
                <w:sz w:val="22"/>
                <w:szCs w:val="22"/>
              </w:rPr>
              <w:t>НО-КОММУНАЛЬНОЕ ХОЗЯЙСТВО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26005" w:rsidTr="000E5524">
        <w:trPr>
          <w:trHeight w:val="226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26005" w:rsidTr="000E5524">
        <w:trPr>
          <w:trHeight w:val="1094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26005" w:rsidTr="000E5524">
        <w:trPr>
          <w:trHeight w:val="187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26005" w:rsidTr="000E5524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территорий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3328,9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4017,2</w:t>
            </w:r>
          </w:p>
        </w:tc>
      </w:tr>
      <w:tr w:rsidR="0021747D" w:rsidRPr="00826005" w:rsidTr="000E5524">
        <w:trPr>
          <w:trHeight w:val="7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>Мероприятие на содержание мест захоронения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005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нужд.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="003138B8" w:rsidRPr="0054644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138B8"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405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546449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67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138B8"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263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 xml:space="preserve">Мероприятия на обустройство территорий муниципальных образований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26005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429,9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838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351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lastRenderedPageBreak/>
              <w:t>Мероприятия на формирование современной городской среды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005">
              <w:rPr>
                <w:rFonts w:ascii="Arial" w:hAnsi="Arial"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3800.0</w:t>
            </w:r>
          </w:p>
        </w:tc>
      </w:tr>
      <w:tr w:rsidR="0021747D" w:rsidRPr="00826005" w:rsidTr="000E5524">
        <w:trPr>
          <w:trHeight w:val="140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26005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3800,0</w:t>
            </w:r>
          </w:p>
        </w:tc>
      </w:tr>
      <w:tr w:rsidR="0021747D" w:rsidRPr="009862B9" w:rsidTr="000E5524">
        <w:trPr>
          <w:trHeight w:val="1402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862B9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2B9">
              <w:rPr>
                <w:rFonts w:ascii="Arial" w:hAnsi="Arial" w:cs="Arial"/>
                <w:sz w:val="22"/>
                <w:szCs w:val="22"/>
              </w:rPr>
              <w:t>нужд</w:t>
            </w:r>
            <w:proofErr w:type="gramEnd"/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 xml:space="preserve">01 1 03 </w:t>
            </w:r>
            <w:r w:rsidRPr="0054644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46449">
              <w:rPr>
                <w:rFonts w:ascii="Arial" w:hAnsi="Arial" w:cs="Arial"/>
                <w:sz w:val="22"/>
                <w:szCs w:val="22"/>
              </w:rPr>
              <w:t>8910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3138B8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582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9862B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B9">
              <w:rPr>
                <w:rFonts w:ascii="Arial" w:hAnsi="Arial" w:cs="Arial"/>
                <w:color w:val="000000"/>
                <w:sz w:val="22"/>
                <w:szCs w:val="22"/>
              </w:rPr>
              <w:t>217,2</w:t>
            </w:r>
          </w:p>
        </w:tc>
      </w:tr>
      <w:tr w:rsidR="0021747D" w:rsidRPr="00826005" w:rsidTr="000E5524">
        <w:trPr>
          <w:trHeight w:val="315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114C67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114C67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21747D" w:rsidRPr="00826005" w:rsidTr="000E5524">
        <w:trPr>
          <w:trHeight w:val="184"/>
          <w:jc w:val="center"/>
        </w:trPr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600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26005" w:rsidTr="000E5524">
        <w:trPr>
          <w:trHeight w:val="137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26005" w:rsidTr="000E5524">
        <w:trPr>
          <w:trHeight w:val="66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2994,5</w:t>
            </w:r>
          </w:p>
        </w:tc>
      </w:tr>
      <w:tr w:rsidR="0021747D" w:rsidRPr="00826005" w:rsidTr="000E5524">
        <w:trPr>
          <w:trHeight w:val="339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2500,0</w:t>
            </w:r>
          </w:p>
        </w:tc>
      </w:tr>
      <w:tr w:rsidR="0021747D" w:rsidRPr="00826005" w:rsidTr="000E5524">
        <w:trPr>
          <w:trHeight w:val="200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3687,5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694,5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494,5</w:t>
            </w:r>
          </w:p>
        </w:tc>
      </w:tr>
      <w:tr w:rsidR="0021747D" w:rsidRPr="00826005" w:rsidTr="000E5524">
        <w:trPr>
          <w:trHeight w:val="73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0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288C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212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26005" w:rsidTr="000E5524">
        <w:trPr>
          <w:trHeight w:val="287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26005" w:rsidTr="000E5524">
        <w:trPr>
          <w:trHeight w:val="1280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26005" w:rsidTr="000E5524">
        <w:trPr>
          <w:trHeight w:val="186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26005" w:rsidTr="000E5524">
        <w:trPr>
          <w:trHeight w:val="1401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01 1 07 00000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E71A39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3003,7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E71A3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решения вопросов местного значения Гниловского  сельского поселения Острогожского муниципального района Воронежской области»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Подпрограмма «Обеспечение деятельности муниципального казенного учреждения культуры «Гниловской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005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26005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8C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E71A39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E71A39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F75B6F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"Обеспечение деятельности администрации Гниловского сельского поселения по решению вопросов местного значения"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F75B6F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территории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86288C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F75B6F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на благоустройство территорий в рамках основного мероприятия "Благоустройство территории сельского 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826005" w:rsidTr="000E5524">
        <w:trPr>
          <w:trHeight w:val="129"/>
          <w:jc w:val="center"/>
        </w:trPr>
        <w:tc>
          <w:tcPr>
            <w:tcW w:w="3048" w:type="dxa"/>
            <w:shd w:val="clear" w:color="auto" w:fill="auto"/>
          </w:tcPr>
          <w:p w:rsidR="0021747D" w:rsidRPr="00F75B6F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6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6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0110398610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F75B6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747D" w:rsidRPr="00F75B6F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</w:r>
      <w:r w:rsidRPr="00CE1D14">
        <w:rPr>
          <w:rFonts w:ascii="Arial" w:hAnsi="Arial" w:cs="Arial"/>
          <w:sz w:val="24"/>
          <w:szCs w:val="24"/>
        </w:rPr>
        <w:tab/>
        <w:t>А.И. Журавлев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br w:type="page"/>
      </w:r>
      <w:r w:rsidRPr="00CE1D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 xml:space="preserve">к решению Совета народных депутатов Гниловского сельского поселения от </w:t>
      </w:r>
      <w:r w:rsidRPr="00E71A39">
        <w:rPr>
          <w:rFonts w:ascii="Arial" w:hAnsi="Arial" w:cs="Arial"/>
          <w:sz w:val="24"/>
          <w:szCs w:val="24"/>
        </w:rPr>
        <w:t>15.03.2022 года № 92</w:t>
      </w:r>
    </w:p>
    <w:p w:rsidR="0021747D" w:rsidRPr="00CE1D14" w:rsidRDefault="0021747D" w:rsidP="0021747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1747D" w:rsidRPr="00CE1D14" w:rsidRDefault="0021747D" w:rsidP="0021747D">
      <w:pPr>
        <w:jc w:val="center"/>
        <w:rPr>
          <w:rFonts w:ascii="Arial" w:hAnsi="Arial" w:cs="Arial"/>
          <w:sz w:val="24"/>
          <w:szCs w:val="24"/>
        </w:rPr>
      </w:pPr>
      <w:r w:rsidRPr="00CE1D14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(муниципальной программе Гниловского сельского поселения), группам видов расходов, разделам, подразделам классификации расходов бюджета Гниловс</w:t>
      </w:r>
      <w:r>
        <w:rPr>
          <w:rFonts w:ascii="Arial" w:hAnsi="Arial" w:cs="Arial"/>
          <w:sz w:val="24"/>
          <w:szCs w:val="24"/>
        </w:rPr>
        <w:t>кого сельского поселения на 2022</w:t>
      </w:r>
      <w:r w:rsidRPr="00CE1D14">
        <w:rPr>
          <w:rFonts w:ascii="Arial" w:hAnsi="Arial" w:cs="Arial"/>
          <w:sz w:val="24"/>
          <w:szCs w:val="24"/>
        </w:rPr>
        <w:t xml:space="preserve"> год и на плановый пери</w:t>
      </w:r>
      <w:r>
        <w:rPr>
          <w:rFonts w:ascii="Arial" w:hAnsi="Arial" w:cs="Arial"/>
          <w:sz w:val="24"/>
          <w:szCs w:val="24"/>
        </w:rPr>
        <w:t>од 2023 и 2024</w:t>
      </w:r>
      <w:r w:rsidRPr="00CE1D14">
        <w:rPr>
          <w:rFonts w:ascii="Arial" w:hAnsi="Arial" w:cs="Arial"/>
          <w:sz w:val="24"/>
          <w:szCs w:val="24"/>
        </w:rPr>
        <w:t xml:space="preserve"> годов</w:t>
      </w:r>
    </w:p>
    <w:p w:rsidR="0021747D" w:rsidRPr="00CE1D14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195"/>
        <w:gridCol w:w="617"/>
        <w:gridCol w:w="527"/>
        <w:gridCol w:w="567"/>
        <w:gridCol w:w="1106"/>
        <w:gridCol w:w="1175"/>
        <w:gridCol w:w="1154"/>
      </w:tblGrid>
      <w:tr w:rsidR="0021747D" w:rsidRPr="001407C3" w:rsidTr="000E5524">
        <w:trPr>
          <w:trHeight w:val="493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21747D" w:rsidRPr="001407C3" w:rsidTr="000E5524">
        <w:trPr>
          <w:trHeight w:val="94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«Обеспечение решения вопросов местного значения Гниловского сельского поселения»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19627,2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9523,2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13007,2</w:t>
            </w:r>
          </w:p>
        </w:tc>
      </w:tr>
      <w:tr w:rsidR="0021747D" w:rsidRPr="001407C3" w:rsidTr="000E5524">
        <w:trPr>
          <w:trHeight w:val="126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Гниловского сельского поселения по решению вопросов местного значения»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13106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6128,7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10012,7</w:t>
            </w:r>
          </w:p>
        </w:tc>
      </w:tr>
      <w:tr w:rsidR="0021747D" w:rsidRPr="001407C3" w:rsidTr="000E5524">
        <w:trPr>
          <w:trHeight w:val="94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233,8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241,6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249,9</w:t>
            </w:r>
          </w:p>
        </w:tc>
      </w:tr>
      <w:tr w:rsidR="0021747D" w:rsidRPr="001407C3" w:rsidTr="000E5524">
        <w:trPr>
          <w:trHeight w:val="851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220,6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228,9</w:t>
            </w:r>
          </w:p>
        </w:tc>
      </w:tr>
      <w:tr w:rsidR="0021747D" w:rsidRPr="001407C3" w:rsidTr="000E5524">
        <w:trPr>
          <w:trHeight w:val="12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01 1 01 51180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21747D" w:rsidRPr="001407C3" w:rsidTr="000E5524">
        <w:trPr>
          <w:trHeight w:val="63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«Благоустройство территорий сельского поселения»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3328,9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217,2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4017,2</w:t>
            </w:r>
          </w:p>
        </w:tc>
      </w:tr>
      <w:tr w:rsidR="0021747D" w:rsidRPr="001407C3" w:rsidTr="000E5524">
        <w:trPr>
          <w:trHeight w:val="63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содержание мест захоронений (Закупка товаров, работ и услуг для обеспечения государственных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546449" w:rsidRDefault="00513A10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21747D" w:rsidRPr="00546449">
              <w:rPr>
                <w:rFonts w:ascii="Arial" w:hAnsi="Arial" w:cs="Arial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6449">
              <w:rPr>
                <w:rFonts w:ascii="Arial" w:hAnsi="Arial" w:cs="Arial"/>
                <w:bCs/>
                <w:sz w:val="22"/>
                <w:szCs w:val="22"/>
              </w:rPr>
              <w:t>395,6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46449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546449" w:rsidRDefault="00513A10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67,3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01 1 03 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44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546449" w:rsidRDefault="00513A10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582,5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546449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44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обустройство территорий муниципальных образований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01 1 03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8070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1614,7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01 1 03 98670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429,9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03 S8670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238,9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217,2</w:t>
            </w:r>
          </w:p>
        </w:tc>
      </w:tr>
      <w:tr w:rsidR="0021747D" w:rsidRPr="001407C3" w:rsidTr="000E5524">
        <w:trPr>
          <w:trHeight w:val="915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Мероприятия на формирование современной городской сред</w:t>
            </w: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1407C3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</w:tr>
      <w:tr w:rsidR="0021747D" w:rsidRPr="001407C3" w:rsidTr="000E5524">
        <w:trPr>
          <w:trHeight w:val="99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1502,5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21747D" w:rsidRPr="001407C3" w:rsidTr="000E5524">
        <w:trPr>
          <w:trHeight w:val="129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 развитие 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улично-дорожной сети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01 1 04 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98650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1502,5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1540,1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1623,6</w:t>
            </w:r>
          </w:p>
        </w:tc>
      </w:tr>
      <w:tr w:rsidR="0021747D" w:rsidRPr="001407C3" w:rsidTr="000E5524">
        <w:trPr>
          <w:trHeight w:val="129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«Развитие градостроительной деятельности»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129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01 1 05 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S8460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129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01 1 07 00000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3618,1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2997,5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2922,0</w:t>
            </w:r>
          </w:p>
        </w:tc>
      </w:tr>
      <w:tr w:rsidR="0021747D" w:rsidRPr="001407C3" w:rsidTr="000E5524">
        <w:trPr>
          <w:trHeight w:val="696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1792,1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21747D" w:rsidRPr="001407C3" w:rsidTr="000E5524">
        <w:trPr>
          <w:trHeight w:val="79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598,9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717,7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632,7</w:t>
            </w:r>
          </w:p>
        </w:tc>
      </w:tr>
      <w:tr w:rsidR="0021747D" w:rsidRPr="001407C3" w:rsidTr="000E5524">
        <w:trPr>
          <w:trHeight w:val="58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01 1 07 92010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6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01 1 07 98050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</w:tr>
      <w:tr w:rsidR="0021747D" w:rsidRPr="001407C3" w:rsidTr="000E5524">
        <w:trPr>
          <w:trHeight w:val="413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 xml:space="preserve">Расходы на выполнение других расходных </w:t>
            </w:r>
            <w:r w:rsidRPr="001407C3">
              <w:rPr>
                <w:rFonts w:ascii="Arial" w:hAnsi="Arial" w:cs="Arial"/>
                <w:sz w:val="22"/>
                <w:szCs w:val="22"/>
              </w:rPr>
              <w:lastRenderedPageBreak/>
              <w:t>обязательств (Закупка товаров, работ и услуг для обеспечения (государственных) муниципальных нужд)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01 1 07 90200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21747D" w:rsidRPr="001407C3" w:rsidTr="000E5524">
        <w:trPr>
          <w:trHeight w:val="413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407C3">
              <w:rPr>
                <w:rFonts w:ascii="Arial" w:hAnsi="Arial" w:cs="Arial"/>
                <w:sz w:val="22"/>
                <w:szCs w:val="22"/>
              </w:rPr>
              <w:lastRenderedPageBreak/>
              <w:t>Расходы на приобретение автотранспорта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01 10779180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01 1 07 90470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121,8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240,5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1747D" w:rsidRPr="001407C3" w:rsidTr="000E5524">
        <w:trPr>
          <w:trHeight w:val="21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Основное мероприятие «Деятельность главы сельского поселения» 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01 1 08 00000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819,2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932,3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1000,0</w:t>
            </w:r>
          </w:p>
        </w:tc>
      </w:tr>
      <w:tr w:rsidR="0021747D" w:rsidRPr="001407C3" w:rsidTr="000E5524">
        <w:trPr>
          <w:trHeight w:val="18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01 1 08 92020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819,2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932,3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1000,0</w:t>
            </w:r>
          </w:p>
        </w:tc>
      </w:tr>
      <w:tr w:rsidR="0021747D" w:rsidRPr="001407C3" w:rsidTr="000E5524">
        <w:trPr>
          <w:trHeight w:val="111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6521,2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3594,5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3194,5</w:t>
            </w:r>
          </w:p>
        </w:tc>
      </w:tr>
      <w:tr w:rsidR="0021747D" w:rsidRPr="001407C3" w:rsidTr="00E71A39">
        <w:trPr>
          <w:trHeight w:val="709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муниципального казённого </w:t>
            </w:r>
            <w:r w:rsidRPr="001407C3">
              <w:rPr>
                <w:rFonts w:ascii="Arial" w:hAnsi="Arial" w:cs="Arial"/>
                <w:sz w:val="22"/>
                <w:szCs w:val="22"/>
              </w:rPr>
              <w:lastRenderedPageBreak/>
              <w:t>учреждения культуры «Гниловской сельский культурно-досуговый центр»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6521,2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3394,5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2994,5</w:t>
            </w:r>
          </w:p>
        </w:tc>
      </w:tr>
      <w:tr w:rsidR="0021747D" w:rsidRPr="001407C3" w:rsidTr="000E5524">
        <w:trPr>
          <w:trHeight w:val="98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2833,7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2700,0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2500,0</w:t>
            </w:r>
          </w:p>
        </w:tc>
      </w:tr>
      <w:tr w:rsidR="0021747D" w:rsidRPr="001407C3" w:rsidTr="000E5524">
        <w:trPr>
          <w:trHeight w:val="129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3687,5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494,5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01 2 01 00590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E71A39" w:rsidTr="00E71A39">
        <w:trPr>
          <w:trHeight w:val="545"/>
          <w:jc w:val="center"/>
        </w:trPr>
        <w:tc>
          <w:tcPr>
            <w:tcW w:w="3235" w:type="dxa"/>
            <w:shd w:val="clear" w:color="auto" w:fill="auto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71A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3003,7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E71A39" w:rsidRDefault="0021747D" w:rsidP="00E71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A39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муниципального казённого учреждения культуры «Гниловской сельский культурно-досуговый центр»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203,7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01 2 01 78790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203,7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</w:tcPr>
          <w:p w:rsidR="0021747D" w:rsidRPr="001407C3" w:rsidRDefault="0021747D" w:rsidP="000E5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 благоустройство территорий в рамках основного мероприятия "Благоустройство территории сельского </w:t>
            </w: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поселения" подпрограммы "Обеспечение деятельности администрации Гниловского сельского поселения по решению вопросов местного значения" муниципальной программы "Обеспечение решения вопросов местного значения Гниловского сельского поселения"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1747D" w:rsidRPr="001407C3" w:rsidTr="000E5524">
        <w:trPr>
          <w:trHeight w:val="900"/>
          <w:jc w:val="center"/>
        </w:trPr>
        <w:tc>
          <w:tcPr>
            <w:tcW w:w="3235" w:type="dxa"/>
            <w:shd w:val="clear" w:color="auto" w:fill="auto"/>
          </w:tcPr>
          <w:p w:rsidR="0021747D" w:rsidRPr="001407C3" w:rsidRDefault="0021747D" w:rsidP="000E5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01 1 03 98610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07C3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1747D" w:rsidRPr="001407C3" w:rsidRDefault="0021747D" w:rsidP="000E5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07C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1747D" w:rsidRPr="001407C3" w:rsidRDefault="0021747D" w:rsidP="0021747D">
      <w:pPr>
        <w:jc w:val="both"/>
        <w:rPr>
          <w:rFonts w:ascii="Arial" w:hAnsi="Arial" w:cs="Arial"/>
          <w:sz w:val="24"/>
          <w:szCs w:val="24"/>
        </w:rPr>
      </w:pPr>
    </w:p>
    <w:p w:rsidR="00C41C70" w:rsidRPr="00C64061" w:rsidRDefault="0021747D" w:rsidP="00E71A39">
      <w:pPr>
        <w:jc w:val="both"/>
        <w:rPr>
          <w:rFonts w:ascii="Arial" w:hAnsi="Arial" w:cs="Arial"/>
          <w:sz w:val="24"/>
          <w:szCs w:val="24"/>
        </w:rPr>
      </w:pPr>
      <w:r w:rsidRPr="001407C3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1407C3">
        <w:rPr>
          <w:rFonts w:ascii="Arial" w:hAnsi="Arial" w:cs="Arial"/>
          <w:sz w:val="24"/>
          <w:szCs w:val="24"/>
        </w:rPr>
        <w:tab/>
      </w:r>
      <w:r w:rsidRPr="001407C3">
        <w:rPr>
          <w:rFonts w:ascii="Arial" w:hAnsi="Arial" w:cs="Arial"/>
          <w:sz w:val="24"/>
          <w:szCs w:val="24"/>
        </w:rPr>
        <w:tab/>
      </w:r>
      <w:r w:rsidRPr="001407C3">
        <w:rPr>
          <w:rFonts w:ascii="Arial" w:hAnsi="Arial" w:cs="Arial"/>
          <w:sz w:val="24"/>
          <w:szCs w:val="24"/>
        </w:rPr>
        <w:tab/>
      </w:r>
      <w:r w:rsidRPr="001407C3">
        <w:rPr>
          <w:rFonts w:ascii="Arial" w:hAnsi="Arial" w:cs="Arial"/>
          <w:sz w:val="24"/>
          <w:szCs w:val="24"/>
        </w:rPr>
        <w:tab/>
      </w:r>
      <w:r w:rsidRPr="001407C3">
        <w:rPr>
          <w:rFonts w:ascii="Arial" w:hAnsi="Arial" w:cs="Arial"/>
          <w:sz w:val="24"/>
          <w:szCs w:val="24"/>
        </w:rPr>
        <w:tab/>
        <w:t>А.И. Журавлев</w:t>
      </w:r>
    </w:p>
    <w:sectPr w:rsidR="00C41C70" w:rsidRPr="00C64061" w:rsidSect="00057451"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BC" w:rsidRDefault="004E73BC" w:rsidP="00501734">
      <w:r>
        <w:separator/>
      </w:r>
    </w:p>
  </w:endnote>
  <w:endnote w:type="continuationSeparator" w:id="0">
    <w:p w:rsidR="004E73BC" w:rsidRDefault="004E73BC" w:rsidP="0050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BC" w:rsidRDefault="004E73BC" w:rsidP="00501734">
      <w:r>
        <w:separator/>
      </w:r>
    </w:p>
  </w:footnote>
  <w:footnote w:type="continuationSeparator" w:id="0">
    <w:p w:rsidR="004E73BC" w:rsidRDefault="004E73BC" w:rsidP="0050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371"/>
    <w:multiLevelType w:val="hybridMultilevel"/>
    <w:tmpl w:val="71D2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689D1DE9"/>
    <w:multiLevelType w:val="hybridMultilevel"/>
    <w:tmpl w:val="0A18B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A"/>
    <w:rsid w:val="0000011E"/>
    <w:rsid w:val="00003946"/>
    <w:rsid w:val="00010B93"/>
    <w:rsid w:val="00010C72"/>
    <w:rsid w:val="00012C6A"/>
    <w:rsid w:val="00024D33"/>
    <w:rsid w:val="00027C7F"/>
    <w:rsid w:val="000305D5"/>
    <w:rsid w:val="00042CAA"/>
    <w:rsid w:val="00052199"/>
    <w:rsid w:val="00057451"/>
    <w:rsid w:val="000614C6"/>
    <w:rsid w:val="000617D6"/>
    <w:rsid w:val="00067708"/>
    <w:rsid w:val="000829B4"/>
    <w:rsid w:val="00082CDA"/>
    <w:rsid w:val="00084E53"/>
    <w:rsid w:val="000851FE"/>
    <w:rsid w:val="00090717"/>
    <w:rsid w:val="00093040"/>
    <w:rsid w:val="0009388C"/>
    <w:rsid w:val="00094FCD"/>
    <w:rsid w:val="00096231"/>
    <w:rsid w:val="000A21D6"/>
    <w:rsid w:val="000A7A20"/>
    <w:rsid w:val="000B7728"/>
    <w:rsid w:val="000C1284"/>
    <w:rsid w:val="000D706A"/>
    <w:rsid w:val="000E79E6"/>
    <w:rsid w:val="00107EFD"/>
    <w:rsid w:val="00117521"/>
    <w:rsid w:val="00122483"/>
    <w:rsid w:val="00131DDB"/>
    <w:rsid w:val="00134EEF"/>
    <w:rsid w:val="00135F45"/>
    <w:rsid w:val="001546BD"/>
    <w:rsid w:val="00156453"/>
    <w:rsid w:val="00174FFE"/>
    <w:rsid w:val="001845E5"/>
    <w:rsid w:val="001850F0"/>
    <w:rsid w:val="00190E46"/>
    <w:rsid w:val="00192570"/>
    <w:rsid w:val="001975BD"/>
    <w:rsid w:val="001A3C29"/>
    <w:rsid w:val="001A4AC0"/>
    <w:rsid w:val="001B228F"/>
    <w:rsid w:val="001D0236"/>
    <w:rsid w:val="001D1E87"/>
    <w:rsid w:val="001F08B7"/>
    <w:rsid w:val="001F7662"/>
    <w:rsid w:val="002008BF"/>
    <w:rsid w:val="00204B4F"/>
    <w:rsid w:val="00204E94"/>
    <w:rsid w:val="00216AE5"/>
    <w:rsid w:val="0021747D"/>
    <w:rsid w:val="00223DBE"/>
    <w:rsid w:val="002269C6"/>
    <w:rsid w:val="002361E3"/>
    <w:rsid w:val="00236763"/>
    <w:rsid w:val="00250254"/>
    <w:rsid w:val="00257947"/>
    <w:rsid w:val="002656AE"/>
    <w:rsid w:val="00267AC2"/>
    <w:rsid w:val="00281FA7"/>
    <w:rsid w:val="00290548"/>
    <w:rsid w:val="002905DD"/>
    <w:rsid w:val="0029263A"/>
    <w:rsid w:val="00292674"/>
    <w:rsid w:val="0029554B"/>
    <w:rsid w:val="00297660"/>
    <w:rsid w:val="002A1010"/>
    <w:rsid w:val="002C74D8"/>
    <w:rsid w:val="002D262D"/>
    <w:rsid w:val="002E0128"/>
    <w:rsid w:val="002E04B6"/>
    <w:rsid w:val="002E262A"/>
    <w:rsid w:val="002E520C"/>
    <w:rsid w:val="002F0D3D"/>
    <w:rsid w:val="002F4BD5"/>
    <w:rsid w:val="002F5984"/>
    <w:rsid w:val="0030477E"/>
    <w:rsid w:val="00307AA5"/>
    <w:rsid w:val="003138B8"/>
    <w:rsid w:val="00314887"/>
    <w:rsid w:val="00316228"/>
    <w:rsid w:val="0032077F"/>
    <w:rsid w:val="003216DD"/>
    <w:rsid w:val="00386035"/>
    <w:rsid w:val="00386343"/>
    <w:rsid w:val="00390163"/>
    <w:rsid w:val="003A23E5"/>
    <w:rsid w:val="003B065C"/>
    <w:rsid w:val="003D6972"/>
    <w:rsid w:val="003E22C8"/>
    <w:rsid w:val="0040042A"/>
    <w:rsid w:val="00403FCE"/>
    <w:rsid w:val="00430252"/>
    <w:rsid w:val="00434F29"/>
    <w:rsid w:val="00437717"/>
    <w:rsid w:val="00437B69"/>
    <w:rsid w:val="00441E1B"/>
    <w:rsid w:val="004651D3"/>
    <w:rsid w:val="00466797"/>
    <w:rsid w:val="00466DAC"/>
    <w:rsid w:val="00475C9B"/>
    <w:rsid w:val="00476EC6"/>
    <w:rsid w:val="004A4F51"/>
    <w:rsid w:val="004C6787"/>
    <w:rsid w:val="004E62BA"/>
    <w:rsid w:val="004E73BC"/>
    <w:rsid w:val="004F14CD"/>
    <w:rsid w:val="004F1DE4"/>
    <w:rsid w:val="004F2326"/>
    <w:rsid w:val="004F4876"/>
    <w:rsid w:val="00500997"/>
    <w:rsid w:val="00501734"/>
    <w:rsid w:val="00501780"/>
    <w:rsid w:val="005105F4"/>
    <w:rsid w:val="00513A10"/>
    <w:rsid w:val="00522B98"/>
    <w:rsid w:val="00527FDE"/>
    <w:rsid w:val="005357ED"/>
    <w:rsid w:val="00545249"/>
    <w:rsid w:val="00546449"/>
    <w:rsid w:val="00561BD1"/>
    <w:rsid w:val="0056317E"/>
    <w:rsid w:val="00564A14"/>
    <w:rsid w:val="00565411"/>
    <w:rsid w:val="0057101F"/>
    <w:rsid w:val="00572D23"/>
    <w:rsid w:val="00576C3F"/>
    <w:rsid w:val="005800E1"/>
    <w:rsid w:val="005813DF"/>
    <w:rsid w:val="0058707C"/>
    <w:rsid w:val="005A0FFA"/>
    <w:rsid w:val="005A738A"/>
    <w:rsid w:val="005B0EB0"/>
    <w:rsid w:val="005C0503"/>
    <w:rsid w:val="005C754D"/>
    <w:rsid w:val="005D64CF"/>
    <w:rsid w:val="005D7628"/>
    <w:rsid w:val="005E060D"/>
    <w:rsid w:val="005F159B"/>
    <w:rsid w:val="005F2829"/>
    <w:rsid w:val="00601BFE"/>
    <w:rsid w:val="00603A2B"/>
    <w:rsid w:val="0061287A"/>
    <w:rsid w:val="006143DA"/>
    <w:rsid w:val="00622FD3"/>
    <w:rsid w:val="006457D1"/>
    <w:rsid w:val="00647B2B"/>
    <w:rsid w:val="00654C51"/>
    <w:rsid w:val="0065530C"/>
    <w:rsid w:val="00664807"/>
    <w:rsid w:val="0066553E"/>
    <w:rsid w:val="00667C0F"/>
    <w:rsid w:val="006835AB"/>
    <w:rsid w:val="00686116"/>
    <w:rsid w:val="006932E0"/>
    <w:rsid w:val="00694BB8"/>
    <w:rsid w:val="006A3984"/>
    <w:rsid w:val="006A752F"/>
    <w:rsid w:val="006B0E00"/>
    <w:rsid w:val="006B4A38"/>
    <w:rsid w:val="006B63B7"/>
    <w:rsid w:val="006C24A1"/>
    <w:rsid w:val="006C4E0B"/>
    <w:rsid w:val="006C50A1"/>
    <w:rsid w:val="006E099B"/>
    <w:rsid w:val="006F42CF"/>
    <w:rsid w:val="006F4EB0"/>
    <w:rsid w:val="006F5558"/>
    <w:rsid w:val="0070066B"/>
    <w:rsid w:val="00713A11"/>
    <w:rsid w:val="00732745"/>
    <w:rsid w:val="00735FAD"/>
    <w:rsid w:val="00736BD3"/>
    <w:rsid w:val="00741195"/>
    <w:rsid w:val="00754629"/>
    <w:rsid w:val="0075681F"/>
    <w:rsid w:val="00757A90"/>
    <w:rsid w:val="00766F5D"/>
    <w:rsid w:val="00771060"/>
    <w:rsid w:val="0077339D"/>
    <w:rsid w:val="007754F8"/>
    <w:rsid w:val="0078024F"/>
    <w:rsid w:val="00782741"/>
    <w:rsid w:val="007875E9"/>
    <w:rsid w:val="00792C26"/>
    <w:rsid w:val="00795A39"/>
    <w:rsid w:val="007C40A1"/>
    <w:rsid w:val="007C54A7"/>
    <w:rsid w:val="007D3F19"/>
    <w:rsid w:val="007E07A4"/>
    <w:rsid w:val="007E310A"/>
    <w:rsid w:val="007F514F"/>
    <w:rsid w:val="00801436"/>
    <w:rsid w:val="00817A2D"/>
    <w:rsid w:val="00834494"/>
    <w:rsid w:val="00851459"/>
    <w:rsid w:val="00853BA7"/>
    <w:rsid w:val="00870DC8"/>
    <w:rsid w:val="00876848"/>
    <w:rsid w:val="00877300"/>
    <w:rsid w:val="00882495"/>
    <w:rsid w:val="008879A9"/>
    <w:rsid w:val="00893669"/>
    <w:rsid w:val="0089601A"/>
    <w:rsid w:val="008A2CCD"/>
    <w:rsid w:val="008A6DF1"/>
    <w:rsid w:val="008B0D34"/>
    <w:rsid w:val="008B4CB9"/>
    <w:rsid w:val="008B64E0"/>
    <w:rsid w:val="008C179E"/>
    <w:rsid w:val="008D2928"/>
    <w:rsid w:val="008D2E23"/>
    <w:rsid w:val="008D447B"/>
    <w:rsid w:val="008E1951"/>
    <w:rsid w:val="008E7730"/>
    <w:rsid w:val="008F10AF"/>
    <w:rsid w:val="008F5FCB"/>
    <w:rsid w:val="00901212"/>
    <w:rsid w:val="00904CC1"/>
    <w:rsid w:val="00905356"/>
    <w:rsid w:val="0092300C"/>
    <w:rsid w:val="00931968"/>
    <w:rsid w:val="00944A9E"/>
    <w:rsid w:val="009518CA"/>
    <w:rsid w:val="00975EAF"/>
    <w:rsid w:val="00977EDE"/>
    <w:rsid w:val="00993F3F"/>
    <w:rsid w:val="009A6DC2"/>
    <w:rsid w:val="009B3EA7"/>
    <w:rsid w:val="009B4128"/>
    <w:rsid w:val="009C6C53"/>
    <w:rsid w:val="009E5520"/>
    <w:rsid w:val="009E5F3F"/>
    <w:rsid w:val="009F10EE"/>
    <w:rsid w:val="009F1194"/>
    <w:rsid w:val="009F1CAC"/>
    <w:rsid w:val="00A00632"/>
    <w:rsid w:val="00A07F52"/>
    <w:rsid w:val="00A10AD7"/>
    <w:rsid w:val="00A16F23"/>
    <w:rsid w:val="00A201B6"/>
    <w:rsid w:val="00A247F5"/>
    <w:rsid w:val="00A35249"/>
    <w:rsid w:val="00A51955"/>
    <w:rsid w:val="00A5384C"/>
    <w:rsid w:val="00A613D0"/>
    <w:rsid w:val="00A6269D"/>
    <w:rsid w:val="00A713DC"/>
    <w:rsid w:val="00A76595"/>
    <w:rsid w:val="00A8083A"/>
    <w:rsid w:val="00A80F82"/>
    <w:rsid w:val="00A965EE"/>
    <w:rsid w:val="00A96EA0"/>
    <w:rsid w:val="00AB412F"/>
    <w:rsid w:val="00AB6E4F"/>
    <w:rsid w:val="00AC2405"/>
    <w:rsid w:val="00AC7D85"/>
    <w:rsid w:val="00AD1423"/>
    <w:rsid w:val="00AE1722"/>
    <w:rsid w:val="00AF523A"/>
    <w:rsid w:val="00AF5E01"/>
    <w:rsid w:val="00B015A6"/>
    <w:rsid w:val="00B02675"/>
    <w:rsid w:val="00B11367"/>
    <w:rsid w:val="00B1484F"/>
    <w:rsid w:val="00B17D2B"/>
    <w:rsid w:val="00B22983"/>
    <w:rsid w:val="00B3668F"/>
    <w:rsid w:val="00B3771F"/>
    <w:rsid w:val="00B40365"/>
    <w:rsid w:val="00B436A0"/>
    <w:rsid w:val="00B603C7"/>
    <w:rsid w:val="00B618D0"/>
    <w:rsid w:val="00B6477B"/>
    <w:rsid w:val="00B7251B"/>
    <w:rsid w:val="00B81794"/>
    <w:rsid w:val="00B81B38"/>
    <w:rsid w:val="00B9105B"/>
    <w:rsid w:val="00BA4119"/>
    <w:rsid w:val="00BA4D50"/>
    <w:rsid w:val="00BC2E20"/>
    <w:rsid w:val="00BC4734"/>
    <w:rsid w:val="00BD314B"/>
    <w:rsid w:val="00C07E31"/>
    <w:rsid w:val="00C25B0F"/>
    <w:rsid w:val="00C41C70"/>
    <w:rsid w:val="00C64061"/>
    <w:rsid w:val="00C66A2A"/>
    <w:rsid w:val="00C80475"/>
    <w:rsid w:val="00C81406"/>
    <w:rsid w:val="00C82A72"/>
    <w:rsid w:val="00C93669"/>
    <w:rsid w:val="00CB3F05"/>
    <w:rsid w:val="00CB40C5"/>
    <w:rsid w:val="00CB74AF"/>
    <w:rsid w:val="00CB7B92"/>
    <w:rsid w:val="00CC14A2"/>
    <w:rsid w:val="00CC2A33"/>
    <w:rsid w:val="00CD3AA8"/>
    <w:rsid w:val="00CF57F2"/>
    <w:rsid w:val="00CF6B96"/>
    <w:rsid w:val="00CF790B"/>
    <w:rsid w:val="00CF7AE0"/>
    <w:rsid w:val="00D035FC"/>
    <w:rsid w:val="00D17FA5"/>
    <w:rsid w:val="00D21FD5"/>
    <w:rsid w:val="00D33BEE"/>
    <w:rsid w:val="00D444DF"/>
    <w:rsid w:val="00D52958"/>
    <w:rsid w:val="00D53DFC"/>
    <w:rsid w:val="00D653A5"/>
    <w:rsid w:val="00D65D6B"/>
    <w:rsid w:val="00D67C9A"/>
    <w:rsid w:val="00D71CB0"/>
    <w:rsid w:val="00D76ACB"/>
    <w:rsid w:val="00D77E64"/>
    <w:rsid w:val="00D8163F"/>
    <w:rsid w:val="00DA3D62"/>
    <w:rsid w:val="00DB0490"/>
    <w:rsid w:val="00DC3F85"/>
    <w:rsid w:val="00DD29D4"/>
    <w:rsid w:val="00DD4B00"/>
    <w:rsid w:val="00E01AFB"/>
    <w:rsid w:val="00E02294"/>
    <w:rsid w:val="00E201C2"/>
    <w:rsid w:val="00E230C3"/>
    <w:rsid w:val="00E33AE6"/>
    <w:rsid w:val="00E4448D"/>
    <w:rsid w:val="00E44AE1"/>
    <w:rsid w:val="00E71A39"/>
    <w:rsid w:val="00E71D0A"/>
    <w:rsid w:val="00E86760"/>
    <w:rsid w:val="00E879BC"/>
    <w:rsid w:val="00E97188"/>
    <w:rsid w:val="00EA2179"/>
    <w:rsid w:val="00EA6948"/>
    <w:rsid w:val="00EA74F2"/>
    <w:rsid w:val="00EA7728"/>
    <w:rsid w:val="00EC0F88"/>
    <w:rsid w:val="00EC2DA1"/>
    <w:rsid w:val="00ED3E7E"/>
    <w:rsid w:val="00EE131A"/>
    <w:rsid w:val="00EF0DF5"/>
    <w:rsid w:val="00F07999"/>
    <w:rsid w:val="00F17B6E"/>
    <w:rsid w:val="00F17C0D"/>
    <w:rsid w:val="00F234A8"/>
    <w:rsid w:val="00F35690"/>
    <w:rsid w:val="00F4410C"/>
    <w:rsid w:val="00F53377"/>
    <w:rsid w:val="00F60C5B"/>
    <w:rsid w:val="00F62F5A"/>
    <w:rsid w:val="00F871BE"/>
    <w:rsid w:val="00FA4EC3"/>
    <w:rsid w:val="00FB628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3"/>
    <w:rPr>
      <w:rFonts w:eastAsia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D3E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21747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41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E262A"/>
    <w:pPr>
      <w:keepNext/>
      <w:jc w:val="center"/>
      <w:outlineLvl w:val="3"/>
    </w:pPr>
    <w:rPr>
      <w:sz w:val="24"/>
      <w:u w:val="single"/>
    </w:rPr>
  </w:style>
  <w:style w:type="paragraph" w:styleId="6">
    <w:name w:val="heading 6"/>
    <w:basedOn w:val="a"/>
    <w:link w:val="60"/>
    <w:qFormat/>
    <w:rsid w:val="001546BD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2E262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ED3E7E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D3E7E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1"/>
    <w:link w:val="4"/>
    <w:rsid w:val="002E262A"/>
    <w:rPr>
      <w:rFonts w:eastAsia="Times New Roman"/>
      <w:sz w:val="24"/>
      <w:u w:val="single"/>
      <w:lang w:eastAsia="ru-RU"/>
    </w:rPr>
  </w:style>
  <w:style w:type="character" w:customStyle="1" w:styleId="70">
    <w:name w:val="Заголовок 7 Знак"/>
    <w:link w:val="7"/>
    <w:rsid w:val="002E262A"/>
    <w:rPr>
      <w:rFonts w:eastAsia="Times New Roman"/>
      <w:sz w:val="28"/>
      <w:lang w:eastAsia="ru-RU"/>
    </w:rPr>
  </w:style>
  <w:style w:type="paragraph" w:styleId="a4">
    <w:name w:val="Balloon Text"/>
    <w:basedOn w:val="a"/>
    <w:link w:val="a5"/>
    <w:semiHidden/>
    <w:unhideWhenUsed/>
    <w:rsid w:val="0021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216AE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C41C7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41C70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rsid w:val="00C41C70"/>
  </w:style>
  <w:style w:type="character" w:styleId="a7">
    <w:name w:val="Hyperlink"/>
    <w:rsid w:val="00C41C70"/>
    <w:rPr>
      <w:color w:val="0000FF"/>
      <w:u w:val="single"/>
    </w:rPr>
  </w:style>
  <w:style w:type="character" w:customStyle="1" w:styleId="60">
    <w:name w:val="Заголовок 6 Знак"/>
    <w:link w:val="6"/>
    <w:rsid w:val="001546BD"/>
    <w:rPr>
      <w:rFonts w:eastAsia="Times New Roman"/>
      <w:b/>
      <w:bCs/>
      <w:sz w:val="15"/>
      <w:szCs w:val="15"/>
    </w:rPr>
  </w:style>
  <w:style w:type="paragraph" w:customStyle="1" w:styleId="11">
    <w:name w:val="Знак Знак1 Знак Знак Знак Знак Знак Знак Знак Знак"/>
    <w:basedOn w:val="a"/>
    <w:rsid w:val="001546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F487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4F4876"/>
    <w:rPr>
      <w:rFonts w:eastAsia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1734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501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1734"/>
    <w:rPr>
      <w:rFonts w:eastAsia="Times New Roman"/>
    </w:rPr>
  </w:style>
  <w:style w:type="table" w:styleId="ac">
    <w:name w:val="Table Grid"/>
    <w:basedOn w:val="a1"/>
    <w:uiPriority w:val="59"/>
    <w:rsid w:val="006E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basedOn w:val="a0"/>
    <w:link w:val="2"/>
    <w:rsid w:val="0021747D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2">
    <w:name w:val="Нет списка1"/>
    <w:next w:val="a2"/>
    <w:semiHidden/>
    <w:rsid w:val="0021747D"/>
  </w:style>
  <w:style w:type="character" w:styleId="HTML">
    <w:name w:val="HTML Variable"/>
    <w:aliases w:val="!Ссылки в документе"/>
    <w:rsid w:val="002174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747D"/>
    <w:pPr>
      <w:ind w:firstLine="567"/>
      <w:jc w:val="both"/>
    </w:pPr>
    <w:rPr>
      <w:rFonts w:ascii="Courier" w:hAnsi="Courier"/>
      <w:sz w:val="22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d"/>
    <w:semiHidden/>
    <w:rsid w:val="0021747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17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747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47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">
    <w:name w:val="FollowedHyperlink"/>
    <w:uiPriority w:val="99"/>
    <w:semiHidden/>
    <w:unhideWhenUsed/>
    <w:rsid w:val="0021747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217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1747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174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2174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F24-6B27-4E34-BA00-C07B9234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cp:lastPrinted>2022-03-24T10:20:00Z</cp:lastPrinted>
  <dcterms:created xsi:type="dcterms:W3CDTF">2022-03-24T10:20:00Z</dcterms:created>
  <dcterms:modified xsi:type="dcterms:W3CDTF">2022-04-06T08:28:00Z</dcterms:modified>
</cp:coreProperties>
</file>