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92"/>
        <w:tblW w:w="9780" w:type="dxa"/>
        <w:tblBorders>
          <w:top w:val="single" w:sz="4" w:space="0" w:color="auto"/>
          <w:left w:val="single" w:sz="4" w:space="0" w:color="auto"/>
          <w:bottom w:val="single" w:sz="4" w:space="0" w:color="auto"/>
          <w:right w:val="single" w:sz="4" w:space="0" w:color="auto"/>
        </w:tblBorders>
        <w:tblLayout w:type="fixed"/>
        <w:tblLook w:val="04A0"/>
      </w:tblPr>
      <w:tblGrid>
        <w:gridCol w:w="9780"/>
      </w:tblGrid>
      <w:tr w:rsidR="00564A43" w:rsidRPr="00D55FDC" w:rsidTr="00CA62B4">
        <w:trPr>
          <w:trHeight w:val="1022"/>
        </w:trPr>
        <w:tc>
          <w:tcPr>
            <w:tcW w:w="9787" w:type="dxa"/>
            <w:tcBorders>
              <w:top w:val="nil"/>
              <w:left w:val="nil"/>
              <w:bottom w:val="nil"/>
              <w:right w:val="nil"/>
            </w:tcBorders>
          </w:tcPr>
          <w:p w:rsidR="00564A43" w:rsidRPr="007D3F49" w:rsidRDefault="00564A43" w:rsidP="00CA62B4">
            <w:pPr>
              <w:keepNext/>
              <w:jc w:val="center"/>
              <w:outlineLvl w:val="2"/>
              <w:rPr>
                <w:sz w:val="28"/>
                <w:szCs w:val="28"/>
              </w:rPr>
            </w:pPr>
            <w:r>
              <w:rPr>
                <w:noProof/>
                <w:color w:val="C5000B"/>
                <w:sz w:val="28"/>
                <w:szCs w:val="28"/>
                <w:lang w:val="ru-RU"/>
              </w:rPr>
              <w:drawing>
                <wp:inline distT="0" distB="0" distL="0" distR="0">
                  <wp:extent cx="564239" cy="686868"/>
                  <wp:effectExtent l="57150" t="0" r="64411" b="75132"/>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rcRect/>
                          <a:stretch>
                            <a:fillRect/>
                          </a:stretch>
                        </pic:blipFill>
                        <pic:spPr bwMode="auto">
                          <a:xfrm>
                            <a:off x="0" y="0"/>
                            <a:ext cx="564239" cy="686868"/>
                          </a:xfrm>
                          <a:prstGeom prst="rect">
                            <a:avLst/>
                          </a:prstGeom>
                          <a:solidFill>
                            <a:srgbClr val="FFFFFF"/>
                          </a:solidFill>
                          <a:ln w="9525">
                            <a:noFill/>
                            <a:miter lim="800000"/>
                            <a:headEnd/>
                            <a:tailEnd/>
                          </a:ln>
                          <a:effectLst>
                            <a:outerShdw blurRad="50800" dist="50800" dir="5400000" algn="ctr" rotWithShape="0">
                              <a:schemeClr val="bg1">
                                <a:alpha val="99000"/>
                              </a:schemeClr>
                            </a:outerShdw>
                          </a:effectLst>
                        </pic:spPr>
                      </pic:pic>
                    </a:graphicData>
                  </a:graphic>
                </wp:inline>
              </w:drawing>
            </w:r>
          </w:p>
          <w:p w:rsidR="00564A43" w:rsidRPr="00564A43" w:rsidRDefault="00564A43" w:rsidP="00CA62B4">
            <w:pPr>
              <w:keepNext/>
              <w:jc w:val="center"/>
              <w:outlineLvl w:val="2"/>
              <w:rPr>
                <w:b/>
                <w:sz w:val="28"/>
                <w:szCs w:val="28"/>
                <w:lang w:val="ru-RU"/>
              </w:rPr>
            </w:pPr>
            <w:r w:rsidRPr="007067FE">
              <w:rPr>
                <w:b/>
                <w:sz w:val="28"/>
                <w:szCs w:val="28"/>
                <w:lang w:val="ru-RU"/>
              </w:rPr>
              <w:t>АДМИНИСТРАЦИЯ КУЙБЫШЕВСКОГО СЕЛЬСКОГО ПОСЕЛЕНИЯ                                             КАЛИНИНСКОГО РАЙОН</w:t>
            </w:r>
            <w:r w:rsidRPr="00564A43">
              <w:rPr>
                <w:b/>
                <w:sz w:val="28"/>
                <w:szCs w:val="28"/>
                <w:lang w:val="ru-RU"/>
              </w:rPr>
              <w:t xml:space="preserve"> </w:t>
            </w:r>
          </w:p>
          <w:p w:rsidR="00564A43" w:rsidRPr="008642DC" w:rsidRDefault="00564A43" w:rsidP="006B266B">
            <w:pPr>
              <w:jc w:val="center"/>
              <w:rPr>
                <w:sz w:val="28"/>
                <w:szCs w:val="28"/>
                <w:lang w:val="ru-RU"/>
              </w:rPr>
            </w:pPr>
          </w:p>
        </w:tc>
      </w:tr>
      <w:tr w:rsidR="00564A43" w:rsidRPr="008642DC" w:rsidTr="00CA62B4">
        <w:trPr>
          <w:trHeight w:val="327"/>
        </w:trPr>
        <w:tc>
          <w:tcPr>
            <w:tcW w:w="9787" w:type="dxa"/>
            <w:tcBorders>
              <w:top w:val="nil"/>
              <w:left w:val="nil"/>
              <w:bottom w:val="nil"/>
              <w:right w:val="nil"/>
            </w:tcBorders>
            <w:hideMark/>
          </w:tcPr>
          <w:p w:rsidR="00564A43" w:rsidRPr="006B266B" w:rsidRDefault="00564A43" w:rsidP="00CA62B4">
            <w:pPr>
              <w:jc w:val="center"/>
              <w:rPr>
                <w:b/>
                <w:sz w:val="32"/>
                <w:szCs w:val="32"/>
                <w:lang w:val="ru-RU"/>
              </w:rPr>
            </w:pPr>
            <w:r w:rsidRPr="006B266B">
              <w:rPr>
                <w:b/>
                <w:sz w:val="32"/>
                <w:szCs w:val="32"/>
                <w:lang w:val="ru-RU"/>
              </w:rPr>
              <w:t>ПОСТАНОВЛЕНИЕ</w:t>
            </w:r>
          </w:p>
          <w:p w:rsidR="00564A43" w:rsidRPr="006B266B" w:rsidRDefault="00564A43" w:rsidP="00CA62B4">
            <w:pPr>
              <w:jc w:val="center"/>
              <w:rPr>
                <w:b/>
                <w:sz w:val="32"/>
                <w:szCs w:val="32"/>
                <w:lang w:val="ru-RU"/>
              </w:rPr>
            </w:pPr>
          </w:p>
          <w:p w:rsidR="00564A43" w:rsidRPr="006B266B" w:rsidRDefault="00564A43" w:rsidP="00CA62B4">
            <w:pPr>
              <w:ind w:firstLine="34"/>
              <w:jc w:val="center"/>
              <w:rPr>
                <w:color w:val="FF0000"/>
                <w:sz w:val="28"/>
                <w:szCs w:val="28"/>
                <w:lang w:val="ru-RU"/>
              </w:rPr>
            </w:pPr>
            <w:r w:rsidRPr="006B266B">
              <w:rPr>
                <w:b/>
                <w:sz w:val="28"/>
                <w:szCs w:val="28"/>
                <w:lang w:val="ru-RU"/>
              </w:rPr>
              <w:t>от</w:t>
            </w:r>
            <w:r w:rsidRPr="006B266B">
              <w:rPr>
                <w:color w:val="FF0000"/>
                <w:sz w:val="28"/>
                <w:szCs w:val="28"/>
                <w:lang w:val="ru-RU"/>
              </w:rPr>
              <w:t xml:space="preserve"> </w:t>
            </w:r>
            <w:r w:rsidR="008642DC" w:rsidRPr="008642DC">
              <w:rPr>
                <w:sz w:val="28"/>
                <w:szCs w:val="28"/>
                <w:u w:val="single"/>
                <w:lang w:val="ru-RU"/>
              </w:rPr>
              <w:t>08.06.2020</w:t>
            </w:r>
            <w:r w:rsidRPr="006B266B">
              <w:rPr>
                <w:color w:val="FF0000"/>
                <w:sz w:val="28"/>
                <w:szCs w:val="28"/>
                <w:lang w:val="ru-RU"/>
              </w:rPr>
              <w:t xml:space="preserve">                                                                </w:t>
            </w:r>
            <w:r w:rsidR="006B266B">
              <w:rPr>
                <w:color w:val="FF0000"/>
                <w:sz w:val="28"/>
                <w:szCs w:val="28"/>
                <w:lang w:val="ru-RU"/>
              </w:rPr>
              <w:t xml:space="preserve">   </w:t>
            </w:r>
            <w:r w:rsidRPr="006B266B">
              <w:rPr>
                <w:color w:val="FF0000"/>
                <w:sz w:val="28"/>
                <w:szCs w:val="28"/>
                <w:lang w:val="ru-RU"/>
              </w:rPr>
              <w:t xml:space="preserve"> </w:t>
            </w:r>
            <w:r w:rsidR="008642DC">
              <w:rPr>
                <w:color w:val="FF0000"/>
                <w:sz w:val="28"/>
                <w:szCs w:val="28"/>
                <w:lang w:val="ru-RU"/>
              </w:rPr>
              <w:t xml:space="preserve">      </w:t>
            </w:r>
            <w:r w:rsidRPr="006B266B">
              <w:rPr>
                <w:b/>
                <w:sz w:val="28"/>
                <w:szCs w:val="28"/>
                <w:lang w:val="ru-RU"/>
              </w:rPr>
              <w:t>№</w:t>
            </w:r>
            <w:r w:rsidR="008642DC">
              <w:rPr>
                <w:b/>
                <w:sz w:val="28"/>
                <w:szCs w:val="28"/>
                <w:lang w:val="ru-RU"/>
              </w:rPr>
              <w:t xml:space="preserve"> </w:t>
            </w:r>
            <w:r w:rsidR="008642DC" w:rsidRPr="008642DC">
              <w:rPr>
                <w:sz w:val="28"/>
                <w:szCs w:val="28"/>
                <w:u w:val="single"/>
                <w:lang w:val="ru-RU"/>
              </w:rPr>
              <w:t>58</w:t>
            </w:r>
          </w:p>
          <w:p w:rsidR="00564A43" w:rsidRPr="006B266B" w:rsidRDefault="00564A43" w:rsidP="00CA62B4">
            <w:pPr>
              <w:jc w:val="center"/>
              <w:rPr>
                <w:sz w:val="24"/>
                <w:szCs w:val="24"/>
                <w:lang w:val="ru-RU"/>
              </w:rPr>
            </w:pPr>
            <w:r w:rsidRPr="006B266B">
              <w:rPr>
                <w:sz w:val="24"/>
                <w:szCs w:val="24"/>
                <w:lang w:val="ru-RU"/>
              </w:rPr>
              <w:t>хутор Гречаная Балка</w:t>
            </w:r>
          </w:p>
          <w:p w:rsidR="00564A43" w:rsidRPr="006B266B" w:rsidRDefault="00564A43" w:rsidP="00CA62B4">
            <w:pPr>
              <w:jc w:val="center"/>
              <w:rPr>
                <w:lang w:val="ru-RU"/>
              </w:rPr>
            </w:pPr>
          </w:p>
        </w:tc>
      </w:tr>
    </w:tbl>
    <w:p w:rsidR="00CB5DD3" w:rsidRPr="004172DD" w:rsidRDefault="00CB5DD3" w:rsidP="00CB5DD3">
      <w:pPr>
        <w:tabs>
          <w:tab w:val="left" w:pos="870"/>
          <w:tab w:val="left" w:pos="1575"/>
        </w:tabs>
        <w:autoSpaceDE w:val="0"/>
        <w:autoSpaceDN w:val="0"/>
        <w:adjustRightInd w:val="0"/>
        <w:jc w:val="center"/>
        <w:rPr>
          <w:b/>
          <w:sz w:val="28"/>
          <w:szCs w:val="28"/>
          <w:lang w:val="ru-RU"/>
        </w:rPr>
      </w:pPr>
      <w:r w:rsidRPr="004172DD">
        <w:rPr>
          <w:b/>
          <w:bCs/>
          <w:color w:val="000000" w:themeColor="text1"/>
          <w:kern w:val="28"/>
          <w:sz w:val="28"/>
          <w:szCs w:val="28"/>
          <w:lang w:val="ru-RU"/>
        </w:rPr>
        <w:t xml:space="preserve">Об утверждении административного регламента </w:t>
      </w:r>
    </w:p>
    <w:p w:rsidR="00CB5DD3" w:rsidRPr="004172DD" w:rsidRDefault="00CB5DD3" w:rsidP="00CB5DD3">
      <w:pPr>
        <w:autoSpaceDE w:val="0"/>
        <w:autoSpaceDN w:val="0"/>
        <w:adjustRightInd w:val="0"/>
        <w:ind w:right="-143"/>
        <w:jc w:val="center"/>
        <w:rPr>
          <w:rFonts w:eastAsia="Calibri"/>
          <w:b/>
          <w:bCs/>
          <w:color w:val="000000" w:themeColor="text1"/>
          <w:sz w:val="28"/>
          <w:szCs w:val="28"/>
          <w:lang w:val="ru-RU"/>
        </w:rPr>
      </w:pPr>
      <w:r w:rsidRPr="004172DD">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AD4F03" w:rsidRPr="004172DD">
        <w:rPr>
          <w:b/>
          <w:sz w:val="28"/>
          <w:szCs w:val="28"/>
          <w:lang w:val="ru-RU"/>
        </w:rPr>
        <w:t>Куйбышевского сельского поселения Калининского района</w:t>
      </w:r>
      <w:r w:rsidRPr="004172DD">
        <w:rPr>
          <w:b/>
          <w:sz w:val="28"/>
          <w:szCs w:val="28"/>
          <w:lang w:val="ru-RU"/>
        </w:rPr>
        <w:t>»</w:t>
      </w:r>
    </w:p>
    <w:p w:rsidR="00CB5DD3" w:rsidRPr="004172DD"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w:t>
      </w:r>
      <w:r w:rsidRPr="00AD4F03">
        <w:rPr>
          <w:color w:val="000000" w:themeColor="text1"/>
          <w:sz w:val="28"/>
          <w:szCs w:val="28"/>
          <w:lang w:val="ru-RU"/>
        </w:rPr>
        <w:t xml:space="preserve">Уставом </w:t>
      </w:r>
      <w:r w:rsidR="00AD4F03">
        <w:rPr>
          <w:color w:val="000000" w:themeColor="text1"/>
          <w:sz w:val="28"/>
          <w:szCs w:val="28"/>
          <w:lang w:val="ru-RU"/>
        </w:rPr>
        <w:t>Куйбышевского</w:t>
      </w:r>
      <w:r w:rsidRPr="00AD4F03">
        <w:rPr>
          <w:color w:val="000000" w:themeColor="text1"/>
          <w:sz w:val="28"/>
          <w:szCs w:val="28"/>
          <w:lang w:val="ru-RU"/>
        </w:rPr>
        <w:t xml:space="preserve"> сельско</w:t>
      </w:r>
      <w:r w:rsidR="00AD4F03" w:rsidRPr="00AD4F03">
        <w:rPr>
          <w:color w:val="000000" w:themeColor="text1"/>
          <w:sz w:val="28"/>
          <w:szCs w:val="28"/>
          <w:lang w:val="ru-RU"/>
        </w:rPr>
        <w:t xml:space="preserve">го поселения Калининского </w:t>
      </w:r>
      <w:r w:rsidRPr="00AD4F03">
        <w:rPr>
          <w:color w:val="000000" w:themeColor="text1"/>
          <w:sz w:val="28"/>
          <w:szCs w:val="28"/>
          <w:lang w:val="ru-RU"/>
        </w:rPr>
        <w:t xml:space="preserve">района, </w:t>
      </w:r>
      <w:proofErr w:type="spellStart"/>
      <w:proofErr w:type="gramStart"/>
      <w:r w:rsidRPr="0033192F">
        <w:rPr>
          <w:color w:val="000000" w:themeColor="text1"/>
          <w:sz w:val="28"/>
          <w:szCs w:val="28"/>
          <w:lang w:val="ru-RU"/>
        </w:rPr>
        <w:t>п</w:t>
      </w:r>
      <w:proofErr w:type="spellEnd"/>
      <w:proofErr w:type="gramEnd"/>
      <w:r w:rsidR="0033192F">
        <w:rPr>
          <w:color w:val="000000" w:themeColor="text1"/>
          <w:sz w:val="28"/>
          <w:szCs w:val="28"/>
          <w:lang w:val="ru-RU"/>
        </w:rPr>
        <w:t xml:space="preserve"> </w:t>
      </w:r>
      <w:r w:rsidRPr="0033192F">
        <w:rPr>
          <w:color w:val="000000" w:themeColor="text1"/>
          <w:sz w:val="28"/>
          <w:szCs w:val="28"/>
          <w:lang w:val="ru-RU"/>
        </w:rPr>
        <w:t>о</w:t>
      </w:r>
      <w:r w:rsidR="0033192F">
        <w:rPr>
          <w:color w:val="000000" w:themeColor="text1"/>
          <w:sz w:val="28"/>
          <w:szCs w:val="28"/>
          <w:lang w:val="ru-RU"/>
        </w:rPr>
        <w:t xml:space="preserve"> </w:t>
      </w:r>
      <w:r w:rsidRPr="0033192F">
        <w:rPr>
          <w:color w:val="000000" w:themeColor="text1"/>
          <w:sz w:val="28"/>
          <w:szCs w:val="28"/>
          <w:lang w:val="ru-RU"/>
        </w:rPr>
        <w:t>с</w:t>
      </w:r>
      <w:r w:rsidR="0033192F">
        <w:rPr>
          <w:color w:val="000000" w:themeColor="text1"/>
          <w:sz w:val="28"/>
          <w:szCs w:val="28"/>
          <w:lang w:val="ru-RU"/>
        </w:rPr>
        <w:t xml:space="preserve"> </w:t>
      </w:r>
      <w:r w:rsidRPr="0033192F">
        <w:rPr>
          <w:color w:val="000000" w:themeColor="text1"/>
          <w:sz w:val="28"/>
          <w:szCs w:val="28"/>
          <w:lang w:val="ru-RU"/>
        </w:rPr>
        <w:t>т</w:t>
      </w:r>
      <w:r w:rsidR="0033192F">
        <w:rPr>
          <w:color w:val="000000" w:themeColor="text1"/>
          <w:sz w:val="28"/>
          <w:szCs w:val="28"/>
          <w:lang w:val="ru-RU"/>
        </w:rPr>
        <w:t xml:space="preserve"> </w:t>
      </w:r>
      <w:r w:rsidRPr="0033192F">
        <w:rPr>
          <w:color w:val="000000" w:themeColor="text1"/>
          <w:sz w:val="28"/>
          <w:szCs w:val="28"/>
          <w:lang w:val="ru-RU"/>
        </w:rPr>
        <w:t>а</w:t>
      </w:r>
      <w:r w:rsidR="0033192F">
        <w:rPr>
          <w:color w:val="000000" w:themeColor="text1"/>
          <w:sz w:val="28"/>
          <w:szCs w:val="28"/>
          <w:lang w:val="ru-RU"/>
        </w:rPr>
        <w:t xml:space="preserve"> </w:t>
      </w:r>
      <w:proofErr w:type="spellStart"/>
      <w:r w:rsidRPr="0033192F">
        <w:rPr>
          <w:color w:val="000000" w:themeColor="text1"/>
          <w:sz w:val="28"/>
          <w:szCs w:val="28"/>
          <w:lang w:val="ru-RU"/>
        </w:rPr>
        <w:t>н</w:t>
      </w:r>
      <w:proofErr w:type="spellEnd"/>
      <w:r w:rsidR="0033192F">
        <w:rPr>
          <w:color w:val="000000" w:themeColor="text1"/>
          <w:sz w:val="28"/>
          <w:szCs w:val="28"/>
          <w:lang w:val="ru-RU"/>
        </w:rPr>
        <w:t xml:space="preserve"> </w:t>
      </w:r>
      <w:r w:rsidRPr="0033192F">
        <w:rPr>
          <w:color w:val="000000" w:themeColor="text1"/>
          <w:sz w:val="28"/>
          <w:szCs w:val="28"/>
          <w:lang w:val="ru-RU"/>
        </w:rPr>
        <w:t>о</w:t>
      </w:r>
      <w:r w:rsidR="0033192F">
        <w:rPr>
          <w:color w:val="000000" w:themeColor="text1"/>
          <w:sz w:val="28"/>
          <w:szCs w:val="28"/>
          <w:lang w:val="ru-RU"/>
        </w:rPr>
        <w:t xml:space="preserve"> </w:t>
      </w:r>
      <w:r w:rsidRPr="0033192F">
        <w:rPr>
          <w:color w:val="000000" w:themeColor="text1"/>
          <w:sz w:val="28"/>
          <w:szCs w:val="28"/>
          <w:lang w:val="ru-RU"/>
        </w:rPr>
        <w:t>в</w:t>
      </w:r>
      <w:r w:rsidR="0033192F">
        <w:rPr>
          <w:color w:val="000000" w:themeColor="text1"/>
          <w:sz w:val="28"/>
          <w:szCs w:val="28"/>
          <w:lang w:val="ru-RU"/>
        </w:rPr>
        <w:t xml:space="preserve"> </w:t>
      </w:r>
      <w:r w:rsidRPr="0033192F">
        <w:rPr>
          <w:color w:val="000000" w:themeColor="text1"/>
          <w:sz w:val="28"/>
          <w:szCs w:val="28"/>
          <w:lang w:val="ru-RU"/>
        </w:rPr>
        <w:t>л</w:t>
      </w:r>
      <w:r w:rsidR="0033192F">
        <w:rPr>
          <w:color w:val="000000" w:themeColor="text1"/>
          <w:sz w:val="28"/>
          <w:szCs w:val="28"/>
          <w:lang w:val="ru-RU"/>
        </w:rPr>
        <w:t xml:space="preserve"> </w:t>
      </w:r>
      <w:r w:rsidRPr="0033192F">
        <w:rPr>
          <w:color w:val="000000" w:themeColor="text1"/>
          <w:sz w:val="28"/>
          <w:szCs w:val="28"/>
          <w:lang w:val="ru-RU"/>
        </w:rPr>
        <w:t>я</w:t>
      </w:r>
      <w:r w:rsidR="0033192F">
        <w:rPr>
          <w:color w:val="000000" w:themeColor="text1"/>
          <w:sz w:val="28"/>
          <w:szCs w:val="28"/>
          <w:lang w:val="ru-RU"/>
        </w:rPr>
        <w:t xml:space="preserve"> </w:t>
      </w:r>
      <w:r w:rsidRPr="0033192F">
        <w:rPr>
          <w:color w:val="000000" w:themeColor="text1"/>
          <w:sz w:val="28"/>
          <w:szCs w:val="28"/>
          <w:lang w:val="ru-RU"/>
        </w:rPr>
        <w:t>ю:</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745D29">
        <w:rPr>
          <w:bCs/>
          <w:color w:val="000000" w:themeColor="text1"/>
          <w:kern w:val="28"/>
          <w:sz w:val="28"/>
          <w:szCs w:val="28"/>
          <w:lang w:val="ru-RU"/>
        </w:rPr>
        <w:t xml:space="preserve">ного образования </w:t>
      </w:r>
      <w:r w:rsidR="00AD4F03">
        <w:rPr>
          <w:bCs/>
          <w:color w:val="000000" w:themeColor="text1"/>
          <w:kern w:val="28"/>
          <w:sz w:val="28"/>
          <w:szCs w:val="28"/>
          <w:lang w:val="ru-RU"/>
        </w:rPr>
        <w:t xml:space="preserve">Куйбышевского сельского поселения Калининского района </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CB5DD3" w:rsidRPr="00745D29" w:rsidRDefault="005E3703" w:rsidP="00CB5DD3">
      <w:pPr>
        <w:pStyle w:val="aa"/>
        <w:ind w:left="0" w:firstLine="709"/>
        <w:jc w:val="both"/>
        <w:rPr>
          <w:color w:val="000000" w:themeColor="text1"/>
          <w:sz w:val="28"/>
          <w:szCs w:val="28"/>
          <w:lang w:val="ru-RU"/>
        </w:rPr>
      </w:pPr>
      <w:r w:rsidRPr="00745D29">
        <w:rPr>
          <w:color w:val="000000" w:themeColor="text1"/>
          <w:sz w:val="28"/>
          <w:szCs w:val="28"/>
          <w:lang w:val="ru-RU"/>
        </w:rPr>
        <w:t>2</w:t>
      </w:r>
      <w:r w:rsidR="00CB5DD3" w:rsidRPr="00745D29">
        <w:rPr>
          <w:color w:val="000000" w:themeColor="text1"/>
          <w:sz w:val="28"/>
          <w:szCs w:val="28"/>
          <w:lang w:val="ru-RU"/>
        </w:rPr>
        <w:t xml:space="preserve">. </w:t>
      </w:r>
      <w:proofErr w:type="gramStart"/>
      <w:r w:rsidR="00CB5DD3" w:rsidRPr="00745D29">
        <w:rPr>
          <w:color w:val="000000" w:themeColor="text1"/>
          <w:sz w:val="28"/>
          <w:szCs w:val="28"/>
          <w:lang w:val="ru-RU"/>
        </w:rPr>
        <w:t>Контроль за</w:t>
      </w:r>
      <w:proofErr w:type="gramEnd"/>
      <w:r w:rsidR="00CB5DD3" w:rsidRPr="00745D29">
        <w:rPr>
          <w:color w:val="000000" w:themeColor="text1"/>
          <w:sz w:val="28"/>
          <w:szCs w:val="28"/>
          <w:lang w:val="ru-RU"/>
        </w:rPr>
        <w:t xml:space="preserve"> исполнением настоящего постановления</w:t>
      </w:r>
      <w:r w:rsidR="00E12A99">
        <w:rPr>
          <w:color w:val="000000" w:themeColor="text1"/>
          <w:sz w:val="28"/>
          <w:szCs w:val="28"/>
          <w:lang w:val="ru-RU"/>
        </w:rPr>
        <w:t xml:space="preserve"> оставляю за собой</w:t>
      </w:r>
      <w:r w:rsidR="006D1964">
        <w:rPr>
          <w:color w:val="000000" w:themeColor="text1"/>
          <w:sz w:val="28"/>
          <w:szCs w:val="28"/>
          <w:lang w:val="ru-RU"/>
        </w:rPr>
        <w:t>.</w:t>
      </w:r>
      <w:r w:rsidR="00CB5DD3" w:rsidRPr="00745D29">
        <w:rPr>
          <w:color w:val="000000" w:themeColor="text1"/>
          <w:sz w:val="28"/>
          <w:szCs w:val="28"/>
          <w:lang w:val="ru-RU"/>
        </w:rPr>
        <w:t xml:space="preserve"> </w:t>
      </w:r>
    </w:p>
    <w:p w:rsidR="00CB5DD3" w:rsidRPr="00745D29" w:rsidRDefault="005E3703" w:rsidP="00CB5DD3">
      <w:pPr>
        <w:shd w:val="clear" w:color="auto" w:fill="FFFFFF"/>
        <w:ind w:firstLine="709"/>
        <w:jc w:val="both"/>
        <w:rPr>
          <w:rFonts w:ascii="yandex-sans" w:hAnsi="yandex-sans"/>
          <w:color w:val="000000" w:themeColor="text1"/>
          <w:sz w:val="28"/>
          <w:szCs w:val="28"/>
          <w:lang w:val="ru-RU"/>
        </w:rPr>
      </w:pPr>
      <w:r w:rsidRPr="00745D29">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 xml:space="preserve">. </w:t>
      </w:r>
      <w:r w:rsidR="00E12A99">
        <w:rPr>
          <w:rFonts w:ascii="yandex-sans" w:hAnsi="yandex-sans"/>
          <w:color w:val="000000" w:themeColor="text1"/>
          <w:sz w:val="28"/>
          <w:szCs w:val="28"/>
          <w:lang w:val="ru-RU"/>
        </w:rPr>
        <w:t>Общему отделу (Кулиш И.Н.)</w:t>
      </w:r>
      <w:r w:rsidR="00B90CED">
        <w:rPr>
          <w:rFonts w:ascii="yandex-sans" w:hAnsi="yandex-sans"/>
          <w:color w:val="000000" w:themeColor="text1"/>
          <w:sz w:val="28"/>
          <w:szCs w:val="28"/>
          <w:lang w:val="ru-RU"/>
        </w:rPr>
        <w:t xml:space="preserve"> </w:t>
      </w:r>
      <w:r w:rsidR="00E12A99">
        <w:rPr>
          <w:rFonts w:ascii="yandex-sans" w:hAnsi="yandex-sans"/>
          <w:color w:val="000000" w:themeColor="text1"/>
          <w:sz w:val="28"/>
          <w:szCs w:val="28"/>
          <w:lang w:val="ru-RU"/>
        </w:rPr>
        <w:t>обнародовать настоящее постановление и р</w:t>
      </w:r>
      <w:r w:rsidR="00CB5DD3" w:rsidRPr="00745D29">
        <w:rPr>
          <w:rFonts w:ascii="yandex-sans" w:hAnsi="yandex-sans"/>
          <w:color w:val="000000" w:themeColor="text1"/>
          <w:sz w:val="28"/>
          <w:szCs w:val="28"/>
          <w:lang w:val="ru-RU"/>
        </w:rPr>
        <w:t xml:space="preserve">азместить на официальном сайте администрации </w:t>
      </w:r>
      <w:r w:rsidR="00AD4F03">
        <w:rPr>
          <w:rFonts w:ascii="yandex-sans" w:hAnsi="yandex-sans"/>
          <w:color w:val="000000" w:themeColor="text1"/>
          <w:sz w:val="28"/>
          <w:szCs w:val="28"/>
          <w:lang w:val="ru-RU"/>
        </w:rPr>
        <w:t xml:space="preserve">Куйбышевского </w:t>
      </w:r>
      <w:r w:rsidR="00CB5DD3" w:rsidRPr="00745D29">
        <w:rPr>
          <w:rFonts w:ascii="yandex-sans" w:hAnsi="yandex-sans"/>
          <w:color w:val="000000" w:themeColor="text1"/>
          <w:sz w:val="28"/>
          <w:szCs w:val="28"/>
          <w:lang w:val="ru-RU"/>
        </w:rPr>
        <w:t xml:space="preserve">сельского поселения </w:t>
      </w:r>
      <w:r w:rsidR="00AD4F03">
        <w:rPr>
          <w:rFonts w:ascii="yandex-sans" w:hAnsi="yandex-sans"/>
          <w:color w:val="000000" w:themeColor="text1"/>
          <w:sz w:val="28"/>
          <w:szCs w:val="28"/>
          <w:lang w:val="ru-RU"/>
        </w:rPr>
        <w:t xml:space="preserve">Калининского района </w:t>
      </w:r>
      <w:r w:rsidR="00CB5DD3" w:rsidRPr="00745D29">
        <w:rPr>
          <w:rFonts w:ascii="yandex-sans" w:hAnsi="yandex-sans"/>
          <w:color w:val="000000" w:themeColor="text1"/>
          <w:sz w:val="28"/>
          <w:szCs w:val="28"/>
          <w:lang w:val="ru-RU"/>
        </w:rPr>
        <w:t>в информационно-телекоммуникационной сети «Интернет».</w:t>
      </w:r>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xml:space="preserve">. Настоящее постановление вступает в силу </w:t>
      </w:r>
      <w:r w:rsidR="00E12A99">
        <w:rPr>
          <w:color w:val="000000" w:themeColor="text1"/>
          <w:sz w:val="28"/>
          <w:szCs w:val="28"/>
          <w:lang w:val="ru-RU"/>
        </w:rPr>
        <w:t xml:space="preserve">со дня </w:t>
      </w:r>
      <w:r w:rsidR="00CB5DD3" w:rsidRPr="00745D29">
        <w:rPr>
          <w:color w:val="000000" w:themeColor="text1"/>
          <w:sz w:val="28"/>
          <w:szCs w:val="28"/>
          <w:lang w:val="ru-RU"/>
        </w:rPr>
        <w:t xml:space="preserve">его официального </w:t>
      </w:r>
      <w:r w:rsidR="00E12A99">
        <w:rPr>
          <w:color w:val="000000" w:themeColor="text1"/>
          <w:sz w:val="28"/>
          <w:szCs w:val="28"/>
          <w:lang w:val="ru-RU"/>
        </w:rPr>
        <w:t>обнародования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AD4F03" w:rsidRPr="00745D29" w:rsidRDefault="00AD4F03" w:rsidP="00CB5DD3">
      <w:pPr>
        <w:contextualSpacing/>
        <w:rPr>
          <w:color w:val="000000" w:themeColor="text1"/>
          <w:sz w:val="28"/>
          <w:szCs w:val="28"/>
          <w:lang w:val="ru-RU"/>
        </w:rPr>
      </w:pPr>
    </w:p>
    <w:p w:rsidR="00AD4F03" w:rsidRDefault="00CB5DD3" w:rsidP="00CB5DD3">
      <w:pPr>
        <w:tabs>
          <w:tab w:val="left" w:pos="6975"/>
        </w:tabs>
        <w:contextualSpacing/>
        <w:rPr>
          <w:color w:val="000000" w:themeColor="text1"/>
          <w:sz w:val="28"/>
          <w:szCs w:val="28"/>
          <w:lang w:val="ru-RU"/>
        </w:rPr>
      </w:pPr>
      <w:r w:rsidRPr="00745D29">
        <w:rPr>
          <w:color w:val="000000" w:themeColor="text1"/>
          <w:sz w:val="28"/>
          <w:szCs w:val="28"/>
          <w:lang w:val="ru-RU"/>
        </w:rPr>
        <w:t xml:space="preserve">Глава </w:t>
      </w:r>
      <w:r w:rsidR="00AD4F03">
        <w:rPr>
          <w:color w:val="000000" w:themeColor="text1"/>
          <w:sz w:val="28"/>
          <w:szCs w:val="28"/>
          <w:lang w:val="ru-RU"/>
        </w:rPr>
        <w:t>Куйбышевского</w:t>
      </w:r>
      <w:r w:rsidRPr="00745D29">
        <w:rPr>
          <w:color w:val="000000" w:themeColor="text1"/>
          <w:sz w:val="28"/>
          <w:szCs w:val="28"/>
          <w:lang w:val="ru-RU"/>
        </w:rPr>
        <w:t xml:space="preserve"> сельского поселения</w:t>
      </w:r>
    </w:p>
    <w:p w:rsidR="00CB5DD3" w:rsidRDefault="00AD4F03" w:rsidP="00CB5DD3">
      <w:pPr>
        <w:tabs>
          <w:tab w:val="left" w:pos="6975"/>
        </w:tabs>
        <w:contextualSpacing/>
        <w:rPr>
          <w:color w:val="000000" w:themeColor="text1"/>
          <w:sz w:val="28"/>
          <w:szCs w:val="28"/>
          <w:lang w:val="ru-RU"/>
        </w:rPr>
      </w:pPr>
      <w:r>
        <w:rPr>
          <w:color w:val="000000" w:themeColor="text1"/>
          <w:sz w:val="28"/>
          <w:szCs w:val="28"/>
          <w:lang w:val="ru-RU"/>
        </w:rPr>
        <w:t xml:space="preserve">Калининского </w:t>
      </w:r>
      <w:r w:rsidR="00CB5DD3" w:rsidRPr="00745D29">
        <w:rPr>
          <w:color w:val="000000" w:themeColor="text1"/>
          <w:sz w:val="28"/>
          <w:szCs w:val="28"/>
          <w:lang w:val="ru-RU"/>
        </w:rPr>
        <w:t>района</w:t>
      </w:r>
      <w:r w:rsidR="00CB5DD3" w:rsidRPr="00745D29">
        <w:rPr>
          <w:color w:val="000000" w:themeColor="text1"/>
          <w:sz w:val="28"/>
          <w:szCs w:val="28"/>
          <w:lang w:val="ru-RU"/>
        </w:rPr>
        <w:tab/>
        <w:t xml:space="preserve">      </w:t>
      </w:r>
      <w:r>
        <w:rPr>
          <w:color w:val="000000" w:themeColor="text1"/>
          <w:sz w:val="28"/>
          <w:szCs w:val="28"/>
          <w:lang w:val="ru-RU"/>
        </w:rPr>
        <w:t xml:space="preserve">      </w:t>
      </w:r>
      <w:r w:rsidR="00CB5DD3" w:rsidRPr="00745D29">
        <w:rPr>
          <w:color w:val="000000" w:themeColor="text1"/>
          <w:sz w:val="28"/>
          <w:szCs w:val="28"/>
          <w:lang w:val="ru-RU"/>
        </w:rPr>
        <w:t xml:space="preserve">  </w:t>
      </w:r>
      <w:r>
        <w:rPr>
          <w:color w:val="000000" w:themeColor="text1"/>
          <w:sz w:val="28"/>
          <w:szCs w:val="28"/>
          <w:lang w:val="ru-RU"/>
        </w:rPr>
        <w:t>Ю.А. Рашко</w:t>
      </w:r>
    </w:p>
    <w:p w:rsidR="00B90CED" w:rsidRDefault="00B90CED" w:rsidP="00CB5DD3">
      <w:pPr>
        <w:tabs>
          <w:tab w:val="left" w:pos="6975"/>
        </w:tabs>
        <w:contextualSpacing/>
        <w:rPr>
          <w:color w:val="000000" w:themeColor="text1"/>
          <w:sz w:val="28"/>
          <w:szCs w:val="28"/>
          <w:lang w:val="ru-RU"/>
        </w:rPr>
      </w:pPr>
    </w:p>
    <w:p w:rsidR="00B90CED" w:rsidRPr="00745D29" w:rsidRDefault="00B90CED" w:rsidP="00CB5DD3">
      <w:pPr>
        <w:tabs>
          <w:tab w:val="left" w:pos="6975"/>
        </w:tabs>
        <w:contextualSpacing/>
        <w:rPr>
          <w:color w:val="000000" w:themeColor="text1"/>
          <w:sz w:val="28"/>
          <w:szCs w:val="28"/>
          <w:lang w:val="ru-RU"/>
        </w:rPr>
      </w:pPr>
    </w:p>
    <w:p w:rsidR="003A7BE5" w:rsidRDefault="00B45DBC" w:rsidP="00CB5DD3">
      <w:pPr>
        <w:pStyle w:val="a3"/>
        <w:ind w:firstLine="5103"/>
        <w:jc w:val="center"/>
        <w:rPr>
          <w:szCs w:val="28"/>
          <w:lang w:val="ru-RU" w:eastAsia="ar-SA"/>
        </w:rPr>
      </w:pPr>
      <w:r>
        <w:rPr>
          <w:szCs w:val="28"/>
          <w:lang w:val="ru-RU" w:eastAsia="ar-SA"/>
        </w:rPr>
        <w:lastRenderedPageBreak/>
        <w:t xml:space="preserve">Приложение </w:t>
      </w:r>
      <w:r w:rsidR="003A7BE5" w:rsidRPr="00F94C62">
        <w:rPr>
          <w:szCs w:val="28"/>
          <w:lang w:val="ru-RU" w:eastAsia="ar-SA"/>
        </w:rPr>
        <w:t xml:space="preserve"> </w:t>
      </w:r>
    </w:p>
    <w:p w:rsidR="00CB5DD3" w:rsidRPr="00745D29" w:rsidRDefault="00CB5DD3" w:rsidP="00CB5DD3">
      <w:pPr>
        <w:pStyle w:val="a3"/>
        <w:ind w:firstLine="5103"/>
        <w:jc w:val="center"/>
        <w:rPr>
          <w:rStyle w:val="FontStyle63"/>
          <w:b w:val="0"/>
          <w:i/>
          <w:sz w:val="28"/>
          <w:szCs w:val="28"/>
          <w:lang w:val="ru-RU"/>
        </w:rPr>
      </w:pP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B45DBC">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B45DBC" w:rsidRDefault="00B45DBC" w:rsidP="00B45DBC">
      <w:pPr>
        <w:ind w:firstLine="5103"/>
        <w:jc w:val="center"/>
        <w:rPr>
          <w:rStyle w:val="FontStyle63"/>
          <w:rFonts w:eastAsia="Arial Unicode MS"/>
          <w:b w:val="0"/>
          <w:iCs/>
          <w:sz w:val="28"/>
          <w:szCs w:val="28"/>
          <w:lang w:val="ru-RU"/>
        </w:rPr>
      </w:pPr>
      <w:r>
        <w:rPr>
          <w:rStyle w:val="FontStyle63"/>
          <w:rFonts w:eastAsia="Arial Unicode MS"/>
          <w:b w:val="0"/>
          <w:iCs/>
          <w:sz w:val="28"/>
          <w:szCs w:val="28"/>
          <w:lang w:val="ru-RU"/>
        </w:rPr>
        <w:t>Куйбышевского сельского поселения</w:t>
      </w:r>
    </w:p>
    <w:p w:rsidR="00B45DBC" w:rsidRDefault="00B45DBC" w:rsidP="00B45DBC">
      <w:pPr>
        <w:ind w:firstLine="5103"/>
        <w:jc w:val="center"/>
        <w:rPr>
          <w:rStyle w:val="FontStyle63"/>
          <w:rFonts w:eastAsia="Arial Unicode MS"/>
          <w:b w:val="0"/>
          <w:iCs/>
          <w:sz w:val="28"/>
          <w:szCs w:val="28"/>
          <w:lang w:val="ru-RU"/>
        </w:rPr>
      </w:pPr>
      <w:r>
        <w:rPr>
          <w:rStyle w:val="FontStyle63"/>
          <w:rFonts w:eastAsia="Arial Unicode MS"/>
          <w:b w:val="0"/>
          <w:iCs/>
          <w:sz w:val="28"/>
          <w:szCs w:val="28"/>
          <w:lang w:val="ru-RU"/>
        </w:rPr>
        <w:t>Калининского района</w:t>
      </w:r>
    </w:p>
    <w:p w:rsidR="003A7BE5" w:rsidRPr="0033192F" w:rsidRDefault="005C697F" w:rsidP="003A7BE5">
      <w:pPr>
        <w:ind w:firstLine="5103"/>
        <w:jc w:val="both"/>
        <w:rPr>
          <w:sz w:val="28"/>
          <w:szCs w:val="28"/>
          <w:lang w:val="ru-RU"/>
        </w:rPr>
      </w:pPr>
      <w:r w:rsidRPr="0033192F">
        <w:rPr>
          <w:rStyle w:val="FontStyle63"/>
          <w:rFonts w:eastAsia="Arial Unicode MS"/>
          <w:b w:val="0"/>
          <w:iCs/>
          <w:sz w:val="28"/>
          <w:szCs w:val="28"/>
          <w:lang w:val="ru-RU"/>
        </w:rPr>
        <w:t xml:space="preserve">  </w:t>
      </w:r>
      <w:r w:rsidR="00FF0119">
        <w:rPr>
          <w:rStyle w:val="FontStyle63"/>
          <w:rFonts w:eastAsia="Arial Unicode MS"/>
          <w:b w:val="0"/>
          <w:iCs/>
          <w:sz w:val="28"/>
          <w:szCs w:val="28"/>
          <w:lang w:val="ru-RU"/>
        </w:rPr>
        <w:t xml:space="preserve">   </w:t>
      </w:r>
      <w:r w:rsidR="0027527A">
        <w:rPr>
          <w:rStyle w:val="FontStyle63"/>
          <w:rFonts w:eastAsia="Arial Unicode MS"/>
          <w:b w:val="0"/>
          <w:iCs/>
          <w:sz w:val="28"/>
          <w:szCs w:val="28"/>
          <w:lang w:val="ru-RU"/>
        </w:rPr>
        <w:t xml:space="preserve">     </w:t>
      </w:r>
      <w:r w:rsidR="00FF0119">
        <w:rPr>
          <w:rStyle w:val="FontStyle63"/>
          <w:rFonts w:eastAsia="Arial Unicode MS"/>
          <w:b w:val="0"/>
          <w:iCs/>
          <w:sz w:val="28"/>
          <w:szCs w:val="28"/>
          <w:lang w:val="ru-RU"/>
        </w:rPr>
        <w:t xml:space="preserve"> </w:t>
      </w:r>
      <w:r w:rsidR="0027527A">
        <w:rPr>
          <w:rStyle w:val="FontStyle63"/>
          <w:rFonts w:eastAsia="Arial Unicode MS"/>
          <w:b w:val="0"/>
          <w:iCs/>
          <w:sz w:val="28"/>
          <w:szCs w:val="28"/>
          <w:lang w:val="ru-RU"/>
        </w:rPr>
        <w:t xml:space="preserve">от </w:t>
      </w:r>
      <w:r w:rsidR="0027527A" w:rsidRPr="0027527A">
        <w:rPr>
          <w:rStyle w:val="FontStyle63"/>
          <w:rFonts w:eastAsia="Arial Unicode MS"/>
          <w:b w:val="0"/>
          <w:iCs/>
          <w:sz w:val="28"/>
          <w:szCs w:val="28"/>
          <w:u w:val="single"/>
          <w:lang w:val="ru-RU"/>
        </w:rPr>
        <w:t>08.06.2020</w:t>
      </w:r>
      <w:r w:rsidR="003A7BE5" w:rsidRPr="0033192F">
        <w:rPr>
          <w:rStyle w:val="FontStyle63"/>
          <w:rFonts w:eastAsia="Arial Unicode MS"/>
          <w:b w:val="0"/>
          <w:iCs/>
          <w:sz w:val="28"/>
          <w:szCs w:val="28"/>
          <w:lang w:val="ru-RU"/>
        </w:rPr>
        <w:t xml:space="preserve"> № </w:t>
      </w:r>
      <w:r w:rsidR="0027527A" w:rsidRPr="0027527A">
        <w:rPr>
          <w:rStyle w:val="FontStyle63"/>
          <w:rFonts w:eastAsia="Arial Unicode MS"/>
          <w:b w:val="0"/>
          <w:iCs/>
          <w:sz w:val="28"/>
          <w:szCs w:val="28"/>
          <w:u w:val="single"/>
          <w:lang w:val="ru-RU"/>
        </w:rPr>
        <w:t>58</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муниципального образования </w:t>
      </w:r>
      <w:r w:rsidR="00AA620D">
        <w:rPr>
          <w:b/>
          <w:sz w:val="28"/>
          <w:szCs w:val="28"/>
          <w:lang w:val="ru-RU"/>
        </w:rPr>
        <w:t>Куйбышевского сельского поселения Калининского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AA620D">
        <w:rPr>
          <w:sz w:val="28"/>
          <w:szCs w:val="28"/>
          <w:lang w:val="ru-RU"/>
        </w:rPr>
        <w:t>Куйбышевского сельского поселения Калининского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Pr>
          <w:sz w:val="28"/>
          <w:szCs w:val="28"/>
          <w:lang w:val="ru-RU"/>
        </w:rPr>
        <w:t xml:space="preserve">ного образования </w:t>
      </w:r>
      <w:r w:rsidR="00AA620D">
        <w:rPr>
          <w:sz w:val="28"/>
          <w:szCs w:val="28"/>
          <w:lang w:val="ru-RU"/>
        </w:rPr>
        <w:t>Куйбышевского</w:t>
      </w:r>
      <w:proofErr w:type="gramEnd"/>
      <w:r w:rsidR="00AA620D">
        <w:rPr>
          <w:sz w:val="28"/>
          <w:szCs w:val="28"/>
          <w:lang w:val="ru-RU"/>
        </w:rPr>
        <w:t xml:space="preserve"> сельского поселения Калининского района</w:t>
      </w:r>
      <w:r w:rsidR="003A7BE5" w:rsidRPr="008D6299">
        <w:rPr>
          <w:sz w:val="28"/>
          <w:szCs w:val="28"/>
          <w:lang w:val="ru-RU"/>
        </w:rPr>
        <w:t>.</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proofErr w:type="gramStart"/>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муниципального образования </w:t>
      </w:r>
      <w:r w:rsidR="00AA620D">
        <w:rPr>
          <w:sz w:val="28"/>
          <w:szCs w:val="28"/>
          <w:lang w:val="ru-RU"/>
        </w:rPr>
        <w:t>Куйбышевского сельского поселения Калининского района</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roofErr w:type="gramEnd"/>
    </w:p>
    <w:p w:rsidR="00F94C62" w:rsidRDefault="00F94C62" w:rsidP="00B31FF9">
      <w:pPr>
        <w:pStyle w:val="aa"/>
        <w:widowControl w:val="0"/>
        <w:suppressAutoHyphens/>
        <w:ind w:left="0" w:firstLine="851"/>
        <w:jc w:val="both"/>
        <w:rPr>
          <w:sz w:val="28"/>
          <w:szCs w:val="28"/>
          <w:lang w:val="ru-RU"/>
        </w:rPr>
      </w:pPr>
    </w:p>
    <w:p w:rsidR="00AA620D" w:rsidRDefault="00AA620D"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lastRenderedPageBreak/>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C708DC">
        <w:rPr>
          <w:color w:val="0D0D0D"/>
          <w:sz w:val="28"/>
          <w:szCs w:val="28"/>
          <w:lang w:val="ru-RU"/>
        </w:rPr>
        <w:t>Куйбышевского сельского поселения Калининского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708DC">
        <w:rPr>
          <w:color w:val="0D0D0D"/>
          <w:sz w:val="28"/>
          <w:szCs w:val="28"/>
          <w:lang w:val="ru-RU"/>
        </w:rPr>
        <w:t xml:space="preserve">.2.1. В государственном </w:t>
      </w:r>
      <w:r w:rsidR="00C4710F" w:rsidRPr="00BC66D3">
        <w:rPr>
          <w:color w:val="0D0D0D"/>
          <w:sz w:val="28"/>
          <w:szCs w:val="28"/>
          <w:lang w:val="ru-RU"/>
        </w:rPr>
        <w:t xml:space="preserve">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C708DC">
        <w:rPr>
          <w:color w:val="0D0D0D"/>
          <w:sz w:val="28"/>
          <w:szCs w:val="28"/>
          <w:lang w:val="ru-RU"/>
        </w:rPr>
        <w:t>Калининскому</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BC66D3" w:rsidRDefault="004E0648" w:rsidP="00C4710F">
      <w:pPr>
        <w:ind w:firstLine="709"/>
        <w:contextualSpacing/>
        <w:jc w:val="both"/>
        <w:rPr>
          <w:color w:val="0D0D0D"/>
          <w:sz w:val="28"/>
          <w:szCs w:val="28"/>
          <w:lang w:val="ru-RU"/>
        </w:rPr>
      </w:pPr>
      <w:proofErr w:type="gramStart"/>
      <w:r>
        <w:rPr>
          <w:color w:val="0D0D0D"/>
          <w:sz w:val="28"/>
          <w:szCs w:val="28"/>
          <w:lang w:val="ru-RU"/>
        </w:rPr>
        <w:lastRenderedPageBreak/>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0335CA">
        <w:rPr>
          <w:color w:val="0D0D0D"/>
          <w:sz w:val="28"/>
          <w:szCs w:val="28"/>
          <w:lang w:val="ru-RU"/>
        </w:rPr>
        <w:t xml:space="preserve">муниципального образования </w:t>
      </w:r>
      <w:r w:rsidR="00C708DC">
        <w:rPr>
          <w:color w:val="0D0D0D"/>
          <w:sz w:val="28"/>
          <w:szCs w:val="28"/>
          <w:lang w:val="ru-RU"/>
        </w:rPr>
        <w:t>Куйбышевского сельского поселения Калининского района</w:t>
      </w:r>
      <w:r w:rsidR="00C4710F" w:rsidRPr="00BC66D3">
        <w:rPr>
          <w:color w:val="0D0D0D"/>
          <w:sz w:val="28"/>
          <w:szCs w:val="28"/>
          <w:lang w:val="ru-RU"/>
        </w:rPr>
        <w:t xml:space="preserve"> </w:t>
      </w:r>
      <w:hyperlink r:id="rId9" w:history="1">
        <w:r w:rsidR="00C708DC" w:rsidRPr="008058F3">
          <w:rPr>
            <w:rStyle w:val="a8"/>
            <w:sz w:val="28"/>
            <w:szCs w:val="28"/>
          </w:rPr>
          <w:t>http</w:t>
        </w:r>
        <w:r w:rsidR="00C708DC" w:rsidRPr="00C708DC">
          <w:rPr>
            <w:rStyle w:val="a8"/>
            <w:sz w:val="28"/>
            <w:szCs w:val="28"/>
            <w:lang w:val="ru-RU"/>
          </w:rPr>
          <w:t>://</w:t>
        </w:r>
        <w:r w:rsidR="00C708DC" w:rsidRPr="008058F3">
          <w:rPr>
            <w:rStyle w:val="a8"/>
            <w:sz w:val="28"/>
            <w:szCs w:val="28"/>
          </w:rPr>
          <w:t>admgrechanaya</w:t>
        </w:r>
        <w:r w:rsidR="00C708DC" w:rsidRPr="00C708DC">
          <w:rPr>
            <w:rStyle w:val="a8"/>
            <w:sz w:val="28"/>
            <w:szCs w:val="28"/>
            <w:lang w:val="ru-RU"/>
          </w:rPr>
          <w:t>-</w:t>
        </w:r>
        <w:r w:rsidR="00C708DC" w:rsidRPr="008058F3">
          <w:rPr>
            <w:rStyle w:val="a8"/>
            <w:sz w:val="28"/>
            <w:szCs w:val="28"/>
          </w:rPr>
          <w:t>balka</w:t>
        </w:r>
        <w:r w:rsidR="00C708DC" w:rsidRPr="00C708DC">
          <w:rPr>
            <w:rStyle w:val="a8"/>
            <w:sz w:val="28"/>
            <w:szCs w:val="28"/>
            <w:lang w:val="ru-RU"/>
          </w:rPr>
          <w:t>.</w:t>
        </w:r>
        <w:r w:rsidR="00C708DC" w:rsidRPr="008058F3">
          <w:rPr>
            <w:rStyle w:val="a8"/>
            <w:sz w:val="28"/>
            <w:szCs w:val="28"/>
          </w:rPr>
          <w:t>ru</w:t>
        </w:r>
        <w:r w:rsidR="00C708DC" w:rsidRPr="00C708DC">
          <w:rPr>
            <w:rStyle w:val="a8"/>
            <w:sz w:val="28"/>
            <w:szCs w:val="28"/>
            <w:lang w:val="ru-RU"/>
          </w:rPr>
          <w:t>/</w:t>
        </w:r>
      </w:hyperlink>
      <w:r w:rsidR="00C708DC" w:rsidRPr="00BC66D3">
        <w:rPr>
          <w:color w:val="0D0D0D"/>
          <w:sz w:val="28"/>
          <w:szCs w:val="28"/>
          <w:lang w:val="ru-RU"/>
        </w:rPr>
        <w:t xml:space="preserve"> </w:t>
      </w:r>
      <w:r w:rsidR="00C4710F" w:rsidRPr="00BC66D3">
        <w:rPr>
          <w:color w:val="0D0D0D"/>
          <w:sz w:val="28"/>
          <w:szCs w:val="28"/>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proofErr w:type="gramEnd"/>
      <w:r w:rsidR="00C4710F" w:rsidRPr="00BC66D3">
        <w:rPr>
          <w:color w:val="0D0D0D"/>
          <w:sz w:val="28"/>
          <w:szCs w:val="28"/>
          <w:lang w:val="ru-RU"/>
        </w:rPr>
        <w:t>www.gosuslugi.ru</w:t>
      </w:r>
      <w:proofErr w:type="spellEnd"/>
      <w:proofErr w:type="gramStart"/>
      <w:r w:rsidR="00C4710F" w:rsidRPr="00BC66D3">
        <w:rPr>
          <w:color w:val="0D0D0D"/>
          <w:sz w:val="28"/>
          <w:szCs w:val="28"/>
          <w:lang w:val="ru-RU"/>
        </w:rPr>
        <w:t>) (далее – Единый портал), Портала государственных и муниципальных услуг (функций) Краснодарского края (</w:t>
      </w:r>
      <w:proofErr w:type="spellStart"/>
      <w:r w:rsidR="00C4710F" w:rsidRPr="00BC66D3">
        <w:rPr>
          <w:color w:val="0D0D0D"/>
          <w:sz w:val="28"/>
          <w:szCs w:val="28"/>
          <w:lang w:val="ru-RU"/>
        </w:rPr>
        <w:t>www.pgu.krasnodar.ru</w:t>
      </w:r>
      <w:proofErr w:type="spellEnd"/>
      <w:r w:rsidR="00C4710F" w:rsidRPr="00BC66D3">
        <w:rPr>
          <w:color w:val="0D0D0D"/>
          <w:sz w:val="28"/>
          <w:szCs w:val="28"/>
          <w:lang w:val="ru-RU"/>
        </w:rPr>
        <w:t>) (далее – Региональный портал) в информационно-телекоммуникационной сети</w:t>
      </w:r>
      <w:proofErr w:type="gramEnd"/>
      <w:r w:rsidR="00C4710F" w:rsidRPr="00BC66D3">
        <w:rPr>
          <w:color w:val="0D0D0D"/>
          <w:sz w:val="28"/>
          <w:szCs w:val="28"/>
          <w:lang w:val="ru-RU"/>
        </w:rPr>
        <w:t xml:space="preserve"> «Интернет».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«горячая линия» МФЦ – 8-800-2500-549;</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ED1041">
        <w:rPr>
          <w:color w:val="0D0D0D"/>
          <w:sz w:val="28"/>
          <w:szCs w:val="28"/>
          <w:lang w:val="ru-RU"/>
        </w:rPr>
        <w:t>Калининский район,             х. Гречаная Балка, ул</w:t>
      </w:r>
      <w:r w:rsidR="00AE45C8">
        <w:rPr>
          <w:color w:val="0D0D0D"/>
          <w:sz w:val="28"/>
          <w:szCs w:val="28"/>
          <w:lang w:val="ru-RU"/>
        </w:rPr>
        <w:t>.</w:t>
      </w:r>
      <w:r w:rsidR="00ED1041">
        <w:rPr>
          <w:color w:val="0D0D0D"/>
          <w:sz w:val="28"/>
          <w:szCs w:val="28"/>
          <w:lang w:val="ru-RU"/>
        </w:rPr>
        <w:t xml:space="preserve"> Советская, д. 56</w:t>
      </w:r>
      <w:r w:rsidR="00C4710F" w:rsidRPr="00BC66D3">
        <w:rPr>
          <w:color w:val="0D0D0D"/>
          <w:sz w:val="28"/>
          <w:szCs w:val="28"/>
          <w:lang w:val="ru-RU"/>
        </w:rPr>
        <w:t xml:space="preserve">, электронный адрес: </w:t>
      </w:r>
      <w:hyperlink r:id="rId10" w:history="1">
        <w:r w:rsidR="00ED1041" w:rsidRPr="008058F3">
          <w:rPr>
            <w:rStyle w:val="a8"/>
            <w:sz w:val="28"/>
            <w:szCs w:val="28"/>
          </w:rPr>
          <w:t>http</w:t>
        </w:r>
        <w:r w:rsidR="00ED1041" w:rsidRPr="00ED1041">
          <w:rPr>
            <w:rStyle w:val="a8"/>
            <w:sz w:val="28"/>
            <w:szCs w:val="28"/>
            <w:lang w:val="ru-RU"/>
          </w:rPr>
          <w:t>://</w:t>
        </w:r>
        <w:proofErr w:type="spellStart"/>
        <w:r w:rsidR="00ED1041" w:rsidRPr="008058F3">
          <w:rPr>
            <w:rStyle w:val="a8"/>
            <w:sz w:val="28"/>
            <w:szCs w:val="28"/>
          </w:rPr>
          <w:t>admgrechanaya</w:t>
        </w:r>
        <w:proofErr w:type="spellEnd"/>
        <w:r w:rsidR="00ED1041" w:rsidRPr="00ED1041">
          <w:rPr>
            <w:rStyle w:val="a8"/>
            <w:sz w:val="28"/>
            <w:szCs w:val="28"/>
            <w:lang w:val="ru-RU"/>
          </w:rPr>
          <w:t>-</w:t>
        </w:r>
        <w:proofErr w:type="spellStart"/>
        <w:r w:rsidR="00ED1041" w:rsidRPr="008058F3">
          <w:rPr>
            <w:rStyle w:val="a8"/>
            <w:sz w:val="28"/>
            <w:szCs w:val="28"/>
          </w:rPr>
          <w:t>balka</w:t>
        </w:r>
        <w:proofErr w:type="spellEnd"/>
        <w:r w:rsidR="00ED1041" w:rsidRPr="00ED1041">
          <w:rPr>
            <w:rStyle w:val="a8"/>
            <w:sz w:val="28"/>
            <w:szCs w:val="28"/>
            <w:lang w:val="ru-RU"/>
          </w:rPr>
          <w:t>.</w:t>
        </w:r>
        <w:proofErr w:type="spellStart"/>
        <w:r w:rsidR="00ED1041" w:rsidRPr="008058F3">
          <w:rPr>
            <w:rStyle w:val="a8"/>
            <w:sz w:val="28"/>
            <w:szCs w:val="28"/>
          </w:rPr>
          <w:t>ru</w:t>
        </w:r>
        <w:proofErr w:type="spellEnd"/>
        <w:r w:rsidR="00ED1041" w:rsidRPr="00ED1041">
          <w:rPr>
            <w:rStyle w:val="a8"/>
            <w:sz w:val="28"/>
            <w:szCs w:val="28"/>
            <w:lang w:val="ru-RU"/>
          </w:rPr>
          <w:t>/</w:t>
        </w:r>
      </w:hyperlink>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33192F">
        <w:rPr>
          <w:color w:val="0D0D0D"/>
          <w:sz w:val="28"/>
          <w:szCs w:val="28"/>
          <w:lang w:val="ru-RU"/>
        </w:rPr>
        <w:t>8(86163)</w:t>
      </w:r>
      <w:r w:rsidR="00AE45C8">
        <w:rPr>
          <w:color w:val="0D0D0D"/>
          <w:sz w:val="28"/>
          <w:szCs w:val="28"/>
          <w:lang w:val="ru-RU"/>
        </w:rPr>
        <w:t xml:space="preserve"> </w:t>
      </w:r>
      <w:r w:rsidR="0033192F">
        <w:rPr>
          <w:color w:val="0D0D0D"/>
          <w:sz w:val="28"/>
          <w:szCs w:val="28"/>
          <w:lang w:val="ru-RU"/>
        </w:rPr>
        <w:t>45-5-30</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r w:rsidR="00ED1041">
        <w:rPr>
          <w:color w:val="0D0D0D"/>
          <w:sz w:val="28"/>
          <w:szCs w:val="28"/>
          <w:lang w:val="ru-RU"/>
        </w:rPr>
        <w:t>администрации Куйбышевского сельского поселения Калининского района</w:t>
      </w:r>
      <w:r w:rsidRPr="00BC66D3">
        <w:rPr>
          <w:color w:val="0D0D0D"/>
          <w:sz w:val="28"/>
          <w:szCs w:val="28"/>
          <w:lang w:val="ru-RU"/>
        </w:rPr>
        <w:t>.</w:t>
      </w:r>
    </w:p>
    <w:p w:rsidR="00C4710F" w:rsidRPr="00BC66D3" w:rsidRDefault="00ED1041" w:rsidP="00C4710F">
      <w:pPr>
        <w:ind w:firstLine="709"/>
        <w:contextualSpacing/>
        <w:jc w:val="both"/>
        <w:rPr>
          <w:color w:val="0D0D0D"/>
          <w:sz w:val="28"/>
          <w:szCs w:val="28"/>
          <w:lang w:val="ru-RU"/>
        </w:rPr>
      </w:pPr>
      <w:r>
        <w:rPr>
          <w:color w:val="0D0D0D"/>
          <w:sz w:val="28"/>
          <w:szCs w:val="28"/>
          <w:lang w:val="ru-RU"/>
        </w:rPr>
        <w:t xml:space="preserve"> Адрес сайта - </w:t>
      </w:r>
      <w:hyperlink r:id="rId11" w:history="1">
        <w:r w:rsidRPr="008058F3">
          <w:rPr>
            <w:rStyle w:val="a8"/>
            <w:sz w:val="28"/>
            <w:szCs w:val="28"/>
          </w:rPr>
          <w:t>http</w:t>
        </w:r>
        <w:r w:rsidRPr="00ED1041">
          <w:rPr>
            <w:rStyle w:val="a8"/>
            <w:sz w:val="28"/>
            <w:szCs w:val="28"/>
            <w:lang w:val="ru-RU"/>
          </w:rPr>
          <w:t>://</w:t>
        </w:r>
        <w:proofErr w:type="spellStart"/>
        <w:r w:rsidRPr="008058F3">
          <w:rPr>
            <w:rStyle w:val="a8"/>
            <w:sz w:val="28"/>
            <w:szCs w:val="28"/>
          </w:rPr>
          <w:t>admgrechanaya</w:t>
        </w:r>
        <w:proofErr w:type="spellEnd"/>
        <w:r w:rsidRPr="00ED1041">
          <w:rPr>
            <w:rStyle w:val="a8"/>
            <w:sz w:val="28"/>
            <w:szCs w:val="28"/>
            <w:lang w:val="ru-RU"/>
          </w:rPr>
          <w:t>-</w:t>
        </w:r>
        <w:proofErr w:type="spellStart"/>
        <w:r w:rsidRPr="008058F3">
          <w:rPr>
            <w:rStyle w:val="a8"/>
            <w:sz w:val="28"/>
            <w:szCs w:val="28"/>
          </w:rPr>
          <w:t>balka</w:t>
        </w:r>
        <w:proofErr w:type="spellEnd"/>
        <w:r w:rsidRPr="00ED1041">
          <w:rPr>
            <w:rStyle w:val="a8"/>
            <w:sz w:val="28"/>
            <w:szCs w:val="28"/>
            <w:lang w:val="ru-RU"/>
          </w:rPr>
          <w:t>.</w:t>
        </w:r>
        <w:proofErr w:type="spellStart"/>
        <w:r w:rsidRPr="008058F3">
          <w:rPr>
            <w:rStyle w:val="a8"/>
            <w:sz w:val="28"/>
            <w:szCs w:val="28"/>
          </w:rPr>
          <w:t>ru</w:t>
        </w:r>
        <w:proofErr w:type="spellEnd"/>
        <w:r w:rsidRPr="00ED1041">
          <w:rPr>
            <w:rStyle w:val="a8"/>
            <w:sz w:val="28"/>
            <w:szCs w:val="28"/>
            <w:lang w:val="ru-RU"/>
          </w:rPr>
          <w:t>/</w:t>
        </w:r>
      </w:hyperlink>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w:t>
      </w:r>
      <w:r w:rsidR="00AE45C8">
        <w:rPr>
          <w:color w:val="0D0D0D"/>
          <w:sz w:val="28"/>
          <w:szCs w:val="28"/>
          <w:lang w:val="ru-RU"/>
        </w:rPr>
        <w:t xml:space="preserve"> заместителя главы</w:t>
      </w:r>
      <w:r w:rsidRPr="00BC66D3">
        <w:rPr>
          <w:color w:val="0D0D0D"/>
          <w:sz w:val="28"/>
          <w:szCs w:val="28"/>
          <w:lang w:val="ru-RU"/>
        </w:rPr>
        <w:t xml:space="preserve">, расположенный по адресу: </w:t>
      </w:r>
      <w:r w:rsidR="00ED1041">
        <w:rPr>
          <w:color w:val="0D0D0D"/>
          <w:sz w:val="28"/>
          <w:szCs w:val="28"/>
          <w:lang w:val="ru-RU"/>
        </w:rPr>
        <w:t xml:space="preserve">Калининский район, </w:t>
      </w:r>
      <w:proofErr w:type="spellStart"/>
      <w:r w:rsidR="00ED1041">
        <w:rPr>
          <w:color w:val="0D0D0D"/>
          <w:sz w:val="28"/>
          <w:szCs w:val="28"/>
          <w:lang w:val="ru-RU"/>
        </w:rPr>
        <w:t>х</w:t>
      </w:r>
      <w:r w:rsidR="00AE45C8">
        <w:rPr>
          <w:color w:val="0D0D0D"/>
          <w:sz w:val="28"/>
          <w:szCs w:val="28"/>
          <w:lang w:val="ru-RU"/>
        </w:rPr>
        <w:t>ут</w:t>
      </w:r>
      <w:proofErr w:type="spellEnd"/>
      <w:r w:rsidR="00ED1041">
        <w:rPr>
          <w:color w:val="0D0D0D"/>
          <w:sz w:val="28"/>
          <w:szCs w:val="28"/>
          <w:lang w:val="ru-RU"/>
        </w:rPr>
        <w:t>. Гречаная Балка, ул. Советская, д. 56</w:t>
      </w:r>
      <w:r w:rsidRPr="00BC66D3">
        <w:rPr>
          <w:color w:val="0D0D0D"/>
          <w:sz w:val="28"/>
          <w:szCs w:val="28"/>
          <w:lang w:val="ru-RU"/>
        </w:rPr>
        <w:t xml:space="preserve">, электронный адрес: </w:t>
      </w:r>
      <w:proofErr w:type="spellStart"/>
      <w:r w:rsidR="00ED1041">
        <w:rPr>
          <w:color w:val="0D0D0D"/>
          <w:sz w:val="28"/>
          <w:szCs w:val="28"/>
        </w:rPr>
        <w:t>adm</w:t>
      </w:r>
      <w:proofErr w:type="spellEnd"/>
      <w:r w:rsidR="00ED1041" w:rsidRPr="00ED1041">
        <w:rPr>
          <w:color w:val="0D0D0D"/>
          <w:sz w:val="28"/>
          <w:szCs w:val="28"/>
          <w:lang w:val="ru-RU"/>
        </w:rPr>
        <w:t>_</w:t>
      </w:r>
      <w:r w:rsidR="00ED1041">
        <w:rPr>
          <w:color w:val="0D0D0D"/>
          <w:sz w:val="28"/>
          <w:szCs w:val="28"/>
        </w:rPr>
        <w:t>kb</w:t>
      </w:r>
      <w:r w:rsidR="00ED1041" w:rsidRPr="00ED1041">
        <w:rPr>
          <w:color w:val="0D0D0D"/>
          <w:sz w:val="28"/>
          <w:szCs w:val="28"/>
          <w:lang w:val="ru-RU"/>
        </w:rPr>
        <w:t>_2006@</w:t>
      </w:r>
      <w:r w:rsidR="00ED1041">
        <w:rPr>
          <w:color w:val="0D0D0D"/>
          <w:sz w:val="28"/>
          <w:szCs w:val="28"/>
        </w:rPr>
        <w:t>mail</w:t>
      </w:r>
      <w:r w:rsidR="00ED1041">
        <w:rPr>
          <w:color w:val="0D0D0D"/>
          <w:sz w:val="28"/>
          <w:szCs w:val="28"/>
          <w:lang w:val="ru-RU"/>
        </w:rPr>
        <w:t>.</w:t>
      </w:r>
      <w:proofErr w:type="spellStart"/>
      <w:r w:rsidR="00ED1041">
        <w:rPr>
          <w:color w:val="0D0D0D"/>
          <w:sz w:val="28"/>
          <w:szCs w:val="28"/>
        </w:rPr>
        <w:t>ru</w:t>
      </w:r>
      <w:proofErr w:type="spellEnd"/>
      <w:r w:rsidRPr="00BC66D3">
        <w:rPr>
          <w:color w:val="0D0D0D"/>
          <w:sz w:val="28"/>
          <w:szCs w:val="28"/>
          <w:lang w:val="ru-RU"/>
        </w:rPr>
        <w:t xml:space="preserve">. справочный телефон: </w:t>
      </w:r>
      <w:r w:rsidR="00AE45C8">
        <w:rPr>
          <w:color w:val="0D0D0D"/>
          <w:sz w:val="28"/>
          <w:szCs w:val="28"/>
          <w:lang w:val="ru-RU"/>
        </w:rPr>
        <w:t>8(86163) 45-5-30.</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График работы:</w:t>
      </w:r>
      <w:r w:rsidR="00ED1041">
        <w:rPr>
          <w:color w:val="0D0D0D"/>
          <w:sz w:val="28"/>
          <w:szCs w:val="28"/>
          <w:lang w:val="ru-RU"/>
        </w:rPr>
        <w:t xml:space="preserve"> понедельник, вторник, среда, четверг, пятница</w:t>
      </w:r>
      <w:r w:rsidRPr="00BC66D3">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w:t>
      </w:r>
      <w:r w:rsidR="00712257">
        <w:rPr>
          <w:rFonts w:ascii="Times New Roman" w:hAnsi="Times New Roman" w:cs="Times New Roman"/>
          <w:sz w:val="28"/>
          <w:szCs w:val="28"/>
        </w:rPr>
        <w:t xml:space="preserve">ого образования </w:t>
      </w:r>
      <w:r w:rsidR="00ED1041">
        <w:rPr>
          <w:rFonts w:ascii="Times New Roman" w:hAnsi="Times New Roman" w:cs="Times New Roman"/>
          <w:sz w:val="28"/>
          <w:szCs w:val="28"/>
        </w:rPr>
        <w:t>Куйбышевского сельского поселения Калининского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ED1041">
        <w:rPr>
          <w:sz w:val="28"/>
          <w:szCs w:val="28"/>
          <w:lang w:val="ru-RU"/>
        </w:rPr>
        <w:t>Куйбышевского сельского поселения Калининского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29625D" w:rsidRDefault="0029625D" w:rsidP="00952A4A">
      <w:pPr>
        <w:spacing w:after="200"/>
        <w:ind w:firstLine="709"/>
        <w:jc w:val="both"/>
        <w:rPr>
          <w:color w:val="0D0D0D"/>
          <w:sz w:val="28"/>
          <w:szCs w:val="28"/>
          <w:lang w:val="ru-RU"/>
        </w:rPr>
      </w:pP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lastRenderedPageBreak/>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76103">
        <w:rPr>
          <w:color w:val="0D0D0D"/>
          <w:sz w:val="28"/>
          <w:szCs w:val="28"/>
          <w:lang w:val="ru-RU"/>
        </w:rPr>
        <w:t xml:space="preserve">муниципального образования </w:t>
      </w:r>
      <w:r w:rsidR="008B4E29">
        <w:rPr>
          <w:color w:val="0D0D0D"/>
          <w:sz w:val="28"/>
          <w:szCs w:val="28"/>
          <w:lang w:val="ru-RU"/>
        </w:rPr>
        <w:t>Куйбышевского сельского поселения Калининского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lastRenderedPageBreak/>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xml:space="preserve">- </w:t>
      </w:r>
      <w:r w:rsidR="00AE45C8">
        <w:rPr>
          <w:color w:val="0D0D0D"/>
          <w:sz w:val="28"/>
          <w:szCs w:val="28"/>
          <w:lang w:val="ru-RU"/>
        </w:rPr>
        <w:t xml:space="preserve">  </w:t>
      </w:r>
      <w:r w:rsidRPr="00E70A54">
        <w:rPr>
          <w:color w:val="0D0D0D"/>
          <w:sz w:val="28"/>
          <w:szCs w:val="28"/>
          <w:lang w:val="ru-RU"/>
        </w:rPr>
        <w:t>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F61CE0" w:rsidRPr="00F61CE0" w:rsidRDefault="00D55FDC" w:rsidP="00F61CE0">
      <w:pPr>
        <w:jc w:val="both"/>
        <w:rPr>
          <w:bCs/>
          <w:sz w:val="28"/>
          <w:szCs w:val="28"/>
          <w:lang w:val="ru-RU"/>
        </w:rPr>
      </w:pPr>
      <w:r>
        <w:rPr>
          <w:color w:val="0D0D0D"/>
          <w:sz w:val="28"/>
          <w:szCs w:val="28"/>
          <w:lang w:val="ru-RU"/>
        </w:rPr>
        <w:tab/>
      </w:r>
      <w:r w:rsidR="0022080A" w:rsidRPr="00F61CE0">
        <w:rPr>
          <w:color w:val="0D0D0D"/>
          <w:sz w:val="28"/>
          <w:szCs w:val="28"/>
          <w:lang w:val="ru-RU"/>
        </w:rPr>
        <w:t xml:space="preserve">2.5.3. </w:t>
      </w:r>
      <w:proofErr w:type="gramStart"/>
      <w:r w:rsidR="0022080A" w:rsidRPr="00F61CE0">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0022080A" w:rsidRPr="00F61CE0">
        <w:rPr>
          <w:color w:val="0D0D0D"/>
          <w:sz w:val="28"/>
          <w:szCs w:val="28"/>
          <w:lang w:val="ru-RU"/>
        </w:rPr>
        <w:t xml:space="preserve"> </w:t>
      </w:r>
      <w:proofErr w:type="gramStart"/>
      <w:r w:rsidR="0022080A" w:rsidRPr="00F61CE0">
        <w:rPr>
          <w:color w:val="0D0D0D"/>
          <w:sz w:val="28"/>
          <w:szCs w:val="28"/>
          <w:lang w:val="ru-RU"/>
        </w:rPr>
        <w:t xml:space="preserve">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sidR="0022080A" w:rsidRPr="00F61CE0">
        <w:rPr>
          <w:sz w:val="28"/>
          <w:szCs w:val="28"/>
          <w:lang w:val="ru-RU"/>
        </w:rPr>
        <w:t xml:space="preserve">утвержденный </w:t>
      </w:r>
      <w:r w:rsidR="00B90CED" w:rsidRPr="00F61CE0">
        <w:rPr>
          <w:sz w:val="28"/>
          <w:szCs w:val="28"/>
          <w:lang w:val="ru-RU"/>
        </w:rPr>
        <w:t xml:space="preserve"> постановлением администрации </w:t>
      </w:r>
      <w:r w:rsidR="004A0928" w:rsidRPr="00F61CE0">
        <w:rPr>
          <w:sz w:val="28"/>
          <w:szCs w:val="28"/>
          <w:lang w:val="ru-RU"/>
        </w:rPr>
        <w:t>Куйбышевского сельского поселения Калининского района</w:t>
      </w:r>
      <w:r w:rsidR="00F61CE0" w:rsidRPr="00F61CE0">
        <w:rPr>
          <w:sz w:val="28"/>
          <w:szCs w:val="28"/>
          <w:lang w:val="ru-RU"/>
        </w:rPr>
        <w:t xml:space="preserve"> от 01.10</w:t>
      </w:r>
      <w:r w:rsidR="0022080A" w:rsidRPr="00F61CE0">
        <w:rPr>
          <w:sz w:val="28"/>
          <w:szCs w:val="28"/>
          <w:lang w:val="ru-RU"/>
        </w:rPr>
        <w:t>.</w:t>
      </w:r>
      <w:r w:rsidR="00F61CE0" w:rsidRPr="00F61CE0">
        <w:rPr>
          <w:sz w:val="28"/>
          <w:szCs w:val="28"/>
          <w:lang w:val="ru-RU"/>
        </w:rPr>
        <w:t>2019 №129 «</w:t>
      </w:r>
      <w:r w:rsidR="00F61CE0" w:rsidRPr="00F61CE0">
        <w:rPr>
          <w:bCs/>
          <w:sz w:val="28"/>
          <w:szCs w:val="28"/>
          <w:lang w:val="ru-RU"/>
        </w:rPr>
        <w:t xml:space="preserve">Об утверждении реестра муниципальных услуг, предоставляемых администрацией </w:t>
      </w:r>
      <w:proofErr w:type="gramEnd"/>
    </w:p>
    <w:p w:rsidR="0022080A" w:rsidRPr="00F61CE0" w:rsidRDefault="00F61CE0" w:rsidP="00F61CE0">
      <w:pPr>
        <w:jc w:val="both"/>
        <w:rPr>
          <w:sz w:val="28"/>
          <w:szCs w:val="28"/>
          <w:lang w:val="ru-RU"/>
        </w:rPr>
      </w:pPr>
      <w:r w:rsidRPr="00F61CE0">
        <w:rPr>
          <w:bCs/>
          <w:sz w:val="28"/>
          <w:szCs w:val="28"/>
          <w:lang w:val="ru-RU"/>
        </w:rPr>
        <w:t>Куйбышевского сельского поселе</w:t>
      </w:r>
      <w:r w:rsidRPr="00F61CE0">
        <w:rPr>
          <w:bCs/>
          <w:sz w:val="28"/>
          <w:szCs w:val="28"/>
          <w:lang w:val="ru-RU"/>
        </w:rPr>
        <w:softHyphen/>
        <w:t>ния Калининского района</w:t>
      </w:r>
      <w:r>
        <w:rPr>
          <w:bCs/>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lastRenderedPageBreak/>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 xml:space="preserve">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w:t>
      </w:r>
      <w:r w:rsidR="00F16A8D">
        <w:rPr>
          <w:color w:val="0D0D0D"/>
          <w:sz w:val="28"/>
          <w:szCs w:val="28"/>
          <w:lang w:val="ru-RU"/>
        </w:rPr>
        <w:lastRenderedPageBreak/>
        <w:t>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 xml:space="preserve">.3. Не допускается отказ в предоставлении муниципальной услуги в случае, если заявление и документы, необходимые для предоставления </w:t>
      </w:r>
      <w:r w:rsidR="00C06729" w:rsidRPr="00BC66D3">
        <w:rPr>
          <w:color w:val="0D0D0D"/>
          <w:sz w:val="28"/>
          <w:szCs w:val="28"/>
          <w:lang w:val="ru-RU"/>
        </w:rPr>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EF065F" w:rsidRPr="00EF065F" w:rsidRDefault="00C06729" w:rsidP="00EF065F">
      <w:pPr>
        <w:ind w:firstLine="709"/>
        <w:contextualSpacing/>
        <w:jc w:val="center"/>
        <w:rPr>
          <w:b/>
          <w:color w:val="0D0D0D"/>
          <w:sz w:val="28"/>
          <w:szCs w:val="28"/>
          <w:lang w:val="ru-RU"/>
        </w:rPr>
      </w:pPr>
      <w:r>
        <w:rPr>
          <w:color w:val="0D0D0D"/>
          <w:sz w:val="28"/>
          <w:szCs w:val="28"/>
          <w:lang w:val="ru-RU"/>
        </w:rPr>
        <w:br w:type="page"/>
      </w:r>
      <w:r w:rsidR="00EF065F" w:rsidRPr="00EF065F">
        <w:rPr>
          <w:b/>
          <w:color w:val="0D0D0D"/>
          <w:sz w:val="28"/>
          <w:szCs w:val="28"/>
          <w:lang w:val="ru-RU"/>
        </w:rPr>
        <w:lastRenderedPageBreak/>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4A0928">
        <w:rPr>
          <w:color w:val="0D0D0D"/>
          <w:sz w:val="28"/>
          <w:szCs w:val="28"/>
          <w:lang w:val="ru-RU"/>
        </w:rPr>
        <w:t>Куйбышевского сельского поселения Калининского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w:t>
      </w:r>
      <w:r w:rsidRPr="000B492D">
        <w:rPr>
          <w:color w:val="0D0D0D"/>
          <w:sz w:val="28"/>
          <w:szCs w:val="28"/>
          <w:lang w:val="ru-RU"/>
        </w:rPr>
        <w:lastRenderedPageBreak/>
        <w:t>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0B492D">
        <w:rPr>
          <w:color w:val="0D0D0D"/>
          <w:sz w:val="28"/>
          <w:szCs w:val="28"/>
          <w:lang w:val="ru-RU"/>
        </w:rPr>
        <w:lastRenderedPageBreak/>
        <w:t xml:space="preserve">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74934" w:rsidRPr="000B492D" w:rsidRDefault="00374934" w:rsidP="000B492D">
      <w:pPr>
        <w:ind w:firstLine="709"/>
        <w:contextualSpacing/>
        <w:jc w:val="both"/>
        <w:rPr>
          <w:color w:val="0D0D0D"/>
          <w:sz w:val="28"/>
          <w:szCs w:val="28"/>
          <w:lang w:val="ru-RU"/>
        </w:rPr>
      </w:pP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lastRenderedPageBreak/>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564229">
        <w:rPr>
          <w:color w:val="0D0D0D"/>
          <w:sz w:val="28"/>
          <w:szCs w:val="28"/>
          <w:lang w:val="ru-RU"/>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 рассмотрение заявления и прилагаемых к нему документов уполномоченным органом и формирование результата предоставления </w:t>
      </w:r>
      <w:r w:rsidRPr="00BC66D3">
        <w:rPr>
          <w:color w:val="0D0D0D"/>
          <w:sz w:val="28"/>
          <w:szCs w:val="28"/>
          <w:lang w:val="ru-RU"/>
        </w:rPr>
        <w:lastRenderedPageBreak/>
        <w:t>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3.1.3. Формирование и направление межведомственных запросов в органы (организации), участвующие в предоставлении муниципальной услуги </w:t>
      </w:r>
      <w:r w:rsidRPr="00BC66D3">
        <w:rPr>
          <w:color w:val="0D0D0D"/>
          <w:sz w:val="28"/>
          <w:szCs w:val="28"/>
          <w:lang w:val="ru-RU"/>
        </w:rPr>
        <w:lastRenderedPageBreak/>
        <w:t>(в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1B1EB2">
        <w:rPr>
          <w:color w:val="0D0D0D"/>
          <w:sz w:val="28"/>
          <w:szCs w:val="28"/>
          <w:lang w:val="ru-RU"/>
        </w:rPr>
        <w:t xml:space="preserve">муниципального образования </w:t>
      </w:r>
      <w:r w:rsidR="004A0928">
        <w:rPr>
          <w:color w:val="0D0D0D"/>
          <w:sz w:val="28"/>
          <w:szCs w:val="28"/>
          <w:lang w:val="ru-RU"/>
        </w:rPr>
        <w:t>Куйбышевского сельского поселения Калининского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1531DE">
        <w:rPr>
          <w:color w:val="0D0D0D"/>
          <w:sz w:val="28"/>
          <w:szCs w:val="28"/>
          <w:lang w:val="ru-RU"/>
        </w:rPr>
        <w:t xml:space="preserve">муниципального образования </w:t>
      </w:r>
      <w:r w:rsidR="004A0928">
        <w:rPr>
          <w:color w:val="0D0D0D"/>
          <w:sz w:val="28"/>
          <w:szCs w:val="28"/>
          <w:lang w:val="ru-RU"/>
        </w:rPr>
        <w:t>Куйбышевского сельского поселения Калининского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w:t>
      </w:r>
      <w:proofErr w:type="gramEnd"/>
      <w:r w:rsidRPr="00BC66D3">
        <w:rPr>
          <w:color w:val="0D0D0D"/>
          <w:sz w:val="28"/>
          <w:szCs w:val="28"/>
          <w:lang w:val="ru-RU"/>
        </w:rPr>
        <w:t xml:space="preserve"> </w:t>
      </w:r>
      <w:proofErr w:type="gramStart"/>
      <w:r w:rsidRPr="00BC66D3">
        <w:rPr>
          <w:color w:val="0D0D0D"/>
          <w:sz w:val="28"/>
          <w:szCs w:val="28"/>
          <w:lang w:val="ru-RU"/>
        </w:rPr>
        <w:t>заявлении</w:t>
      </w:r>
      <w:proofErr w:type="gramEnd"/>
      <w:r w:rsidRPr="00BC66D3">
        <w:rPr>
          <w:color w:val="0D0D0D"/>
          <w:sz w:val="28"/>
          <w:szCs w:val="28"/>
          <w:lang w:val="ru-RU"/>
        </w:rPr>
        <w:t xml:space="preserve">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При наличии таких о</w:t>
      </w:r>
      <w:r w:rsidR="004A0928">
        <w:rPr>
          <w:color w:val="0D0D0D"/>
          <w:sz w:val="28"/>
          <w:szCs w:val="28"/>
          <w:lang w:val="ru-RU"/>
        </w:rPr>
        <w:t xml:space="preserve">снований Специалист в течение </w:t>
      </w:r>
      <w:r w:rsidRPr="00BC66D3">
        <w:rPr>
          <w:color w:val="0D0D0D"/>
          <w:sz w:val="28"/>
          <w:szCs w:val="28"/>
          <w:lang w:val="ru-RU"/>
        </w:rPr>
        <w:t>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lastRenderedPageBreak/>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муниципального образования </w:t>
      </w:r>
      <w:r w:rsidR="004A0928">
        <w:rPr>
          <w:color w:val="0D0D0D"/>
          <w:sz w:val="28"/>
          <w:szCs w:val="28"/>
          <w:lang w:val="ru-RU"/>
        </w:rPr>
        <w:t>Куйбышевского сельского поселения Калининского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BC66D3">
        <w:rPr>
          <w:color w:val="0D0D0D"/>
          <w:sz w:val="28"/>
          <w:szCs w:val="28"/>
          <w:lang w:val="ru-RU"/>
        </w:rPr>
        <w:lastRenderedPageBreak/>
        <w:t>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526F9">
        <w:rPr>
          <w:color w:val="0D0D0D"/>
          <w:sz w:val="28"/>
          <w:szCs w:val="28"/>
          <w:lang w:val="ru-RU"/>
        </w:rPr>
        <w:t xml:space="preserve">муниципального образования </w:t>
      </w:r>
      <w:r w:rsidR="004A0928">
        <w:rPr>
          <w:color w:val="0D0D0D"/>
          <w:sz w:val="28"/>
          <w:szCs w:val="28"/>
          <w:lang w:val="ru-RU"/>
        </w:rPr>
        <w:t>Куйбышевского сельского поселения Калининского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BC66D3">
        <w:rPr>
          <w:color w:val="0D0D0D"/>
          <w:sz w:val="28"/>
          <w:szCs w:val="28"/>
          <w:lang w:val="ru-RU"/>
        </w:rPr>
        <w:lastRenderedPageBreak/>
        <w:t>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spellStart"/>
      <w:proofErr w:type="gramStart"/>
      <w:r w:rsidRPr="00BC66D3">
        <w:rPr>
          <w:color w:val="0D0D0D"/>
          <w:sz w:val="28"/>
          <w:szCs w:val="28"/>
          <w:lang w:val="ru-RU"/>
        </w:rPr>
        <w:t>д</w:t>
      </w:r>
      <w:proofErr w:type="spellEnd"/>
      <w:r w:rsidRPr="00BC66D3">
        <w:rPr>
          <w:color w:val="0D0D0D"/>
          <w:sz w:val="28"/>
          <w:szCs w:val="28"/>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spellStart"/>
      <w:r w:rsidRPr="00BC66D3">
        <w:rPr>
          <w:color w:val="0D0D0D"/>
          <w:sz w:val="28"/>
          <w:szCs w:val="28"/>
          <w:lang w:val="ru-RU"/>
        </w:rPr>
        <w:t>д</w:t>
      </w:r>
      <w:proofErr w:type="spellEnd"/>
      <w:r w:rsidRPr="00BC66D3">
        <w:rPr>
          <w:color w:val="0D0D0D"/>
          <w:sz w:val="28"/>
          <w:szCs w:val="28"/>
          <w:lang w:val="ru-RU"/>
        </w:rPr>
        <w:t>)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roofErr w:type="spellStart"/>
      <w:r w:rsidRPr="00BC66D3">
        <w:rPr>
          <w:color w:val="0D0D0D"/>
          <w:sz w:val="28"/>
          <w:szCs w:val="28"/>
          <w:lang w:val="ru-RU"/>
        </w:rPr>
        <w:t>з</w:t>
      </w:r>
      <w:proofErr w:type="spellEnd"/>
      <w:r w:rsidRPr="00BC66D3">
        <w:rPr>
          <w:color w:val="0D0D0D"/>
          <w:sz w:val="28"/>
          <w:szCs w:val="28"/>
          <w:lang w:val="ru-RU"/>
        </w:rPr>
        <w:t>)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w:t>
      </w:r>
      <w:r w:rsidR="000754C3" w:rsidRPr="00BC66D3">
        <w:rPr>
          <w:color w:val="0D0D0D"/>
          <w:sz w:val="28"/>
          <w:szCs w:val="28"/>
          <w:lang w:val="ru-RU"/>
        </w:rPr>
        <w:lastRenderedPageBreak/>
        <w:t>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lang w:val="ru-RU"/>
        </w:rPr>
        <w:t>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w:t>
      </w:r>
      <w:r w:rsidRPr="00BC66D3">
        <w:rPr>
          <w:color w:val="0D0D0D"/>
          <w:sz w:val="28"/>
          <w:szCs w:val="28"/>
          <w:lang w:val="ru-RU"/>
        </w:rPr>
        <w:lastRenderedPageBreak/>
        <w:t xml:space="preserve">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Pr>
          <w:color w:val="0D0D0D"/>
          <w:sz w:val="28"/>
          <w:szCs w:val="28"/>
          <w:lang w:val="ru-RU"/>
        </w:rPr>
        <w:t>муниципального образования ______</w:t>
      </w:r>
      <w:r w:rsidRPr="00BC66D3">
        <w:rPr>
          <w:color w:val="0D0D0D"/>
          <w:sz w:val="28"/>
          <w:szCs w:val="28"/>
          <w:lang w:val="ru-RU"/>
        </w:rPr>
        <w:t>,  направляет заявителю в срок, не превышающий 2</w:t>
      </w:r>
      <w:proofErr w:type="gramEnd"/>
      <w:r w:rsidRPr="00BC66D3">
        <w:rPr>
          <w:color w:val="0D0D0D"/>
          <w:sz w:val="28"/>
          <w:szCs w:val="28"/>
          <w:lang w:val="ru-RU"/>
        </w:rPr>
        <w:t xml:space="preserve">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w:t>
      </w:r>
      <w:proofErr w:type="gramStart"/>
      <w:r w:rsidRPr="00BC66D3">
        <w:rPr>
          <w:color w:val="0D0D0D"/>
          <w:sz w:val="28"/>
          <w:szCs w:val="28"/>
          <w:lang w:val="ru-RU"/>
        </w:rPr>
        <w:t>нескольких муниципальных услуг организует</w:t>
      </w:r>
      <w:proofErr w:type="gramEnd"/>
      <w:r w:rsidRPr="00BC66D3">
        <w:rPr>
          <w:color w:val="0D0D0D"/>
          <w:sz w:val="28"/>
          <w:szCs w:val="28"/>
          <w:lang w:val="ru-RU"/>
        </w:rPr>
        <w:t xml:space="preserve">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1832B8">
        <w:rPr>
          <w:color w:val="0D0D0D"/>
          <w:sz w:val="28"/>
          <w:szCs w:val="28"/>
          <w:lang w:val="ru-RU"/>
        </w:rPr>
        <w:t xml:space="preserve">муниципального образования </w:t>
      </w:r>
      <w:r w:rsidR="004A0928">
        <w:rPr>
          <w:color w:val="0D0D0D"/>
          <w:sz w:val="28"/>
          <w:szCs w:val="28"/>
          <w:lang w:val="ru-RU"/>
        </w:rPr>
        <w:t>Куйбышевского сельского поселения Калининского района</w:t>
      </w:r>
      <w:r w:rsidRPr="00BC66D3">
        <w:rPr>
          <w:color w:val="0D0D0D"/>
          <w:sz w:val="28"/>
          <w:szCs w:val="28"/>
          <w:lang w:val="ru-RU"/>
        </w:rPr>
        <w:t xml:space="preserve">, заместителем главы </w:t>
      </w:r>
      <w:r w:rsidR="001832B8">
        <w:rPr>
          <w:color w:val="0D0D0D"/>
          <w:sz w:val="28"/>
          <w:szCs w:val="28"/>
          <w:lang w:val="ru-RU"/>
        </w:rPr>
        <w:t xml:space="preserve">муниципального образования </w:t>
      </w:r>
      <w:r w:rsidR="004A0928">
        <w:rPr>
          <w:color w:val="0D0D0D"/>
          <w:sz w:val="28"/>
          <w:szCs w:val="28"/>
          <w:lang w:val="ru-RU"/>
        </w:rPr>
        <w:t>Куйбышевского сельского поселения Калининского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Default="000754C3" w:rsidP="000754C3">
      <w:pPr>
        <w:ind w:firstLine="709"/>
        <w:contextualSpacing/>
        <w:jc w:val="both"/>
        <w:rPr>
          <w:color w:val="0D0D0D"/>
          <w:sz w:val="28"/>
          <w:szCs w:val="28"/>
          <w:lang w:val="ru-RU"/>
        </w:rPr>
      </w:pPr>
    </w:p>
    <w:p w:rsidR="004A0928" w:rsidRPr="00BC66D3" w:rsidRDefault="004A0928"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F50BC3">
        <w:rPr>
          <w:color w:val="0D0D0D"/>
          <w:sz w:val="28"/>
          <w:szCs w:val="28"/>
          <w:lang w:val="ru-RU"/>
        </w:rPr>
        <w:t>муниципального образования</w:t>
      </w:r>
      <w:r w:rsidR="004A0928">
        <w:rPr>
          <w:color w:val="0D0D0D"/>
          <w:sz w:val="28"/>
          <w:szCs w:val="28"/>
          <w:lang w:val="ru-RU"/>
        </w:rPr>
        <w:t xml:space="preserve"> Куйбышевского сельского поселения Калининского района</w:t>
      </w:r>
      <w:r w:rsidRPr="00BC66D3">
        <w:rPr>
          <w:color w:val="0D0D0D"/>
          <w:sz w:val="28"/>
          <w:szCs w:val="28"/>
          <w:lang w:val="ru-RU"/>
        </w:rPr>
        <w:t>, 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F50BC3">
        <w:rPr>
          <w:color w:val="0D0D0D"/>
          <w:sz w:val="28"/>
          <w:szCs w:val="28"/>
          <w:lang w:val="ru-RU"/>
        </w:rPr>
        <w:t>муниципального образования</w:t>
      </w:r>
      <w:r w:rsidR="004A0928" w:rsidRPr="004A0928">
        <w:rPr>
          <w:color w:val="0D0D0D"/>
          <w:sz w:val="28"/>
          <w:szCs w:val="28"/>
          <w:lang w:val="ru-RU"/>
        </w:rPr>
        <w:t xml:space="preserve"> </w:t>
      </w:r>
      <w:r w:rsidR="004A0928">
        <w:rPr>
          <w:color w:val="0D0D0D"/>
          <w:sz w:val="28"/>
          <w:szCs w:val="28"/>
          <w:lang w:val="ru-RU"/>
        </w:rPr>
        <w:t>Куйбышевского сельского поселения Калининского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F50BC3">
        <w:rPr>
          <w:color w:val="0D0D0D"/>
          <w:sz w:val="28"/>
          <w:szCs w:val="28"/>
          <w:lang w:val="ru-RU"/>
        </w:rPr>
        <w:t>муниципального образования</w:t>
      </w:r>
      <w:r w:rsidR="004A0928">
        <w:rPr>
          <w:color w:val="0D0D0D"/>
          <w:sz w:val="28"/>
          <w:szCs w:val="28"/>
          <w:lang w:val="ru-RU"/>
        </w:rPr>
        <w:t xml:space="preserve"> Куйбышевского сельского поселения Калининского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F50BC3">
        <w:rPr>
          <w:color w:val="0D0D0D"/>
          <w:sz w:val="28"/>
          <w:szCs w:val="28"/>
          <w:lang w:val="ru-RU"/>
        </w:rPr>
        <w:t>муниципального образования</w:t>
      </w:r>
      <w:r w:rsidR="004A0928" w:rsidRPr="004A0928">
        <w:rPr>
          <w:color w:val="0D0D0D"/>
          <w:sz w:val="28"/>
          <w:szCs w:val="28"/>
          <w:lang w:val="ru-RU"/>
        </w:rPr>
        <w:t xml:space="preserve"> </w:t>
      </w:r>
      <w:r w:rsidR="004A0928">
        <w:rPr>
          <w:color w:val="0D0D0D"/>
          <w:sz w:val="28"/>
          <w:szCs w:val="28"/>
          <w:lang w:val="ru-RU"/>
        </w:rPr>
        <w:t>Куйбышевского сельского поселения Калининского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4A0928">
        <w:rPr>
          <w:color w:val="C00000"/>
          <w:sz w:val="28"/>
          <w:szCs w:val="28"/>
          <w:lang w:val="ru-RU"/>
        </w:rPr>
        <w:t xml:space="preserve"> </w:t>
      </w:r>
      <w:r w:rsidRPr="000D5FE2">
        <w:rPr>
          <w:sz w:val="28"/>
          <w:szCs w:val="28"/>
          <w:lang w:val="ru-RU"/>
        </w:rPr>
        <w:t>(</w:t>
      </w:r>
      <w:r w:rsidRPr="00BC66D3">
        <w:rPr>
          <w:color w:val="0D0D0D"/>
          <w:sz w:val="28"/>
          <w:szCs w:val="28"/>
          <w:lang w:val="ru-RU"/>
        </w:rPr>
        <w:t>далее – Порядок).</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981631">
        <w:rPr>
          <w:color w:val="0D0D0D"/>
          <w:sz w:val="28"/>
          <w:szCs w:val="28"/>
          <w:lang w:val="ru-RU"/>
        </w:rPr>
        <w:t>муниципального образования</w:t>
      </w:r>
      <w:r w:rsidR="004A0928" w:rsidRPr="004A0928">
        <w:rPr>
          <w:color w:val="0D0D0D"/>
          <w:sz w:val="28"/>
          <w:szCs w:val="28"/>
          <w:lang w:val="ru-RU"/>
        </w:rPr>
        <w:t xml:space="preserve"> </w:t>
      </w:r>
      <w:r w:rsidR="004A0928">
        <w:rPr>
          <w:color w:val="0D0D0D"/>
          <w:sz w:val="28"/>
          <w:szCs w:val="28"/>
          <w:lang w:val="ru-RU"/>
        </w:rPr>
        <w:t>Куйбышевского сельского поселения Калининского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BC66D3">
        <w:rPr>
          <w:color w:val="0D0D0D"/>
          <w:sz w:val="28"/>
          <w:szCs w:val="28"/>
          <w:lang w:val="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 xml:space="preserve">Заявители имеют право обжаловать решения и действия (бездействие), принятые (осуществляемые) уполномоченным органом, </w:t>
      </w:r>
      <w:r w:rsidR="000754C3" w:rsidRPr="00BC66D3">
        <w:rPr>
          <w:color w:val="0D0D0D"/>
          <w:sz w:val="28"/>
          <w:szCs w:val="28"/>
          <w:lang w:val="ru-RU"/>
        </w:rPr>
        <w:lastRenderedPageBreak/>
        <w:t>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Default="000754C3" w:rsidP="000754C3">
      <w:pPr>
        <w:ind w:firstLine="709"/>
        <w:contextualSpacing/>
        <w:jc w:val="both"/>
        <w:rPr>
          <w:color w:val="0D0D0D"/>
          <w:sz w:val="28"/>
          <w:szCs w:val="28"/>
          <w:lang w:val="ru-RU"/>
        </w:rPr>
      </w:pPr>
    </w:p>
    <w:p w:rsidR="000D5FE2" w:rsidRDefault="000D5FE2" w:rsidP="000754C3">
      <w:pPr>
        <w:ind w:firstLine="709"/>
        <w:contextualSpacing/>
        <w:jc w:val="both"/>
        <w:rPr>
          <w:color w:val="0D0D0D"/>
          <w:sz w:val="28"/>
          <w:szCs w:val="28"/>
          <w:lang w:val="ru-RU"/>
        </w:rPr>
      </w:pPr>
    </w:p>
    <w:p w:rsidR="000D5FE2" w:rsidRDefault="000D5FE2" w:rsidP="000754C3">
      <w:pPr>
        <w:ind w:firstLine="709"/>
        <w:contextualSpacing/>
        <w:jc w:val="both"/>
        <w:rPr>
          <w:color w:val="0D0D0D"/>
          <w:sz w:val="28"/>
          <w:szCs w:val="28"/>
          <w:lang w:val="ru-RU"/>
        </w:rPr>
      </w:pPr>
    </w:p>
    <w:p w:rsidR="000D5FE2" w:rsidRPr="00BC66D3" w:rsidRDefault="000D5FE2"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8106B8" w:rsidRDefault="008106B8">
      <w:pPr>
        <w:spacing w:after="200" w:line="276" w:lineRule="auto"/>
        <w:rPr>
          <w:sz w:val="28"/>
          <w:szCs w:val="28"/>
          <w:lang w:val="ru-RU"/>
        </w:rPr>
      </w:pPr>
      <w:r>
        <w:rPr>
          <w:sz w:val="28"/>
          <w:szCs w:val="28"/>
          <w:lang w:val="ru-RU"/>
        </w:rPr>
        <w:br w:type="page"/>
      </w: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A7BE5" w:rsidRPr="00F94C62"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ьного образования __</w:t>
      </w:r>
      <w:r w:rsidRPr="0094401B">
        <w:rPr>
          <w:sz w:val="28"/>
          <w:szCs w:val="28"/>
          <w:lang w:val="ru-RU"/>
        </w:rPr>
        <w:t>____</w:t>
      </w:r>
      <w:r w:rsidR="003A7BE5" w:rsidRPr="00F94C62">
        <w:rPr>
          <w:sz w:val="28"/>
          <w:szCs w:val="28"/>
          <w:lang w:val="ru-RU"/>
        </w:rPr>
        <w:t xml:space="preserve"> </w:t>
      </w:r>
    </w:p>
    <w:p w:rsidR="003A7BE5" w:rsidRPr="00F94C62" w:rsidRDefault="004574FB" w:rsidP="00745D29">
      <w:pPr>
        <w:tabs>
          <w:tab w:val="left" w:pos="5640"/>
        </w:tabs>
        <w:spacing w:line="240" w:lineRule="exact"/>
        <w:ind w:left="4961"/>
        <w:jc w:val="center"/>
        <w:rPr>
          <w:color w:val="000000"/>
          <w:sz w:val="28"/>
          <w:szCs w:val="28"/>
          <w:lang w:val="ru-RU"/>
        </w:rPr>
      </w:pPr>
      <w:r>
        <w:rPr>
          <w:color w:val="000000"/>
          <w:sz w:val="28"/>
          <w:szCs w:val="28"/>
          <w:lang w:val="ru-RU"/>
        </w:rPr>
        <w:t>от</w:t>
      </w:r>
      <w:r w:rsidR="003A7BE5" w:rsidRPr="00F94C62">
        <w:rPr>
          <w:color w:val="000000"/>
          <w:sz w:val="28"/>
          <w:szCs w:val="28"/>
          <w:lang w:val="ru-RU"/>
        </w:rPr>
        <w:t>_______________ № ___</w:t>
      </w:r>
      <w:r w:rsidR="008C313E">
        <w:rPr>
          <w:color w:val="000000"/>
          <w:sz w:val="28"/>
          <w:szCs w:val="28"/>
          <w:lang w:val="ru-RU"/>
        </w:rPr>
        <w:t>__</w:t>
      </w:r>
      <w:bookmarkStart w:id="0" w:name="_GoBack"/>
      <w:bookmarkEnd w:id="0"/>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14153F" w:rsidP="0014153F">
      <w:pPr>
        <w:rPr>
          <w:sz w:val="28"/>
          <w:szCs w:val="28"/>
          <w:lang w:val="ru-RU"/>
        </w:rPr>
      </w:pPr>
      <w:r>
        <w:rPr>
          <w:sz w:val="28"/>
          <w:szCs w:val="28"/>
          <w:lang w:val="ru-RU"/>
        </w:rPr>
        <w:t xml:space="preserve">                                                              </w:t>
      </w:r>
      <w:r w:rsidR="00C92EC4">
        <w:rPr>
          <w:sz w:val="28"/>
          <w:szCs w:val="28"/>
          <w:lang w:val="ru-RU"/>
        </w:rPr>
        <w:t xml:space="preserve"> </w:t>
      </w:r>
      <w:r w:rsidR="003A4511">
        <w:rPr>
          <w:sz w:val="28"/>
          <w:szCs w:val="28"/>
          <w:lang w:val="ru-RU"/>
        </w:rPr>
        <w:t>__________________________________</w:t>
      </w:r>
      <w:r w:rsidR="00B93E77">
        <w:rPr>
          <w:sz w:val="28"/>
          <w:szCs w:val="28"/>
          <w:lang w:val="ru-RU"/>
        </w:rPr>
        <w:t>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C92EC4">
        <w:rPr>
          <w:sz w:val="28"/>
          <w:szCs w:val="28"/>
          <w:lang w:val="ru-RU"/>
        </w:rPr>
        <w:t>о(</w:t>
      </w:r>
      <w:proofErr w:type="gramEnd"/>
      <w:r w:rsidRPr="00C92EC4">
        <w:rPr>
          <w:sz w:val="28"/>
          <w:szCs w:val="28"/>
          <w:lang w:val="ru-RU"/>
        </w:rPr>
        <w:t xml:space="preserve">муниципального) значения на территории </w:t>
      </w:r>
      <w:r w:rsidR="00F27AE5">
        <w:rPr>
          <w:sz w:val="28"/>
          <w:szCs w:val="28"/>
          <w:lang w:val="ru-RU"/>
        </w:rPr>
        <w:t xml:space="preserve">муниципального образования </w:t>
      </w:r>
      <w:r w:rsidR="004A0928">
        <w:rPr>
          <w:color w:val="0D0D0D"/>
          <w:sz w:val="28"/>
          <w:szCs w:val="28"/>
          <w:lang w:val="ru-RU"/>
        </w:rPr>
        <w:t>Куйбышевского сельского поселения Калининского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lastRenderedPageBreak/>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87057">
        <w:rPr>
          <w:sz w:val="28"/>
          <w:szCs w:val="28"/>
          <w:lang w:val="ru-RU"/>
        </w:rPr>
        <w:t>муниципального образования</w:t>
      </w:r>
      <w:r w:rsidR="008D4571" w:rsidRPr="008D4571">
        <w:rPr>
          <w:color w:val="0D0D0D"/>
          <w:sz w:val="28"/>
          <w:szCs w:val="28"/>
          <w:lang w:val="ru-RU"/>
        </w:rPr>
        <w:t xml:space="preserve"> </w:t>
      </w:r>
      <w:r w:rsidR="008D4571">
        <w:rPr>
          <w:color w:val="0D0D0D"/>
          <w:sz w:val="28"/>
          <w:szCs w:val="28"/>
          <w:lang w:val="ru-RU"/>
        </w:rPr>
        <w:t>Куйбышевского сельского поселения Калининского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564A43">
      <w:headerReference w:type="default" r:id="rId12"/>
      <w:pgSz w:w="11906" w:h="16838"/>
      <w:pgMar w:top="426"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2B4" w:rsidRDefault="00CA62B4" w:rsidP="00C00DAC">
      <w:r>
        <w:separator/>
      </w:r>
    </w:p>
  </w:endnote>
  <w:endnote w:type="continuationSeparator" w:id="1">
    <w:p w:rsidR="00CA62B4" w:rsidRDefault="00CA62B4"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2B4" w:rsidRDefault="00CA62B4" w:rsidP="00C00DAC">
      <w:r>
        <w:separator/>
      </w:r>
    </w:p>
  </w:footnote>
  <w:footnote w:type="continuationSeparator" w:id="1">
    <w:p w:rsidR="00CA62B4" w:rsidRDefault="00CA62B4"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docPartObj>
        <w:docPartGallery w:val="Page Numbers (Top of Page)"/>
        <w:docPartUnique/>
      </w:docPartObj>
    </w:sdtPr>
    <w:sdtContent>
      <w:p w:rsidR="00CA62B4" w:rsidRDefault="00A27B42">
        <w:pPr>
          <w:pStyle w:val="ad"/>
          <w:jc w:val="center"/>
        </w:pPr>
        <w:fldSimple w:instr=" PAGE   \* MERGEFORMAT ">
          <w:r w:rsidR="00D55FDC">
            <w:rPr>
              <w:noProof/>
            </w:rPr>
            <w:t>10</w:t>
          </w:r>
        </w:fldSimple>
      </w:p>
    </w:sdtContent>
  </w:sdt>
  <w:p w:rsidR="00CA62B4" w:rsidRDefault="00CA62B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A7BE5"/>
    <w:rsid w:val="0000006F"/>
    <w:rsid w:val="000011C4"/>
    <w:rsid w:val="00013E81"/>
    <w:rsid w:val="00015C8A"/>
    <w:rsid w:val="0001777A"/>
    <w:rsid w:val="000227CF"/>
    <w:rsid w:val="00025665"/>
    <w:rsid w:val="00030291"/>
    <w:rsid w:val="000335CA"/>
    <w:rsid w:val="00035845"/>
    <w:rsid w:val="00035BF0"/>
    <w:rsid w:val="00046E36"/>
    <w:rsid w:val="0006110F"/>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D5FE2"/>
    <w:rsid w:val="000E44E3"/>
    <w:rsid w:val="000E4A3E"/>
    <w:rsid w:val="000F3658"/>
    <w:rsid w:val="000F6B86"/>
    <w:rsid w:val="00111635"/>
    <w:rsid w:val="00111F14"/>
    <w:rsid w:val="00115C96"/>
    <w:rsid w:val="00115F9E"/>
    <w:rsid w:val="00123CD4"/>
    <w:rsid w:val="00135852"/>
    <w:rsid w:val="001365C0"/>
    <w:rsid w:val="0014153F"/>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527A"/>
    <w:rsid w:val="002772D2"/>
    <w:rsid w:val="0029625D"/>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192F"/>
    <w:rsid w:val="00336E64"/>
    <w:rsid w:val="003374AF"/>
    <w:rsid w:val="00340604"/>
    <w:rsid w:val="003419E9"/>
    <w:rsid w:val="00346F75"/>
    <w:rsid w:val="00352677"/>
    <w:rsid w:val="00355245"/>
    <w:rsid w:val="003667B0"/>
    <w:rsid w:val="00374934"/>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172DD"/>
    <w:rsid w:val="004251A9"/>
    <w:rsid w:val="004417C6"/>
    <w:rsid w:val="00443119"/>
    <w:rsid w:val="00443F90"/>
    <w:rsid w:val="004508A4"/>
    <w:rsid w:val="00452A26"/>
    <w:rsid w:val="00455BD2"/>
    <w:rsid w:val="004574FB"/>
    <w:rsid w:val="0045750F"/>
    <w:rsid w:val="00476103"/>
    <w:rsid w:val="004816BD"/>
    <w:rsid w:val="0048635E"/>
    <w:rsid w:val="00486C4A"/>
    <w:rsid w:val="0049188C"/>
    <w:rsid w:val="004922C2"/>
    <w:rsid w:val="00496EDB"/>
    <w:rsid w:val="0049744F"/>
    <w:rsid w:val="004A0928"/>
    <w:rsid w:val="004A3DB6"/>
    <w:rsid w:val="004A5954"/>
    <w:rsid w:val="004C3CE3"/>
    <w:rsid w:val="004D074A"/>
    <w:rsid w:val="004D663A"/>
    <w:rsid w:val="004D753A"/>
    <w:rsid w:val="004E0648"/>
    <w:rsid w:val="004E126F"/>
    <w:rsid w:val="004E3728"/>
    <w:rsid w:val="004E5EEB"/>
    <w:rsid w:val="004E660E"/>
    <w:rsid w:val="004F510E"/>
    <w:rsid w:val="005010EE"/>
    <w:rsid w:val="00521FC7"/>
    <w:rsid w:val="00525884"/>
    <w:rsid w:val="005264E6"/>
    <w:rsid w:val="0054031A"/>
    <w:rsid w:val="00553391"/>
    <w:rsid w:val="00556ECD"/>
    <w:rsid w:val="0056000B"/>
    <w:rsid w:val="00564229"/>
    <w:rsid w:val="00564A43"/>
    <w:rsid w:val="00565A78"/>
    <w:rsid w:val="00566D27"/>
    <w:rsid w:val="00567A0B"/>
    <w:rsid w:val="00573FA2"/>
    <w:rsid w:val="005759C6"/>
    <w:rsid w:val="00581865"/>
    <w:rsid w:val="00582E78"/>
    <w:rsid w:val="005860B0"/>
    <w:rsid w:val="0058628A"/>
    <w:rsid w:val="00586C42"/>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266B"/>
    <w:rsid w:val="006B336D"/>
    <w:rsid w:val="006C37B0"/>
    <w:rsid w:val="006D1964"/>
    <w:rsid w:val="006D56E1"/>
    <w:rsid w:val="006D6AAE"/>
    <w:rsid w:val="006D724B"/>
    <w:rsid w:val="006F01B9"/>
    <w:rsid w:val="006F2938"/>
    <w:rsid w:val="006F32B1"/>
    <w:rsid w:val="006F5BD5"/>
    <w:rsid w:val="0070399C"/>
    <w:rsid w:val="007067FE"/>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26510"/>
    <w:rsid w:val="00842CB3"/>
    <w:rsid w:val="008525EE"/>
    <w:rsid w:val="008526F9"/>
    <w:rsid w:val="008561ED"/>
    <w:rsid w:val="00862EA6"/>
    <w:rsid w:val="008632E9"/>
    <w:rsid w:val="008642DC"/>
    <w:rsid w:val="0087195E"/>
    <w:rsid w:val="00871C02"/>
    <w:rsid w:val="0087395C"/>
    <w:rsid w:val="00874033"/>
    <w:rsid w:val="00880B08"/>
    <w:rsid w:val="00881D42"/>
    <w:rsid w:val="00882E5B"/>
    <w:rsid w:val="008834B5"/>
    <w:rsid w:val="008873FC"/>
    <w:rsid w:val="008A2ACF"/>
    <w:rsid w:val="008B4E29"/>
    <w:rsid w:val="008B53A9"/>
    <w:rsid w:val="008B570D"/>
    <w:rsid w:val="008C113E"/>
    <w:rsid w:val="008C313E"/>
    <w:rsid w:val="008C40D2"/>
    <w:rsid w:val="008D3D3B"/>
    <w:rsid w:val="008D4571"/>
    <w:rsid w:val="008D4E66"/>
    <w:rsid w:val="008D5EA0"/>
    <w:rsid w:val="008D6299"/>
    <w:rsid w:val="008E3DD5"/>
    <w:rsid w:val="008E6F11"/>
    <w:rsid w:val="00906480"/>
    <w:rsid w:val="0091086E"/>
    <w:rsid w:val="00913069"/>
    <w:rsid w:val="009134D5"/>
    <w:rsid w:val="00921F8F"/>
    <w:rsid w:val="0092711A"/>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6C15"/>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27B42"/>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620D"/>
    <w:rsid w:val="00AA7669"/>
    <w:rsid w:val="00AB7F60"/>
    <w:rsid w:val="00AC320E"/>
    <w:rsid w:val="00AC4015"/>
    <w:rsid w:val="00AC521C"/>
    <w:rsid w:val="00AC7F9C"/>
    <w:rsid w:val="00AD4F03"/>
    <w:rsid w:val="00AE45C8"/>
    <w:rsid w:val="00AE76E1"/>
    <w:rsid w:val="00AF087E"/>
    <w:rsid w:val="00AF1DE9"/>
    <w:rsid w:val="00AF4818"/>
    <w:rsid w:val="00AF79F3"/>
    <w:rsid w:val="00B02BA4"/>
    <w:rsid w:val="00B04DDD"/>
    <w:rsid w:val="00B117D4"/>
    <w:rsid w:val="00B11ECD"/>
    <w:rsid w:val="00B23194"/>
    <w:rsid w:val="00B255F9"/>
    <w:rsid w:val="00B31FF9"/>
    <w:rsid w:val="00B36F7C"/>
    <w:rsid w:val="00B45DBC"/>
    <w:rsid w:val="00B653BE"/>
    <w:rsid w:val="00B74EDB"/>
    <w:rsid w:val="00B90CED"/>
    <w:rsid w:val="00B93E77"/>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08DC"/>
    <w:rsid w:val="00C7662A"/>
    <w:rsid w:val="00C7715D"/>
    <w:rsid w:val="00C82EF5"/>
    <w:rsid w:val="00C84094"/>
    <w:rsid w:val="00C84240"/>
    <w:rsid w:val="00C859BF"/>
    <w:rsid w:val="00C85ADB"/>
    <w:rsid w:val="00C9119D"/>
    <w:rsid w:val="00C92EC4"/>
    <w:rsid w:val="00C93F29"/>
    <w:rsid w:val="00CA14C6"/>
    <w:rsid w:val="00CA62B4"/>
    <w:rsid w:val="00CB0283"/>
    <w:rsid w:val="00CB5DD3"/>
    <w:rsid w:val="00CB6ED2"/>
    <w:rsid w:val="00CC1B00"/>
    <w:rsid w:val="00CD0838"/>
    <w:rsid w:val="00CE1765"/>
    <w:rsid w:val="00CE2B48"/>
    <w:rsid w:val="00CF5502"/>
    <w:rsid w:val="00CF62BF"/>
    <w:rsid w:val="00CF6609"/>
    <w:rsid w:val="00CF6E24"/>
    <w:rsid w:val="00D06FD9"/>
    <w:rsid w:val="00D26AF9"/>
    <w:rsid w:val="00D43772"/>
    <w:rsid w:val="00D5154B"/>
    <w:rsid w:val="00D51B65"/>
    <w:rsid w:val="00D52508"/>
    <w:rsid w:val="00D543BC"/>
    <w:rsid w:val="00D55FDC"/>
    <w:rsid w:val="00D6305D"/>
    <w:rsid w:val="00D653F6"/>
    <w:rsid w:val="00D77903"/>
    <w:rsid w:val="00D82412"/>
    <w:rsid w:val="00D91318"/>
    <w:rsid w:val="00D92062"/>
    <w:rsid w:val="00D97E17"/>
    <w:rsid w:val="00DB7A2C"/>
    <w:rsid w:val="00DC09F8"/>
    <w:rsid w:val="00DC0DC0"/>
    <w:rsid w:val="00DC2BDF"/>
    <w:rsid w:val="00DC5B7C"/>
    <w:rsid w:val="00DD3B7C"/>
    <w:rsid w:val="00DD431B"/>
    <w:rsid w:val="00DE477E"/>
    <w:rsid w:val="00E02537"/>
    <w:rsid w:val="00E03492"/>
    <w:rsid w:val="00E1043A"/>
    <w:rsid w:val="00E12A99"/>
    <w:rsid w:val="00E21847"/>
    <w:rsid w:val="00E253D3"/>
    <w:rsid w:val="00E41EF9"/>
    <w:rsid w:val="00E5108F"/>
    <w:rsid w:val="00E578C5"/>
    <w:rsid w:val="00E57D16"/>
    <w:rsid w:val="00E63AAB"/>
    <w:rsid w:val="00E7079B"/>
    <w:rsid w:val="00E70A54"/>
    <w:rsid w:val="00E7511B"/>
    <w:rsid w:val="00E75E9D"/>
    <w:rsid w:val="00E772C4"/>
    <w:rsid w:val="00E80B9D"/>
    <w:rsid w:val="00E84E1F"/>
    <w:rsid w:val="00E873E0"/>
    <w:rsid w:val="00E9070D"/>
    <w:rsid w:val="00E909FE"/>
    <w:rsid w:val="00EA3157"/>
    <w:rsid w:val="00EA5D93"/>
    <w:rsid w:val="00EB197A"/>
    <w:rsid w:val="00EC7B93"/>
    <w:rsid w:val="00ED1041"/>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61CE0"/>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119"/>
    <w:rsid w:val="00FF0A72"/>
    <w:rsid w:val="00FF4D72"/>
    <w:rsid w:val="00FF56C4"/>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grechanaya-balka.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admgrechanaya-balka.ru/" TargetMode="External"/><Relationship Id="rId4" Type="http://schemas.openxmlformats.org/officeDocument/2006/relationships/settings" Target="settings.xml"/><Relationship Id="rId9" Type="http://schemas.openxmlformats.org/officeDocument/2006/relationships/hyperlink" Target="http://admgrechanaya-bal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1980C-6F62-46F1-BE78-C88A71C1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45</Pages>
  <Words>16430</Words>
  <Characters>93652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Заведущий</cp:lastModifiedBy>
  <cp:revision>50</cp:revision>
  <cp:lastPrinted>2020-02-18T06:49:00Z</cp:lastPrinted>
  <dcterms:created xsi:type="dcterms:W3CDTF">2020-03-23T16:12:00Z</dcterms:created>
  <dcterms:modified xsi:type="dcterms:W3CDTF">2021-06-30T13:07:00Z</dcterms:modified>
</cp:coreProperties>
</file>