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A" w:rsidRDefault="009C04AA" w:rsidP="00371A5B">
      <w:pPr>
        <w:jc w:val="right"/>
        <w:rPr>
          <w:b/>
          <w:iCs/>
          <w:sz w:val="28"/>
          <w:szCs w:val="28"/>
          <w:lang w:val="ru-RU"/>
        </w:rPr>
      </w:pPr>
    </w:p>
    <w:p w:rsidR="0056195C" w:rsidRDefault="0056195C" w:rsidP="00371A5B">
      <w:pPr>
        <w:jc w:val="right"/>
        <w:rPr>
          <w:b/>
          <w:iCs/>
          <w:sz w:val="28"/>
          <w:szCs w:val="28"/>
          <w:lang w:val="ru-RU"/>
        </w:rPr>
      </w:pPr>
    </w:p>
    <w:p w:rsidR="0056195C" w:rsidRPr="009C04AA" w:rsidRDefault="0056195C" w:rsidP="00371A5B">
      <w:pPr>
        <w:jc w:val="right"/>
        <w:rPr>
          <w:b/>
          <w:iCs/>
          <w:sz w:val="28"/>
          <w:szCs w:val="28"/>
          <w:lang w:val="ru-RU"/>
        </w:rPr>
      </w:pPr>
    </w:p>
    <w:p w:rsidR="009C04AA" w:rsidRPr="0056195C" w:rsidRDefault="009C04AA" w:rsidP="0056195C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95350" cy="80962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AA" w:rsidRPr="0056195C" w:rsidRDefault="009C04AA" w:rsidP="009C04AA">
      <w:pPr>
        <w:pStyle w:val="1"/>
        <w:numPr>
          <w:ilvl w:val="0"/>
          <w:numId w:val="8"/>
        </w:numPr>
        <w:ind w:left="1134" w:firstLine="0"/>
        <w:jc w:val="center"/>
        <w:rPr>
          <w:rFonts w:ascii="Times New Roman" w:hAnsi="Times New Roman" w:cs="Times New Roman"/>
          <w:spacing w:val="15"/>
          <w:sz w:val="28"/>
          <w:szCs w:val="28"/>
        </w:rPr>
      </w:pPr>
      <w:r w:rsidRPr="0056195C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9C04AA" w:rsidRPr="0056195C" w:rsidRDefault="009C04AA" w:rsidP="009C04AA">
      <w:pPr>
        <w:ind w:left="709"/>
        <w:jc w:val="center"/>
        <w:rPr>
          <w:rFonts w:ascii="Times New Roman" w:hAnsi="Times New Roman"/>
          <w:b/>
          <w:spacing w:val="15"/>
          <w:sz w:val="28"/>
          <w:szCs w:val="28"/>
        </w:rPr>
      </w:pPr>
      <w:r w:rsidRPr="0056195C">
        <w:rPr>
          <w:rFonts w:ascii="Times New Roman" w:hAnsi="Times New Roman"/>
          <w:b/>
          <w:spacing w:val="15"/>
          <w:sz w:val="28"/>
          <w:szCs w:val="28"/>
        </w:rPr>
        <w:t>Гвазденского сельского поселения</w:t>
      </w:r>
    </w:p>
    <w:p w:rsidR="009C04AA" w:rsidRPr="0056195C" w:rsidRDefault="009C04AA" w:rsidP="009C04AA">
      <w:pPr>
        <w:ind w:left="709"/>
        <w:jc w:val="center"/>
        <w:rPr>
          <w:rFonts w:ascii="Times New Roman" w:hAnsi="Times New Roman"/>
          <w:b/>
          <w:spacing w:val="15"/>
          <w:sz w:val="28"/>
          <w:szCs w:val="28"/>
        </w:rPr>
      </w:pPr>
      <w:r w:rsidRPr="0056195C">
        <w:rPr>
          <w:rFonts w:ascii="Times New Roman" w:hAnsi="Times New Roman"/>
          <w:b/>
          <w:spacing w:val="15"/>
          <w:sz w:val="28"/>
          <w:szCs w:val="28"/>
        </w:rPr>
        <w:t>Бутурлиновского муниципального района</w:t>
      </w:r>
    </w:p>
    <w:p w:rsidR="009C04AA" w:rsidRPr="0056195C" w:rsidRDefault="009C04AA" w:rsidP="009C04AA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56195C">
        <w:rPr>
          <w:rFonts w:ascii="Times New Roman" w:hAnsi="Times New Roman"/>
          <w:b/>
          <w:spacing w:val="15"/>
          <w:sz w:val="28"/>
          <w:szCs w:val="28"/>
        </w:rPr>
        <w:t>Воронежской области</w:t>
      </w:r>
    </w:p>
    <w:p w:rsidR="009C04AA" w:rsidRDefault="009C04AA" w:rsidP="009C04AA">
      <w:pPr>
        <w:ind w:left="1134"/>
        <w:jc w:val="center"/>
        <w:rPr>
          <w:szCs w:val="28"/>
        </w:rPr>
      </w:pPr>
    </w:p>
    <w:p w:rsidR="009C04AA" w:rsidRDefault="009C04AA" w:rsidP="009C04AA">
      <w:pPr>
        <w:ind w:left="1134"/>
      </w:pPr>
    </w:p>
    <w:p w:rsidR="009C04AA" w:rsidRPr="004D08E7" w:rsidRDefault="009C04AA" w:rsidP="009C04AA">
      <w:pPr>
        <w:jc w:val="center"/>
        <w:rPr>
          <w:lang w:val="ru-RU"/>
        </w:rPr>
      </w:pPr>
      <w:proofErr w:type="gramStart"/>
      <w:r w:rsidRPr="004D08E7">
        <w:rPr>
          <w:b/>
          <w:sz w:val="36"/>
          <w:lang w:val="ru-RU"/>
        </w:rPr>
        <w:t>Р</w:t>
      </w:r>
      <w:proofErr w:type="gramEnd"/>
      <w:r w:rsidRPr="004D08E7">
        <w:rPr>
          <w:b/>
          <w:sz w:val="36"/>
          <w:lang w:val="ru-RU"/>
        </w:rPr>
        <w:t xml:space="preserve"> Е Ш Е Н И Е</w:t>
      </w:r>
    </w:p>
    <w:p w:rsidR="009C04AA" w:rsidRPr="004D08E7" w:rsidRDefault="009C04AA" w:rsidP="009C04AA">
      <w:pPr>
        <w:rPr>
          <w:lang w:val="ru-RU"/>
        </w:rPr>
      </w:pPr>
    </w:p>
    <w:p w:rsidR="009C04AA" w:rsidRPr="00313F2B" w:rsidRDefault="009C04AA" w:rsidP="009C04AA">
      <w:pPr>
        <w:rPr>
          <w:rFonts w:ascii="Times New Roman" w:hAnsi="Times New Roman"/>
          <w:sz w:val="28"/>
          <w:szCs w:val="28"/>
          <w:lang w:val="ru-RU"/>
        </w:rPr>
      </w:pPr>
      <w:r w:rsidRPr="00313F2B">
        <w:rPr>
          <w:rFonts w:ascii="Times New Roman" w:hAnsi="Times New Roman"/>
          <w:sz w:val="28"/>
          <w:szCs w:val="28"/>
          <w:lang w:val="ru-RU"/>
        </w:rPr>
        <w:t xml:space="preserve">от   </w:t>
      </w:r>
      <w:r w:rsidR="00313F2B">
        <w:rPr>
          <w:rFonts w:ascii="Times New Roman" w:hAnsi="Times New Roman"/>
          <w:sz w:val="28"/>
          <w:szCs w:val="28"/>
          <w:lang w:val="ru-RU"/>
        </w:rPr>
        <w:t>11</w:t>
      </w:r>
      <w:r w:rsidR="00313F2B" w:rsidRPr="00313F2B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313F2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13F2B" w:rsidRPr="00313F2B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6195C" w:rsidRPr="00313F2B">
        <w:rPr>
          <w:rFonts w:ascii="Times New Roman" w:hAnsi="Times New Roman"/>
          <w:sz w:val="28"/>
          <w:szCs w:val="28"/>
          <w:lang w:val="ru-RU"/>
        </w:rPr>
        <w:t>2017</w:t>
      </w:r>
      <w:r w:rsidRPr="00313F2B">
        <w:rPr>
          <w:rFonts w:ascii="Times New Roman" w:hAnsi="Times New Roman"/>
          <w:sz w:val="28"/>
          <w:szCs w:val="28"/>
          <w:lang w:val="ru-RU"/>
        </w:rPr>
        <w:t xml:space="preserve">     года                                               №  </w:t>
      </w:r>
      <w:r w:rsidR="00313F2B" w:rsidRPr="00313F2B">
        <w:rPr>
          <w:rFonts w:ascii="Times New Roman" w:hAnsi="Times New Roman"/>
          <w:sz w:val="28"/>
          <w:szCs w:val="28"/>
          <w:lang w:val="ru-RU"/>
        </w:rPr>
        <w:t>9</w:t>
      </w:r>
    </w:p>
    <w:p w:rsidR="009C04AA" w:rsidRPr="00313F2B" w:rsidRDefault="009C04AA" w:rsidP="009C04AA">
      <w:pPr>
        <w:pStyle w:val="12"/>
        <w:ind w:right="1974" w:firstLine="0"/>
        <w:rPr>
          <w:rFonts w:ascii="Times New Roman" w:hAnsi="Times New Roman" w:cs="Times New Roman"/>
          <w:b/>
          <w:bCs/>
          <w:i w:val="0"/>
          <w:szCs w:val="28"/>
          <w:lang w:val="ru-RU"/>
        </w:rPr>
      </w:pPr>
      <w:r w:rsidRPr="00313F2B">
        <w:rPr>
          <w:rFonts w:ascii="Times New Roman" w:hAnsi="Times New Roman" w:cs="Times New Roman"/>
          <w:szCs w:val="28"/>
          <w:lang w:val="ru-RU"/>
        </w:rPr>
        <w:t xml:space="preserve">        </w:t>
      </w:r>
      <w:r w:rsidRPr="00313F2B">
        <w:rPr>
          <w:rFonts w:ascii="Times New Roman" w:hAnsi="Times New Roman" w:cs="Times New Roman"/>
          <w:i w:val="0"/>
          <w:szCs w:val="28"/>
          <w:lang w:val="ru-RU"/>
        </w:rPr>
        <w:t xml:space="preserve">с. Гвазда </w:t>
      </w:r>
    </w:p>
    <w:p w:rsidR="009C04AA" w:rsidRPr="00313F2B" w:rsidRDefault="009C04AA" w:rsidP="009C04AA">
      <w:pPr>
        <w:pStyle w:val="FR1"/>
        <w:spacing w:before="0"/>
        <w:ind w:left="180" w:right="90"/>
        <w:rPr>
          <w:b/>
          <w:color w:val="000000"/>
          <w:lang w:val="ru-RU"/>
        </w:rPr>
      </w:pPr>
      <w:r w:rsidRPr="00313F2B">
        <w:rPr>
          <w:b/>
          <w:bCs/>
          <w:lang w:val="ru-RU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9C04AA" w:rsidRPr="00C90064" w:rsidTr="00456E89">
        <w:tc>
          <w:tcPr>
            <w:tcW w:w="4818" w:type="dxa"/>
            <w:shd w:val="clear" w:color="auto" w:fill="auto"/>
          </w:tcPr>
          <w:p w:rsidR="009C04AA" w:rsidRPr="004D08E7" w:rsidRDefault="009C04AA" w:rsidP="00456E89">
            <w:pPr>
              <w:pStyle w:val="ConsNormal"/>
              <w:widowControl/>
              <w:snapToGrid w:val="0"/>
              <w:ind w:firstLine="18"/>
              <w:jc w:val="both"/>
              <w:rPr>
                <w:lang w:val="ru-RU"/>
              </w:rPr>
            </w:pPr>
            <w:r w:rsidRPr="004D0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 бюджете Гвазденского сельского поселения Бутурлиновского    муниципального района   Воронежской  области на 2017 год и на плановый период  2018 и 2019 годов</w:t>
            </w:r>
          </w:p>
        </w:tc>
        <w:tc>
          <w:tcPr>
            <w:tcW w:w="4819" w:type="dxa"/>
            <w:shd w:val="clear" w:color="auto" w:fill="auto"/>
          </w:tcPr>
          <w:p w:rsidR="009C04AA" w:rsidRPr="004D08E7" w:rsidRDefault="009C04AA" w:rsidP="00456E89">
            <w:pPr>
              <w:pStyle w:val="a7"/>
              <w:snapToGrid w:val="0"/>
              <w:rPr>
                <w:lang w:val="ru-RU"/>
              </w:rPr>
            </w:pPr>
          </w:p>
        </w:tc>
      </w:tr>
    </w:tbl>
    <w:p w:rsidR="009C04AA" w:rsidRPr="004D08E7" w:rsidRDefault="009C04AA" w:rsidP="009C04AA">
      <w:pPr>
        <w:ind w:firstLine="670"/>
        <w:rPr>
          <w:lang w:val="ru-RU"/>
        </w:rPr>
      </w:pPr>
    </w:p>
    <w:p w:rsidR="009C04AA" w:rsidRPr="004D08E7" w:rsidRDefault="009C04AA" w:rsidP="009C04AA">
      <w:pPr>
        <w:pStyle w:val="ConsNormal"/>
        <w:widowControl/>
        <w:ind w:firstLine="67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Бюджетным кодексом РФ, статьи 52 Федерального закона от 06.10.2003 г. №131-ФЗ «Об общих принципах организации местного самоуправления в Российской Федерации» и на основании пункта 1 части 1 статьи 9 Устава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поселения, Совет народных депутатов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поселения</w:t>
      </w:r>
    </w:p>
    <w:p w:rsidR="009C04AA" w:rsidRPr="004D08E7" w:rsidRDefault="009C04AA" w:rsidP="009C04AA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04AA" w:rsidRPr="004D08E7" w:rsidRDefault="009C04AA" w:rsidP="009C04AA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D08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</w:t>
      </w:r>
      <w:proofErr w:type="gramEnd"/>
      <w:r w:rsidRPr="004D08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Е Ш И Л:</w:t>
      </w:r>
    </w:p>
    <w:p w:rsidR="009C04AA" w:rsidRPr="004D08E7" w:rsidRDefault="009C04AA" w:rsidP="009C04A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04AA" w:rsidRPr="004D08E7" w:rsidRDefault="009C04AA" w:rsidP="009C04AA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D08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Основные характеристики бюджета Гвазденского сельского поселения Бутурлиновского муниципального района Воронежской области на 2017 год и на плановый период 2018 и 2019 годов.</w:t>
      </w:r>
    </w:p>
    <w:p w:rsidR="009C04AA" w:rsidRPr="004D08E7" w:rsidRDefault="009C04AA" w:rsidP="009C04AA">
      <w:pPr>
        <w:pStyle w:val="ConsNormal"/>
        <w:widowControl/>
        <w:ind w:hanging="10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Утвердить основные характеристики бюджета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>Гвазденского сельского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поселения Бутурлиновского муниципального района Воронежской области на 2017 год:</w:t>
      </w:r>
    </w:p>
    <w:p w:rsidR="009C04AA" w:rsidRPr="004D08E7" w:rsidRDefault="009C04AA" w:rsidP="009C04AA">
      <w:pPr>
        <w:pStyle w:val="ConsNormal"/>
        <w:widowControl/>
        <w:tabs>
          <w:tab w:val="left" w:pos="677"/>
        </w:tabs>
        <w:ind w:left="37" w:hanging="1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1.1.1. прогнозируемый общий объем доходов бюджета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поселения в сумме 5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013,67 тыс. рублей,  </w:t>
      </w:r>
      <w:r w:rsidRPr="004D08E7">
        <w:rPr>
          <w:rFonts w:ascii="Times New Roman" w:hAnsi="Times New Roman" w:cs="Times New Roman"/>
          <w:color w:val="000000"/>
          <w:sz w:val="28"/>
          <w:lang w:val="ru-RU"/>
        </w:rPr>
        <w:t>в том числе безвозмездные поступления от других бюджетов бюджетной системы Российской Федерации в сумме 2809,67 тыс. рублей;</w:t>
      </w:r>
    </w:p>
    <w:p w:rsidR="009C04AA" w:rsidRPr="004D08E7" w:rsidRDefault="009C04AA" w:rsidP="009C04AA">
      <w:pPr>
        <w:pStyle w:val="ConsNormal"/>
        <w:widowControl/>
        <w:tabs>
          <w:tab w:val="left" w:pos="896"/>
        </w:tabs>
        <w:ind w:hanging="1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1.1.2. общий объем  расходов бюджета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поселения в сумме 5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013,67 тыс. рублей;</w:t>
      </w:r>
    </w:p>
    <w:p w:rsidR="009C04AA" w:rsidRPr="004D08E7" w:rsidRDefault="009C04AA" w:rsidP="009C04AA">
      <w:pPr>
        <w:pStyle w:val="ConsNormal"/>
        <w:widowControl/>
        <w:ind w:left="18" w:hanging="1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    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1.1.3. прогнозируемый дефицит бюджета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поселения в сумме 0,0 тыс. рублей;</w:t>
      </w:r>
    </w:p>
    <w:p w:rsidR="009C04AA" w:rsidRPr="004D08E7" w:rsidRDefault="009C04AA" w:rsidP="009C04AA">
      <w:pPr>
        <w:pStyle w:val="ConsNormal"/>
        <w:widowControl/>
        <w:ind w:left="-18" w:hanging="1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1.1.4. источники внутреннего финансирования  дефицита бюджета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поселения  на 2017 год и на плановый период 2018 и 2019 годов согласно приложению 1 к настоящему  решению.</w:t>
      </w:r>
    </w:p>
    <w:p w:rsidR="009C04AA" w:rsidRPr="004D08E7" w:rsidRDefault="009C04AA" w:rsidP="009C04AA">
      <w:pPr>
        <w:pStyle w:val="ConsNormal"/>
        <w:widowControl/>
        <w:tabs>
          <w:tab w:val="left" w:pos="-18"/>
          <w:tab w:val="left" w:pos="881"/>
          <w:tab w:val="left" w:pos="912"/>
        </w:tabs>
        <w:ind w:left="55" w:hanging="10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1.2.Утвердить основные характеристики бюджета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поселения на 2018 год  и на 2019 год:</w:t>
      </w:r>
    </w:p>
    <w:p w:rsidR="009C04AA" w:rsidRPr="004D08E7" w:rsidRDefault="009C04AA" w:rsidP="009C04AA">
      <w:pPr>
        <w:pStyle w:val="ConsNormal"/>
        <w:widowControl/>
        <w:tabs>
          <w:tab w:val="left" w:pos="-18"/>
        </w:tabs>
        <w:ind w:left="55" w:hanging="10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1.2.1. прогнозируемый общий объем доходов бюджета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>Гвазденского сельского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поселения на 2018 год в сумме  2811,13 тыс. рублей, в том числе безвозмездные поступления от других бюджетов бюджетной системы Российской Федерации в сумме 600,13 тыс. рублей;  и на 2019 год в сумме 2834,83 тыс. рублей, в том числе безвозмездные поступления от других бюджетов бюджетной системы Российской Федерации в сумме 619,83 тыс. рублей;</w:t>
      </w:r>
    </w:p>
    <w:p w:rsidR="009C04AA" w:rsidRPr="004D08E7" w:rsidRDefault="009C04AA" w:rsidP="009C04AA">
      <w:pPr>
        <w:pStyle w:val="ConsNormal"/>
        <w:widowControl/>
        <w:tabs>
          <w:tab w:val="left" w:pos="-18"/>
        </w:tabs>
        <w:ind w:left="55" w:hanging="10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1.2.2. общий объем  расходов бюджета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поселения на 2018 год в сумме  2811,13 тыс. рублей, в том числе условно утвержденные расходы в сумме 68,57 тыс. рублей  и на 2019 год  в сумме 2834,83 тыс. рублей, в том числе условно утвержденные расходы в сумме 138,33 тыс. рублей;</w:t>
      </w:r>
    </w:p>
    <w:p w:rsidR="009C04AA" w:rsidRPr="004D08E7" w:rsidRDefault="009C04AA" w:rsidP="009C04AA">
      <w:pPr>
        <w:pStyle w:val="ConsNormal"/>
        <w:widowControl/>
        <w:tabs>
          <w:tab w:val="left" w:pos="-18"/>
        </w:tabs>
        <w:ind w:left="55" w:hanging="109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1.2.3.прогнозируемый дефицит бюджета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поселения на 2018 год в сумме 0,0 тыс. рублей и на 2019 год в сумме 0,0 тыс. рублей.</w:t>
      </w:r>
    </w:p>
    <w:p w:rsidR="009C04AA" w:rsidRPr="004D08E7" w:rsidRDefault="009C04AA" w:rsidP="009C04AA">
      <w:pPr>
        <w:pStyle w:val="ConsNormal"/>
        <w:widowControl/>
        <w:tabs>
          <w:tab w:val="left" w:pos="-18"/>
        </w:tabs>
        <w:ind w:left="55" w:hanging="109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04AA" w:rsidRPr="004D08E7" w:rsidRDefault="009C04AA" w:rsidP="009C04AA">
      <w:pPr>
        <w:pStyle w:val="ConsNormal"/>
        <w:widowControl/>
        <w:tabs>
          <w:tab w:val="left" w:pos="-18"/>
        </w:tabs>
        <w:ind w:left="55" w:hanging="109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2</w:t>
      </w:r>
      <w:r w:rsidRPr="004D08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Поступление доходов бюджета Гвазденского сельского поселения Бутурлиновского муниципального района Воронежской области по кодам видов доходов, подвидов доходов на 2017 год и на плановый период 2018 и 2019 годов.</w:t>
      </w:r>
    </w:p>
    <w:p w:rsidR="009C04AA" w:rsidRPr="004D08E7" w:rsidRDefault="009C04AA" w:rsidP="009C04AA">
      <w:pPr>
        <w:pStyle w:val="ConsNormal"/>
        <w:widowControl/>
        <w:tabs>
          <w:tab w:val="left" w:pos="-18"/>
        </w:tabs>
        <w:ind w:left="55" w:hanging="109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2.1. Утвердить поступление доходов бюджета Гвазденского сельского поселения Бутурлиновского муниципального района Воронежской области по кодам видов доходов, подвидов доходов:</w:t>
      </w:r>
    </w:p>
    <w:p w:rsidR="009C04AA" w:rsidRPr="004D08E7" w:rsidRDefault="009C04AA" w:rsidP="009C04AA">
      <w:pPr>
        <w:pStyle w:val="ConsNormal"/>
        <w:widowControl/>
        <w:tabs>
          <w:tab w:val="left" w:pos="-18"/>
        </w:tabs>
        <w:ind w:left="55" w:hanging="109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2.1.1.  на 2017 год согласно приложению  2 к настоящему решению;</w:t>
      </w:r>
    </w:p>
    <w:p w:rsidR="009C04AA" w:rsidRPr="004D08E7" w:rsidRDefault="009C04AA" w:rsidP="009C04AA">
      <w:pPr>
        <w:pStyle w:val="ConsNormal"/>
        <w:widowControl/>
        <w:tabs>
          <w:tab w:val="left" w:pos="-18"/>
        </w:tabs>
        <w:ind w:left="55" w:hanging="109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2.1.2. плановый период 2018 и 2019 годов согласно приложению  3 к настоящему решению.</w:t>
      </w:r>
    </w:p>
    <w:p w:rsidR="009C04AA" w:rsidRPr="004D08E7" w:rsidRDefault="009C04AA" w:rsidP="009C04AA">
      <w:pPr>
        <w:pStyle w:val="ConsNormal"/>
        <w:widowControl/>
        <w:ind w:left="335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04AA" w:rsidRPr="004D08E7" w:rsidRDefault="009C04AA" w:rsidP="009C04A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D08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3. Нормативы отчислений  неналоговых доходов  в бюджет </w:t>
      </w:r>
      <w:r w:rsidRPr="004D08E7">
        <w:rPr>
          <w:rFonts w:ascii="Times New Roman" w:hAnsi="Times New Roman" w:cs="Times New Roman"/>
          <w:b/>
          <w:spacing w:val="15"/>
          <w:sz w:val="28"/>
          <w:szCs w:val="28"/>
          <w:lang w:val="ru-RU"/>
        </w:rPr>
        <w:t>Гвазденского сельского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D08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поселения Бутурлиновского муниципального района Воронежской области на 2017 год и на плановый период 2018 и 2019 годов.</w:t>
      </w:r>
    </w:p>
    <w:p w:rsidR="009C04AA" w:rsidRPr="004D08E7" w:rsidRDefault="009C04AA" w:rsidP="009C04AA">
      <w:pPr>
        <w:pStyle w:val="ConsNormal"/>
        <w:widowControl/>
        <w:ind w:right="-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В соответствии со статьей 62 Бюджетного кодекса Российской Федерации  установить нормативы отчислений неналоговых доходов в бюджет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поселения  на 2017 год и на плановый период 2018 и 2019 годов согласно приложению  4 к настоящему решению.</w:t>
      </w:r>
    </w:p>
    <w:p w:rsidR="009C04AA" w:rsidRPr="004D08E7" w:rsidRDefault="009C04AA" w:rsidP="009C04AA">
      <w:pPr>
        <w:pStyle w:val="ConsNormal"/>
        <w:widowControl/>
        <w:ind w:left="630" w:right="-109" w:firstLine="7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04AA" w:rsidRPr="004D08E7" w:rsidRDefault="009C04AA" w:rsidP="009C04AA">
      <w:pPr>
        <w:pStyle w:val="ConsNormal"/>
        <w:widowControl/>
        <w:ind w:right="-109" w:firstLine="0"/>
        <w:jc w:val="both"/>
        <w:rPr>
          <w:rFonts w:ascii="Times New Roman" w:hAnsi="Times New Roman" w:cs="Times New Roman"/>
          <w:iCs/>
          <w:szCs w:val="28"/>
          <w:lang w:val="ru-RU"/>
        </w:rPr>
      </w:pPr>
      <w:r w:rsidRPr="004D08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4. Главные администраторы доходов бюджета  и главные администраторы источников финансирования дефицита  бюджета </w:t>
      </w:r>
      <w:r w:rsidRPr="004D08E7">
        <w:rPr>
          <w:rFonts w:ascii="Times New Roman" w:hAnsi="Times New Roman" w:cs="Times New Roman"/>
          <w:b/>
          <w:spacing w:val="15"/>
          <w:sz w:val="28"/>
          <w:szCs w:val="28"/>
          <w:lang w:val="ru-RU"/>
        </w:rPr>
        <w:t>Гвазденского сельского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D08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поселения Бутурлиновского муниципального района Воронежской области. </w:t>
      </w:r>
    </w:p>
    <w:p w:rsidR="009C04AA" w:rsidRPr="008A197D" w:rsidRDefault="009C04AA" w:rsidP="009C04AA">
      <w:pPr>
        <w:rPr>
          <w:rFonts w:ascii="Times New Roman" w:hAnsi="Times New Roman"/>
          <w:iCs/>
          <w:sz w:val="28"/>
          <w:szCs w:val="28"/>
          <w:lang w:val="ru-RU"/>
        </w:rPr>
      </w:pPr>
      <w:r w:rsidRPr="004D08E7">
        <w:rPr>
          <w:rFonts w:ascii="Times New Roman" w:hAnsi="Times New Roman"/>
          <w:iCs/>
          <w:sz w:val="28"/>
          <w:szCs w:val="28"/>
          <w:lang w:val="ru-RU"/>
        </w:rPr>
        <w:lastRenderedPageBreak/>
        <w:t xml:space="preserve">4.1. Утвердить перечень главных администраторов доходов  бюджета </w:t>
      </w:r>
      <w:r w:rsidRPr="004D08E7">
        <w:rPr>
          <w:rFonts w:ascii="Times New Roman" w:hAnsi="Times New Roman"/>
          <w:sz w:val="28"/>
          <w:szCs w:val="28"/>
          <w:lang w:val="ru-RU"/>
        </w:rPr>
        <w:t>Гвазденского сельского поселения</w:t>
      </w:r>
      <w:r w:rsidRPr="004D08E7">
        <w:rPr>
          <w:rFonts w:ascii="Times New Roman" w:hAnsi="Times New Roman"/>
          <w:iCs/>
          <w:sz w:val="28"/>
          <w:szCs w:val="28"/>
          <w:lang w:val="ru-RU"/>
        </w:rPr>
        <w:t xml:space="preserve"> – органов государственной власти Российской Федерации согласно приложению </w:t>
      </w:r>
      <w:r w:rsidRPr="008A197D">
        <w:rPr>
          <w:rFonts w:ascii="Times New Roman" w:hAnsi="Times New Roman"/>
          <w:iCs/>
          <w:sz w:val="28"/>
          <w:szCs w:val="28"/>
          <w:lang w:val="ru-RU"/>
        </w:rPr>
        <w:t>5 к настоящему решению.</w:t>
      </w:r>
    </w:p>
    <w:p w:rsidR="009C04AA" w:rsidRPr="0056195C" w:rsidRDefault="009C04AA" w:rsidP="009C04AA">
      <w:pPr>
        <w:rPr>
          <w:rFonts w:ascii="Times New Roman" w:hAnsi="Times New Roman"/>
          <w:sz w:val="28"/>
          <w:szCs w:val="28"/>
        </w:rPr>
      </w:pPr>
      <w:r w:rsidRPr="008A197D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D08E7">
        <w:rPr>
          <w:rFonts w:ascii="Times New Roman" w:hAnsi="Times New Roman"/>
          <w:iCs/>
          <w:sz w:val="28"/>
          <w:szCs w:val="28"/>
          <w:lang w:val="ru-RU"/>
        </w:rPr>
        <w:t xml:space="preserve">4.2. Утвердить  перечень главных администраторов доходов бюджета </w:t>
      </w:r>
      <w:r w:rsidRPr="004D08E7">
        <w:rPr>
          <w:rFonts w:ascii="Times New Roman" w:hAnsi="Times New Roman"/>
          <w:sz w:val="28"/>
          <w:szCs w:val="28"/>
          <w:lang w:val="ru-RU"/>
        </w:rPr>
        <w:t>Гвазденского сельского поселения</w:t>
      </w:r>
      <w:r w:rsidRPr="004D08E7">
        <w:rPr>
          <w:rFonts w:ascii="Times New Roman" w:hAnsi="Times New Roman"/>
          <w:iCs/>
          <w:sz w:val="28"/>
          <w:szCs w:val="28"/>
          <w:lang w:val="ru-RU"/>
        </w:rPr>
        <w:t xml:space="preserve"> – органов местного самоуправления Гвазденского сельского поселения Бутурлиновского муниципального района согласно приложению </w:t>
      </w:r>
      <w:r w:rsidRPr="0056195C">
        <w:rPr>
          <w:rFonts w:ascii="Times New Roman" w:hAnsi="Times New Roman"/>
          <w:iCs/>
          <w:sz w:val="28"/>
          <w:szCs w:val="28"/>
        </w:rPr>
        <w:t>6 к настоящему решению.</w:t>
      </w:r>
    </w:p>
    <w:p w:rsidR="009C04AA" w:rsidRPr="004D08E7" w:rsidRDefault="009C04AA" w:rsidP="009C04AA">
      <w:pPr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4.3. Утвердить перечень главных </w:t>
      </w:r>
      <w:proofErr w:type="gramStart"/>
      <w:r w:rsidRPr="004D08E7">
        <w:rPr>
          <w:rFonts w:ascii="Times New Roman" w:hAnsi="Times New Roman"/>
          <w:sz w:val="28"/>
          <w:szCs w:val="28"/>
          <w:lang w:val="ru-RU"/>
        </w:rPr>
        <w:t>администраторов источников внутреннего финансирования дефицита бюджета</w:t>
      </w:r>
      <w:proofErr w:type="gramEnd"/>
      <w:r w:rsidRPr="004D08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08E7">
        <w:rPr>
          <w:rFonts w:ascii="Times New Roman" w:hAnsi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/>
          <w:sz w:val="28"/>
          <w:szCs w:val="28"/>
          <w:lang w:val="ru-RU"/>
        </w:rPr>
        <w:t xml:space="preserve">поселения - органов местного самоуправления </w:t>
      </w:r>
      <w:r w:rsidRPr="004D08E7">
        <w:rPr>
          <w:rFonts w:ascii="Times New Roman" w:hAnsi="Times New Roman"/>
          <w:spacing w:val="15"/>
          <w:sz w:val="28"/>
          <w:szCs w:val="28"/>
          <w:lang w:val="ru-RU"/>
        </w:rPr>
        <w:t>Гвазденского сельского</w:t>
      </w:r>
      <w:r w:rsidRPr="004D08E7">
        <w:rPr>
          <w:rFonts w:ascii="Times New Roman" w:hAnsi="Times New Roman"/>
          <w:sz w:val="28"/>
          <w:szCs w:val="28"/>
          <w:lang w:val="ru-RU"/>
        </w:rPr>
        <w:t xml:space="preserve"> поселения согласно приложению  7 к настоящему решению.</w:t>
      </w:r>
    </w:p>
    <w:p w:rsidR="009C04AA" w:rsidRPr="004D08E7" w:rsidRDefault="009C04AA" w:rsidP="009C04AA">
      <w:pPr>
        <w:rPr>
          <w:rFonts w:ascii="Times New Roman" w:hAnsi="Times New Roman"/>
          <w:sz w:val="28"/>
          <w:szCs w:val="28"/>
          <w:lang w:val="ru-RU"/>
        </w:rPr>
      </w:pPr>
    </w:p>
    <w:p w:rsidR="009C04AA" w:rsidRPr="004D08E7" w:rsidRDefault="009C04AA" w:rsidP="009C04AA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/>
          <w:bCs/>
          <w:sz w:val="28"/>
          <w:szCs w:val="28"/>
          <w:lang w:val="ru-RU"/>
        </w:rPr>
        <w:t xml:space="preserve"> 5. Особенности администрирования доходов </w:t>
      </w:r>
      <w:r w:rsidRPr="004D08E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бюджета </w:t>
      </w:r>
      <w:r w:rsidRPr="004D08E7">
        <w:rPr>
          <w:rFonts w:ascii="Times New Roman" w:hAnsi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/>
          <w:bCs/>
          <w:color w:val="000000"/>
          <w:sz w:val="28"/>
          <w:szCs w:val="28"/>
          <w:lang w:val="ru-RU"/>
        </w:rPr>
        <w:t>поселения Бутурлиновского муниципального района Воронежской области.</w:t>
      </w:r>
    </w:p>
    <w:p w:rsidR="009C04AA" w:rsidRPr="004D08E7" w:rsidRDefault="009C04AA" w:rsidP="009C04AA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/>
          <w:color w:val="000000"/>
          <w:sz w:val="28"/>
          <w:szCs w:val="28"/>
          <w:lang w:val="ru-RU"/>
        </w:rPr>
        <w:t xml:space="preserve"> 5.1. </w:t>
      </w:r>
      <w:proofErr w:type="gramStart"/>
      <w:r w:rsidRPr="004D08E7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пунктом 2 статьи 20 Бюджетного кодекса Российской Федерации установить, что в случае изменения состава и (или) функций главных администраторов доходов бюджета </w:t>
      </w:r>
      <w:r w:rsidRPr="004D08E7">
        <w:rPr>
          <w:rFonts w:ascii="Times New Roman" w:hAnsi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поселения,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</w:t>
      </w:r>
      <w:r w:rsidRPr="004D08E7">
        <w:rPr>
          <w:rFonts w:ascii="Times New Roman" w:hAnsi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/>
          <w:color w:val="000000"/>
          <w:sz w:val="28"/>
          <w:szCs w:val="28"/>
          <w:lang w:val="ru-RU"/>
        </w:rPr>
        <w:t>поселения, а также в состав закрепленных за ними кодов классификации доходов бюджетов</w:t>
      </w:r>
      <w:proofErr w:type="gramEnd"/>
      <w:r w:rsidRPr="004D08E7">
        <w:rPr>
          <w:rFonts w:ascii="Times New Roman" w:hAnsi="Times New Roman"/>
          <w:color w:val="000000"/>
          <w:sz w:val="28"/>
          <w:szCs w:val="28"/>
          <w:lang w:val="ru-RU"/>
        </w:rPr>
        <w:t xml:space="preserve"> вносятся на основании нормативного правового акта администрации </w:t>
      </w:r>
      <w:r w:rsidRPr="004D08E7">
        <w:rPr>
          <w:rFonts w:ascii="Times New Roman" w:hAnsi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/>
          <w:color w:val="000000"/>
          <w:sz w:val="28"/>
          <w:szCs w:val="28"/>
          <w:lang w:val="ru-RU"/>
        </w:rPr>
        <w:t>поселения без внесения изменений в решение о бюджете.</w:t>
      </w:r>
    </w:p>
    <w:p w:rsidR="009C04AA" w:rsidRPr="004D08E7" w:rsidRDefault="009C04AA" w:rsidP="009C04AA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/>
          <w:color w:val="000000"/>
          <w:sz w:val="28"/>
          <w:szCs w:val="28"/>
          <w:lang w:val="ru-RU"/>
        </w:rPr>
        <w:t xml:space="preserve"> 5.2. В соответствии с пунктом 9 статьи 20 Бюджетного кодекса Российской Федерации установить, что  перечень кодов подвидов доходов по видам доходов, главными администраторами которых является администрация Гвазденского сельского поселения  и (или) находящиеся в ее ведении муниципальные казенные учреждения, утверждаются распоряжением администрации Гвазденского сельского поселения.</w:t>
      </w:r>
    </w:p>
    <w:p w:rsidR="009C04AA" w:rsidRPr="004D08E7" w:rsidRDefault="009C04AA" w:rsidP="009C04AA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Предоставить право утверждать  распоряжением администрации Гвазденского сельского поселения:</w:t>
      </w:r>
    </w:p>
    <w:p w:rsidR="009C04AA" w:rsidRPr="004D08E7" w:rsidRDefault="009C04AA" w:rsidP="009C04AA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/>
          <w:color w:val="000000"/>
          <w:sz w:val="28"/>
          <w:szCs w:val="28"/>
          <w:lang w:val="ru-RU"/>
        </w:rPr>
        <w:t xml:space="preserve">  -  изменения и дополнения в сводную бюджетную роспись при изменении бюджетной классификации Российской Федерации;</w:t>
      </w:r>
    </w:p>
    <w:p w:rsidR="009C04AA" w:rsidRPr="004D08E7" w:rsidRDefault="009C04AA" w:rsidP="009C04AA">
      <w:pPr>
        <w:ind w:left="-18" w:hanging="787"/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- в иных случаях, установленных бюджетным законодательством Российской Федерации и Положением о бюджетном процессе в Гвазденском сельском поселении Бутурлиновского муниципального района Воронежской области.</w:t>
      </w:r>
    </w:p>
    <w:p w:rsidR="009C04AA" w:rsidRPr="004D08E7" w:rsidRDefault="009C04AA" w:rsidP="009C04AA">
      <w:pPr>
        <w:pStyle w:val="ConsNormal"/>
        <w:widowControl/>
        <w:ind w:right="-109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04AA" w:rsidRPr="004D08E7" w:rsidRDefault="009C04AA" w:rsidP="009C04AA">
      <w:pPr>
        <w:pStyle w:val="ConsNormal"/>
        <w:widowControl/>
        <w:ind w:right="-1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Муниципальные внутренние заимствования </w:t>
      </w:r>
      <w:r w:rsidRPr="004D08E7">
        <w:rPr>
          <w:rFonts w:ascii="Times New Roman" w:hAnsi="Times New Roman" w:cs="Times New Roman"/>
          <w:b/>
          <w:spacing w:val="15"/>
          <w:sz w:val="28"/>
          <w:szCs w:val="28"/>
          <w:lang w:val="ru-RU"/>
        </w:rPr>
        <w:t>Гвазденского сельского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D08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поселения Бутурлиновского муниципального района Воронежской области, муниципальный внутренний долг </w:t>
      </w:r>
      <w:r w:rsidRPr="004D08E7">
        <w:rPr>
          <w:rFonts w:ascii="Times New Roman" w:hAnsi="Times New Roman" w:cs="Times New Roman"/>
          <w:b/>
          <w:spacing w:val="15"/>
          <w:sz w:val="28"/>
          <w:szCs w:val="28"/>
          <w:lang w:val="ru-RU"/>
        </w:rPr>
        <w:t>Гвазденского сельского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D08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поселения Бутурлиновского муниципального района Воронежской области и предоставление муниципальных гарантий </w:t>
      </w:r>
      <w:r w:rsidRPr="004D08E7">
        <w:rPr>
          <w:rFonts w:ascii="Times New Roman" w:hAnsi="Times New Roman" w:cs="Times New Roman"/>
          <w:b/>
          <w:spacing w:val="15"/>
          <w:sz w:val="28"/>
          <w:szCs w:val="28"/>
          <w:lang w:val="ru-RU"/>
        </w:rPr>
        <w:t>Гвазденского сельского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D08E7">
        <w:rPr>
          <w:rFonts w:ascii="Times New Roman" w:hAnsi="Times New Roman" w:cs="Times New Roman"/>
          <w:b/>
          <w:sz w:val="28"/>
          <w:szCs w:val="28"/>
          <w:lang w:val="ru-RU"/>
        </w:rPr>
        <w:t>поселения Бутурлиновского муниципального района Воронежской области в валюте Российской Федерации.</w:t>
      </w:r>
    </w:p>
    <w:p w:rsidR="009C04AA" w:rsidRPr="004D08E7" w:rsidRDefault="009C04AA" w:rsidP="009C04AA">
      <w:pPr>
        <w:pStyle w:val="ConsNormal"/>
        <w:widowControl/>
        <w:ind w:right="-1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6.1. Установить предельный объем муниципального долга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на 2017 год в сумме 1102,0 тыс. рублей, на 2018 год в сумме 1105,5 тыс. рублей, на 2019 год в сумме </w:t>
      </w:r>
      <w:r w:rsidRPr="004D08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1107,5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9C04AA" w:rsidRPr="004D08E7" w:rsidRDefault="009C04AA" w:rsidP="009C04A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6.2. Установить верхний  предел муниципального долга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>Гвазденского сельского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поселения на 1 января 2018 года  в сумме 0,0 тыс. рублей, на 1 января 2019 года    в сумме 0,0 тыс. рублей, на 1 января 2020 года в сумме 0,0 тыс. рублей,  </w:t>
      </w:r>
    </w:p>
    <w:p w:rsidR="009C04AA" w:rsidRPr="004D08E7" w:rsidRDefault="009C04AA" w:rsidP="009C04AA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6.3  Муниципальные гарантии Гвазденскому сельскому поселению на 2017-2019 года предоставляться не будут.</w:t>
      </w:r>
    </w:p>
    <w:p w:rsidR="009C04AA" w:rsidRPr="004D08E7" w:rsidRDefault="009C04AA" w:rsidP="009C04AA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8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6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.4. Установить предельный объем расходов на обслуживание муниципального долга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поселения на 2017 год в сумме 741,8 тыс. рублей, на 2018 год в сумме 411,4 тыс. рублей, на 2019 год в сумме 415,0 тыс. рублей.</w:t>
      </w:r>
    </w:p>
    <w:p w:rsidR="009C04AA" w:rsidRPr="004D08E7" w:rsidRDefault="009C04AA" w:rsidP="009C04A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t xml:space="preserve">.5. Правом осуществления муниципальных внутренних заимствований от имени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обладает администрация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t>поселения.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C04AA" w:rsidRPr="004D08E7" w:rsidRDefault="009C04AA" w:rsidP="009C04A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6.6. Долговые обязательства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>Гвазденского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могут существовать в виде обязательств </w:t>
      </w:r>
      <w:proofErr w:type="gramStart"/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C04AA" w:rsidRPr="004D08E7" w:rsidRDefault="009C04AA" w:rsidP="009C04AA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кредитам, полученным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>Гвазденским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сельским поселением от              кредитных организаций;</w:t>
      </w:r>
    </w:p>
    <w:p w:rsidR="009C04AA" w:rsidRPr="004D08E7" w:rsidRDefault="009C04AA" w:rsidP="009C04AA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бюджетным кредитам, привлеченным в бюджет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>Гвазденского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 поселения  из областного и районного бюджетов;</w:t>
      </w:r>
      <w:proofErr w:type="gramEnd"/>
    </w:p>
    <w:p w:rsidR="009C04AA" w:rsidRPr="004D08E7" w:rsidRDefault="009C04AA" w:rsidP="009C04AA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 гарантиям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>Гвазденского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9C04AA" w:rsidRPr="004D08E7" w:rsidRDefault="009C04AA" w:rsidP="009C04AA">
      <w:pPr>
        <w:pStyle w:val="ConsNormal"/>
        <w:widowControl/>
        <w:ind w:right="-1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04AA" w:rsidRPr="004D08E7" w:rsidRDefault="009C04AA" w:rsidP="009C04AA">
      <w:pPr>
        <w:pStyle w:val="ConsNormal"/>
        <w:widowControl/>
        <w:ind w:right="-1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Бюджетные ассигнования бюджета </w:t>
      </w:r>
      <w:r w:rsidRPr="004D08E7">
        <w:rPr>
          <w:rFonts w:ascii="Times New Roman" w:hAnsi="Times New Roman" w:cs="Times New Roman"/>
          <w:b/>
          <w:spacing w:val="15"/>
          <w:sz w:val="28"/>
          <w:szCs w:val="28"/>
          <w:lang w:val="ru-RU"/>
        </w:rPr>
        <w:t>Гвазденского сельского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D08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поселения  Бутурлиновского муниципального района Воронежской области на 2017 год и на плановый период 2018 и 2019 годов. </w:t>
      </w:r>
    </w:p>
    <w:p w:rsidR="009C04AA" w:rsidRPr="004D08E7" w:rsidRDefault="009C04AA" w:rsidP="009C04AA">
      <w:pPr>
        <w:pStyle w:val="ConsNormal"/>
        <w:widowControl/>
        <w:ind w:right="34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7.1. Утвердить ведомственную структуру расходов бюджета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поселения:</w:t>
      </w:r>
    </w:p>
    <w:p w:rsidR="009C04AA" w:rsidRPr="004D08E7" w:rsidRDefault="009C04AA" w:rsidP="009C04AA">
      <w:pPr>
        <w:pStyle w:val="ConsNormal"/>
        <w:widowControl/>
        <w:ind w:right="-1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7.1.1. на 2017 год согласно приложению 8 к настоящему решению;</w:t>
      </w:r>
    </w:p>
    <w:p w:rsidR="009C04AA" w:rsidRPr="00CF387C" w:rsidRDefault="009C04AA" w:rsidP="009C04AA">
      <w:pPr>
        <w:pStyle w:val="ConsNormal"/>
        <w:widowControl/>
        <w:ind w:right="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7.1.2. на плановый период 2018 и 2019 годов  согласно приложению </w:t>
      </w:r>
      <w:r w:rsidRPr="00CF387C">
        <w:rPr>
          <w:rFonts w:ascii="Times New Roman" w:hAnsi="Times New Roman" w:cs="Times New Roman"/>
          <w:color w:val="000000"/>
          <w:sz w:val="28"/>
          <w:szCs w:val="28"/>
          <w:lang w:val="ru-RU"/>
        </w:rPr>
        <w:t>9 к настоящему решению</w:t>
      </w:r>
    </w:p>
    <w:p w:rsidR="009C04AA" w:rsidRPr="004D08E7" w:rsidRDefault="009C04AA" w:rsidP="009C04A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7.2.Утвердить распределение  бюджетных ассигнований  по разделам, подразделам, целевым статьям (муниципальным программам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поселения)  группам </w:t>
      </w:r>
      <w:proofErr w:type="gramStart"/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видов расходов  классификации расходов бюджета</w:t>
      </w:r>
      <w:proofErr w:type="gramEnd"/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Гвазденского сельского поселения:</w:t>
      </w:r>
    </w:p>
    <w:p w:rsidR="009C04AA" w:rsidRPr="004D08E7" w:rsidRDefault="009C04AA" w:rsidP="009C04AA">
      <w:pPr>
        <w:pStyle w:val="ConsNormal"/>
        <w:widowControl/>
        <w:ind w:right="-113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7.2.1. на 2017 год согласно приложению 10 к настоящему решению;</w:t>
      </w:r>
    </w:p>
    <w:p w:rsidR="009C04AA" w:rsidRPr="004D08E7" w:rsidRDefault="009C04AA" w:rsidP="009C04AA">
      <w:pPr>
        <w:pStyle w:val="ConsNormal"/>
        <w:widowControl/>
        <w:ind w:right="-1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7.2.2. на плановый период 2018 и 2019 годов  согласно приложению 11 к настоящему решению.</w:t>
      </w:r>
    </w:p>
    <w:p w:rsidR="009C04AA" w:rsidRPr="004D08E7" w:rsidRDefault="009C04AA" w:rsidP="009C04AA">
      <w:pPr>
        <w:pStyle w:val="ConsNormal"/>
        <w:widowControl/>
        <w:ind w:right="-1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7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.3.</w:t>
      </w:r>
      <w:r w:rsidRPr="004D08E7">
        <w:rPr>
          <w:lang w:val="ru-RU"/>
        </w:rPr>
        <w:t xml:space="preserve"> 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распределение бюджетных ассигнований по целевым статьям (муниципальным программам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>Гвазденского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поселения), группам видов расходов, разделам, подразделам классификации расходов бюджета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>Гвазденского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поселения:</w:t>
      </w:r>
    </w:p>
    <w:p w:rsidR="009C04AA" w:rsidRPr="004D08E7" w:rsidRDefault="009C04AA" w:rsidP="009C04AA">
      <w:pPr>
        <w:pStyle w:val="ConsNormal"/>
        <w:widowControl/>
        <w:ind w:right="-1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7.3.1. на 2017 год согласно приложению 12 к настоящему решению;</w:t>
      </w:r>
    </w:p>
    <w:p w:rsidR="009C04AA" w:rsidRPr="004D08E7" w:rsidRDefault="009C04AA" w:rsidP="009C04AA">
      <w:pPr>
        <w:pStyle w:val="ConsNormal"/>
        <w:widowControl/>
        <w:ind w:right="-1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7.3.2. на плановый период 2018 и 2019 годов  согласно приложению 13 к настоящему решению.</w:t>
      </w:r>
    </w:p>
    <w:p w:rsidR="009C04AA" w:rsidRPr="004D08E7" w:rsidRDefault="009C04AA" w:rsidP="009C04AA">
      <w:pPr>
        <w:pStyle w:val="ConsNormal"/>
        <w:widowControl/>
        <w:ind w:right="-1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7.4.Утвердить</w:t>
      </w:r>
      <w:r w:rsidRPr="004D08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общий объем бюджетных ассигнований на исполнение публичных нормативных обязательств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поселения:</w:t>
      </w:r>
    </w:p>
    <w:p w:rsidR="009C04AA" w:rsidRPr="004D08E7" w:rsidRDefault="009C04AA" w:rsidP="009C04AA">
      <w:pPr>
        <w:pStyle w:val="ConsNormal"/>
        <w:widowControl/>
        <w:ind w:right="-1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7.4.1. на 2017 год в сумме 60,0 тыс. рублей согласно приложению 14 к настоящему решению;</w:t>
      </w:r>
    </w:p>
    <w:p w:rsidR="009C04AA" w:rsidRPr="004D08E7" w:rsidRDefault="009C04AA" w:rsidP="009C04AA">
      <w:pPr>
        <w:pStyle w:val="ConsNormal"/>
        <w:widowControl/>
        <w:ind w:right="-109" w:firstLine="0"/>
        <w:jc w:val="both"/>
        <w:rPr>
          <w:color w:val="000000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7.4.2. на 2018 год в сумме 1,0 тыс. рублей и на 2019 год в сумме 1,0 тыс. рублей согласно приложению 15 к настоящему решению.</w:t>
      </w:r>
    </w:p>
    <w:p w:rsidR="009C04AA" w:rsidRPr="004D08E7" w:rsidRDefault="009C04AA" w:rsidP="009C04A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7.5. Предоставить право администрации 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t>Гвазденского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в ходе исполнения настоящего решения  вносить  изменения </w:t>
      </w:r>
      <w:proofErr w:type="gramStart"/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C04AA" w:rsidRPr="004D08E7" w:rsidRDefault="009C04AA" w:rsidP="009C04A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7.5.1. расходы бюджета 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t>Гвазденского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по 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классификации расходов бюджетов Российской Федерации – при направлении  средств резервного фонда;</w:t>
      </w:r>
    </w:p>
    <w:p w:rsidR="009C04AA" w:rsidRPr="004D08E7" w:rsidRDefault="009C04AA" w:rsidP="009C04AA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sz w:val="28"/>
          <w:szCs w:val="28"/>
          <w:lang w:val="ru-RU"/>
        </w:rPr>
        <w:t>7.5.2.классификацию доходов и расходов, классификацию источников финансирования дефицита  бюджета – в случае изменения бюджетной классификации Российской Федерации и в иных случаях, установленных бюджетным законодательством и нормативными правовыми актами Российской Федерации и Воронежской области, решениями органов местного самоуправления.</w:t>
      </w:r>
    </w:p>
    <w:p w:rsidR="009C04AA" w:rsidRPr="004D08E7" w:rsidRDefault="009C04AA" w:rsidP="009C04AA">
      <w:pPr>
        <w:pStyle w:val="Con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04AA" w:rsidRPr="004D08E7" w:rsidRDefault="009C04AA" w:rsidP="009C04AA">
      <w:pPr>
        <w:pStyle w:val="ConsNormal"/>
        <w:widowControl/>
        <w:suppressAutoHyphens w:val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8. Особенности использования бюджетных ассигнований  по обеспечению деятельности  органов местного самоуправления и  муниципальных учреждений.</w:t>
      </w:r>
    </w:p>
    <w:p w:rsidR="009C04AA" w:rsidRPr="004D08E7" w:rsidRDefault="009C04AA" w:rsidP="009C04AA">
      <w:pPr>
        <w:pStyle w:val="ConsNormal"/>
        <w:widowControl/>
        <w:suppressAutoHyphens w:val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04AA" w:rsidRPr="004D08E7" w:rsidRDefault="009C04AA" w:rsidP="009C04AA">
      <w:pPr>
        <w:pStyle w:val="ConsNormal"/>
        <w:widowControl/>
        <w:suppressAutoHyphens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sz w:val="28"/>
          <w:szCs w:val="28"/>
          <w:lang w:val="ru-RU"/>
        </w:rPr>
        <w:t>8.1.Установить, что заключение и оплата администрацией Гвазденского сельского поселения и муниципальными учреждениями договоров (контрактов), исполнение которых осуществляется за счет средств бюджета Гвазденского сельского поселения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Бутурлиновского муниципального района Воронежской области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t>, производятся в пределах утвержденных им лимитов бюджетных обязательств в соответствии с  классификацией  расходов бюджета Гвазденского сельского поселения.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9C04AA" w:rsidRPr="004D08E7" w:rsidRDefault="009C04AA" w:rsidP="009C04AA">
      <w:pPr>
        <w:pStyle w:val="ConsNormal"/>
        <w:widowControl/>
        <w:suppressAutoHyphens w:val="0"/>
        <w:ind w:firstLine="0"/>
        <w:jc w:val="both"/>
        <w:rPr>
          <w:b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8.2. Установить, что получатель средств бюджета  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t>Гвазденского сельского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поселения при заключении договоров (контрактов) на поставку товаров (работ, услуг) вправе предусматривать авансовые платежи в размере до 30 % суммы договора  (контракта), если иное не предусмотрено действующим законодательством.</w:t>
      </w:r>
    </w:p>
    <w:p w:rsidR="009C04AA" w:rsidRPr="004D08E7" w:rsidRDefault="009C04AA" w:rsidP="009C04AA">
      <w:pPr>
        <w:rPr>
          <w:b/>
          <w:lang w:val="ru-RU"/>
        </w:rPr>
      </w:pPr>
    </w:p>
    <w:p w:rsidR="009C04AA" w:rsidRPr="004D08E7" w:rsidRDefault="009C04AA" w:rsidP="009C04AA">
      <w:pPr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b/>
          <w:sz w:val="28"/>
          <w:szCs w:val="28"/>
          <w:lang w:val="ru-RU"/>
        </w:rPr>
        <w:t xml:space="preserve">9. Особенности исполнения  бюджета </w:t>
      </w:r>
      <w:r w:rsidRPr="004D08E7">
        <w:rPr>
          <w:rFonts w:ascii="Times New Roman" w:hAnsi="Times New Roman"/>
          <w:b/>
          <w:spacing w:val="15"/>
          <w:sz w:val="28"/>
          <w:szCs w:val="28"/>
          <w:lang w:val="ru-RU"/>
        </w:rPr>
        <w:t>Гвазденского сельского</w:t>
      </w:r>
      <w:r w:rsidRPr="004D08E7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4D08E7">
        <w:rPr>
          <w:rFonts w:ascii="Times New Roman" w:hAnsi="Times New Roman"/>
          <w:b/>
          <w:sz w:val="28"/>
          <w:szCs w:val="28"/>
          <w:lang w:val="ru-RU"/>
        </w:rPr>
        <w:t>поселения  в 2016 году.</w:t>
      </w:r>
    </w:p>
    <w:p w:rsidR="009C04AA" w:rsidRPr="004D08E7" w:rsidRDefault="009C04AA" w:rsidP="009C04AA">
      <w:pPr>
        <w:pStyle w:val="ConsNormal"/>
        <w:widowControl/>
        <w:ind w:right="-10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sz w:val="28"/>
          <w:szCs w:val="28"/>
          <w:lang w:val="ru-RU"/>
        </w:rPr>
        <w:t xml:space="preserve">9.1. </w:t>
      </w:r>
      <w:proofErr w:type="gramStart"/>
      <w:r w:rsidRPr="004D08E7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Установить, что остатки средств  бюджета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Гвазденского сельского 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t>поселения по состоянию на 1 января 2017 года, образовавшиеся в связи с неполным использованием бюджетных ассигнований по средствам, поступившим в 2016 году из областного и районного бюджетов, направляются в 2017 году в соответствии со статьей 242 Бюджетного кодекса Российской Федерации.</w:t>
      </w:r>
      <w:proofErr w:type="gramEnd"/>
    </w:p>
    <w:p w:rsidR="009C04AA" w:rsidRPr="004D08E7" w:rsidRDefault="009C04AA" w:rsidP="009C04AA">
      <w:pPr>
        <w:pStyle w:val="ConsNormal"/>
        <w:widowControl/>
        <w:ind w:right="-1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8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9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t xml:space="preserve">.2. Установить, что  в ходе исполнения бюджета администрация Гвазденского сельского поселения вправе вносить изменения в сводную 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lastRenderedPageBreak/>
        <w:t>бюджетную роспись в случаях, установленных статьей 217 Бюджетного кодекса Российской Федерации.</w:t>
      </w:r>
    </w:p>
    <w:p w:rsidR="009C04AA" w:rsidRPr="004D08E7" w:rsidRDefault="009C04AA" w:rsidP="009C04AA">
      <w:pPr>
        <w:pStyle w:val="ConsNormal"/>
        <w:widowControl/>
        <w:ind w:right="-1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04AA" w:rsidRPr="004D08E7" w:rsidRDefault="009C04AA" w:rsidP="009C04AA">
      <w:pPr>
        <w:pStyle w:val="ConsNormal"/>
        <w:widowControl/>
        <w:suppressAutoHyphens w:val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10. Перечень главных распорядителей, распорядителей и получателей средств бюджета </w:t>
      </w:r>
      <w:r w:rsidRPr="004D08E7">
        <w:rPr>
          <w:rFonts w:ascii="Times New Roman" w:hAnsi="Times New Roman" w:cs="Times New Roman"/>
          <w:b/>
          <w:spacing w:val="15"/>
          <w:sz w:val="28"/>
          <w:szCs w:val="28"/>
          <w:lang w:val="ru-RU"/>
        </w:rPr>
        <w:t>Гвазденского</w:t>
      </w:r>
      <w:r w:rsidRPr="004D08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сельского поселения на 2017 год.</w:t>
      </w:r>
    </w:p>
    <w:p w:rsidR="009C04AA" w:rsidRPr="004D08E7" w:rsidRDefault="009C04AA" w:rsidP="009C04AA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04AA" w:rsidRPr="004D08E7" w:rsidRDefault="009C04AA" w:rsidP="009C04AA">
      <w:pPr>
        <w:pStyle w:val="ConsNormal"/>
        <w:widowControl/>
        <w:suppressAutoHyphens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10.1. Утвердить перечень главных распорядителей, распорядителей и получателей средств местного бюджета на 2017-2019 годы согласно приложению 16.</w:t>
      </w:r>
    </w:p>
    <w:p w:rsidR="009C04AA" w:rsidRPr="004D08E7" w:rsidRDefault="009C04AA" w:rsidP="009C04AA">
      <w:pPr>
        <w:pStyle w:val="Con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8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10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.2.  Администрация </w:t>
      </w:r>
      <w:r w:rsidRPr="004D08E7">
        <w:rPr>
          <w:rFonts w:ascii="Times New Roman" w:hAnsi="Times New Roman" w:cs="Times New Roman"/>
          <w:spacing w:val="15"/>
          <w:sz w:val="28"/>
          <w:szCs w:val="28"/>
          <w:lang w:val="ru-RU"/>
        </w:rPr>
        <w:t>Гвазденского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в ходе исполнения местного бюджета вправе вносить изменения и дополнения в перечень главных распорядителей, распорядителей и получателей средств местного бюджета.</w:t>
      </w:r>
    </w:p>
    <w:p w:rsidR="009C04AA" w:rsidRPr="004D08E7" w:rsidRDefault="009C04AA" w:rsidP="009C04AA">
      <w:pPr>
        <w:pStyle w:val="ConsNormal"/>
        <w:widowControl/>
        <w:ind w:right="-1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04AA" w:rsidRPr="004D08E7" w:rsidRDefault="009C04AA" w:rsidP="009C04AA">
      <w:pPr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b/>
          <w:color w:val="000000"/>
          <w:sz w:val="28"/>
          <w:szCs w:val="28"/>
          <w:lang w:val="ru-RU"/>
        </w:rPr>
        <w:t>11. Вступление в силу  настоящего решения.</w:t>
      </w:r>
    </w:p>
    <w:p w:rsidR="009C04AA" w:rsidRPr="004D08E7" w:rsidRDefault="009C04AA" w:rsidP="009C04AA">
      <w:pPr>
        <w:tabs>
          <w:tab w:val="left" w:pos="787"/>
        </w:tabs>
        <w:ind w:left="55" w:hanging="71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9C04AA" w:rsidRPr="006D6A3B" w:rsidRDefault="009C04AA" w:rsidP="006D6A3B">
      <w:pPr>
        <w:pStyle w:val="ConsNormal"/>
        <w:widowControl/>
        <w:ind w:left="737" w:right="-109" w:hanging="7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D6A3B">
        <w:rPr>
          <w:rFonts w:ascii="Times New Roman" w:hAnsi="Times New Roman" w:cs="Times New Roman"/>
          <w:color w:val="000000"/>
          <w:sz w:val="28"/>
          <w:szCs w:val="28"/>
          <w:lang w:val="ru-RU"/>
        </w:rPr>
        <w:t>11.1.Настоящее решение вступает в силу с момента</w:t>
      </w:r>
      <w:r w:rsidR="006D6A3B" w:rsidRPr="006D6A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официального</w:t>
      </w:r>
      <w:r w:rsidR="006D6A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6A3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опубликования.</w:t>
      </w:r>
    </w:p>
    <w:p w:rsidR="009C04AA" w:rsidRPr="0056195C" w:rsidRDefault="009C04AA" w:rsidP="009C04AA">
      <w:pPr>
        <w:tabs>
          <w:tab w:val="left" w:pos="787"/>
        </w:tabs>
        <w:ind w:left="55" w:hanging="71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D6A3B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4D08E7">
        <w:rPr>
          <w:rFonts w:ascii="Times New Roman" w:hAnsi="Times New Roman"/>
          <w:sz w:val="28"/>
          <w:szCs w:val="28"/>
          <w:lang w:val="ru-RU"/>
        </w:rPr>
        <w:t xml:space="preserve">11.2.  </w:t>
      </w:r>
      <w:r w:rsidRPr="0056195C">
        <w:rPr>
          <w:rFonts w:ascii="Times New Roman" w:hAnsi="Times New Roman"/>
          <w:sz w:val="28"/>
          <w:szCs w:val="28"/>
          <w:lang w:val="ru-RU"/>
        </w:rPr>
        <w:t>Опубликовать настоящее решение в Вестнике</w:t>
      </w:r>
      <w:r w:rsidR="0056195C">
        <w:rPr>
          <w:rFonts w:ascii="Times New Roman" w:hAnsi="Times New Roman"/>
          <w:sz w:val="28"/>
          <w:szCs w:val="28"/>
          <w:lang w:val="ru-RU"/>
        </w:rPr>
        <w:t xml:space="preserve"> муниципальных </w:t>
      </w:r>
      <w:r w:rsidRPr="0056195C">
        <w:rPr>
          <w:rFonts w:ascii="Times New Roman" w:hAnsi="Times New Roman"/>
          <w:color w:val="000000"/>
          <w:sz w:val="28"/>
          <w:szCs w:val="28"/>
          <w:lang w:val="ru-RU"/>
        </w:rPr>
        <w:t xml:space="preserve"> нормативно-правовых актов и </w:t>
      </w:r>
      <w:r w:rsidR="0056195C">
        <w:rPr>
          <w:rFonts w:ascii="Times New Roman" w:hAnsi="Times New Roman"/>
          <w:color w:val="000000"/>
          <w:sz w:val="28"/>
          <w:szCs w:val="28"/>
          <w:lang w:val="ru-RU"/>
        </w:rPr>
        <w:t xml:space="preserve">иной </w:t>
      </w:r>
      <w:r w:rsidRPr="0056195C">
        <w:rPr>
          <w:rFonts w:ascii="Times New Roman" w:hAnsi="Times New Roman"/>
          <w:color w:val="000000"/>
          <w:sz w:val="28"/>
          <w:szCs w:val="28"/>
          <w:lang w:val="ru-RU"/>
        </w:rPr>
        <w:t xml:space="preserve"> официальной информации </w:t>
      </w:r>
      <w:r w:rsidRPr="0056195C">
        <w:rPr>
          <w:rFonts w:ascii="Times New Roman" w:hAnsi="Times New Roman"/>
          <w:sz w:val="28"/>
          <w:szCs w:val="28"/>
          <w:lang w:val="ru-RU"/>
        </w:rPr>
        <w:t>Гвазденского</w:t>
      </w:r>
      <w:r w:rsidRPr="0056195C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Бутурлиновского муниципального района Воронежской области</w:t>
      </w:r>
      <w:r w:rsidRPr="0056195C">
        <w:rPr>
          <w:rFonts w:ascii="Times New Roman" w:hAnsi="Times New Roman"/>
          <w:sz w:val="28"/>
          <w:szCs w:val="28"/>
          <w:lang w:val="ru-RU"/>
        </w:rPr>
        <w:t xml:space="preserve">  и разместить в сети «Интернет» на официальном сайте органов местного самоуправления Гвазденского сельского  поселения.</w:t>
      </w:r>
    </w:p>
    <w:p w:rsidR="009C04AA" w:rsidRPr="0056195C" w:rsidRDefault="009C04AA" w:rsidP="009C04AA">
      <w:pPr>
        <w:pStyle w:val="ConsNormal"/>
        <w:widowControl/>
        <w:ind w:left="737" w:right="-109" w:hanging="71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04AA" w:rsidRPr="0056195C" w:rsidRDefault="009C04AA" w:rsidP="009C04A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04AA" w:rsidRPr="004D08E7" w:rsidRDefault="009C04AA" w:rsidP="009C04AA">
      <w:pPr>
        <w:pStyle w:val="ConsNonformat"/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eastAsia="Calibri" w:hAnsi="Times New Roman" w:cs="Times New Roman"/>
          <w:sz w:val="28"/>
          <w:szCs w:val="28"/>
          <w:lang w:val="ru-RU"/>
        </w:rPr>
        <w:t>Глава    Гвазденского</w:t>
      </w:r>
      <w:r w:rsidRPr="004D08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C04AA" w:rsidRPr="004D08E7" w:rsidRDefault="009C04AA" w:rsidP="009C04AA">
      <w:pPr>
        <w:pStyle w:val="ConsNonformat"/>
        <w:widowControl/>
        <w:jc w:val="both"/>
        <w:rPr>
          <w:lang w:val="ru-RU"/>
        </w:rPr>
      </w:pPr>
      <w:r w:rsidRPr="004D08E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сельского  поселения                                                  В.И.Солодухина</w:t>
      </w:r>
    </w:p>
    <w:p w:rsidR="00371A5B" w:rsidRPr="004D08E7" w:rsidRDefault="00371A5B" w:rsidP="00371A5B">
      <w:pPr>
        <w:jc w:val="right"/>
        <w:rPr>
          <w:b/>
          <w:iCs/>
          <w:sz w:val="28"/>
          <w:szCs w:val="28"/>
          <w:lang w:val="ru-RU"/>
        </w:rPr>
      </w:pPr>
    </w:p>
    <w:p w:rsidR="00371A5B" w:rsidRPr="004D08E7" w:rsidRDefault="00371A5B" w:rsidP="00371A5B">
      <w:pPr>
        <w:jc w:val="right"/>
        <w:rPr>
          <w:b/>
          <w:iCs/>
          <w:sz w:val="28"/>
          <w:szCs w:val="28"/>
          <w:lang w:val="ru-RU"/>
        </w:rPr>
      </w:pPr>
    </w:p>
    <w:p w:rsidR="0056195C" w:rsidRDefault="0056195C" w:rsidP="00371A5B">
      <w:pPr>
        <w:ind w:left="3969"/>
        <w:jc w:val="right"/>
        <w:rPr>
          <w:b/>
          <w:lang w:val="ru-RU"/>
        </w:rPr>
      </w:pPr>
    </w:p>
    <w:p w:rsidR="0056195C" w:rsidRDefault="0056195C" w:rsidP="00371A5B">
      <w:pPr>
        <w:ind w:left="3969"/>
        <w:jc w:val="right"/>
        <w:rPr>
          <w:b/>
          <w:lang w:val="ru-RU"/>
        </w:rPr>
      </w:pPr>
    </w:p>
    <w:p w:rsidR="0056195C" w:rsidRDefault="0056195C" w:rsidP="00371A5B">
      <w:pPr>
        <w:ind w:left="3969"/>
        <w:jc w:val="right"/>
        <w:rPr>
          <w:b/>
          <w:lang w:val="ru-RU"/>
        </w:rPr>
      </w:pPr>
    </w:p>
    <w:p w:rsidR="0056195C" w:rsidRDefault="0056195C" w:rsidP="00371A5B">
      <w:pPr>
        <w:ind w:left="3969"/>
        <w:jc w:val="right"/>
        <w:rPr>
          <w:b/>
          <w:lang w:val="ru-RU"/>
        </w:rPr>
      </w:pPr>
    </w:p>
    <w:p w:rsidR="0056195C" w:rsidRDefault="0056195C" w:rsidP="00371A5B">
      <w:pPr>
        <w:ind w:left="3969"/>
        <w:jc w:val="right"/>
        <w:rPr>
          <w:b/>
          <w:lang w:val="ru-RU"/>
        </w:rPr>
      </w:pPr>
    </w:p>
    <w:p w:rsidR="0056195C" w:rsidRDefault="0056195C" w:rsidP="00371A5B">
      <w:pPr>
        <w:ind w:left="3969"/>
        <w:jc w:val="right"/>
        <w:rPr>
          <w:b/>
          <w:lang w:val="ru-RU"/>
        </w:rPr>
      </w:pPr>
    </w:p>
    <w:p w:rsidR="0056195C" w:rsidRDefault="0056195C" w:rsidP="00371A5B">
      <w:pPr>
        <w:ind w:left="3969"/>
        <w:jc w:val="right"/>
        <w:rPr>
          <w:b/>
          <w:lang w:val="ru-RU"/>
        </w:rPr>
      </w:pPr>
    </w:p>
    <w:p w:rsidR="0056195C" w:rsidRDefault="0056195C" w:rsidP="00371A5B">
      <w:pPr>
        <w:ind w:left="3969"/>
        <w:jc w:val="right"/>
        <w:rPr>
          <w:b/>
          <w:lang w:val="ru-RU"/>
        </w:rPr>
      </w:pPr>
    </w:p>
    <w:p w:rsidR="0056195C" w:rsidRDefault="0056195C" w:rsidP="00371A5B">
      <w:pPr>
        <w:ind w:left="3969"/>
        <w:jc w:val="right"/>
        <w:rPr>
          <w:b/>
          <w:lang w:val="ru-RU"/>
        </w:rPr>
      </w:pPr>
    </w:p>
    <w:p w:rsidR="0056195C" w:rsidRDefault="0056195C" w:rsidP="00371A5B">
      <w:pPr>
        <w:ind w:left="3969"/>
        <w:jc w:val="right"/>
        <w:rPr>
          <w:b/>
          <w:lang w:val="ru-RU"/>
        </w:rPr>
      </w:pPr>
    </w:p>
    <w:p w:rsidR="0056195C" w:rsidRDefault="0056195C" w:rsidP="00371A5B">
      <w:pPr>
        <w:ind w:left="3969"/>
        <w:jc w:val="right"/>
        <w:rPr>
          <w:b/>
          <w:lang w:val="ru-RU"/>
        </w:rPr>
      </w:pPr>
    </w:p>
    <w:p w:rsidR="0056195C" w:rsidRDefault="0056195C" w:rsidP="00371A5B">
      <w:pPr>
        <w:ind w:left="3969"/>
        <w:jc w:val="right"/>
        <w:rPr>
          <w:b/>
          <w:lang w:val="ru-RU"/>
        </w:rPr>
      </w:pPr>
    </w:p>
    <w:p w:rsidR="0056195C" w:rsidRDefault="0056195C" w:rsidP="00371A5B">
      <w:pPr>
        <w:ind w:left="3969"/>
        <w:jc w:val="right"/>
        <w:rPr>
          <w:b/>
          <w:lang w:val="ru-RU"/>
        </w:rPr>
      </w:pPr>
    </w:p>
    <w:p w:rsidR="0056195C" w:rsidRDefault="0056195C" w:rsidP="00371A5B">
      <w:pPr>
        <w:ind w:left="3969"/>
        <w:jc w:val="right"/>
        <w:rPr>
          <w:b/>
          <w:lang w:val="ru-RU"/>
        </w:rPr>
      </w:pPr>
    </w:p>
    <w:p w:rsidR="0056195C" w:rsidRDefault="0056195C" w:rsidP="00371A5B">
      <w:pPr>
        <w:ind w:left="3969"/>
        <w:jc w:val="right"/>
        <w:rPr>
          <w:b/>
          <w:lang w:val="ru-RU"/>
        </w:rPr>
      </w:pPr>
    </w:p>
    <w:p w:rsidR="0056195C" w:rsidRDefault="0056195C" w:rsidP="00371A5B">
      <w:pPr>
        <w:ind w:left="3969"/>
        <w:jc w:val="right"/>
        <w:rPr>
          <w:b/>
          <w:lang w:val="ru-RU"/>
        </w:rPr>
      </w:pPr>
    </w:p>
    <w:p w:rsidR="0056195C" w:rsidRDefault="0056195C" w:rsidP="00371A5B">
      <w:pPr>
        <w:ind w:left="3969"/>
        <w:jc w:val="right"/>
        <w:rPr>
          <w:b/>
          <w:lang w:val="ru-RU"/>
        </w:rPr>
      </w:pPr>
    </w:p>
    <w:p w:rsidR="006D6A3B" w:rsidRDefault="006D6A3B" w:rsidP="00371A5B">
      <w:pPr>
        <w:ind w:left="3969"/>
        <w:jc w:val="right"/>
        <w:rPr>
          <w:b/>
          <w:lang w:val="ru-RU"/>
        </w:rPr>
      </w:pPr>
    </w:p>
    <w:p w:rsidR="006D6A3B" w:rsidRDefault="006D6A3B" w:rsidP="00371A5B">
      <w:pPr>
        <w:ind w:left="3969"/>
        <w:jc w:val="right"/>
        <w:rPr>
          <w:b/>
          <w:lang w:val="ru-RU"/>
        </w:rPr>
      </w:pPr>
    </w:p>
    <w:p w:rsidR="004D08E7" w:rsidRPr="004D08E7" w:rsidRDefault="004D08E7" w:rsidP="008A197D">
      <w:pPr>
        <w:tabs>
          <w:tab w:val="left" w:pos="4395"/>
          <w:tab w:val="left" w:pos="5245"/>
          <w:tab w:val="left" w:pos="5812"/>
          <w:tab w:val="right" w:pos="8647"/>
        </w:tabs>
        <w:rPr>
          <w:rFonts w:ascii="Times New Roman" w:hAnsi="Times New Roman"/>
          <w:sz w:val="28"/>
          <w:szCs w:val="20"/>
          <w:lang w:val="ru-RU" w:eastAsia="ar-SA"/>
        </w:rPr>
      </w:pPr>
      <w:r w:rsidRPr="004D08E7">
        <w:rPr>
          <w:rFonts w:ascii="Times New Roman" w:hAnsi="Times New Roman"/>
          <w:sz w:val="28"/>
          <w:szCs w:val="20"/>
          <w:lang w:val="ru-RU" w:eastAsia="ar-SA"/>
        </w:rPr>
        <w:t xml:space="preserve">                                                                       </w:t>
      </w:r>
    </w:p>
    <w:p w:rsidR="004D08E7" w:rsidRPr="004D08E7" w:rsidRDefault="004D08E7" w:rsidP="00313F2B">
      <w:pPr>
        <w:jc w:val="right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4D08E7">
        <w:rPr>
          <w:rFonts w:ascii="Times New Roman" w:hAnsi="Times New Roman"/>
          <w:lang w:val="ru-RU"/>
        </w:rPr>
        <w:lastRenderedPageBreak/>
        <w:t xml:space="preserve">                                          </w:t>
      </w:r>
      <w:r w:rsidR="00313F2B">
        <w:rPr>
          <w:rFonts w:ascii="Times New Roman" w:hAnsi="Times New Roman"/>
          <w:lang w:val="ru-RU"/>
        </w:rPr>
        <w:t xml:space="preserve">                          </w:t>
      </w:r>
      <w:r w:rsidRPr="004D08E7">
        <w:rPr>
          <w:rFonts w:ascii="Times New Roman" w:hAnsi="Times New Roman"/>
          <w:lang w:val="ru-RU"/>
        </w:rPr>
        <w:t xml:space="preserve">  </w:t>
      </w:r>
      <w:r w:rsidRPr="004D08E7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C90064">
        <w:rPr>
          <w:rFonts w:ascii="Times New Roman" w:hAnsi="Times New Roman"/>
          <w:sz w:val="28"/>
          <w:szCs w:val="28"/>
          <w:lang w:val="ru-RU"/>
        </w:rPr>
        <w:t>№</w:t>
      </w:r>
      <w:r w:rsidRPr="004D08E7">
        <w:rPr>
          <w:rFonts w:ascii="Times New Roman" w:hAnsi="Times New Roman"/>
          <w:sz w:val="28"/>
          <w:szCs w:val="28"/>
          <w:lang w:val="ru-RU"/>
        </w:rPr>
        <w:t>1</w:t>
      </w:r>
    </w:p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ab/>
      </w:r>
      <w:r w:rsidRPr="004D08E7">
        <w:rPr>
          <w:rFonts w:ascii="Times New Roman" w:hAnsi="Times New Roman"/>
          <w:sz w:val="28"/>
          <w:szCs w:val="28"/>
          <w:lang w:val="ru-RU"/>
        </w:rPr>
        <w:tab/>
      </w:r>
      <w:r w:rsidRPr="004D08E7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к решению Совета  народных депутатов</w:t>
      </w:r>
    </w:p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Гвазденского     сельского       поселения</w:t>
      </w:r>
    </w:p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313F2B">
        <w:rPr>
          <w:rFonts w:ascii="Times New Roman" w:hAnsi="Times New Roman"/>
          <w:sz w:val="28"/>
          <w:szCs w:val="28"/>
          <w:lang w:val="ru-RU"/>
        </w:rPr>
        <w:t>о</w:t>
      </w:r>
      <w:r w:rsidRPr="004D08E7">
        <w:rPr>
          <w:rFonts w:ascii="Times New Roman" w:hAnsi="Times New Roman"/>
          <w:sz w:val="28"/>
          <w:szCs w:val="28"/>
          <w:lang w:val="ru-RU"/>
        </w:rPr>
        <w:t>т</w:t>
      </w:r>
      <w:r w:rsidR="00313F2B">
        <w:rPr>
          <w:rFonts w:ascii="Times New Roman" w:hAnsi="Times New Roman"/>
          <w:sz w:val="28"/>
          <w:szCs w:val="28"/>
          <w:lang w:val="ru-RU"/>
        </w:rPr>
        <w:t xml:space="preserve"> 11 июля 2017</w:t>
      </w:r>
      <w:r w:rsidRPr="004D08E7">
        <w:rPr>
          <w:rFonts w:ascii="Times New Roman" w:hAnsi="Times New Roman"/>
          <w:sz w:val="28"/>
          <w:szCs w:val="28"/>
          <w:lang w:val="ru-RU"/>
        </w:rPr>
        <w:t xml:space="preserve">   года   №</w:t>
      </w:r>
      <w:r w:rsidR="00313F2B">
        <w:rPr>
          <w:rFonts w:ascii="Times New Roman" w:hAnsi="Times New Roman"/>
          <w:sz w:val="28"/>
          <w:szCs w:val="28"/>
          <w:lang w:val="ru-RU"/>
        </w:rPr>
        <w:t xml:space="preserve"> 9</w:t>
      </w:r>
      <w:r w:rsidRPr="004D08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D08E7" w:rsidRPr="004D08E7" w:rsidRDefault="004D08E7" w:rsidP="004D08E7">
      <w:pPr>
        <w:spacing w:before="100" w:beforeAutospacing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Источники внутреннего финансирования дефицита бюджета Гвазденского сельского поселения на 2017 год и на плановый период 2018 и 2019 годов</w:t>
      </w:r>
    </w:p>
    <w:p w:rsidR="004D08E7" w:rsidRDefault="004D08E7" w:rsidP="004D08E7">
      <w:pPr>
        <w:spacing w:before="100" w:beforeAutospacing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Сумма (тыс. рублей) </w:t>
      </w:r>
    </w:p>
    <w:tbl>
      <w:tblPr>
        <w:tblW w:w="102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1"/>
        <w:gridCol w:w="3061"/>
        <w:gridCol w:w="2960"/>
        <w:gridCol w:w="1201"/>
        <w:gridCol w:w="1201"/>
        <w:gridCol w:w="1201"/>
      </w:tblGrid>
      <w:tr w:rsidR="004D08E7" w:rsidTr="004D08E7">
        <w:trPr>
          <w:trHeight w:val="9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 w:line="9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 w:line="9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 w:line="9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 w:line="9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  <w:p w:rsidR="004D08E7" w:rsidRDefault="004D08E7">
            <w:pPr>
              <w:spacing w:before="100" w:beforeAutospacing="1" w:after="119" w:line="9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 w:line="9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  <w:p w:rsidR="004D08E7" w:rsidRDefault="004D08E7">
            <w:pPr>
              <w:spacing w:before="100" w:beforeAutospacing="1" w:after="119" w:line="9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8E7" w:rsidRDefault="004D08E7">
            <w:pPr>
              <w:spacing w:before="100" w:beforeAutospacing="1" w:after="119" w:line="9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2019 </w:t>
            </w:r>
          </w:p>
          <w:p w:rsidR="004D08E7" w:rsidRDefault="004D08E7">
            <w:pPr>
              <w:spacing w:before="100" w:beforeAutospacing="1" w:after="119" w:line="9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4D08E7" w:rsidTr="004D08E7">
        <w:trPr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D08E7" w:rsidTr="004D08E7">
        <w:trPr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P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color w:val="00000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01 00 00 00 00 0000 000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D08E7" w:rsidTr="004D08E7">
        <w:trPr>
          <w:tblCellSpacing w:w="0" w:type="dxa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D08E7" w:rsidRDefault="004D08E7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</w:p>
          <w:p w:rsidR="004D08E7" w:rsidRDefault="004D08E7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</w:p>
          <w:p w:rsidR="004D08E7" w:rsidRDefault="004D08E7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</w:p>
          <w:p w:rsidR="004D08E7" w:rsidRDefault="004D08E7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</w:p>
          <w:p w:rsidR="004D08E7" w:rsidRDefault="004D08E7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</w:p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P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color w:val="00000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01 05 00 00 00 0000 000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D08E7" w:rsidTr="004D08E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01 05 00 00 00 0000 500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-5013,67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-2811,1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-2834,8</w:t>
            </w:r>
          </w:p>
        </w:tc>
      </w:tr>
      <w:tr w:rsidR="004D08E7" w:rsidTr="004D08E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P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01 05 02 01 10 0000 510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-5013,67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-2811,1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-2834,8</w:t>
            </w:r>
          </w:p>
        </w:tc>
      </w:tr>
      <w:tr w:rsidR="004D08E7" w:rsidTr="004D08E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01 05 00 00 00 0000 600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5013,67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2811,1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2834,8</w:t>
            </w:r>
          </w:p>
        </w:tc>
      </w:tr>
      <w:tr w:rsidR="004D08E7" w:rsidTr="004D08E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P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01 05 02 01 10 0000 610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5013,67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2811,1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8E7" w:rsidRDefault="004D08E7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2834,8</w:t>
            </w:r>
          </w:p>
        </w:tc>
      </w:tr>
    </w:tbl>
    <w:p w:rsidR="004D08E7" w:rsidRDefault="004D08E7" w:rsidP="004D08E7">
      <w:pPr>
        <w:spacing w:before="100" w:beforeAutospacing="1"/>
        <w:rPr>
          <w:rFonts w:ascii="Times New Roman" w:hAnsi="Times New Roman"/>
          <w:color w:val="000000"/>
        </w:rPr>
      </w:pPr>
    </w:p>
    <w:p w:rsidR="004D08E7" w:rsidRDefault="004D08E7" w:rsidP="004D08E7">
      <w:pPr>
        <w:ind w:left="4956" w:firstLine="708"/>
        <w:rPr>
          <w:rFonts w:ascii="Times New Roman" w:hAnsi="Times New Roman"/>
          <w:sz w:val="28"/>
          <w:szCs w:val="28"/>
        </w:rPr>
      </w:pPr>
    </w:p>
    <w:p w:rsidR="004D08E7" w:rsidRDefault="004D08E7" w:rsidP="004D08E7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4D08E7" w:rsidRDefault="004D08E7" w:rsidP="004D08E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Гвазденского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08E7" w:rsidRPr="008A197D" w:rsidRDefault="004D08E7" w:rsidP="004D08E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197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сельского  поселения                                                       В.И.Солодухина</w:t>
      </w:r>
    </w:p>
    <w:p w:rsidR="004D08E7" w:rsidRPr="008A197D" w:rsidRDefault="004D08E7" w:rsidP="004D08E7">
      <w:pPr>
        <w:rPr>
          <w:rFonts w:ascii="Calibri" w:hAnsi="Calibri"/>
          <w:sz w:val="22"/>
          <w:szCs w:val="22"/>
          <w:lang w:val="ru-RU"/>
        </w:rPr>
      </w:pPr>
    </w:p>
    <w:p w:rsidR="008A197D" w:rsidRDefault="004D08E7" w:rsidP="004D08E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A197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8A197D" w:rsidRDefault="008A197D" w:rsidP="004D08E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A197D" w:rsidRDefault="008A197D" w:rsidP="004D08E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A197D" w:rsidRDefault="008A197D" w:rsidP="004D08E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A197D" w:rsidRDefault="008A197D" w:rsidP="004D08E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A197D" w:rsidRDefault="008A197D" w:rsidP="004D08E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A197D" w:rsidRDefault="008A197D" w:rsidP="004D08E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D08E7" w:rsidRPr="008A197D" w:rsidRDefault="004D08E7" w:rsidP="004D08E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8A197D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8A197D">
        <w:rPr>
          <w:rFonts w:ascii="Times New Roman" w:hAnsi="Times New Roman"/>
          <w:sz w:val="26"/>
          <w:szCs w:val="26"/>
          <w:lang w:val="ru-RU"/>
        </w:rPr>
        <w:t>Приложение №  2</w:t>
      </w:r>
    </w:p>
    <w:p w:rsidR="004D08E7" w:rsidRPr="008A197D" w:rsidRDefault="004D08E7" w:rsidP="004D08E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8A197D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к решению Совета народных депутатов</w:t>
      </w:r>
    </w:p>
    <w:p w:rsidR="004D08E7" w:rsidRPr="008A197D" w:rsidRDefault="004D08E7" w:rsidP="004D08E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8A197D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Гвазденского сельского поселения </w:t>
      </w:r>
    </w:p>
    <w:p w:rsidR="004D08E7" w:rsidRPr="008A197D" w:rsidRDefault="004D08E7" w:rsidP="004D08E7">
      <w:pPr>
        <w:jc w:val="right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8A197D">
        <w:rPr>
          <w:rFonts w:ascii="Times New Roman" w:hAnsi="Times New Roman"/>
          <w:lang w:val="ru-RU"/>
        </w:rPr>
        <w:t xml:space="preserve">                                                                                   от      </w:t>
      </w:r>
      <w:r w:rsidR="00313F2B">
        <w:rPr>
          <w:rFonts w:ascii="Times New Roman" w:hAnsi="Times New Roman"/>
          <w:lang w:val="ru-RU"/>
        </w:rPr>
        <w:t xml:space="preserve">11июля   </w:t>
      </w:r>
      <w:smartTag w:uri="urn:schemas-microsoft-com:office:smarttags" w:element="metricconverter">
        <w:smartTagPr>
          <w:attr w:name="ProductID" w:val="2017 г"/>
        </w:smartTagPr>
        <w:r w:rsidRPr="008A197D">
          <w:rPr>
            <w:rFonts w:ascii="Times New Roman" w:hAnsi="Times New Roman"/>
            <w:lang w:val="ru-RU"/>
          </w:rPr>
          <w:t>2017 г</w:t>
        </w:r>
      </w:smartTag>
      <w:r w:rsidRPr="008A197D">
        <w:rPr>
          <w:rFonts w:ascii="Times New Roman" w:hAnsi="Times New Roman"/>
          <w:lang w:val="ru-RU"/>
        </w:rPr>
        <w:t xml:space="preserve">. № </w:t>
      </w:r>
      <w:r w:rsidR="00313F2B">
        <w:rPr>
          <w:rFonts w:ascii="Times New Roman" w:hAnsi="Times New Roman"/>
          <w:lang w:val="ru-RU"/>
        </w:rPr>
        <w:t>9</w:t>
      </w:r>
    </w:p>
    <w:p w:rsidR="004D08E7" w:rsidRPr="008A197D" w:rsidRDefault="004D08E7" w:rsidP="004D08E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D08E7" w:rsidRPr="008A197D" w:rsidRDefault="004D08E7" w:rsidP="004D08E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197D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ПОСТУПЛЕНИЕ ДОХОДОВ БЮДЖЕТА </w:t>
      </w:r>
    </w:p>
    <w:p w:rsidR="004D08E7" w:rsidRPr="004D08E7" w:rsidRDefault="004D08E7" w:rsidP="004D08E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sz w:val="28"/>
          <w:szCs w:val="28"/>
          <w:lang w:val="ru-RU"/>
        </w:rPr>
        <w:t>ГВАЗДЕНСКОГО</w:t>
      </w:r>
      <w:r w:rsidRPr="004D08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СЕЛЬСКОГО ПОСЕЛЕНИЯ БУТУРЛИНОВСКОГО МУНИЦИПАЛЬНОГО РАЙОНА ВОРОНЕЖСКОЙ ОБЛАСТИ </w:t>
      </w:r>
    </w:p>
    <w:p w:rsidR="004D08E7" w:rsidRPr="004D08E7" w:rsidRDefault="004D08E7" w:rsidP="004D08E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sz w:val="28"/>
          <w:szCs w:val="28"/>
          <w:lang w:val="ru-RU"/>
        </w:rPr>
        <w:t xml:space="preserve">ПО КОДАМ ВИДОВ ДОХОДОВ, ПОДВИДОВ ДОХОДОВ </w:t>
      </w:r>
    </w:p>
    <w:p w:rsidR="004D08E7" w:rsidRDefault="004D08E7" w:rsidP="004D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4D08E7" w:rsidRDefault="004D08E7" w:rsidP="004D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08E7" w:rsidRDefault="004D08E7" w:rsidP="004D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4396"/>
        <w:gridCol w:w="1417"/>
      </w:tblGrid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доходов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4D08E7" w:rsidRDefault="004D0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8E7" w:rsidRDefault="004D08E7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Налоги на прибыль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4D08E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 </w:t>
            </w:r>
            <w:r w:rsidRPr="004D08E7">
              <w:rPr>
                <w:rFonts w:ascii="Times New Roman" w:hAnsi="Times New Roman"/>
                <w:lang w:val="ru-RU"/>
              </w:rPr>
              <w:t>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121,0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105 03000 01 0000 110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105 03010 01 0000 110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1 06  01000 00 0000 110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1 06  01030 10 0000 110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Налог на имущество физических лиц, взимаемых по ставкам , применяемых к объектам налогообложения, расположенных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Default="004D08E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209,0</w:t>
            </w:r>
          </w:p>
        </w:tc>
      </w:tr>
      <w:tr w:rsidR="004D08E7" w:rsidTr="004D08E7">
        <w:trPr>
          <w:trHeight w:val="30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1 06 06000 00 0000 110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1791,0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1 06 06033 00 0000 110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Земельный налог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Default="004D08E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Земельный налог с организаций, обладающих земельным участком, расположенным  в границах сельских поселений.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Default="004D08E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Земельный налог с физических лиц, обладающих земельным участком, расположенным  в границах сельских поселений.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Земельный налог с физических лиц, обладающих земельным участком, расположенным  в границах сельских поселений.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1 08 00000 00 0000 110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Государственная пошлина  за совершение нотариальных действий  (за исключением действий, совершаемых консульскими учреждениями 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Государственная пошлина  за совершение нотариальных действий должностными лицами органов местного самоуправления, уполномоченными  в соответствии с законодательными актами  Российской Федерации на совершение  нотариальных действий.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 НАЛОГОВЫМ ДОХОДАМ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2172,0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1 13 00000 00 0000 000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Доходы 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08E7" w:rsidRDefault="004D08E7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1 13 01000 00 0000 130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Прочие доходы  от оказания  платных услуг (работ)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Default="004D08E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Default="004D08E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НЕНАЛОГОВЫХ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32,0</w:t>
            </w:r>
          </w:p>
          <w:p w:rsidR="004D08E7" w:rsidRDefault="004D08E7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СОБСТВЕННЫХ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2204,0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2809,67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Безвозмездные  поступления  от других бюджетов 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2809,67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Дотации бюджетам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2741,37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2 02 15001 00 0000 151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 xml:space="preserve">Дотации от других бюджетов  бюджетной системы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615,09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2 02 15001 10 0000 151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Дотации бюджетам поселений  на выравнивание  уровня   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612,18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2 02 15002 00 0000 151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2129,19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2 02 15002 10 0000 151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Дотация бюджета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2129,19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2 02 30000 00 0000 151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68,3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2 02 35118 10 0000 151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Субвенции бюджетам  поселений  на осуществление полномочий  по первичному 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68,3</w:t>
            </w:r>
          </w:p>
        </w:tc>
      </w:tr>
      <w:tr w:rsidR="004D08E7" w:rsidTr="004D08E7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5013,67</w:t>
            </w:r>
          </w:p>
        </w:tc>
      </w:tr>
    </w:tbl>
    <w:p w:rsidR="004D08E7" w:rsidRDefault="004D08E7" w:rsidP="004D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08E7" w:rsidRPr="004D08E7" w:rsidRDefault="004D08E7" w:rsidP="004D08E7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b w:val="0"/>
          <w:sz w:val="28"/>
          <w:szCs w:val="28"/>
          <w:lang w:val="ru-RU"/>
        </w:rPr>
        <w:t>Глава Гвазденского сельского поселения                           В.И.Солодухина</w:t>
      </w:r>
    </w:p>
    <w:p w:rsidR="004D08E7" w:rsidRPr="004D08E7" w:rsidRDefault="004D08E7" w:rsidP="004D08E7">
      <w:pPr>
        <w:rPr>
          <w:rFonts w:ascii="Calibri" w:hAnsi="Calibri"/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Default="004D08E7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C90064" w:rsidRDefault="00C90064" w:rsidP="004D08E7">
      <w:pPr>
        <w:rPr>
          <w:lang w:val="ru-RU"/>
        </w:rPr>
      </w:pPr>
    </w:p>
    <w:p w:rsidR="00C90064" w:rsidRDefault="00C90064" w:rsidP="004D08E7">
      <w:pPr>
        <w:rPr>
          <w:lang w:val="ru-RU"/>
        </w:rPr>
      </w:pPr>
    </w:p>
    <w:p w:rsidR="00C90064" w:rsidRPr="004D08E7" w:rsidRDefault="00C90064" w:rsidP="004D08E7">
      <w:pPr>
        <w:rPr>
          <w:lang w:val="ru-RU"/>
        </w:rPr>
      </w:pPr>
    </w:p>
    <w:p w:rsidR="004D08E7" w:rsidRPr="00C90064" w:rsidRDefault="004D08E7" w:rsidP="004D08E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9006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Приложение № 3</w:t>
      </w:r>
    </w:p>
    <w:p w:rsidR="004D08E7" w:rsidRPr="00C90064" w:rsidRDefault="004D08E7" w:rsidP="004D08E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9006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к решению Совета народных депутатов</w:t>
      </w:r>
    </w:p>
    <w:p w:rsidR="004D08E7" w:rsidRPr="00C90064" w:rsidRDefault="004D08E7" w:rsidP="004D08E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9006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Гвазденского сельского поселения </w:t>
      </w:r>
    </w:p>
    <w:p w:rsidR="004D08E7" w:rsidRPr="00C90064" w:rsidRDefault="004D08E7" w:rsidP="004D08E7">
      <w:pPr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9006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от  </w:t>
      </w:r>
      <w:r w:rsidR="00313F2B" w:rsidRPr="00C90064">
        <w:rPr>
          <w:rFonts w:ascii="Times New Roman" w:hAnsi="Times New Roman"/>
          <w:sz w:val="28"/>
          <w:szCs w:val="28"/>
          <w:lang w:val="ru-RU"/>
        </w:rPr>
        <w:t xml:space="preserve">11июля   </w:t>
      </w:r>
      <w:smartTag w:uri="urn:schemas-microsoft-com:office:smarttags" w:element="metricconverter">
        <w:smartTagPr>
          <w:attr w:name="ProductID" w:val="2017 г"/>
        </w:smartTagPr>
        <w:r w:rsidRPr="00C90064">
          <w:rPr>
            <w:rFonts w:ascii="Times New Roman" w:hAnsi="Times New Roman"/>
            <w:sz w:val="28"/>
            <w:szCs w:val="28"/>
            <w:lang w:val="ru-RU"/>
          </w:rPr>
          <w:t>2017 г</w:t>
        </w:r>
      </w:smartTag>
      <w:r w:rsidRPr="00C90064">
        <w:rPr>
          <w:rFonts w:ascii="Times New Roman" w:hAnsi="Times New Roman"/>
          <w:sz w:val="28"/>
          <w:szCs w:val="28"/>
          <w:lang w:val="ru-RU"/>
        </w:rPr>
        <w:t>. №</w:t>
      </w:r>
      <w:r w:rsidR="00313F2B" w:rsidRPr="00C90064">
        <w:rPr>
          <w:rFonts w:ascii="Times New Roman" w:hAnsi="Times New Roman"/>
          <w:sz w:val="28"/>
          <w:szCs w:val="28"/>
          <w:lang w:val="ru-RU"/>
        </w:rPr>
        <w:t xml:space="preserve"> 9</w:t>
      </w:r>
    </w:p>
    <w:p w:rsidR="004D08E7" w:rsidRPr="004D08E7" w:rsidRDefault="004D08E7" w:rsidP="004D08E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D08E7" w:rsidRPr="004D08E7" w:rsidRDefault="004D08E7" w:rsidP="004D08E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ПОСТУПЛЕНИЕ ДОХОДОВ БЮДЖЕТА </w:t>
      </w:r>
    </w:p>
    <w:p w:rsidR="004D08E7" w:rsidRPr="004D08E7" w:rsidRDefault="004D08E7" w:rsidP="004D08E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sz w:val="28"/>
          <w:szCs w:val="28"/>
          <w:lang w:val="ru-RU"/>
        </w:rPr>
        <w:t xml:space="preserve">ГВАЗДЕНСКОГО СЕЛЬСКОГО ПОСЕЛЕНИЯ БУТУРЛИНОВСКОГО МУНИЦИПАЛЬНОГО РАЙОНА ВОРОНЕЖСКОЙ ОБЛАСТИ </w:t>
      </w:r>
    </w:p>
    <w:p w:rsidR="004D08E7" w:rsidRPr="004D08E7" w:rsidRDefault="004D08E7" w:rsidP="004D08E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sz w:val="28"/>
          <w:szCs w:val="28"/>
          <w:lang w:val="ru-RU"/>
        </w:rPr>
        <w:t xml:space="preserve">ПО КОДАМ ВИДОВ ДОХОДОВ, ПОДВИДОВ ДОХОДОВ </w:t>
      </w:r>
    </w:p>
    <w:p w:rsidR="004D08E7" w:rsidRPr="004D08E7" w:rsidRDefault="004D08E7" w:rsidP="004D08E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sz w:val="28"/>
          <w:szCs w:val="28"/>
          <w:lang w:val="ru-RU"/>
        </w:rPr>
        <w:t>НА ПЛАНОВЫЙ ПЕРИОД 2018 И 2019 ГОДОВ.</w:t>
      </w:r>
      <w:r w:rsidRPr="004D08E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                           </w:t>
      </w:r>
    </w:p>
    <w:p w:rsidR="004D08E7" w:rsidRDefault="004D08E7" w:rsidP="004D08E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D08E7">
        <w:rPr>
          <w:rFonts w:ascii="Times New Roman" w:hAnsi="Times New Roman" w:cs="Times New Roman"/>
          <w:b w:val="0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(тыс.рублей)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4676"/>
        <w:gridCol w:w="1275"/>
        <w:gridCol w:w="1276"/>
      </w:tblGrid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доходов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ind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Налоги на прибыль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4D08E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 </w:t>
            </w:r>
            <w:r w:rsidRPr="004D08E7">
              <w:rPr>
                <w:rFonts w:ascii="Times New Roman" w:hAnsi="Times New Roman"/>
                <w:lang w:val="ru-RU"/>
              </w:rPr>
              <w:t>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121,0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Налог на имущество физических лиц, взимаемых по ставкам , применяемых к объектам налогообложения, расположенных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Default="004D08E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D08E7" w:rsidRDefault="004D08E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209,0</w:t>
            </w:r>
          </w:p>
        </w:tc>
      </w:tr>
      <w:tr w:rsidR="004D08E7" w:rsidTr="004D08E7">
        <w:trPr>
          <w:trHeight w:val="3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1791,0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1 06 06033 00 0000 110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Земельный налог с организаций, обладающих земельным участком, расположенным  в границах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Default="004D08E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D08E7" w:rsidRDefault="004D0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8E7" w:rsidRDefault="004D0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8E7" w:rsidRDefault="004D08E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Земельный налог с организаций, обладающих земельным участком, расположенным  в границах сельских поселений.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Default="004D08E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D08E7" w:rsidRDefault="004D0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8E7" w:rsidRDefault="004D0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8E7" w:rsidRDefault="004D08E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Земельный налог с физических лиц, обладающих земельным участком, расположенным  в границах сельских поселений.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Земельный налог с физических лиц, обладающих земельным участком, расположенным  в границах сельских поселений.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1 08 00000 00 0000 110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Государственная пошлина  за совершение нотариальных действий  (за исключением действий, совершаемых консульскими учреждениями 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Государственная пошлина  за совершение нотариальных действий должностными лицами органов местного самоуправления, уполномоченными  в соответствии с законодательными актами  Российской Федерации на совершение  нотариальных действий.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 НАЛОГОВЫМ ДОХОДАМ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2179,0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 от оказания платных услуг  и компенсации  затрат 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Прочие доходы  от оказания  платных услуг (работ)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P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D08E7" w:rsidRDefault="004D08E7">
            <w:pPr>
              <w:tabs>
                <w:tab w:val="left" w:pos="13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1 17 00000 00 0000 000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1 17 05000 00 0000 180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НЕНАЛОГОВЫХ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СОБСТВЕННЫХ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2215,0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619,83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Безвозмездные  поступления  от других бюджетов  бюджетной системы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619,83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Дотации бюджетам бюджетной системы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551,53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2 02 15001 00 0000 151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 xml:space="preserve">Дотации от других бюджетов  бюджетной системы 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551,53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2 02 15001 10 0000 151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Дотации бюджетам поселений  на выравнивание  уровня    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551,53</w:t>
            </w:r>
          </w:p>
        </w:tc>
      </w:tr>
      <w:tr w:rsidR="004D08E7" w:rsidRPr="00C90064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2 02 15002 00 0000 151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2 02 30000 00 0000 151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68,3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2 02 35118 10 0000 151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Субвенции бюджетам  поселений  на осуществление полномочий  по первичному 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68,3</w:t>
            </w:r>
          </w:p>
        </w:tc>
      </w:tr>
      <w:tr w:rsidR="004D08E7" w:rsidTr="004D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2811,13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1320"/>
              </w:tabs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2834,83</w:t>
            </w:r>
          </w:p>
        </w:tc>
      </w:tr>
    </w:tbl>
    <w:p w:rsidR="004D08E7" w:rsidRDefault="004D08E7" w:rsidP="004D08E7">
      <w:pPr>
        <w:rPr>
          <w:rFonts w:ascii="Times New Roman" w:hAnsi="Times New Roman"/>
          <w:sz w:val="22"/>
          <w:szCs w:val="22"/>
        </w:rPr>
      </w:pPr>
    </w:p>
    <w:p w:rsidR="004D08E7" w:rsidRDefault="004D08E7" w:rsidP="004D08E7">
      <w:pPr>
        <w:rPr>
          <w:rFonts w:ascii="Times New Roman" w:hAnsi="Times New Roman"/>
        </w:rPr>
      </w:pPr>
    </w:p>
    <w:p w:rsidR="004D08E7" w:rsidRPr="004D08E7" w:rsidRDefault="004D08E7" w:rsidP="004D08E7">
      <w:pPr>
        <w:tabs>
          <w:tab w:val="left" w:pos="2160"/>
        </w:tabs>
        <w:rPr>
          <w:rFonts w:ascii="Times New Roman" w:hAnsi="Times New Roman"/>
          <w:lang w:val="ru-RU"/>
        </w:rPr>
      </w:pPr>
      <w:r w:rsidRPr="004D08E7">
        <w:rPr>
          <w:rFonts w:ascii="Times New Roman" w:hAnsi="Times New Roman"/>
          <w:lang w:val="ru-RU"/>
        </w:rPr>
        <w:t>Глава Гвазденского сельского поселения                                       В.И.Солодухина</w:t>
      </w: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Default="004D08E7" w:rsidP="004D08E7">
      <w:pPr>
        <w:rPr>
          <w:rFonts w:ascii="Calibri" w:hAnsi="Calibri"/>
          <w:lang w:val="ru-RU"/>
        </w:rPr>
      </w:pPr>
    </w:p>
    <w:p w:rsidR="008A197D" w:rsidRDefault="008A197D" w:rsidP="004D08E7">
      <w:pPr>
        <w:rPr>
          <w:rFonts w:ascii="Calibri" w:hAnsi="Calibri"/>
          <w:lang w:val="ru-RU"/>
        </w:rPr>
      </w:pPr>
    </w:p>
    <w:p w:rsidR="008A197D" w:rsidRDefault="008A197D" w:rsidP="004D08E7">
      <w:pPr>
        <w:rPr>
          <w:rFonts w:ascii="Calibri" w:hAnsi="Calibri"/>
          <w:lang w:val="ru-RU"/>
        </w:rPr>
      </w:pPr>
    </w:p>
    <w:p w:rsidR="008A197D" w:rsidRDefault="008A197D" w:rsidP="004D08E7">
      <w:pPr>
        <w:rPr>
          <w:rFonts w:ascii="Calibri" w:hAnsi="Calibri"/>
          <w:lang w:val="ru-RU"/>
        </w:rPr>
      </w:pPr>
    </w:p>
    <w:p w:rsidR="008A197D" w:rsidRDefault="008A197D" w:rsidP="004D08E7">
      <w:pPr>
        <w:rPr>
          <w:rFonts w:ascii="Calibri" w:hAnsi="Calibri"/>
          <w:lang w:val="ru-RU"/>
        </w:rPr>
      </w:pPr>
    </w:p>
    <w:p w:rsidR="008A197D" w:rsidRPr="004D08E7" w:rsidRDefault="008A197D" w:rsidP="004D08E7">
      <w:pPr>
        <w:rPr>
          <w:rFonts w:ascii="Calibri" w:hAnsi="Calibri"/>
          <w:lang w:val="ru-RU"/>
        </w:rPr>
      </w:pPr>
    </w:p>
    <w:p w:rsidR="004D08E7" w:rsidRPr="004D08E7" w:rsidRDefault="004D08E7" w:rsidP="00313F2B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Приложение</w:t>
      </w:r>
      <w:r w:rsidR="00313F2B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4D08E7">
        <w:rPr>
          <w:rFonts w:ascii="Times New Roman" w:hAnsi="Times New Roman"/>
          <w:sz w:val="28"/>
          <w:szCs w:val="28"/>
          <w:lang w:val="ru-RU"/>
        </w:rPr>
        <w:t xml:space="preserve"> 4</w:t>
      </w:r>
    </w:p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к решению Совета народных депутатов</w:t>
      </w:r>
    </w:p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Гвазденского    сельского      поселения </w:t>
      </w:r>
    </w:p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от    </w:t>
      </w:r>
      <w:r w:rsidR="00313F2B">
        <w:rPr>
          <w:rFonts w:ascii="Times New Roman" w:hAnsi="Times New Roman"/>
          <w:sz w:val="28"/>
          <w:szCs w:val="28"/>
          <w:lang w:val="ru-RU"/>
        </w:rPr>
        <w:t xml:space="preserve">11июля 2017 </w:t>
      </w:r>
      <w:r w:rsidRPr="004D08E7">
        <w:rPr>
          <w:rFonts w:ascii="Times New Roman" w:hAnsi="Times New Roman"/>
          <w:sz w:val="28"/>
          <w:szCs w:val="28"/>
          <w:lang w:val="ru-RU"/>
        </w:rPr>
        <w:t xml:space="preserve"> года   № </w:t>
      </w:r>
      <w:r w:rsidR="00313F2B">
        <w:rPr>
          <w:rFonts w:ascii="Times New Roman" w:hAnsi="Times New Roman"/>
          <w:sz w:val="28"/>
          <w:szCs w:val="28"/>
          <w:lang w:val="ru-RU"/>
        </w:rPr>
        <w:t>9</w:t>
      </w:r>
    </w:p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</w:p>
    <w:p w:rsidR="004D08E7" w:rsidRPr="004D08E7" w:rsidRDefault="004D08E7" w:rsidP="004D08E7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08E7">
        <w:rPr>
          <w:rFonts w:ascii="Times New Roman" w:hAnsi="Times New Roman"/>
          <w:b/>
          <w:bCs/>
          <w:sz w:val="28"/>
          <w:szCs w:val="28"/>
          <w:lang w:val="ru-RU"/>
        </w:rPr>
        <w:t>Нормативы отчислений неналоговых доходов</w:t>
      </w:r>
    </w:p>
    <w:p w:rsidR="004D08E7" w:rsidRPr="004D08E7" w:rsidRDefault="004D08E7" w:rsidP="004D08E7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08E7">
        <w:rPr>
          <w:rFonts w:ascii="Times New Roman" w:hAnsi="Times New Roman"/>
          <w:b/>
          <w:bCs/>
          <w:sz w:val="28"/>
          <w:szCs w:val="28"/>
          <w:lang w:val="ru-RU"/>
        </w:rPr>
        <w:t>в  бюджет Гвазденского  сельского поселения</w:t>
      </w:r>
    </w:p>
    <w:p w:rsidR="004D08E7" w:rsidRPr="004D08E7" w:rsidRDefault="004D08E7" w:rsidP="004D08E7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08E7">
        <w:rPr>
          <w:rFonts w:ascii="Times New Roman" w:hAnsi="Times New Roman"/>
          <w:b/>
          <w:bCs/>
          <w:sz w:val="28"/>
          <w:szCs w:val="28"/>
          <w:lang w:val="ru-RU"/>
        </w:rPr>
        <w:t>Бутурлиновского муниципального района Воронежской  области</w:t>
      </w:r>
    </w:p>
    <w:p w:rsidR="004D08E7" w:rsidRPr="004D08E7" w:rsidRDefault="004D08E7" w:rsidP="004D08E7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08E7">
        <w:rPr>
          <w:rFonts w:ascii="Times New Roman" w:hAnsi="Times New Roman"/>
          <w:b/>
          <w:bCs/>
          <w:sz w:val="28"/>
          <w:szCs w:val="28"/>
          <w:lang w:val="ru-RU"/>
        </w:rPr>
        <w:t>на  2017 год</w:t>
      </w:r>
    </w:p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</w:p>
    <w:p w:rsidR="004D08E7" w:rsidRDefault="004D08E7" w:rsidP="004D08E7">
      <w:pPr>
        <w:rPr>
          <w:rFonts w:ascii="Times New Roman" w:hAnsi="Times New Roman"/>
          <w:sz w:val="28"/>
          <w:szCs w:val="28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ab/>
      </w:r>
      <w:r w:rsidRPr="004D08E7">
        <w:rPr>
          <w:rFonts w:ascii="Times New Roman" w:hAnsi="Times New Roman"/>
          <w:sz w:val="28"/>
          <w:szCs w:val="28"/>
          <w:lang w:val="ru-RU"/>
        </w:rPr>
        <w:tab/>
      </w:r>
      <w:r w:rsidRPr="004D08E7">
        <w:rPr>
          <w:rFonts w:ascii="Times New Roman" w:hAnsi="Times New Roman"/>
          <w:sz w:val="28"/>
          <w:szCs w:val="28"/>
          <w:lang w:val="ru-RU"/>
        </w:rPr>
        <w:tab/>
      </w:r>
      <w:r w:rsidRPr="004D08E7">
        <w:rPr>
          <w:rFonts w:ascii="Times New Roman" w:hAnsi="Times New Roman"/>
          <w:sz w:val="28"/>
          <w:szCs w:val="28"/>
          <w:lang w:val="ru-RU"/>
        </w:rPr>
        <w:tab/>
      </w:r>
      <w:r w:rsidRPr="004D08E7">
        <w:rPr>
          <w:rFonts w:ascii="Times New Roman" w:hAnsi="Times New Roman"/>
          <w:sz w:val="28"/>
          <w:szCs w:val="28"/>
          <w:lang w:val="ru-RU"/>
        </w:rPr>
        <w:tab/>
      </w:r>
      <w:r w:rsidRPr="004D08E7">
        <w:rPr>
          <w:rFonts w:ascii="Times New Roman" w:hAnsi="Times New Roman"/>
          <w:sz w:val="28"/>
          <w:szCs w:val="28"/>
          <w:lang w:val="ru-RU"/>
        </w:rPr>
        <w:tab/>
      </w:r>
      <w:r w:rsidRPr="004D08E7">
        <w:rPr>
          <w:rFonts w:ascii="Times New Roman" w:hAnsi="Times New Roman"/>
          <w:sz w:val="28"/>
          <w:szCs w:val="28"/>
          <w:lang w:val="ru-RU"/>
        </w:rPr>
        <w:tab/>
      </w:r>
      <w:r w:rsidRPr="004D08E7">
        <w:rPr>
          <w:rFonts w:ascii="Times New Roman" w:hAnsi="Times New Roman"/>
          <w:sz w:val="28"/>
          <w:szCs w:val="28"/>
          <w:lang w:val="ru-RU"/>
        </w:rPr>
        <w:tab/>
      </w:r>
      <w:r w:rsidRPr="004D08E7">
        <w:rPr>
          <w:rFonts w:ascii="Times New Roman" w:hAnsi="Times New Roman"/>
          <w:sz w:val="28"/>
          <w:szCs w:val="28"/>
          <w:lang w:val="ru-RU"/>
        </w:rPr>
        <w:tab/>
      </w:r>
      <w:r w:rsidRPr="004D08E7"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(в процентах)</w:t>
      </w:r>
    </w:p>
    <w:tbl>
      <w:tblPr>
        <w:tblW w:w="961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068"/>
        <w:gridCol w:w="4914"/>
        <w:gridCol w:w="1633"/>
      </w:tblGrid>
      <w:tr w:rsidR="004D08E7" w:rsidTr="004D08E7">
        <w:trPr>
          <w:trHeight w:val="630"/>
          <w:tblHeader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</w:tr>
      <w:tr w:rsidR="004D08E7" w:rsidRPr="00C90064" w:rsidTr="004D08E7">
        <w:trPr>
          <w:trHeight w:val="1024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left="-195" w:right="-65" w:firstLine="19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P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ru-RU"/>
              </w:rPr>
            </w:pPr>
          </w:p>
        </w:tc>
      </w:tr>
      <w:tr w:rsidR="004D08E7" w:rsidTr="004D08E7">
        <w:trPr>
          <w:trHeight w:val="546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ind w:hanging="5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1 11 02033 10 0000 120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E7" w:rsidRPr="004D08E7" w:rsidRDefault="004D08E7">
            <w:pPr>
              <w:snapToGrid w:val="0"/>
              <w:jc w:val="center"/>
              <w:rPr>
                <w:rFonts w:ascii="Times New Roman" w:hAnsi="Times New Roman"/>
                <w:bCs/>
                <w:szCs w:val="28"/>
                <w:lang w:val="ru-RU"/>
              </w:rPr>
            </w:pPr>
          </w:p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4D08E7" w:rsidTr="004D08E7">
        <w:trPr>
          <w:trHeight w:val="851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1 11 05027 10 0000 120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4D08E7" w:rsidTr="004D08E7">
        <w:trPr>
          <w:trHeight w:val="851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1 11 07015 10 0000 120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4D08E7" w:rsidRPr="00C90064" w:rsidTr="004D08E7">
        <w:trPr>
          <w:trHeight w:val="851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1 13 00000 00 0000 000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8E7" w:rsidRPr="004D08E7" w:rsidRDefault="004D08E7">
            <w:pPr>
              <w:snapToGrid w:val="0"/>
              <w:spacing w:after="200" w:line="276" w:lineRule="auto"/>
              <w:ind w:firstLine="5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08E7" w:rsidTr="004D08E7">
        <w:trPr>
          <w:trHeight w:val="951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1 13 01995 10 0000 130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08E7" w:rsidTr="004D08E7">
        <w:trPr>
          <w:trHeight w:val="320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E7" w:rsidRPr="004D08E7" w:rsidRDefault="004D08E7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  </w:t>
            </w:r>
          </w:p>
        </w:tc>
      </w:tr>
      <w:tr w:rsidR="004D08E7" w:rsidTr="004D08E7">
        <w:trPr>
          <w:trHeight w:val="320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08E7" w:rsidTr="004D08E7">
        <w:trPr>
          <w:trHeight w:val="320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1 14 00000 00 0000 000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4D08E7" w:rsidTr="004D08E7">
        <w:trPr>
          <w:trHeight w:val="320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4D08E7">
              <w:rPr>
                <w:rFonts w:ascii="Times New Roman" w:hAnsi="Times New Roman"/>
                <w:b/>
                <w:szCs w:val="28"/>
                <w:lang w:val="ru-RU"/>
              </w:rPr>
              <w:t>)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08E7" w:rsidTr="004D08E7">
        <w:trPr>
          <w:trHeight w:val="320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1 15 00000 00 0000 000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АДМИНИСТРАТИВНЫЕ ПЛАТЕЖИ И СБОРЫ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8E7" w:rsidTr="004D08E7">
        <w:trPr>
          <w:trHeight w:val="320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7"/>
                <w:szCs w:val="27"/>
                <w:lang w:val="ru-RU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08E7" w:rsidTr="004D08E7">
        <w:trPr>
          <w:trHeight w:val="320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1 16 00000 00 0000 000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8E7" w:rsidTr="004D08E7">
        <w:trPr>
          <w:trHeight w:val="320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1 16 23051 10 0000 140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08E7" w:rsidTr="004D08E7">
        <w:trPr>
          <w:trHeight w:val="320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возмещения ущерба при возникновении иных страховых случаев, когда </w:t>
            </w: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выгодоприобретателями выступают получатели средств бюджетов сельских  поселений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4D08E7" w:rsidTr="004D08E7">
        <w:trPr>
          <w:trHeight w:val="320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1 16 33050 10 0000 140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08E7" w:rsidTr="004D08E7">
        <w:trPr>
          <w:trHeight w:val="320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1 16 37040 10 0000 140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tabs>
                <w:tab w:val="left" w:pos="6351"/>
              </w:tabs>
              <w:snapToGrid w:val="0"/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08E7" w:rsidTr="004D08E7">
        <w:trPr>
          <w:trHeight w:val="320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8E7" w:rsidRDefault="004D08E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1 16 46000 10 0000 140</w:t>
            </w:r>
          </w:p>
          <w:p w:rsidR="004D08E7" w:rsidRDefault="004D08E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00"/>
              </w:rPr>
            </w:pPr>
          </w:p>
          <w:p w:rsidR="004D08E7" w:rsidRDefault="004D08E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00"/>
              </w:rPr>
            </w:pPr>
          </w:p>
          <w:p w:rsidR="004D08E7" w:rsidRDefault="004D08E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00"/>
              </w:rPr>
            </w:pPr>
          </w:p>
          <w:p w:rsidR="004D08E7" w:rsidRDefault="004D08E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00"/>
              </w:rPr>
            </w:pPr>
          </w:p>
          <w:p w:rsidR="004D08E7" w:rsidRDefault="004D08E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00"/>
              </w:rPr>
            </w:pPr>
          </w:p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08E7" w:rsidTr="004D08E7">
        <w:trPr>
          <w:trHeight w:val="320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08E7" w:rsidTr="004D08E7">
        <w:trPr>
          <w:trHeight w:val="320"/>
        </w:trPr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E7" w:rsidTr="004D08E7">
        <w:trPr>
          <w:trHeight w:val="63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4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Невыясненные поступления, зачисляемые в бюджеты сельских  </w:t>
            </w: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поселений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4D08E7" w:rsidTr="004D08E7">
        <w:trPr>
          <w:trHeight w:val="63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1 17 02020 10 0000180      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08E7" w:rsidTr="004D08E7">
        <w:trPr>
          <w:trHeight w:val="630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08E7" w:rsidTr="004D08E7">
        <w:trPr>
          <w:trHeight w:val="630"/>
        </w:trPr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1 17 14030 10 0000 180      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08E7" w:rsidRPr="00C90064" w:rsidTr="004D08E7">
        <w:trPr>
          <w:trHeight w:val="630"/>
        </w:trPr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1 18 00000 00 0000 000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P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08E7" w:rsidRP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08E7" w:rsidTr="004D08E7">
        <w:trPr>
          <w:trHeight w:val="630"/>
        </w:trPr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1 18 05000 10 0000 180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P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08E7" w:rsidRPr="00C90064" w:rsidTr="004D08E7">
        <w:trPr>
          <w:trHeight w:val="630"/>
        </w:trPr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1 18 05200 10 0000 151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08E7" w:rsidRP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08E7" w:rsidTr="004D08E7">
        <w:trPr>
          <w:trHeight w:val="630"/>
        </w:trPr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2 07 00000 00 0000 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000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ПРОЧИЕ БЕЗВОЗМЕЗДНЫЕ ПОСТУПЛЕНИЯ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E7" w:rsidTr="004D08E7">
        <w:trPr>
          <w:trHeight w:val="630"/>
        </w:trPr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2 07 05010 10 0000 180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Безвозмездные поступления от физических и юридических лиц на </w:t>
            </w:r>
            <w:r w:rsidRPr="004D08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4D08E7" w:rsidTr="004D08E7">
        <w:trPr>
          <w:trHeight w:val="630"/>
        </w:trPr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2 07 05020 10 0000 180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08E7" w:rsidTr="004D08E7">
        <w:trPr>
          <w:trHeight w:val="630"/>
        </w:trPr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ind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4D08E7" w:rsidRDefault="004D08E7" w:rsidP="004D08E7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08E7" w:rsidRDefault="004D08E7" w:rsidP="004D08E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Гвазденского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08E7" w:rsidRDefault="004D08E7" w:rsidP="004D08E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 поселения                                                          В.И.Солодухина</w:t>
      </w:r>
    </w:p>
    <w:p w:rsidR="004D08E7" w:rsidRDefault="004D08E7" w:rsidP="004D08E7">
      <w:pPr>
        <w:rPr>
          <w:rFonts w:ascii="Times New Roman" w:hAnsi="Times New Roman"/>
        </w:rPr>
      </w:pPr>
    </w:p>
    <w:p w:rsidR="004D08E7" w:rsidRDefault="004D08E7" w:rsidP="004D08E7">
      <w:pPr>
        <w:rPr>
          <w:rFonts w:ascii="Times New Roman" w:hAnsi="Times New Roman"/>
        </w:rPr>
      </w:pPr>
    </w:p>
    <w:p w:rsidR="004D08E7" w:rsidRDefault="004D08E7" w:rsidP="004D08E7">
      <w:pPr>
        <w:rPr>
          <w:rFonts w:ascii="Times New Roman" w:hAnsi="Times New Roman"/>
        </w:rPr>
      </w:pPr>
    </w:p>
    <w:p w:rsidR="004D08E7" w:rsidRDefault="004D08E7" w:rsidP="004D08E7">
      <w:pPr>
        <w:rPr>
          <w:rFonts w:ascii="Times New Roman" w:hAnsi="Times New Roman"/>
        </w:rPr>
      </w:pPr>
    </w:p>
    <w:p w:rsidR="004D08E7" w:rsidRDefault="004D08E7" w:rsidP="004D08E7">
      <w:pPr>
        <w:rPr>
          <w:rFonts w:ascii="Times New Roman" w:hAnsi="Times New Roman"/>
        </w:rPr>
      </w:pPr>
    </w:p>
    <w:p w:rsidR="004D08E7" w:rsidRDefault="004D08E7" w:rsidP="004D08E7">
      <w:pPr>
        <w:rPr>
          <w:rFonts w:ascii="Times New Roman" w:hAnsi="Times New Roman"/>
        </w:rPr>
      </w:pPr>
    </w:p>
    <w:p w:rsidR="004D08E7" w:rsidRDefault="004D08E7" w:rsidP="004D08E7">
      <w:pPr>
        <w:rPr>
          <w:rFonts w:ascii="Times New Roman" w:hAnsi="Times New Roman"/>
        </w:rPr>
      </w:pPr>
    </w:p>
    <w:p w:rsidR="004D08E7" w:rsidRDefault="004D08E7" w:rsidP="004D08E7">
      <w:pPr>
        <w:rPr>
          <w:rFonts w:ascii="Times New Roman" w:hAnsi="Times New Roman"/>
        </w:rPr>
      </w:pPr>
    </w:p>
    <w:p w:rsidR="004D08E7" w:rsidRDefault="004D08E7" w:rsidP="004D08E7">
      <w:pPr>
        <w:rPr>
          <w:rFonts w:ascii="Times New Roman" w:hAnsi="Times New Roman"/>
        </w:rPr>
      </w:pPr>
    </w:p>
    <w:p w:rsidR="004D08E7" w:rsidRDefault="004D08E7" w:rsidP="004D08E7">
      <w:pPr>
        <w:rPr>
          <w:rFonts w:ascii="Times New Roman" w:hAnsi="Times New Roman"/>
        </w:rPr>
      </w:pPr>
    </w:p>
    <w:p w:rsidR="004D08E7" w:rsidRDefault="004D08E7" w:rsidP="004D08E7">
      <w:pPr>
        <w:rPr>
          <w:rFonts w:ascii="Times New Roman" w:hAnsi="Times New Roman"/>
        </w:rPr>
      </w:pPr>
    </w:p>
    <w:p w:rsidR="004D08E7" w:rsidRDefault="004D08E7" w:rsidP="004D08E7">
      <w:pPr>
        <w:rPr>
          <w:rFonts w:ascii="Times New Roman" w:hAnsi="Times New Roman"/>
        </w:rPr>
      </w:pPr>
    </w:p>
    <w:p w:rsidR="004D08E7" w:rsidRDefault="004D08E7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Pr="008A197D" w:rsidRDefault="008A197D" w:rsidP="004D08E7">
      <w:pPr>
        <w:rPr>
          <w:rFonts w:ascii="Times New Roman" w:hAnsi="Times New Roman"/>
          <w:lang w:val="ru-RU"/>
        </w:rPr>
      </w:pPr>
    </w:p>
    <w:tbl>
      <w:tblPr>
        <w:tblW w:w="5503" w:type="dxa"/>
        <w:jc w:val="right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3"/>
      </w:tblGrid>
      <w:tr w:rsidR="004D08E7" w:rsidRPr="00C90064" w:rsidTr="004D08E7">
        <w:trPr>
          <w:trHeight w:val="1295"/>
          <w:jc w:val="right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</w:t>
            </w:r>
            <w:r w:rsidR="00313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</w:t>
            </w: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  <w:r w:rsidR="00313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</w:t>
            </w: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5</w:t>
            </w:r>
          </w:p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народных депутатов Гвазденского        сельского         поселения от   </w:t>
            </w:r>
            <w:r w:rsidR="00313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11июля 2017г     </w:t>
            </w: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   № </w:t>
            </w:r>
            <w:r w:rsidR="00313F2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</w:tbl>
    <w:p w:rsidR="004D08E7" w:rsidRPr="004D08E7" w:rsidRDefault="004D08E7" w:rsidP="00C90064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4D08E7" w:rsidRPr="008A197D" w:rsidRDefault="004D08E7" w:rsidP="004D08E7">
      <w:pPr>
        <w:jc w:val="center"/>
        <w:outlineLvl w:val="0"/>
        <w:rPr>
          <w:rFonts w:ascii="Times New Roman" w:hAnsi="Times New Roman"/>
          <w:lang w:val="ru-RU"/>
        </w:rPr>
      </w:pPr>
      <w:r w:rsidRPr="008A197D">
        <w:rPr>
          <w:rFonts w:ascii="Times New Roman" w:hAnsi="Times New Roman"/>
          <w:lang w:val="ru-RU"/>
        </w:rPr>
        <w:t>ПЕРЕЧЕНЬ  ГЛАВНЫХ  АДМИНИСТРАТОРОВ</w:t>
      </w:r>
    </w:p>
    <w:p w:rsidR="004D08E7" w:rsidRPr="008A197D" w:rsidRDefault="004D08E7" w:rsidP="004D08E7">
      <w:pPr>
        <w:jc w:val="center"/>
        <w:rPr>
          <w:rFonts w:ascii="Times New Roman" w:hAnsi="Times New Roman"/>
          <w:lang w:val="ru-RU"/>
        </w:rPr>
      </w:pPr>
      <w:r w:rsidRPr="008A197D">
        <w:rPr>
          <w:rFonts w:ascii="Times New Roman" w:hAnsi="Times New Roman"/>
          <w:lang w:val="ru-RU"/>
        </w:rPr>
        <w:t xml:space="preserve">  ДОХОДОВ БЮДЖЕТА </w:t>
      </w:r>
    </w:p>
    <w:p w:rsidR="004D08E7" w:rsidRPr="008A197D" w:rsidRDefault="004D08E7" w:rsidP="004D08E7">
      <w:pPr>
        <w:jc w:val="center"/>
        <w:rPr>
          <w:rFonts w:ascii="Times New Roman" w:hAnsi="Times New Roman"/>
          <w:lang w:val="ru-RU"/>
        </w:rPr>
      </w:pPr>
      <w:r w:rsidRPr="008A197D">
        <w:rPr>
          <w:rFonts w:ascii="Times New Roman" w:hAnsi="Times New Roman"/>
          <w:lang w:val="ru-RU"/>
        </w:rPr>
        <w:t>ГВАЗДЕНСКОГО СЕЛЬСКОГО ПОСЕЛЕНИЯ –</w:t>
      </w:r>
    </w:p>
    <w:p w:rsidR="004D08E7" w:rsidRPr="008A197D" w:rsidRDefault="004D08E7" w:rsidP="008A197D">
      <w:pPr>
        <w:jc w:val="center"/>
        <w:rPr>
          <w:rFonts w:ascii="Times New Roman" w:hAnsi="Times New Roman"/>
          <w:lang w:val="ru-RU"/>
        </w:rPr>
      </w:pPr>
      <w:r w:rsidRPr="008A197D">
        <w:rPr>
          <w:rFonts w:ascii="Times New Roman" w:hAnsi="Times New Roman"/>
        </w:rPr>
        <w:t>ОРГАНОВ  ГОСУДАРСТВЕННОЙ ВЛАСТИ  РОССИЙСКОЙ ФЕДЕРАЦИИ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3542"/>
        <w:gridCol w:w="4121"/>
      </w:tblGrid>
      <w:tr w:rsidR="004D08E7" w:rsidTr="004D08E7">
        <w:trPr>
          <w:trHeight w:val="390"/>
        </w:trPr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главного администратора доходов</w:t>
            </w:r>
          </w:p>
        </w:tc>
      </w:tr>
      <w:tr w:rsidR="004D08E7" w:rsidTr="004D08E7">
        <w:trPr>
          <w:trHeight w:val="5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доходов бюджета</w:t>
            </w: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D08E7" w:rsidTr="004D08E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D08E7" w:rsidTr="004D08E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Федеральная налоговая служба</w:t>
            </w:r>
          </w:p>
        </w:tc>
      </w:tr>
      <w:tr w:rsidR="004D08E7" w:rsidRPr="00C90064" w:rsidTr="004D08E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</w:t>
            </w:r>
          </w:p>
        </w:tc>
      </w:tr>
      <w:tr w:rsidR="004D08E7" w:rsidTr="004D08E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4D08E7" w:rsidRPr="00C90064" w:rsidTr="004D08E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</w:t>
            </w:r>
          </w:p>
          <w:p w:rsidR="004D08E7" w:rsidRDefault="004D08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4D08E7" w:rsidTr="004D08E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</w:tr>
      <w:tr w:rsidR="004D08E7" w:rsidRPr="00C90064" w:rsidTr="004D08E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1 09 04050 10 0000 110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4D08E7" w:rsidRPr="004D08E7" w:rsidRDefault="004D08E7" w:rsidP="004D08E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sz w:val="28"/>
          <w:szCs w:val="28"/>
          <w:lang w:val="ru-RU"/>
        </w:rPr>
        <w:t>Глава    Гвазденского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D08E7" w:rsidRPr="004D08E7" w:rsidRDefault="004D08E7" w:rsidP="004D08E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сельского  поселения                                                           В.И.Солодухина</w:t>
      </w: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 w:rsidRPr="004D08E7">
        <w:rPr>
          <w:rFonts w:ascii="Times New Roman" w:hAnsi="Times New Roman"/>
          <w:sz w:val="28"/>
          <w:szCs w:val="28"/>
          <w:lang w:val="ru-RU"/>
        </w:rPr>
        <w:t>Приложение</w:t>
      </w:r>
      <w:r w:rsidR="00313F2B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4D08E7">
        <w:rPr>
          <w:rFonts w:ascii="Times New Roman" w:hAnsi="Times New Roman"/>
          <w:sz w:val="28"/>
          <w:szCs w:val="28"/>
          <w:lang w:val="ru-RU"/>
        </w:rPr>
        <w:t xml:space="preserve"> 6</w:t>
      </w:r>
    </w:p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к решению Совета народных депутатов</w:t>
      </w:r>
    </w:p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Гвазденского    сельского      поселения </w:t>
      </w:r>
    </w:p>
    <w:p w:rsidR="004D08E7" w:rsidRPr="004D08E7" w:rsidRDefault="004D08E7" w:rsidP="00313F2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от        </w:t>
      </w:r>
      <w:r w:rsidR="00313F2B">
        <w:rPr>
          <w:rFonts w:ascii="Times New Roman" w:hAnsi="Times New Roman"/>
          <w:sz w:val="28"/>
          <w:szCs w:val="28"/>
          <w:lang w:val="ru-RU"/>
        </w:rPr>
        <w:t xml:space="preserve">11июля  </w:t>
      </w:r>
      <w:r w:rsidRPr="004D08E7">
        <w:rPr>
          <w:rFonts w:ascii="Times New Roman" w:hAnsi="Times New Roman"/>
          <w:sz w:val="28"/>
          <w:szCs w:val="28"/>
          <w:lang w:val="ru-RU"/>
        </w:rPr>
        <w:t xml:space="preserve"> года   № </w:t>
      </w:r>
      <w:r w:rsidR="00313F2B">
        <w:rPr>
          <w:rFonts w:ascii="Times New Roman" w:hAnsi="Times New Roman"/>
          <w:sz w:val="28"/>
          <w:szCs w:val="28"/>
          <w:lang w:val="ru-RU"/>
        </w:rPr>
        <w:t>9</w:t>
      </w:r>
    </w:p>
    <w:p w:rsidR="004D08E7" w:rsidRPr="004D08E7" w:rsidRDefault="004D08E7" w:rsidP="00313F2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A197D" w:rsidRDefault="004D08E7" w:rsidP="008A197D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A197D">
        <w:rPr>
          <w:rFonts w:ascii="Times New Roman" w:hAnsi="Times New Roman"/>
          <w:bCs/>
          <w:sz w:val="28"/>
          <w:szCs w:val="28"/>
          <w:lang w:val="ru-RU"/>
        </w:rPr>
        <w:t>Перечень главных администраторов доходов бюджета</w:t>
      </w:r>
    </w:p>
    <w:p w:rsidR="004D08E7" w:rsidRPr="008A197D" w:rsidRDefault="004D08E7" w:rsidP="008A197D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A197D">
        <w:rPr>
          <w:rFonts w:ascii="Times New Roman" w:hAnsi="Times New Roman"/>
          <w:bCs/>
          <w:sz w:val="28"/>
          <w:szCs w:val="28"/>
          <w:lang w:val="ru-RU"/>
        </w:rPr>
        <w:t>Гвазденского сельского поселения - органов местного самоуправления Гвазденского сельского поселения</w:t>
      </w:r>
    </w:p>
    <w:p w:rsidR="004D08E7" w:rsidRPr="004D08E7" w:rsidRDefault="008A197D" w:rsidP="008A197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4D08E7" w:rsidRPr="004D08E7">
        <w:rPr>
          <w:rFonts w:ascii="Times New Roman" w:hAnsi="Times New Roman"/>
          <w:sz w:val="28"/>
          <w:szCs w:val="28"/>
          <w:lang w:val="ru-RU"/>
        </w:rPr>
        <w:tab/>
      </w:r>
      <w:r w:rsidR="004D08E7" w:rsidRPr="004D08E7">
        <w:rPr>
          <w:rFonts w:ascii="Times New Roman" w:hAnsi="Times New Roman"/>
          <w:sz w:val="28"/>
          <w:szCs w:val="28"/>
          <w:lang w:val="ru-RU"/>
        </w:rPr>
        <w:tab/>
      </w:r>
      <w:r w:rsidR="004D08E7" w:rsidRPr="004D08E7">
        <w:rPr>
          <w:rFonts w:ascii="Times New Roman" w:hAnsi="Times New Roman"/>
          <w:sz w:val="28"/>
          <w:szCs w:val="28"/>
          <w:lang w:val="ru-RU"/>
        </w:rPr>
        <w:tab/>
      </w:r>
      <w:r w:rsidR="004D08E7" w:rsidRPr="004D08E7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</w:p>
    <w:tbl>
      <w:tblPr>
        <w:tblW w:w="1042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610"/>
        <w:gridCol w:w="3312"/>
        <w:gridCol w:w="4730"/>
        <w:gridCol w:w="773"/>
      </w:tblGrid>
      <w:tr w:rsidR="004D08E7" w:rsidTr="004D08E7">
        <w:trPr>
          <w:gridAfter w:val="1"/>
          <w:wAfter w:w="773" w:type="dxa"/>
          <w:trHeight w:val="450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главного</w:t>
            </w:r>
          </w:p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администратора  доходов</w:t>
            </w:r>
          </w:p>
        </w:tc>
      </w:tr>
      <w:tr w:rsidR="004D08E7" w:rsidTr="004D08E7">
        <w:trPr>
          <w:gridAfter w:val="1"/>
          <w:wAfter w:w="773" w:type="dxa"/>
          <w:trHeight w:val="795"/>
        </w:trPr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главного администратора доходов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доходов бюджета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snapToGrid w:val="0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 Гвазденского сельского поселения Бутурлиновского муниципального района Воронежской области</w:t>
            </w:r>
          </w:p>
        </w:tc>
      </w:tr>
      <w:tr w:rsidR="004D08E7" w:rsidRPr="00C90064" w:rsidTr="004D08E7">
        <w:trPr>
          <w:gridAfter w:val="1"/>
          <w:wAfter w:w="773" w:type="dxa"/>
          <w:trHeight w:val="2423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200" w:line="276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1 08 04020 01 1000 110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 за совершение нотариальных действий должностными лицами  органов  местного самоуправления, уполномоченными  в соответствии  с законодательными  актами Российской  Федерации  на совершение нотариальных действий</w:t>
            </w:r>
          </w:p>
        </w:tc>
      </w:tr>
      <w:tr w:rsidR="004D08E7" w:rsidRPr="00C90064" w:rsidTr="004D08E7">
        <w:trPr>
          <w:gridAfter w:val="1"/>
          <w:wAfter w:w="773" w:type="dxa"/>
          <w:trHeight w:val="1157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200" w:line="276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1 08 04020 01 2000 110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8E7" w:rsidRPr="004D08E7" w:rsidRDefault="004D08E7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 за совершение нотариальных действий должностными лицами  органов  местного самоуправления, уполномоченными  в соответствии  с законодательными  актами Российской  Федерации  на совершение нотариальных действий</w:t>
            </w:r>
          </w:p>
        </w:tc>
      </w:tr>
      <w:tr w:rsidR="004D08E7" w:rsidRPr="00C90064" w:rsidTr="004D08E7">
        <w:trPr>
          <w:gridAfter w:val="1"/>
          <w:wAfter w:w="773" w:type="dxa"/>
          <w:trHeight w:val="115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200" w:line="276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1 08 04020 01 3000 110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Государственная пошлина  за совершение нотариальных действий должностными лицами  органов  </w:t>
            </w: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местного самоуправления, уполномоченными  в соответствии  с законодательными  актами Российской  Федерации  на совершение нотариальных действий</w:t>
            </w:r>
          </w:p>
        </w:tc>
      </w:tr>
      <w:tr w:rsidR="004D08E7" w:rsidRPr="00C90064" w:rsidTr="004D08E7">
        <w:trPr>
          <w:gridAfter w:val="1"/>
          <w:wAfter w:w="773" w:type="dxa"/>
          <w:trHeight w:val="115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200" w:line="276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1 08 04020 01 4000 110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 за совершение нотариальных действий должностными лицами  органов  местного самоуправления, уполномоченными  в соответствии  с законодательными  актами Российской  Федерации  на совершение нотариальных действий</w:t>
            </w:r>
          </w:p>
        </w:tc>
      </w:tr>
      <w:tr w:rsidR="004D08E7" w:rsidRPr="00C90064" w:rsidTr="004D08E7">
        <w:trPr>
          <w:gridAfter w:val="1"/>
          <w:wAfter w:w="773" w:type="dxa"/>
          <w:trHeight w:val="1157"/>
        </w:trPr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1 08 07175 01 1000 110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1157"/>
        </w:trPr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1 08 07175 01 4000 110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655"/>
        </w:trPr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1 09 07000 00 0000 110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Прочие налоги и сборы (по отмененным местным налогам и сборам)</w:t>
            </w:r>
          </w:p>
        </w:tc>
      </w:tr>
      <w:tr w:rsidR="004D08E7" w:rsidRPr="00C90064" w:rsidTr="004D08E7">
        <w:trPr>
          <w:gridAfter w:val="1"/>
          <w:wAfter w:w="773" w:type="dxa"/>
          <w:trHeight w:val="99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1 11 02033 10 0000 120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сельских 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115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D08E7" w:rsidRPr="00C90064" w:rsidTr="004D08E7">
        <w:trPr>
          <w:gridAfter w:val="1"/>
          <w:wAfter w:w="773" w:type="dxa"/>
          <w:trHeight w:val="115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1 11 05027 10 0000 120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115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D08E7" w:rsidRPr="00C90064" w:rsidTr="004D08E7">
        <w:trPr>
          <w:gridAfter w:val="1"/>
          <w:wAfter w:w="773" w:type="dxa"/>
          <w:trHeight w:val="1238"/>
        </w:trPr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1 11 05075 10 0000 120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D08E7" w:rsidRPr="00C90064" w:rsidTr="004D08E7">
        <w:trPr>
          <w:gridAfter w:val="1"/>
          <w:wAfter w:w="773" w:type="dxa"/>
          <w:trHeight w:val="100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1 11 07015 10 0000 120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4D08E7" w:rsidRPr="00C90064" w:rsidTr="004D08E7">
        <w:trPr>
          <w:gridAfter w:val="1"/>
          <w:wAfter w:w="773" w:type="dxa"/>
          <w:trHeight w:val="100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1 11 08050 10 0000 120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</w:t>
            </w: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D08E7" w:rsidRPr="00C90064" w:rsidTr="004D08E7">
        <w:trPr>
          <w:gridAfter w:val="1"/>
          <w:wAfter w:w="773" w:type="dxa"/>
          <w:trHeight w:val="1006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1 11 09035 10 0000 120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1006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1 13 01540 10 0000 130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1006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1006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505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8E7" w:rsidRP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87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1 14 02052 10 0000 410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D08E7" w:rsidRPr="00C90064" w:rsidTr="004D08E7">
        <w:trPr>
          <w:gridAfter w:val="1"/>
          <w:wAfter w:w="773" w:type="dxa"/>
          <w:trHeight w:val="871"/>
        </w:trPr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1 14 02053 10 0000 410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</w:t>
            </w: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08E7" w:rsidRPr="00C90064" w:rsidTr="004D08E7">
        <w:trPr>
          <w:gridAfter w:val="1"/>
          <w:wAfter w:w="773" w:type="dxa"/>
          <w:trHeight w:val="87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1 14 02058 10 0000 410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4D08E7" w:rsidRPr="00C90064" w:rsidTr="004D08E7">
        <w:trPr>
          <w:gridAfter w:val="1"/>
          <w:wAfter w:w="773" w:type="dxa"/>
          <w:trHeight w:val="87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1 14 02052 10 0000 440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D08E7" w:rsidRPr="00C90064" w:rsidTr="004D08E7">
        <w:trPr>
          <w:gridAfter w:val="1"/>
          <w:wAfter w:w="773" w:type="dxa"/>
          <w:trHeight w:val="871"/>
        </w:trPr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1 14 02053 10 0000 440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ind w:left="310" w:hanging="8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</w:t>
            </w: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бюджетных и автономных учреждений</w:t>
            </w:r>
            <w:r w:rsidRPr="004D08E7">
              <w:rPr>
                <w:rFonts w:ascii="Times New Roman" w:hAnsi="Times New Roman"/>
                <w:b/>
                <w:szCs w:val="28"/>
                <w:lang w:val="ru-RU"/>
              </w:rPr>
              <w:t>)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ind w:left="310" w:hanging="8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ind w:left="310" w:hanging="8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1 16 23051 10 0000 140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ind w:left="310" w:hanging="8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4D08E7" w:rsidTr="004D08E7">
        <w:trPr>
          <w:trHeight w:val="630"/>
        </w:trPr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ind w:left="310" w:hanging="8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73" w:type="dxa"/>
            <w:vAlign w:val="center"/>
            <w:hideMark/>
          </w:tcPr>
          <w:p w:rsid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1 16 37040 10 0000 140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8E7" w:rsidRP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1 16 46000 10 0000 140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ind w:left="310" w:hanging="8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сельских 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1 17 02020 10 0000 180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1 17 14030 10 0000 180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зачисляемые в бюджеты сельских 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1 18 05000 10 0000 180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1 18 05200 10 0000 151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8E7" w:rsidRDefault="004D08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2 02 01001 10 0000 151</w:t>
            </w:r>
          </w:p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2 02 01003 10 0000 151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D08E7" w:rsidRPr="00C90064" w:rsidTr="004D08E7">
        <w:trPr>
          <w:gridAfter w:val="1"/>
          <w:wAfter w:w="773" w:type="dxa"/>
          <w:trHeight w:val="27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2 02 01999 10 0000 151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27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2 02 02077 10 0000 151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2 02 02102 10 0000 151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2 02 02150 10 0000 151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2 02 02999 10 0000 151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 w:rsidP="004D08E7">
            <w:pPr>
              <w:pStyle w:val="9"/>
              <w:keepNext/>
              <w:widowControl w:val="0"/>
              <w:numPr>
                <w:ilvl w:val="8"/>
                <w:numId w:val="4"/>
              </w:numPr>
              <w:autoSpaceDE w:val="0"/>
              <w:snapToGrid w:val="0"/>
              <w:spacing w:before="0" w:after="0"/>
              <w:ind w:left="-108" w:right="-5" w:firstLine="0"/>
              <w:jc w:val="both"/>
              <w:rPr>
                <w:szCs w:val="28"/>
                <w:lang w:val="ru-RU"/>
              </w:rPr>
            </w:pPr>
            <w:r w:rsidRPr="004D08E7">
              <w:rPr>
                <w:b/>
                <w:szCs w:val="28"/>
                <w:lang w:val="ru-RU"/>
              </w:rPr>
              <w:t>Прочие субсидии бюджетам сельских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2 02 03015 10 0000 151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2 02 03999 10 0000 151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Прочие субвенции бюджетам сельских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pStyle w:val="13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2 02 04012 10 0000 151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2 02 04014 10 0000 151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2 02 04025 10 0000 151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2 02 04999 10 0000 151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2 07 05000 10 0000 180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4D08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сельских</w:t>
            </w: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2 07 05010 10 0000 180</w:t>
            </w: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D08E7" w:rsidRPr="00C90064" w:rsidTr="004D08E7">
        <w:trPr>
          <w:gridAfter w:val="1"/>
          <w:wAfter w:w="773" w:type="dxa"/>
          <w:trHeight w:val="42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2 07 05020 10 0000 180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81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2 07 05030 10 0000 180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2 08 05000 10 0000 180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2 18 05000 10 0000 151</w:t>
            </w:r>
          </w:p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сельских поселений от возврата</w:t>
            </w:r>
            <w:r w:rsidRPr="004D08E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2 18 05010 10 0000 151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08E7" w:rsidRPr="00C90064" w:rsidTr="004D08E7">
        <w:trPr>
          <w:gridAfter w:val="1"/>
          <w:wAfter w:w="773" w:type="dxa"/>
          <w:trHeight w:val="63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2 19 05000 10 0000 151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</w:p>
    <w:p w:rsidR="004D08E7" w:rsidRPr="004D08E7" w:rsidRDefault="004D08E7" w:rsidP="004D08E7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D08E7" w:rsidRPr="004D08E7" w:rsidRDefault="004D08E7" w:rsidP="004D08E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sz w:val="28"/>
          <w:szCs w:val="28"/>
          <w:lang w:val="ru-RU"/>
        </w:rPr>
        <w:t>Глава    Гвазденского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D08E7" w:rsidRPr="004D08E7" w:rsidRDefault="004D08E7" w:rsidP="004D08E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сельского  поселения                                                      В.И.Солодухина</w:t>
      </w:r>
    </w:p>
    <w:p w:rsidR="004D08E7" w:rsidRPr="004D08E7" w:rsidRDefault="004D08E7" w:rsidP="004D08E7">
      <w:pPr>
        <w:pStyle w:val="ConsNonformat"/>
        <w:widowControl/>
        <w:jc w:val="both"/>
        <w:rPr>
          <w:rFonts w:ascii="Times New Roman" w:hAnsi="Times New Roman" w:cs="Times New Roman"/>
          <w:lang w:val="ru-RU"/>
        </w:rPr>
      </w:pPr>
    </w:p>
    <w:p w:rsidR="004D08E7" w:rsidRDefault="004D08E7" w:rsidP="004D08E7">
      <w:pPr>
        <w:pStyle w:val="ConsNonformat"/>
        <w:widowControl/>
        <w:jc w:val="both"/>
        <w:rPr>
          <w:rFonts w:ascii="Times New Roman" w:hAnsi="Times New Roman" w:cs="Times New Roman"/>
          <w:lang w:val="ru-RU"/>
        </w:rPr>
      </w:pPr>
    </w:p>
    <w:p w:rsidR="008A197D" w:rsidRDefault="008A197D" w:rsidP="004D08E7">
      <w:pPr>
        <w:pStyle w:val="ConsNonformat"/>
        <w:widowControl/>
        <w:jc w:val="both"/>
        <w:rPr>
          <w:rFonts w:ascii="Times New Roman" w:hAnsi="Times New Roman" w:cs="Times New Roman"/>
          <w:lang w:val="ru-RU"/>
        </w:rPr>
      </w:pPr>
    </w:p>
    <w:p w:rsidR="008A197D" w:rsidRDefault="008A197D" w:rsidP="004D08E7">
      <w:pPr>
        <w:pStyle w:val="ConsNonformat"/>
        <w:widowControl/>
        <w:jc w:val="both"/>
        <w:rPr>
          <w:rFonts w:ascii="Times New Roman" w:hAnsi="Times New Roman" w:cs="Times New Roman"/>
          <w:lang w:val="ru-RU"/>
        </w:rPr>
      </w:pPr>
    </w:p>
    <w:p w:rsidR="008A197D" w:rsidRDefault="008A197D" w:rsidP="004D08E7">
      <w:pPr>
        <w:pStyle w:val="ConsNonformat"/>
        <w:widowControl/>
        <w:jc w:val="both"/>
        <w:rPr>
          <w:rFonts w:ascii="Times New Roman" w:hAnsi="Times New Roman" w:cs="Times New Roman"/>
          <w:lang w:val="ru-RU"/>
        </w:rPr>
      </w:pPr>
    </w:p>
    <w:p w:rsidR="008A197D" w:rsidRDefault="008A197D" w:rsidP="004D08E7">
      <w:pPr>
        <w:pStyle w:val="ConsNonformat"/>
        <w:widowControl/>
        <w:jc w:val="both"/>
        <w:rPr>
          <w:rFonts w:ascii="Times New Roman" w:hAnsi="Times New Roman" w:cs="Times New Roman"/>
          <w:lang w:val="ru-RU"/>
        </w:rPr>
      </w:pPr>
    </w:p>
    <w:p w:rsidR="008A197D" w:rsidRPr="004D08E7" w:rsidRDefault="008A197D" w:rsidP="004D08E7">
      <w:pPr>
        <w:pStyle w:val="ConsNonformat"/>
        <w:widowControl/>
        <w:jc w:val="both"/>
        <w:rPr>
          <w:rFonts w:ascii="Times New Roman" w:hAnsi="Times New Roman" w:cs="Times New Roman"/>
          <w:lang w:val="ru-RU"/>
        </w:rPr>
      </w:pPr>
    </w:p>
    <w:p w:rsidR="004D08E7" w:rsidRPr="004D08E7" w:rsidRDefault="004D08E7" w:rsidP="004D08E7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313F2B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4D08E7">
        <w:rPr>
          <w:rFonts w:ascii="Times New Roman" w:hAnsi="Times New Roman"/>
          <w:sz w:val="28"/>
          <w:szCs w:val="28"/>
          <w:lang w:val="ru-RU"/>
        </w:rPr>
        <w:t>Приложение</w:t>
      </w:r>
      <w:r w:rsidR="00313F2B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4D08E7">
        <w:rPr>
          <w:rFonts w:ascii="Times New Roman" w:hAnsi="Times New Roman"/>
          <w:sz w:val="28"/>
          <w:szCs w:val="28"/>
          <w:lang w:val="ru-RU"/>
        </w:rPr>
        <w:t xml:space="preserve"> 7</w:t>
      </w:r>
    </w:p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к решению Совета народных депутатов</w:t>
      </w:r>
    </w:p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Гвазденского    сельского      поселения </w:t>
      </w:r>
    </w:p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от      </w:t>
      </w:r>
      <w:r w:rsidR="00313F2B">
        <w:rPr>
          <w:rFonts w:ascii="Times New Roman" w:hAnsi="Times New Roman"/>
          <w:sz w:val="28"/>
          <w:szCs w:val="28"/>
          <w:lang w:val="ru-RU"/>
        </w:rPr>
        <w:t xml:space="preserve">11июля 2017 </w:t>
      </w:r>
      <w:r w:rsidRPr="004D08E7">
        <w:rPr>
          <w:rFonts w:ascii="Times New Roman" w:hAnsi="Times New Roman"/>
          <w:sz w:val="28"/>
          <w:szCs w:val="28"/>
          <w:lang w:val="ru-RU"/>
        </w:rPr>
        <w:t xml:space="preserve">   года   №  </w:t>
      </w:r>
      <w:r w:rsidR="00313F2B">
        <w:rPr>
          <w:rFonts w:ascii="Times New Roman" w:hAnsi="Times New Roman"/>
          <w:sz w:val="28"/>
          <w:szCs w:val="28"/>
          <w:lang w:val="ru-RU"/>
        </w:rPr>
        <w:t>9</w:t>
      </w:r>
    </w:p>
    <w:p w:rsidR="004D08E7" w:rsidRPr="004D08E7" w:rsidRDefault="004D08E7" w:rsidP="004D08E7">
      <w:pPr>
        <w:rPr>
          <w:rFonts w:ascii="Times New Roman" w:hAnsi="Times New Roman"/>
          <w:sz w:val="22"/>
          <w:szCs w:val="22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08E7">
        <w:rPr>
          <w:rFonts w:ascii="Times New Roman" w:hAnsi="Times New Roman"/>
          <w:b/>
          <w:bCs/>
          <w:sz w:val="28"/>
          <w:szCs w:val="28"/>
          <w:lang w:val="ru-RU"/>
        </w:rPr>
        <w:t>Перечень главных администраторов источников внутреннего финансирования дефицита бюджета Гвазденского сельского  поселения-органов местного самоуправления Гвазденского сельского  поселения</w:t>
      </w:r>
    </w:p>
    <w:p w:rsidR="004D08E7" w:rsidRPr="004D08E7" w:rsidRDefault="004D08E7" w:rsidP="004D08E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tbl>
      <w:tblPr>
        <w:tblW w:w="9585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1817"/>
        <w:gridCol w:w="3242"/>
        <w:gridCol w:w="286"/>
        <w:gridCol w:w="4240"/>
      </w:tblGrid>
      <w:tr w:rsidR="004D08E7" w:rsidTr="004D08E7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Pr="004D08E7" w:rsidRDefault="004D08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Код  </w:t>
            </w:r>
          </w:p>
          <w:p w:rsidR="004D08E7" w:rsidRP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главного администратора  источников внутреннего финансирования дефицита бюджета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Код группы, подгруппы, статьи и вида источников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4D08E7" w:rsidRPr="00C90064" w:rsidTr="004D08E7">
        <w:trPr>
          <w:trHeight w:val="864"/>
        </w:trPr>
        <w:tc>
          <w:tcPr>
            <w:tcW w:w="9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 Гвазденского сельского поселения Бутурлиновского муниципального района  Воронежской области</w:t>
            </w:r>
          </w:p>
        </w:tc>
      </w:tr>
      <w:tr w:rsidR="004D08E7" w:rsidRPr="00C90064" w:rsidTr="004D08E7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01 02 00 00 10 0000 710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lang w:val="ru-RU"/>
              </w:rPr>
              <w:t>Получение кредитов от кредитных организаций  бюджетами  поселений в валюте Российской Федерации</w:t>
            </w:r>
          </w:p>
        </w:tc>
      </w:tr>
      <w:tr w:rsidR="004D08E7" w:rsidRPr="00C90064" w:rsidTr="004D08E7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01 02 00 00 10 0000 810</w:t>
            </w:r>
          </w:p>
        </w:tc>
        <w:tc>
          <w:tcPr>
            <w:tcW w:w="4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lang w:val="ru-RU"/>
              </w:rPr>
              <w:t>Погашение бюджетами  поселений кредитов от кредитных организаций в валюте Российской Федерации</w:t>
            </w:r>
          </w:p>
        </w:tc>
      </w:tr>
      <w:tr w:rsidR="004D08E7" w:rsidRPr="00C90064" w:rsidTr="004D08E7">
        <w:trPr>
          <w:trHeight w:val="5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01 03 00 00 10 0000 710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pStyle w:val="210"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Получение кредитов от других бюджетов бюджетной системы Российской Федерации  бюджетами  поселений в валюте Российской Федерации</w:t>
            </w:r>
          </w:p>
        </w:tc>
      </w:tr>
      <w:tr w:rsidR="004D08E7" w:rsidRPr="00C90064" w:rsidTr="004D08E7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01 03 00 00 10 0000 810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pStyle w:val="210"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Погашение  бюджетами  поселений  кредитов</w:t>
            </w:r>
            <w:r>
              <w:t xml:space="preserve"> </w:t>
            </w:r>
            <w:r>
              <w:rPr>
                <w:b w:val="0"/>
              </w:rPr>
              <w:t>от других бюджетов бюджетной системы Российской Федерации в валюте Российской Федерации</w:t>
            </w:r>
          </w:p>
          <w:p w:rsidR="004D08E7" w:rsidRDefault="004D08E7">
            <w:pPr>
              <w:pStyle w:val="210"/>
              <w:jc w:val="both"/>
              <w:rPr>
                <w:b w:val="0"/>
              </w:rPr>
            </w:pPr>
          </w:p>
        </w:tc>
      </w:tr>
      <w:tr w:rsidR="004D08E7" w:rsidRPr="00C90064" w:rsidTr="004D08E7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8E7" w:rsidRDefault="004D08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 бюджетов  поселений</w:t>
            </w:r>
          </w:p>
        </w:tc>
      </w:tr>
      <w:tr w:rsidR="004D08E7" w:rsidRPr="00C90064" w:rsidTr="004D08E7">
        <w:trPr>
          <w:trHeight w:val="63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01 05 02 01 10 0000 610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 бюджетов  поселений</w:t>
            </w:r>
          </w:p>
        </w:tc>
      </w:tr>
    </w:tbl>
    <w:p w:rsidR="004D08E7" w:rsidRPr="004D08E7" w:rsidRDefault="004D08E7" w:rsidP="004D08E7">
      <w:pPr>
        <w:rPr>
          <w:rFonts w:ascii="Times New Roman" w:hAnsi="Times New Roman"/>
          <w:sz w:val="22"/>
          <w:szCs w:val="22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D08E7" w:rsidRPr="004D08E7" w:rsidRDefault="004D08E7" w:rsidP="004D08E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sz w:val="28"/>
          <w:szCs w:val="28"/>
          <w:lang w:val="ru-RU"/>
        </w:rPr>
        <w:t>Глава    Гвазденского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D08E7" w:rsidRPr="004D08E7" w:rsidRDefault="004D08E7" w:rsidP="004D08E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сельского  поселения                                                     В.И.Солодухина </w:t>
      </w:r>
    </w:p>
    <w:p w:rsidR="004D08E7" w:rsidRPr="004D08E7" w:rsidRDefault="004D08E7" w:rsidP="004D08E7">
      <w:pPr>
        <w:pStyle w:val="ConsNonformat"/>
        <w:widowControl/>
        <w:jc w:val="both"/>
        <w:rPr>
          <w:rFonts w:ascii="Times New Roman" w:hAnsi="Times New Roman" w:cs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Default="004D08E7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Default="008A197D" w:rsidP="004D08E7">
      <w:pPr>
        <w:rPr>
          <w:rFonts w:ascii="Times New Roman" w:hAnsi="Times New Roman"/>
          <w:lang w:val="ru-RU"/>
        </w:rPr>
      </w:pPr>
    </w:p>
    <w:p w:rsidR="008A197D" w:rsidRPr="004D08E7" w:rsidRDefault="008A197D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tbl>
      <w:tblPr>
        <w:tblW w:w="10408" w:type="dxa"/>
        <w:tblInd w:w="-459" w:type="dxa"/>
        <w:tblLook w:val="00A0" w:firstRow="1" w:lastRow="0" w:firstColumn="1" w:lastColumn="0" w:noHBand="0" w:noVBand="0"/>
      </w:tblPr>
      <w:tblGrid>
        <w:gridCol w:w="3779"/>
        <w:gridCol w:w="740"/>
        <w:gridCol w:w="315"/>
        <w:gridCol w:w="150"/>
        <w:gridCol w:w="676"/>
        <w:gridCol w:w="22"/>
        <w:gridCol w:w="272"/>
        <w:gridCol w:w="788"/>
        <w:gridCol w:w="572"/>
        <w:gridCol w:w="1236"/>
        <w:gridCol w:w="576"/>
        <w:gridCol w:w="1116"/>
        <w:gridCol w:w="166"/>
      </w:tblGrid>
      <w:tr w:rsidR="004D08E7" w:rsidRPr="00313F2B" w:rsidTr="00313F2B">
        <w:trPr>
          <w:trHeight w:val="300"/>
        </w:trPr>
        <w:tc>
          <w:tcPr>
            <w:tcW w:w="3779" w:type="dxa"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" w:type="dxa"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5" w:type="dxa"/>
            <w:gridSpan w:val="2"/>
            <w:noWrap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6" w:type="dxa"/>
            <w:noWrap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54" w:type="dxa"/>
            <w:gridSpan w:val="6"/>
            <w:vMerge w:val="restart"/>
            <w:noWrap/>
            <w:vAlign w:val="center"/>
            <w:hideMark/>
          </w:tcPr>
          <w:p w:rsidR="00313F2B" w:rsidRDefault="004D08E7" w:rsidP="00313F2B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3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Приложение</w:t>
            </w:r>
            <w:r w:rsidR="00313F2B" w:rsidRPr="00313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</w:t>
            </w:r>
            <w:r w:rsidRPr="00313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</w:t>
            </w:r>
          </w:p>
          <w:p w:rsidR="004D08E7" w:rsidRPr="00313F2B" w:rsidRDefault="004D08E7" w:rsidP="00A0439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3F2B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 народных депутатов Гвазденского    сельского       поселения</w:t>
            </w:r>
          </w:p>
          <w:p w:rsidR="004D08E7" w:rsidRPr="00313F2B" w:rsidRDefault="004D08E7" w:rsidP="00313F2B">
            <w:pPr>
              <w:jc w:val="center"/>
              <w:rPr>
                <w:rFonts w:ascii="Times New Roman" w:hAnsi="Times New Roman"/>
                <w:lang w:val="ru-RU"/>
              </w:rPr>
            </w:pPr>
            <w:r w:rsidRPr="00313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  </w:t>
            </w:r>
            <w:r w:rsidR="00313F2B" w:rsidRPr="00313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11июля 2017  </w:t>
            </w:r>
            <w:r w:rsidRPr="00313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 № </w:t>
            </w:r>
            <w:r w:rsidR="00313F2B" w:rsidRPr="00313F2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13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D08E7" w:rsidRPr="00313F2B" w:rsidTr="00313F2B">
        <w:trPr>
          <w:trHeight w:val="300"/>
        </w:trPr>
        <w:tc>
          <w:tcPr>
            <w:tcW w:w="3779" w:type="dxa"/>
            <w:vAlign w:val="center"/>
          </w:tcPr>
          <w:p w:rsidR="004D08E7" w:rsidRPr="00313F2B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" w:type="dxa"/>
            <w:vAlign w:val="center"/>
          </w:tcPr>
          <w:p w:rsidR="004D08E7" w:rsidRPr="00313F2B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5" w:type="dxa"/>
            <w:gridSpan w:val="5"/>
            <w:noWrap/>
            <w:vAlign w:val="center"/>
          </w:tcPr>
          <w:p w:rsidR="004D08E7" w:rsidRPr="00313F2B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54" w:type="dxa"/>
            <w:gridSpan w:val="6"/>
            <w:vMerge/>
            <w:vAlign w:val="center"/>
            <w:hideMark/>
          </w:tcPr>
          <w:p w:rsidR="004D08E7" w:rsidRPr="00313F2B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313F2B" w:rsidTr="00313F2B">
        <w:trPr>
          <w:trHeight w:val="300"/>
        </w:trPr>
        <w:tc>
          <w:tcPr>
            <w:tcW w:w="3779" w:type="dxa"/>
            <w:vAlign w:val="center"/>
          </w:tcPr>
          <w:p w:rsidR="004D08E7" w:rsidRPr="00313F2B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" w:type="dxa"/>
            <w:vAlign w:val="center"/>
          </w:tcPr>
          <w:p w:rsidR="004D08E7" w:rsidRPr="00313F2B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5" w:type="dxa"/>
            <w:gridSpan w:val="5"/>
            <w:noWrap/>
            <w:vAlign w:val="center"/>
          </w:tcPr>
          <w:p w:rsidR="004D08E7" w:rsidRPr="00313F2B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54" w:type="dxa"/>
            <w:gridSpan w:val="6"/>
            <w:vMerge/>
            <w:vAlign w:val="center"/>
            <w:hideMark/>
          </w:tcPr>
          <w:p w:rsidR="004D08E7" w:rsidRPr="00313F2B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313F2B" w:rsidTr="00313F2B">
        <w:trPr>
          <w:trHeight w:val="315"/>
        </w:trPr>
        <w:tc>
          <w:tcPr>
            <w:tcW w:w="3779" w:type="dxa"/>
            <w:vAlign w:val="center"/>
          </w:tcPr>
          <w:p w:rsidR="004D08E7" w:rsidRPr="00313F2B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" w:type="dxa"/>
            <w:vAlign w:val="center"/>
          </w:tcPr>
          <w:p w:rsidR="004D08E7" w:rsidRPr="00313F2B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5" w:type="dxa"/>
            <w:gridSpan w:val="5"/>
            <w:noWrap/>
            <w:vAlign w:val="center"/>
          </w:tcPr>
          <w:p w:rsidR="004D08E7" w:rsidRPr="00313F2B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54" w:type="dxa"/>
            <w:gridSpan w:val="6"/>
            <w:vMerge/>
            <w:vAlign w:val="center"/>
            <w:hideMark/>
          </w:tcPr>
          <w:p w:rsidR="004D08E7" w:rsidRPr="00313F2B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313F2B">
        <w:trPr>
          <w:trHeight w:val="570"/>
        </w:trPr>
        <w:tc>
          <w:tcPr>
            <w:tcW w:w="10408" w:type="dxa"/>
            <w:gridSpan w:val="13"/>
            <w:noWrap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>Ведомственная структура расходов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бюджета Гвазденского сельского поселения на  2017  год 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D08E7" w:rsidTr="00313F2B">
        <w:trPr>
          <w:gridAfter w:val="1"/>
          <w:wAfter w:w="166" w:type="dxa"/>
          <w:trHeight w:val="930"/>
        </w:trPr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ГРБС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(тыс. рублей)</w:t>
            </w:r>
          </w:p>
        </w:tc>
      </w:tr>
      <w:tr w:rsidR="004D08E7" w:rsidTr="00313F2B">
        <w:trPr>
          <w:gridAfter w:val="1"/>
          <w:wAfter w:w="166" w:type="dxa"/>
          <w:trHeight w:val="300"/>
        </w:trPr>
        <w:tc>
          <w:tcPr>
            <w:tcW w:w="48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4D08E7" w:rsidTr="00313F2B">
        <w:trPr>
          <w:gridAfter w:val="1"/>
          <w:wAfter w:w="166" w:type="dxa"/>
          <w:trHeight w:val="285"/>
        </w:trPr>
        <w:tc>
          <w:tcPr>
            <w:tcW w:w="4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5013,67</w:t>
            </w:r>
          </w:p>
        </w:tc>
      </w:tr>
      <w:tr w:rsidR="004D08E7" w:rsidTr="00313F2B">
        <w:trPr>
          <w:gridAfter w:val="1"/>
          <w:wAfter w:w="166" w:type="dxa"/>
          <w:trHeight w:val="157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>Администрация Гвазденского сельского  поселения Бутурлиновского муниципального района Воронежской области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5013,67</w:t>
            </w:r>
          </w:p>
        </w:tc>
      </w:tr>
      <w:tr w:rsidR="004D08E7" w:rsidTr="00313F2B">
        <w:trPr>
          <w:gridAfter w:val="1"/>
          <w:wAfter w:w="166" w:type="dxa"/>
          <w:trHeight w:val="315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2150,97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644,0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4D08E7">
              <w:rPr>
                <w:rFonts w:ascii="Times New Roman" w:hAnsi="Times New Roman"/>
                <w:b/>
                <w:i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 «</w:t>
            </w:r>
            <w:r w:rsidRPr="004D08E7">
              <w:rPr>
                <w:rFonts w:ascii="Courier New" w:hAnsi="Courier New" w:cs="Courier New"/>
                <w:b/>
                <w:i/>
                <w:lang w:val="ru-RU"/>
              </w:rPr>
              <w:t>Развитие органов местного самоуправления и эффективное управление финансами Гвазденского сельского поселения</w:t>
            </w:r>
            <w:r w:rsidRPr="004D08E7">
              <w:rPr>
                <w:rFonts w:ascii="Times New Roman" w:hAnsi="Times New Roman"/>
                <w:b/>
                <w:i/>
                <w:lang w:val="ru-RU"/>
              </w:rPr>
              <w:t>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 </w:t>
            </w:r>
            <w:r>
              <w:rPr>
                <w:rFonts w:ascii="Times New Roman" w:hAnsi="Times New Roman"/>
                <w:b/>
                <w:i/>
              </w:rPr>
              <w:t>644,0</w:t>
            </w:r>
          </w:p>
        </w:tc>
      </w:tr>
      <w:tr w:rsidR="004D08E7" w:rsidTr="00313F2B">
        <w:trPr>
          <w:gridAfter w:val="1"/>
          <w:wAfter w:w="166" w:type="dxa"/>
          <w:trHeight w:val="521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spacing w:before="100" w:beforeAutospacing="1"/>
              <w:rPr>
                <w:rFonts w:ascii="Courier New" w:hAnsi="Courier New" w:cs="Courier New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iCs/>
                <w:color w:val="000000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</w:rPr>
              <w:t>644,0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"Финансовое обеспечение деятельности главы Гвазденского сельского поселения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644,0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Расходы на обеспечение функций главы  поселения 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85 3 01 92020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1 316,77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функций органов местного самоуправления (Закупка товаров, работ и услуг для муниципальных нужд)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565,8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на обеспечение функций органов местного самоуправления (Иные 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lastRenderedPageBreak/>
              <w:t>бюджетные ассигнования)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1,97</w:t>
            </w:r>
          </w:p>
        </w:tc>
      </w:tr>
      <w:tr w:rsidR="004D08E7" w:rsidTr="00313F2B">
        <w:trPr>
          <w:gridAfter w:val="1"/>
          <w:wAfter w:w="166" w:type="dxa"/>
          <w:trHeight w:val="521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Подпрограмма «Управление муниципальными  финансами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140,2</w:t>
            </w:r>
          </w:p>
        </w:tc>
      </w:tr>
      <w:tr w:rsidR="004D08E7" w:rsidTr="00313F2B">
        <w:trPr>
          <w:gridAfter w:val="1"/>
          <w:wAfter w:w="166" w:type="dxa"/>
          <w:trHeight w:val="489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8E7" w:rsidRDefault="004D08E7">
            <w:pPr>
              <w:pStyle w:val="western"/>
              <w:spacing w:after="238" w:line="102" w:lineRule="atLeast"/>
            </w:pPr>
            <w:r>
              <w:rPr>
                <w:sz w:val="22"/>
                <w:szCs w:val="22"/>
              </w:rPr>
              <w:t>Основное мероприятие «Финансовое обеспечение проведения выборов»</w:t>
            </w:r>
          </w:p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140,2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проведения выборов в Совет народных депутатов Гвазденского сельского поселения Бутурлиновского муниципального района Воронежской области (Закупка товаров, работ и услуг для муниципальных нужд)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85 1 01 90110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140,2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«Резервный фонд администрации Гвазденского сельского поселения»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50,0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85 1 02 20570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68,3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68,3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b/>
                <w:i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 «</w:t>
            </w:r>
            <w:r w:rsidRPr="004D08E7">
              <w:rPr>
                <w:rFonts w:ascii="Courier New" w:hAnsi="Courier New" w:cs="Courier New"/>
                <w:b/>
                <w:i/>
                <w:lang w:val="ru-RU"/>
              </w:rPr>
              <w:t>Развитие органов местного самоуправления и эффективное управление финансами Гвазденского сельского поселения</w:t>
            </w:r>
            <w:r w:rsidRPr="004D08E7">
              <w:rPr>
                <w:rFonts w:ascii="Times New Roman" w:hAnsi="Times New Roman"/>
                <w:b/>
                <w:i/>
                <w:lang w:val="ru-RU"/>
              </w:rPr>
              <w:t>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68,3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Подпрограмма «Организация первичного воинского учета на территории Гвазденского сельского поселения»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68,3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t>существление первичного воинского учета на территориях, где отсутствуют военные комиссариаты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68,3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Защита населения и территории от </w:t>
            </w:r>
            <w:r w:rsidRPr="004D08E7">
              <w:rPr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4D08E7">
              <w:rPr>
                <w:rFonts w:ascii="Times New Roman" w:hAnsi="Times New Roman"/>
                <w:b/>
                <w:i/>
                <w:lang w:val="ru-RU"/>
              </w:rPr>
              <w:lastRenderedPageBreak/>
              <w:t>Муниципальная программа Гвазденского сельского поселения Бутурлиновского муниципального района  Воронежской области «</w:t>
            </w:r>
            <w:r w:rsidRPr="004D08E7">
              <w:rPr>
                <w:rFonts w:ascii="Courier New" w:hAnsi="Courier New" w:cs="Courier New"/>
                <w:b/>
                <w:i/>
                <w:lang w:val="ru-RU"/>
              </w:rPr>
              <w:t>Социально-экономического развития Гвазденского сельского поселения</w:t>
            </w:r>
            <w:r w:rsidRPr="004D08E7">
              <w:rPr>
                <w:rFonts w:ascii="Times New Roman" w:hAnsi="Times New Roman"/>
                <w:b/>
                <w:i/>
                <w:lang w:val="ru-RU"/>
              </w:rPr>
              <w:t>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</w:p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Гвазденского сельского поселения»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03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t>Мероприятия в сфере защиты населения от чрезвычайных ситуаций и пожаров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snapToGrid w:val="0"/>
              <w:spacing w:after="200" w:line="276" w:lineRule="auto"/>
              <w:rPr>
                <w:rFonts w:ascii="Times New Roman" w:hAnsi="Times New Roman"/>
                <w:iCs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Подпрограмма «Развитие национальной экономики  Гвазденского сельского поселения»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«Мероприятия по градостоительной деятельности»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бюджета поселения 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84 4 01 98430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477,9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477,9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i/>
                <w:lang w:val="ru-RU"/>
              </w:rPr>
              <w:t>Муниципальная программа Гвазденского сельского поселения Бутурлиновского муниципального района  Воронежской области «</w:t>
            </w:r>
            <w:r w:rsidRPr="004D08E7">
              <w:rPr>
                <w:rFonts w:ascii="Courier New" w:hAnsi="Courier New" w:cs="Courier New"/>
                <w:b/>
                <w:bCs/>
                <w:i/>
                <w:lang w:val="ru-RU"/>
              </w:rPr>
              <w:t>Социально-экономического развития Гвазденского сельского поселения</w:t>
            </w:r>
            <w:r w:rsidRPr="004D08E7">
              <w:rPr>
                <w:rFonts w:ascii="Times New Roman" w:hAnsi="Times New Roman"/>
                <w:b/>
                <w:bCs/>
                <w:i/>
                <w:lang w:val="ru-RU"/>
              </w:rPr>
              <w:t>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7" w:rsidRDefault="004D08E7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7" w:rsidRDefault="004D08E7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477,9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Подпрограмма «Организация благоустройства в границах территории Гвазденского сельского поселения»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477,9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«Организация уличного освещения»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192,9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84 2 01 90010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192,9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«Озеленение сельского поселения»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lastRenderedPageBreak/>
              <w:t>Расходы на мероприятия по озеленению (Закупка товаров, работ и услуг для муниципальных нужд)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84 2 03 90030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«Организация и содержание мест захоронения 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84 2 04 90040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«Мероприятия по благоустройству сельского поселения »</w:t>
            </w:r>
          </w:p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Прочие мероприятия по благоустройству  (Закупка товаров, работ и услуг для муниципальных нужд)</w:t>
            </w:r>
          </w:p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84 2 05 90050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2036,0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2036,0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4D08E7">
              <w:rPr>
                <w:rFonts w:ascii="Times New Roman" w:hAnsi="Times New Roman"/>
                <w:b/>
                <w:i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 «</w:t>
            </w:r>
            <w:r w:rsidRPr="004D08E7">
              <w:rPr>
                <w:rFonts w:ascii="Courier New" w:hAnsi="Courier New" w:cs="Courier New"/>
                <w:b/>
                <w:i/>
                <w:color w:val="333333"/>
                <w:lang w:val="ru-RU"/>
              </w:rPr>
              <w:t>Развитие в сфере культуры в  Гвазденском сельском поселении</w:t>
            </w:r>
            <w:r w:rsidRPr="004D08E7">
              <w:rPr>
                <w:rFonts w:ascii="Times New Roman" w:hAnsi="Times New Roman"/>
                <w:b/>
                <w:i/>
                <w:lang w:val="ru-RU"/>
              </w:rPr>
              <w:t>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</w:p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</w:p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2036,0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Подпрограмма «Развитие в сфере культуры в  Гвазденском сельском поселении»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«Культурно – досуговая деятельность и развитие народного творчества»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271,5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211,5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i/>
                <w:lang w:val="ru-RU"/>
              </w:rPr>
              <w:t>Муниципальная программа Гвазденского сельского поселения Бутурлиновского муниципального района  Воронежской области «</w:t>
            </w:r>
            <w:r w:rsidRPr="004D08E7">
              <w:rPr>
                <w:rFonts w:ascii="Courier New" w:hAnsi="Courier New" w:cs="Courier New"/>
                <w:b/>
                <w:i/>
                <w:lang w:val="ru-RU"/>
              </w:rPr>
              <w:t>Социально-экономического развития Гвазденского сельского поселения</w:t>
            </w:r>
            <w:r w:rsidRPr="004D08E7">
              <w:rPr>
                <w:rFonts w:ascii="Times New Roman" w:hAnsi="Times New Roman"/>
                <w:b/>
                <w:i/>
                <w:lang w:val="ru-RU"/>
              </w:rPr>
              <w:t>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211,5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Подпрограмма «Социальная политика Гвазденского сельского поселения»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211,5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211,5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Доплаты к пенсиям муниципальных 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lastRenderedPageBreak/>
              <w:t>служащих  (Социальное обеспечение и иные выплаты населению)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84 3 01 </w:t>
            </w:r>
            <w:r>
              <w:rPr>
                <w:rFonts w:ascii="Times New Roman" w:hAnsi="Times New Roman"/>
              </w:rPr>
              <w:lastRenderedPageBreak/>
              <w:t>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211,5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4D08E7" w:rsidTr="00313F2B">
        <w:trPr>
          <w:gridAfter w:val="1"/>
          <w:wAfter w:w="166" w:type="dxa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84 3 02 90620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4D08E7" w:rsidTr="00313F2B">
        <w:trPr>
          <w:gridAfter w:val="1"/>
          <w:wAfter w:w="166" w:type="dxa"/>
          <w:trHeight w:val="420"/>
        </w:trPr>
        <w:tc>
          <w:tcPr>
            <w:tcW w:w="10242" w:type="dxa"/>
            <w:gridSpan w:val="12"/>
            <w:vAlign w:val="center"/>
          </w:tcPr>
          <w:p w:rsidR="004D08E7" w:rsidRDefault="004D08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E7" w:rsidRPr="00C90064" w:rsidTr="00313F2B">
        <w:trPr>
          <w:gridAfter w:val="1"/>
          <w:wAfter w:w="166" w:type="dxa"/>
          <w:trHeight w:val="516"/>
        </w:trPr>
        <w:tc>
          <w:tcPr>
            <w:tcW w:w="10242" w:type="dxa"/>
            <w:gridSpan w:val="12"/>
            <w:vMerge w:val="restart"/>
            <w:vAlign w:val="bottom"/>
            <w:hideMark/>
          </w:tcPr>
          <w:p w:rsidR="004D08E7" w:rsidRPr="004D08E7" w:rsidRDefault="004D08E7">
            <w:pPr>
              <w:spacing w:after="240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Глава    Гвазденского </w:t>
            </w:r>
            <w:r w:rsidRPr="004D08E7">
              <w:rPr>
                <w:rFonts w:ascii="Times New Roman" w:hAnsi="Times New Roman"/>
                <w:lang w:val="ru-RU"/>
              </w:rPr>
              <w:br/>
              <w:t>сельского  поселения                                                                     В.И.Солодухина</w:t>
            </w:r>
            <w:r w:rsidRPr="004D08E7">
              <w:rPr>
                <w:rFonts w:ascii="Times New Roman" w:hAnsi="Times New Roman"/>
                <w:lang w:val="ru-RU"/>
              </w:rPr>
              <w:br/>
            </w:r>
            <w:r w:rsidRPr="004D08E7">
              <w:rPr>
                <w:rFonts w:ascii="Times New Roman" w:hAnsi="Times New Roman"/>
                <w:lang w:val="ru-RU"/>
              </w:rPr>
              <w:br/>
            </w:r>
          </w:p>
        </w:tc>
      </w:tr>
      <w:tr w:rsidR="004D08E7" w:rsidRPr="00C90064" w:rsidTr="00313F2B">
        <w:trPr>
          <w:gridAfter w:val="1"/>
          <w:wAfter w:w="166" w:type="dxa"/>
          <w:trHeight w:val="285"/>
        </w:trPr>
        <w:tc>
          <w:tcPr>
            <w:tcW w:w="0" w:type="auto"/>
            <w:gridSpan w:val="12"/>
            <w:vMerge/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313F2B">
        <w:trPr>
          <w:gridAfter w:val="1"/>
          <w:wAfter w:w="166" w:type="dxa"/>
          <w:trHeight w:val="285"/>
        </w:trPr>
        <w:tc>
          <w:tcPr>
            <w:tcW w:w="0" w:type="auto"/>
            <w:gridSpan w:val="12"/>
            <w:vMerge/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4D08E7" w:rsidRPr="004D08E7" w:rsidRDefault="004D08E7" w:rsidP="004D08E7">
      <w:pPr>
        <w:rPr>
          <w:rFonts w:ascii="Calibri" w:hAnsi="Calibri"/>
          <w:sz w:val="22"/>
          <w:szCs w:val="22"/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Default="004D08E7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Pr="004D08E7" w:rsidRDefault="008A197D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tbl>
      <w:tblPr>
        <w:tblW w:w="1078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3074"/>
        <w:gridCol w:w="191"/>
        <w:gridCol w:w="550"/>
        <w:gridCol w:w="457"/>
        <w:gridCol w:w="360"/>
        <w:gridCol w:w="618"/>
        <w:gridCol w:w="632"/>
        <w:gridCol w:w="135"/>
        <w:gridCol w:w="21"/>
        <w:gridCol w:w="236"/>
        <w:gridCol w:w="69"/>
        <w:gridCol w:w="775"/>
        <w:gridCol w:w="696"/>
        <w:gridCol w:w="838"/>
        <w:gridCol w:w="1087"/>
        <w:gridCol w:w="316"/>
        <w:gridCol w:w="21"/>
      </w:tblGrid>
      <w:tr w:rsidR="004D08E7" w:rsidRPr="00C90064" w:rsidTr="00C90064">
        <w:trPr>
          <w:trHeight w:val="300"/>
        </w:trPr>
        <w:tc>
          <w:tcPr>
            <w:tcW w:w="3783" w:type="dxa"/>
            <w:gridSpan w:val="2"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7" w:type="dxa"/>
            <w:noWrap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noWrap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6" w:type="dxa"/>
            <w:gridSpan w:val="4"/>
            <w:noWrap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</w:tcPr>
          <w:p w:rsidR="004D08E7" w:rsidRPr="00A04394" w:rsidRDefault="004D08E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02" w:type="dxa"/>
            <w:gridSpan w:val="7"/>
            <w:noWrap/>
            <w:vAlign w:val="center"/>
            <w:hideMark/>
          </w:tcPr>
          <w:p w:rsidR="00C90064" w:rsidRDefault="004D08E7" w:rsidP="00C900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4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Приложение</w:t>
            </w:r>
            <w:r w:rsidR="00A04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</w:t>
            </w:r>
            <w:r w:rsidRPr="00A04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  <w:p w:rsidR="004D08E7" w:rsidRPr="00A04394" w:rsidRDefault="004D08E7" w:rsidP="00C900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4394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 народных депутатов Гвазденского    сельского       поселения</w:t>
            </w:r>
          </w:p>
          <w:p w:rsidR="004D08E7" w:rsidRPr="00C90064" w:rsidRDefault="004D08E7" w:rsidP="00A043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00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 </w:t>
            </w:r>
            <w:r w:rsidR="00A04394">
              <w:rPr>
                <w:rFonts w:ascii="Times New Roman" w:hAnsi="Times New Roman"/>
                <w:sz w:val="28"/>
                <w:szCs w:val="28"/>
                <w:lang w:val="ru-RU"/>
              </w:rPr>
              <w:t>11июля 2017</w:t>
            </w:r>
            <w:r w:rsidR="00A04394" w:rsidRPr="00C900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A04394">
              <w:rPr>
                <w:rFonts w:ascii="Times New Roman" w:hAnsi="Times New Roman"/>
                <w:sz w:val="28"/>
                <w:szCs w:val="28"/>
                <w:lang w:val="ru-RU"/>
              </w:rPr>
              <w:t>года №9</w:t>
            </w:r>
            <w:r w:rsidR="00A04394" w:rsidRPr="00C900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</w:t>
            </w:r>
            <w:r w:rsidRPr="00C900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D08E7" w:rsidRPr="00C90064" w:rsidTr="00C90064">
        <w:trPr>
          <w:gridAfter w:val="1"/>
          <w:wAfter w:w="21" w:type="dxa"/>
          <w:trHeight w:val="300"/>
        </w:trPr>
        <w:tc>
          <w:tcPr>
            <w:tcW w:w="3783" w:type="dxa"/>
            <w:gridSpan w:val="2"/>
            <w:vAlign w:val="center"/>
          </w:tcPr>
          <w:p w:rsidR="004D08E7" w:rsidRPr="00C90064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4D08E7" w:rsidRPr="00C90064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2" w:type="dxa"/>
            <w:gridSpan w:val="5"/>
            <w:noWrap/>
            <w:vAlign w:val="center"/>
          </w:tcPr>
          <w:p w:rsidR="004D08E7" w:rsidRPr="00C90064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" w:type="dxa"/>
            <w:gridSpan w:val="3"/>
          </w:tcPr>
          <w:p w:rsidR="004D08E7" w:rsidRPr="00C90064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12" w:type="dxa"/>
            <w:gridSpan w:val="5"/>
            <w:vMerge w:val="restart"/>
            <w:noWrap/>
            <w:vAlign w:val="bottom"/>
          </w:tcPr>
          <w:p w:rsidR="004D08E7" w:rsidRPr="00C90064" w:rsidRDefault="004D08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08E7" w:rsidRPr="00C90064" w:rsidTr="00C90064">
        <w:trPr>
          <w:gridAfter w:val="1"/>
          <w:wAfter w:w="21" w:type="dxa"/>
          <w:trHeight w:val="300"/>
        </w:trPr>
        <w:tc>
          <w:tcPr>
            <w:tcW w:w="3783" w:type="dxa"/>
            <w:gridSpan w:val="2"/>
            <w:vAlign w:val="center"/>
          </w:tcPr>
          <w:p w:rsidR="004D08E7" w:rsidRPr="00C90064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4D08E7" w:rsidRPr="00C90064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2" w:type="dxa"/>
            <w:gridSpan w:val="5"/>
            <w:noWrap/>
            <w:vAlign w:val="center"/>
          </w:tcPr>
          <w:p w:rsidR="004D08E7" w:rsidRPr="00C90064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" w:type="dxa"/>
            <w:gridSpan w:val="3"/>
          </w:tcPr>
          <w:p w:rsidR="004D08E7" w:rsidRPr="00C90064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12" w:type="dxa"/>
            <w:gridSpan w:val="5"/>
            <w:vMerge/>
            <w:vAlign w:val="center"/>
            <w:hideMark/>
          </w:tcPr>
          <w:p w:rsidR="004D08E7" w:rsidRPr="00C90064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C90064">
        <w:trPr>
          <w:gridAfter w:val="1"/>
          <w:wAfter w:w="21" w:type="dxa"/>
          <w:trHeight w:val="315"/>
        </w:trPr>
        <w:tc>
          <w:tcPr>
            <w:tcW w:w="3783" w:type="dxa"/>
            <w:gridSpan w:val="2"/>
            <w:vAlign w:val="center"/>
          </w:tcPr>
          <w:p w:rsidR="004D08E7" w:rsidRPr="00C90064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4D08E7" w:rsidRPr="00C90064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2" w:type="dxa"/>
            <w:gridSpan w:val="5"/>
            <w:noWrap/>
            <w:vAlign w:val="center"/>
          </w:tcPr>
          <w:p w:rsidR="004D08E7" w:rsidRPr="00A04394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" w:type="dxa"/>
            <w:gridSpan w:val="3"/>
          </w:tcPr>
          <w:p w:rsidR="004D08E7" w:rsidRPr="00C90064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12" w:type="dxa"/>
            <w:gridSpan w:val="5"/>
            <w:vMerge/>
            <w:vAlign w:val="center"/>
            <w:hideMark/>
          </w:tcPr>
          <w:p w:rsidR="004D08E7" w:rsidRPr="00C90064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Tr="00C90064">
        <w:trPr>
          <w:gridAfter w:val="1"/>
          <w:wAfter w:w="21" w:type="dxa"/>
          <w:trHeight w:val="570"/>
        </w:trPr>
        <w:tc>
          <w:tcPr>
            <w:tcW w:w="709" w:type="dxa"/>
          </w:tcPr>
          <w:p w:rsidR="004D08E7" w:rsidRPr="00C90064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055" w:type="dxa"/>
            <w:gridSpan w:val="16"/>
            <w:noWrap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>Ведомственная структура расходов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бюджета Гвазденского сельского поселения на плановый период  2018  и 2019 годов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     </w:t>
            </w:r>
          </w:p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 w:rsidRPr="004D08E7">
              <w:rPr>
                <w:rFonts w:ascii="Times New Roman" w:hAnsi="Times New Roman"/>
                <w:bCs/>
                <w:lang w:val="ru-RU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Сумма (тыс. рублей)</w:t>
            </w:r>
          </w:p>
        </w:tc>
      </w:tr>
      <w:tr w:rsidR="004D08E7" w:rsidTr="00C90064">
        <w:trPr>
          <w:gridAfter w:val="2"/>
          <w:wAfter w:w="337" w:type="dxa"/>
          <w:trHeight w:val="930"/>
        </w:trPr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 год</w:t>
            </w:r>
          </w:p>
        </w:tc>
      </w:tr>
      <w:tr w:rsidR="004D08E7" w:rsidTr="00C90064">
        <w:trPr>
          <w:gridAfter w:val="2"/>
          <w:wAfter w:w="337" w:type="dxa"/>
          <w:trHeight w:val="300"/>
        </w:trPr>
        <w:tc>
          <w:tcPr>
            <w:tcW w:w="39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4D08E7" w:rsidTr="00C90064">
        <w:trPr>
          <w:gridAfter w:val="2"/>
          <w:wAfter w:w="337" w:type="dxa"/>
          <w:trHeight w:val="285"/>
        </w:trPr>
        <w:tc>
          <w:tcPr>
            <w:tcW w:w="397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2742,56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2696,5</w:t>
            </w:r>
          </w:p>
        </w:tc>
      </w:tr>
      <w:tr w:rsidR="004D08E7" w:rsidTr="00C90064">
        <w:trPr>
          <w:gridAfter w:val="2"/>
          <w:wAfter w:w="337" w:type="dxa"/>
          <w:trHeight w:val="1575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>Администрация Гвазденского сельского  поселения Бутурлиновского муниципального района Воронежской области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2742,56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2696,5</w:t>
            </w:r>
          </w:p>
        </w:tc>
      </w:tr>
      <w:tr w:rsidR="004D08E7" w:rsidTr="00C90064">
        <w:trPr>
          <w:gridAfter w:val="2"/>
          <w:wAfter w:w="337" w:type="dxa"/>
          <w:trHeight w:val="315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1465,53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1454,53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644,0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4D08E7">
              <w:rPr>
                <w:rFonts w:ascii="Times New Roman" w:hAnsi="Times New Roman"/>
                <w:b/>
                <w:i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 «</w:t>
            </w:r>
            <w:r w:rsidRPr="004D08E7">
              <w:rPr>
                <w:rFonts w:ascii="Courier New" w:hAnsi="Courier New" w:cs="Courier New"/>
                <w:b/>
                <w:i/>
                <w:lang w:val="ru-RU"/>
              </w:rPr>
              <w:t>Развитие органов местного самоуправления и эффективное управление финансами Гвазденского сельского поселения</w:t>
            </w:r>
            <w:r w:rsidRPr="004D08E7">
              <w:rPr>
                <w:rFonts w:ascii="Times New Roman" w:hAnsi="Times New Roman"/>
                <w:b/>
                <w:i/>
                <w:lang w:val="ru-RU"/>
              </w:rPr>
              <w:t>»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02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>644,0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644,0</w:t>
            </w:r>
          </w:p>
        </w:tc>
      </w:tr>
      <w:tr w:rsidR="004D08E7" w:rsidTr="00C90064">
        <w:trPr>
          <w:gridAfter w:val="2"/>
          <w:wAfter w:w="337" w:type="dxa"/>
          <w:trHeight w:val="764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spacing w:before="100" w:beforeAutospacing="1"/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iCs/>
                <w:color w:val="000000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644,0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644,0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"Финансовое обеспечение деятельности главы Гвазденского сельского поселения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Расходы на обеспечение функций главы  поселения 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85 3 01 92020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809,53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85 3 02 92010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функций органов местного самоуправления (Закупка товаров, работ и услуг для муниципальных нужд)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85 3 02 92010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85 3 02 92010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</w:tr>
      <w:tr w:rsidR="004D08E7" w:rsidTr="00C90064">
        <w:trPr>
          <w:gridAfter w:val="2"/>
          <w:wAfter w:w="337" w:type="dxa"/>
          <w:trHeight w:val="619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«Управление муниципальными  финансами»</w:t>
            </w:r>
          </w:p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«Резервный фонд администрации Гвазденского сельского поселения»</w:t>
            </w:r>
          </w:p>
        </w:tc>
        <w:tc>
          <w:tcPr>
            <w:tcW w:w="1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85 1 02 20570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68,3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68,3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b/>
                <w:i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 «</w:t>
            </w:r>
            <w:r w:rsidRPr="004D08E7">
              <w:rPr>
                <w:rFonts w:ascii="Courier New" w:hAnsi="Courier New" w:cs="Courier New"/>
                <w:b/>
                <w:i/>
                <w:lang w:val="ru-RU"/>
              </w:rPr>
              <w:t>Развитие органов местного самоуправления и эффективное управление финансами Гвазденского сельского поселения</w:t>
            </w:r>
            <w:r w:rsidRPr="004D08E7">
              <w:rPr>
                <w:rFonts w:ascii="Times New Roman" w:hAnsi="Times New Roman"/>
                <w:b/>
                <w:i/>
                <w:lang w:val="ru-RU"/>
              </w:rPr>
              <w:t>»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68,3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Подпрограмма «Организация первичного воинского учета на территории Гвазденского сельского поселения» 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t>существление первичного воинского учета на территориях, где отсутствуют военные комиссариаты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lastRenderedPageBreak/>
              <w:t>целях обеспечения выполнения функций муниципальными органами)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85 2 01 51180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lastRenderedPageBreak/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85 2 01 51180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4D08E7">
              <w:rPr>
                <w:rFonts w:ascii="Times New Roman" w:hAnsi="Times New Roman"/>
                <w:b/>
                <w:i/>
                <w:lang w:val="ru-RU"/>
              </w:rPr>
              <w:t>Муниципальная программа Гвазденского сельского поселения Бутурлиновского муниципального района  Воронежской области «</w:t>
            </w:r>
            <w:r w:rsidRPr="004D08E7">
              <w:rPr>
                <w:rFonts w:ascii="Courier New" w:hAnsi="Courier New" w:cs="Courier New"/>
                <w:b/>
                <w:i/>
                <w:lang w:val="ru-RU"/>
              </w:rPr>
              <w:t>Социально-экономического развития Гвазденского сельского поселения</w:t>
            </w:r>
            <w:r w:rsidRPr="004D08E7">
              <w:rPr>
                <w:rFonts w:ascii="Times New Roman" w:hAnsi="Times New Roman"/>
                <w:b/>
                <w:i/>
                <w:lang w:val="ru-RU"/>
              </w:rPr>
              <w:t>»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09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Гвазденского сельского поселения» 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t>Мероприятия в сфере защиты населения от чрезвычайных ситуаций и пожаров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84 1 01 91430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snapToGrid w:val="0"/>
              <w:spacing w:after="200" w:line="276" w:lineRule="auto"/>
              <w:rPr>
                <w:rFonts w:ascii="Times New Roman" w:hAnsi="Times New Roman"/>
                <w:iCs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Подпрограмма «Развитие национальной экономики  Гвазденского сельского поселения»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84 4 00 00000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«Мероприятия по градостоительной деятельности»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84 4 01 00000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бюджета поселения  на организацию проведения оплачиваемых работ (Закупка 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84 4 01 98430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88,3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88,3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i/>
                <w:lang w:val="ru-RU"/>
              </w:rPr>
              <w:t>Муниципальная программа Гвазденского сельского поселения Бутурлиновского муниципального района  Воронежской области «</w:t>
            </w:r>
            <w:r w:rsidRPr="004D08E7">
              <w:rPr>
                <w:rFonts w:ascii="Courier New" w:hAnsi="Courier New" w:cs="Courier New"/>
                <w:b/>
                <w:bCs/>
                <w:i/>
                <w:lang w:val="ru-RU"/>
              </w:rPr>
              <w:t>Социально-экономического развития Гвазденского сельского поселения</w:t>
            </w:r>
            <w:r w:rsidRPr="004D08E7">
              <w:rPr>
                <w:rFonts w:ascii="Times New Roman" w:hAnsi="Times New Roman"/>
                <w:b/>
                <w:bCs/>
                <w:i/>
                <w:lang w:val="ru-RU"/>
              </w:rPr>
              <w:t>»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88,3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Подпрограмма «Организация благоустройства в границах территории Гвазденского сельского поселения»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«Организация уличного освещения»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84 2 01 90010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Расходы на содержание автомобильных дорог и инженерных сооружений на них (Закупка товаров, работ и услуг для муниципальных нужд)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84 2 02 90020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«Озеленение сельского поселения»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мероприятия по озеленению (Закупка товаров, работ и услуг для муниципальных нужд)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84 2 03 90030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«Организация и содержание мест захоронения »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84 2 04 90040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«Мероприятия по благоустройству сельского поселения »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84 2 05 00000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Прочие мероприятия по благоустройству  (Закупка товаров, работ и услуг для муниципальных нужд)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84 2 05 90050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i/>
                <w:lang w:val="ru-RU"/>
              </w:rPr>
              <w:t>Муниципальная программа Гвазденского сельского поселения Бутурлиновского муниципального района  Воронежской области «</w:t>
            </w:r>
            <w:r w:rsidRPr="004D08E7">
              <w:rPr>
                <w:rFonts w:ascii="Courier New" w:hAnsi="Courier New" w:cs="Courier New"/>
                <w:b/>
                <w:i/>
                <w:lang w:val="ru-RU"/>
              </w:rPr>
              <w:t>Социально-экономического развития Гвазденского сельского поселения</w:t>
            </w:r>
            <w:r w:rsidRPr="004D08E7">
              <w:rPr>
                <w:rFonts w:ascii="Times New Roman" w:hAnsi="Times New Roman"/>
                <w:b/>
                <w:i/>
                <w:lang w:val="ru-RU"/>
              </w:rPr>
              <w:t>»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01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Подпрограмма «Социальная политика Гвазденского сельского поселения»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84 3 01 90470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84 3 02 00000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84 3 02 90620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1080,73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1062,37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1080,73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1062,37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4D08E7">
              <w:rPr>
                <w:rFonts w:ascii="Times New Roman" w:hAnsi="Times New Roman"/>
                <w:b/>
                <w:i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 «</w:t>
            </w:r>
            <w:r w:rsidRPr="004D08E7">
              <w:rPr>
                <w:rFonts w:ascii="Courier New" w:hAnsi="Courier New" w:cs="Courier New"/>
                <w:b/>
                <w:i/>
                <w:color w:val="333333"/>
                <w:lang w:val="ru-RU"/>
              </w:rPr>
              <w:t>Развитие в сфере культуры в  Гвазденском сельском поселении</w:t>
            </w:r>
            <w:r w:rsidRPr="004D08E7">
              <w:rPr>
                <w:rFonts w:ascii="Times New Roman" w:hAnsi="Times New Roman"/>
                <w:b/>
                <w:i/>
                <w:lang w:val="ru-RU"/>
              </w:rPr>
              <w:t>»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01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1080,73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1062,37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Подпрограмма «Развитие в сфере культуры в  Гвазденском сельском поселении»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1080,73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1062,37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«Культурно – досуговая деятельность и развитие народного творчества»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11 1 01 00000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1080,73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1062,37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53,37</w:t>
            </w:r>
          </w:p>
        </w:tc>
      </w:tr>
      <w:tr w:rsidR="004D08E7" w:rsidTr="00C90064">
        <w:trPr>
          <w:gridAfter w:val="2"/>
          <w:wAfter w:w="337" w:type="dxa"/>
        </w:trPr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на обеспечение деятельности (оказание услуг) 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lastRenderedPageBreak/>
              <w:t>муниципальных учреждений (Иные бюджетные ассигнования)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D08E7" w:rsidTr="00C90064">
        <w:trPr>
          <w:gridAfter w:val="2"/>
          <w:wAfter w:w="337" w:type="dxa"/>
          <w:trHeight w:val="285"/>
        </w:trPr>
        <w:tc>
          <w:tcPr>
            <w:tcW w:w="3974" w:type="dxa"/>
            <w:gridSpan w:val="3"/>
            <w:vAlign w:val="center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dxa"/>
            <w:gridSpan w:val="5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" w:type="dxa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</w:tr>
      <w:tr w:rsidR="004D08E7" w:rsidTr="00C90064">
        <w:trPr>
          <w:gridAfter w:val="2"/>
          <w:wAfter w:w="337" w:type="dxa"/>
          <w:trHeight w:val="375"/>
        </w:trPr>
        <w:tc>
          <w:tcPr>
            <w:tcW w:w="9361" w:type="dxa"/>
            <w:gridSpan w:val="15"/>
            <w:vMerge w:val="restart"/>
            <w:noWrap/>
            <w:vAlign w:val="bottom"/>
          </w:tcPr>
          <w:p w:rsidR="004D08E7" w:rsidRPr="008A197D" w:rsidRDefault="004D08E7" w:rsidP="008A19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7" w:type="dxa"/>
          </w:tcPr>
          <w:p w:rsidR="004D08E7" w:rsidRDefault="004D08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E7" w:rsidTr="00C90064">
        <w:trPr>
          <w:gridAfter w:val="2"/>
          <w:wAfter w:w="337" w:type="dxa"/>
          <w:trHeight w:val="420"/>
        </w:trPr>
        <w:tc>
          <w:tcPr>
            <w:tcW w:w="9361" w:type="dxa"/>
            <w:gridSpan w:val="15"/>
            <w:vMerge/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4D08E7" w:rsidRDefault="004D08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E7" w:rsidRPr="00C90064" w:rsidTr="00C90064">
        <w:trPr>
          <w:gridAfter w:val="2"/>
          <w:wAfter w:w="337" w:type="dxa"/>
          <w:trHeight w:val="493"/>
        </w:trPr>
        <w:tc>
          <w:tcPr>
            <w:tcW w:w="9361" w:type="dxa"/>
            <w:gridSpan w:val="15"/>
            <w:vAlign w:val="bottom"/>
            <w:hideMark/>
          </w:tcPr>
          <w:p w:rsidR="004D08E7" w:rsidRPr="004D08E7" w:rsidRDefault="004D08E7">
            <w:pPr>
              <w:spacing w:after="240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Глава    Гвазденского </w:t>
            </w:r>
            <w:r w:rsidRPr="004D08E7">
              <w:rPr>
                <w:rFonts w:ascii="Times New Roman" w:hAnsi="Times New Roman"/>
                <w:lang w:val="ru-RU"/>
              </w:rPr>
              <w:br/>
              <w:t>сельского  поселения                                                                     В.И.Солодухина</w:t>
            </w:r>
            <w:r w:rsidRPr="004D08E7">
              <w:rPr>
                <w:rFonts w:ascii="Times New Roman" w:hAnsi="Times New Roman"/>
                <w:lang w:val="ru-RU"/>
              </w:rPr>
              <w:br/>
            </w:r>
            <w:r w:rsidRPr="004D08E7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1087" w:type="dxa"/>
          </w:tcPr>
          <w:p w:rsidR="004D08E7" w:rsidRPr="004D08E7" w:rsidRDefault="004D08E7">
            <w:pPr>
              <w:spacing w:after="240"/>
              <w:rPr>
                <w:rFonts w:ascii="Times New Roman" w:hAnsi="Times New Roman"/>
                <w:lang w:val="ru-RU"/>
              </w:rPr>
            </w:pPr>
          </w:p>
        </w:tc>
      </w:tr>
    </w:tbl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lang w:val="ru-RU"/>
        </w:rPr>
      </w:pPr>
      <w:r w:rsidRPr="004D08E7">
        <w:rPr>
          <w:rFonts w:ascii="Times New Roman" w:hAnsi="Times New Roman"/>
          <w:lang w:val="ru-RU"/>
        </w:rPr>
        <w:t xml:space="preserve">                                                                                            </w:t>
      </w:r>
    </w:p>
    <w:p w:rsidR="004D08E7" w:rsidRPr="004D08E7" w:rsidRDefault="004D08E7" w:rsidP="004D08E7">
      <w:pPr>
        <w:tabs>
          <w:tab w:val="left" w:pos="1230"/>
        </w:tabs>
        <w:rPr>
          <w:rFonts w:ascii="Times New Roman" w:hAnsi="Times New Roman"/>
          <w:lang w:val="ru-RU"/>
        </w:rPr>
      </w:pPr>
      <w:r w:rsidRPr="004D08E7">
        <w:rPr>
          <w:rFonts w:ascii="Times New Roman" w:hAnsi="Times New Roman"/>
          <w:lang w:val="ru-RU"/>
        </w:rPr>
        <w:tab/>
      </w:r>
    </w:p>
    <w:p w:rsidR="004D08E7" w:rsidRPr="004D08E7" w:rsidRDefault="004D08E7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4D08E7" w:rsidRDefault="004D08E7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8A197D" w:rsidRPr="004D08E7" w:rsidRDefault="008A197D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p w:rsidR="004D08E7" w:rsidRPr="004D08E7" w:rsidRDefault="004D08E7" w:rsidP="004D08E7">
      <w:pPr>
        <w:tabs>
          <w:tab w:val="left" w:pos="1230"/>
        </w:tabs>
        <w:rPr>
          <w:rFonts w:ascii="Times New Roman" w:hAnsi="Times New Roman"/>
          <w:lang w:val="ru-RU"/>
        </w:rPr>
      </w:pPr>
    </w:p>
    <w:tbl>
      <w:tblPr>
        <w:tblW w:w="1210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43"/>
        <w:gridCol w:w="503"/>
        <w:gridCol w:w="51"/>
        <w:gridCol w:w="99"/>
        <w:gridCol w:w="462"/>
        <w:gridCol w:w="632"/>
        <w:gridCol w:w="379"/>
        <w:gridCol w:w="683"/>
        <w:gridCol w:w="1529"/>
        <w:gridCol w:w="740"/>
        <w:gridCol w:w="377"/>
        <w:gridCol w:w="263"/>
        <w:gridCol w:w="28"/>
        <w:gridCol w:w="148"/>
        <w:gridCol w:w="435"/>
        <w:gridCol w:w="481"/>
        <w:gridCol w:w="155"/>
        <w:gridCol w:w="264"/>
        <w:gridCol w:w="376"/>
        <w:gridCol w:w="118"/>
        <w:gridCol w:w="360"/>
        <w:gridCol w:w="394"/>
        <w:gridCol w:w="34"/>
        <w:gridCol w:w="73"/>
        <w:gridCol w:w="204"/>
        <w:gridCol w:w="245"/>
        <w:gridCol w:w="317"/>
        <w:gridCol w:w="207"/>
        <w:gridCol w:w="19"/>
        <w:gridCol w:w="570"/>
        <w:gridCol w:w="186"/>
        <w:gridCol w:w="71"/>
        <w:gridCol w:w="116"/>
        <w:gridCol w:w="222"/>
        <w:gridCol w:w="289"/>
        <w:gridCol w:w="264"/>
        <w:gridCol w:w="283"/>
        <w:gridCol w:w="385"/>
      </w:tblGrid>
      <w:tr w:rsidR="004D08E7" w:rsidRPr="00C90064" w:rsidTr="00A04394">
        <w:trPr>
          <w:gridBefore w:val="1"/>
          <w:gridAfter w:val="13"/>
          <w:wBefore w:w="143" w:type="dxa"/>
          <w:wAfter w:w="3174" w:type="dxa"/>
          <w:trHeight w:val="300"/>
        </w:trPr>
        <w:tc>
          <w:tcPr>
            <w:tcW w:w="2809" w:type="dxa"/>
            <w:gridSpan w:val="7"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79" w:type="dxa"/>
            <w:gridSpan w:val="17"/>
            <w:vMerge w:val="restart"/>
            <w:noWrap/>
            <w:vAlign w:val="center"/>
            <w:hideMark/>
          </w:tcPr>
          <w:p w:rsidR="004D08E7" w:rsidRPr="00A04394" w:rsidRDefault="004D08E7" w:rsidP="00A0439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4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Приложение</w:t>
            </w:r>
            <w:r w:rsidR="00A04394" w:rsidRPr="00A04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</w:t>
            </w:r>
            <w:r w:rsidRPr="00A04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</w:t>
            </w:r>
          </w:p>
          <w:p w:rsidR="004D08E7" w:rsidRPr="00A04394" w:rsidRDefault="004D08E7" w:rsidP="00A0439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4394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народных депутатов</w:t>
            </w:r>
          </w:p>
          <w:p w:rsidR="004D08E7" w:rsidRPr="00A04394" w:rsidRDefault="004D08E7" w:rsidP="00A0439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4394">
              <w:rPr>
                <w:rFonts w:ascii="Times New Roman" w:hAnsi="Times New Roman"/>
                <w:sz w:val="28"/>
                <w:szCs w:val="28"/>
                <w:lang w:val="ru-RU"/>
              </w:rPr>
              <w:t>Гвазденского      сельского    поселения</w:t>
            </w:r>
          </w:p>
          <w:p w:rsidR="004D08E7" w:rsidRPr="00A04394" w:rsidRDefault="004D08E7" w:rsidP="00A0439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4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от     </w:t>
            </w:r>
            <w:r w:rsidR="00A04394" w:rsidRPr="00A04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11июля 2017  </w:t>
            </w:r>
            <w:r w:rsidRPr="00A04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   № </w:t>
            </w:r>
            <w:r w:rsidR="00A04394" w:rsidRPr="00A0439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4D08E7" w:rsidRPr="00C90064" w:rsidTr="00A04394">
        <w:trPr>
          <w:gridBefore w:val="1"/>
          <w:gridAfter w:val="13"/>
          <w:wBefore w:w="143" w:type="dxa"/>
          <w:wAfter w:w="3174" w:type="dxa"/>
          <w:trHeight w:val="300"/>
        </w:trPr>
        <w:tc>
          <w:tcPr>
            <w:tcW w:w="2809" w:type="dxa"/>
            <w:gridSpan w:val="7"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79" w:type="dxa"/>
            <w:gridSpan w:val="17"/>
            <w:vMerge/>
            <w:vAlign w:val="center"/>
            <w:hideMark/>
          </w:tcPr>
          <w:p w:rsidR="004D08E7" w:rsidRPr="00A04394" w:rsidRDefault="004D08E7" w:rsidP="00A0439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08E7" w:rsidRPr="00C90064" w:rsidTr="00A04394">
        <w:trPr>
          <w:gridBefore w:val="1"/>
          <w:gridAfter w:val="13"/>
          <w:wBefore w:w="143" w:type="dxa"/>
          <w:wAfter w:w="3174" w:type="dxa"/>
          <w:trHeight w:val="300"/>
        </w:trPr>
        <w:tc>
          <w:tcPr>
            <w:tcW w:w="2809" w:type="dxa"/>
            <w:gridSpan w:val="7"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79" w:type="dxa"/>
            <w:gridSpan w:val="17"/>
            <w:vMerge/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A04394">
        <w:trPr>
          <w:gridBefore w:val="1"/>
          <w:gridAfter w:val="13"/>
          <w:wBefore w:w="143" w:type="dxa"/>
          <w:wAfter w:w="3174" w:type="dxa"/>
          <w:trHeight w:val="300"/>
        </w:trPr>
        <w:tc>
          <w:tcPr>
            <w:tcW w:w="2809" w:type="dxa"/>
            <w:gridSpan w:val="7"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79" w:type="dxa"/>
            <w:gridSpan w:val="17"/>
            <w:vMerge/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A04394">
        <w:trPr>
          <w:gridBefore w:val="1"/>
          <w:gridAfter w:val="13"/>
          <w:wBefore w:w="143" w:type="dxa"/>
          <w:wAfter w:w="3174" w:type="dxa"/>
          <w:trHeight w:val="1609"/>
        </w:trPr>
        <w:tc>
          <w:tcPr>
            <w:tcW w:w="8788" w:type="dxa"/>
            <w:gridSpan w:val="24"/>
            <w:noWrap/>
            <w:vAlign w:val="center"/>
            <w:hideMark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>Распределение бюджетных ассигнований по разделам, подразделам,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целевым статьям (муниципальным программам  Гвазденского сельского  поселения), группам видов расходов  классификации расходов бюджета Гвазденского сельского поселения на  2017  год 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  <w:trHeight w:val="930"/>
        </w:trPr>
        <w:tc>
          <w:tcPr>
            <w:tcW w:w="5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9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(тыс. рублей)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  <w:trHeight w:val="300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  <w:trHeight w:val="285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5013,67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2150,97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644,0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 «</w:t>
            </w:r>
            <w:r w:rsidRPr="004D08E7">
              <w:rPr>
                <w:rFonts w:ascii="Courier New" w:hAnsi="Courier New" w:cs="Courier New"/>
                <w:lang w:val="ru-RU"/>
              </w:rPr>
              <w:t>Развитие органов местного самоуправления и эффективное управление финансами Гвазденского сельского поселения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85 0 00 00000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644,0 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spacing w:before="100" w:beforeAutospacing="1"/>
              <w:jc w:val="both"/>
              <w:rPr>
                <w:rFonts w:ascii="Courier New" w:hAnsi="Courier New" w:cs="Courier New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iCs/>
                <w:color w:val="000000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85 3 00 00000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644,0 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«Финансовое обеспечение деятельности главы Гвазденского  сельского  поселения»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85 3 01 00000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644,0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Расходы на обеспечение функций главы 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85 3 01 92020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color w:val="000000"/>
                <w:lang w:val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1 316,77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85 3 02 00000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1 316,77 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85 3 02 92010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функций органов местного самоуправления (Закупка товаров, работ и услуг для муниципальных нужд)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85 3 02 92010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565,8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на обеспечение функций органов местного самоуправления (Иные бюджетные 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ассигнования) 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85 3 02 92010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1,97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140,2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«Управление муниципальными  финансами»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85 1 00 00000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140,2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Проведение выборов в Совет народных депутатов Гвазденского сельского поселения Бутурлиновского муниципального района Воронежской области (Закупка товаров, работ и услуг для муниципальных нужд)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85 1 01 90110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140,2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«Резервный фонд администрации Гвазденского сельского поселения»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85 1 02 00000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50,0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85 1 02 20570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68,3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68,3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 «</w:t>
            </w:r>
            <w:r w:rsidRPr="004D08E7">
              <w:rPr>
                <w:rFonts w:ascii="Courier New" w:hAnsi="Courier New" w:cs="Courier New"/>
                <w:lang w:val="ru-RU"/>
              </w:rPr>
              <w:t>Развитие органов местного самоуправления и эффективное управление финансами Гвазденского сельского поселения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85 0 00 00000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68,3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Подпрограмма «Организация первичного воинского учета на территории Гвазденского сельского поселения» 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85 2 00 00000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68,3 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t>существление первичного воинского учета на территориях, где отсутствуют военные комиссариаты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85 2 01 00000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68,3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85 2 01 51180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85 2 01 51180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Муниципальная программа Гвазденского сельского поселения Бутурлиновского </w:t>
            </w:r>
            <w:r w:rsidRPr="004D08E7">
              <w:rPr>
                <w:rFonts w:ascii="Times New Roman" w:hAnsi="Times New Roman"/>
                <w:lang w:val="ru-RU"/>
              </w:rPr>
              <w:lastRenderedPageBreak/>
              <w:t>муниципального района  Воронежской области «</w:t>
            </w:r>
            <w:r w:rsidRPr="004D08E7">
              <w:rPr>
                <w:rFonts w:ascii="Courier New" w:hAnsi="Courier New" w:cs="Courier New"/>
                <w:lang w:val="ru-RU"/>
              </w:rPr>
              <w:t>Социально-экономического развития Гвазденского сельского поселения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84 0 00 00000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4,0 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Гвазденского сельского поселения» 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03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84 1 00 00000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4,0 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t>Мероприятия в сфере защиты населения от чрезвычайных ситуаций и пожаров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84 1 01 00000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4,0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Мероприятия в сфере защиты населения от чрезвычайных ситуаций и пожаров (Закупка товаров, работ и услуг для муниципальных нужд) 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84 1 01 91430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84 4 00 00000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«Мероприятия по градостоительной деятельности»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84 4 01 00000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бюджета поселения 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84 4 01 98430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477,9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477,9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Муниципальная программа Гвазденского сельского поселения Бутурлиновского муниципального района  Воронежской области «</w:t>
            </w:r>
            <w:r w:rsidRPr="004D08E7">
              <w:rPr>
                <w:rFonts w:ascii="Courier New" w:hAnsi="Courier New" w:cs="Courier New"/>
                <w:lang w:val="ru-RU"/>
              </w:rPr>
              <w:t>Социально-экономического развития Гвазденского сельского поселения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84 0 00 00000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477,9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Подпрограмма «Организация благоустройства в границах территории Гвазденского сельского поселения»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84 2 00 00000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477,9 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«Организация уличного освещения»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84 2 01 00000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192,9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Расходы на уличное освещение (Закупка товаров, работ и услуг для муниципальных нужд) 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84 2 01 90010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192,9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«Озеленение сельского поселения»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84 2 03 00000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10,0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Расходы на мероприятия по озеленению (Закупка товаров, работ и услуг для муниципальных нужд)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84 2 03 90030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«Организация и содержание мест захоронения »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75,0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84 2 04 90040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Основное мероприятие «Мероприятия по </w:t>
            </w:r>
            <w:r w:rsidRPr="004D08E7">
              <w:rPr>
                <w:rFonts w:ascii="Times New Roman" w:hAnsi="Times New Roman"/>
                <w:lang w:val="ru-RU"/>
              </w:rPr>
              <w:lastRenderedPageBreak/>
              <w:t>благоустройству сельского поселения »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84 2 05 00000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200,0 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lastRenderedPageBreak/>
              <w:t xml:space="preserve">Прочие мероприятия по благоустройству  (Закупка товаров, работ и услуг для муниципальных нужд)  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84 2 05 90050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2036,0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4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2036,0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 «</w:t>
            </w:r>
            <w:r w:rsidRPr="004D08E7">
              <w:rPr>
                <w:rFonts w:ascii="Courier New" w:hAnsi="Courier New" w:cs="Courier New"/>
                <w:color w:val="333333"/>
                <w:lang w:val="ru-RU"/>
              </w:rPr>
              <w:t>Развитие в сфере культуры в  Гвазденском сельском поселении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11 0 00 00000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2036,0 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Подпрограмма «Развитие в сфере культуры в  Гвазденском сельском поселении»</w:t>
            </w:r>
          </w:p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11 1 00 00000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2036,0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«Культурно – досуговая деятельность и развитие народного творчества»</w:t>
            </w:r>
          </w:p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11 1 01 00000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2036,0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97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на обеспечение деятельности (оказание услуг) муниципальных учреждений (Иные бюджетные ассигнования) 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 «Развитие библиотечного дела»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11 1 02 00000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11 1 02 90200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271,5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211,5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 «</w:t>
            </w:r>
            <w:r w:rsidRPr="004D08E7">
              <w:rPr>
                <w:rFonts w:ascii="Courier New" w:hAnsi="Courier New" w:cs="Courier New"/>
                <w:color w:val="333333"/>
                <w:lang w:val="ru-RU"/>
              </w:rPr>
              <w:t>Развитие в сфере культуры в  Гвазденском сельском поселении на 2016 год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84 0 00 00000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211,5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Подпрограмма «Социальная политика Гвазденского сельского поселения»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84 3 00 00000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211,5 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84 3 01 00000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211,5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84 3 01 90470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211,5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60,0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Основное мероприятие «Оказание материальной 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lastRenderedPageBreak/>
              <w:t>помощи отдельным категориям граждан»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</w:t>
            </w:r>
            <w:r>
              <w:rPr>
                <w:rFonts w:ascii="Times New Roman" w:hAnsi="Times New Roman"/>
                <w:bCs/>
              </w:rPr>
              <w:lastRenderedPageBreak/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84 3 02 00000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60,0 </w:t>
            </w:r>
          </w:p>
        </w:tc>
      </w:tr>
      <w:tr w:rsidR="004D08E7" w:rsidTr="00A04394">
        <w:trPr>
          <w:gridBefore w:val="1"/>
          <w:gridAfter w:val="8"/>
          <w:wBefore w:w="143" w:type="dxa"/>
          <w:wAfter w:w="1816" w:type="dxa"/>
        </w:trPr>
        <w:tc>
          <w:tcPr>
            <w:tcW w:w="54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lastRenderedPageBreak/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84 3 02 90620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300"/>
        </w:trPr>
        <w:tc>
          <w:tcPr>
            <w:tcW w:w="9003" w:type="dxa"/>
            <w:gridSpan w:val="25"/>
            <w:vAlign w:val="center"/>
          </w:tcPr>
          <w:p w:rsidR="004D08E7" w:rsidRPr="004D08E7" w:rsidRDefault="008A197D" w:rsidP="008A19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Глава Гвазденского сельского поселения                          В.И.Солодухина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Приложение</w:t>
            </w:r>
            <w:r w:rsidR="00A04394">
              <w:rPr>
                <w:rFonts w:ascii="Times New Roman" w:hAnsi="Times New Roman"/>
                <w:lang w:val="ru-RU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 11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Times New Roman" w:hAnsi="Times New Roman"/>
              </w:rPr>
            </w:pPr>
          </w:p>
        </w:tc>
      </w:tr>
      <w:tr w:rsidR="004D08E7" w:rsidRPr="00C90064" w:rsidTr="00A04394">
        <w:trPr>
          <w:gridBefore w:val="3"/>
          <w:gridAfter w:val="5"/>
          <w:wBefore w:w="697" w:type="dxa"/>
          <w:wAfter w:w="1443" w:type="dxa"/>
          <w:trHeight w:val="300"/>
        </w:trPr>
        <w:tc>
          <w:tcPr>
            <w:tcW w:w="3784" w:type="dxa"/>
            <w:gridSpan w:val="6"/>
            <w:vAlign w:val="center"/>
          </w:tcPr>
          <w:p w:rsidR="004D08E7" w:rsidRDefault="004D08E7">
            <w:pPr>
              <w:rPr>
                <w:rFonts w:ascii="Times New Roman" w:hAnsi="Times New Roman"/>
              </w:rPr>
            </w:pPr>
          </w:p>
        </w:tc>
        <w:tc>
          <w:tcPr>
            <w:tcW w:w="5219" w:type="dxa"/>
            <w:gridSpan w:val="19"/>
            <w:noWrap/>
            <w:vAlign w:val="center"/>
            <w:hideMark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к решению Совета народных депутатов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300"/>
        </w:trPr>
        <w:tc>
          <w:tcPr>
            <w:tcW w:w="3784" w:type="dxa"/>
            <w:gridSpan w:val="6"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19" w:type="dxa"/>
            <w:gridSpan w:val="19"/>
            <w:noWrap/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Гвазденского      сельского    поселения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Times New Roman" w:hAnsi="Times New Roman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315"/>
        </w:trPr>
        <w:tc>
          <w:tcPr>
            <w:tcW w:w="3784" w:type="dxa"/>
            <w:gridSpan w:val="6"/>
            <w:vAlign w:val="center"/>
          </w:tcPr>
          <w:p w:rsidR="004D08E7" w:rsidRDefault="004D08E7">
            <w:pPr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79" w:type="dxa"/>
            <w:gridSpan w:val="18"/>
            <w:noWrap/>
            <w:vAlign w:val="center"/>
            <w:hideMark/>
          </w:tcPr>
          <w:p w:rsidR="004D08E7" w:rsidRDefault="00A04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</w:t>
            </w:r>
            <w:r w:rsidR="004D08E7">
              <w:rPr>
                <w:rFonts w:ascii="Times New Roman" w:hAnsi="Times New Roman"/>
              </w:rPr>
              <w:t xml:space="preserve">от     </w:t>
            </w:r>
            <w:r>
              <w:rPr>
                <w:rFonts w:ascii="Times New Roman" w:hAnsi="Times New Roman"/>
                <w:lang w:val="ru-RU"/>
              </w:rPr>
              <w:t>11июля 2017</w:t>
            </w:r>
            <w:r>
              <w:rPr>
                <w:rFonts w:ascii="Times New Roman" w:hAnsi="Times New Roman"/>
              </w:rPr>
              <w:t xml:space="preserve"> </w:t>
            </w:r>
            <w:r w:rsidR="004D08E7">
              <w:rPr>
                <w:rFonts w:ascii="Times New Roman" w:hAnsi="Times New Roman"/>
              </w:rPr>
              <w:t>года  №</w:t>
            </w:r>
            <w:r>
              <w:rPr>
                <w:rFonts w:ascii="Times New Roman" w:hAnsi="Times New Roman"/>
                <w:lang w:val="ru-RU"/>
              </w:rPr>
              <w:t xml:space="preserve"> 9</w:t>
            </w:r>
            <w:r w:rsidR="004D08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Times New Roman" w:hAnsi="Times New Roman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300"/>
        </w:trPr>
        <w:tc>
          <w:tcPr>
            <w:tcW w:w="3784" w:type="dxa"/>
            <w:gridSpan w:val="6"/>
            <w:vAlign w:val="center"/>
          </w:tcPr>
          <w:p w:rsidR="004D08E7" w:rsidRDefault="004D08E7">
            <w:pPr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noWrap/>
            <w:vAlign w:val="center"/>
          </w:tcPr>
          <w:p w:rsidR="004D08E7" w:rsidRDefault="004D08E7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5"/>
            <w:noWrap/>
            <w:vAlign w:val="center"/>
          </w:tcPr>
          <w:p w:rsidR="004D08E7" w:rsidRDefault="004D08E7">
            <w:pPr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noWrap/>
            <w:vAlign w:val="center"/>
          </w:tcPr>
          <w:p w:rsidR="004D08E7" w:rsidRDefault="004D08E7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3"/>
            <w:noWrap/>
            <w:vAlign w:val="center"/>
          </w:tcPr>
          <w:p w:rsidR="004D08E7" w:rsidRDefault="004D08E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6"/>
            <w:noWrap/>
            <w:vAlign w:val="center"/>
          </w:tcPr>
          <w:p w:rsidR="004D08E7" w:rsidRDefault="004D08E7">
            <w:pPr>
              <w:rPr>
                <w:rFonts w:ascii="Times New Roman" w:hAnsi="Times New Roman"/>
              </w:rPr>
            </w:pP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Times New Roman" w:hAnsi="Times New Roman"/>
              </w:rPr>
            </w:pPr>
          </w:p>
        </w:tc>
      </w:tr>
      <w:tr w:rsidR="004D08E7" w:rsidRPr="00C90064" w:rsidTr="00A04394">
        <w:trPr>
          <w:gridBefore w:val="3"/>
          <w:gridAfter w:val="5"/>
          <w:wBefore w:w="697" w:type="dxa"/>
          <w:wAfter w:w="1443" w:type="dxa"/>
          <w:trHeight w:val="285"/>
        </w:trPr>
        <w:tc>
          <w:tcPr>
            <w:tcW w:w="9965" w:type="dxa"/>
            <w:gridSpan w:val="30"/>
            <w:noWrap/>
            <w:vAlign w:val="center"/>
            <w:hideMark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>Распределение бюджетных ассигнований по разделам, подразделам,</w:t>
            </w:r>
          </w:p>
        </w:tc>
      </w:tr>
      <w:tr w:rsidR="004D08E7" w:rsidRPr="00C90064" w:rsidTr="00A04394">
        <w:trPr>
          <w:gridBefore w:val="3"/>
          <w:gridAfter w:val="5"/>
          <w:wBefore w:w="697" w:type="dxa"/>
          <w:wAfter w:w="1443" w:type="dxa"/>
          <w:trHeight w:val="285"/>
        </w:trPr>
        <w:tc>
          <w:tcPr>
            <w:tcW w:w="9965" w:type="dxa"/>
            <w:gridSpan w:val="30"/>
            <w:noWrap/>
            <w:vAlign w:val="center"/>
            <w:hideMark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4D08E7">
              <w:rPr>
                <w:rFonts w:ascii="Times New Roman" w:hAnsi="Times New Roman"/>
                <w:b/>
                <w:bCs/>
                <w:lang w:val="ru-RU"/>
              </w:rPr>
              <w:t>целевым статьям (муниципальным программам  Гвазденского сельского</w:t>
            </w:r>
            <w:proofErr w:type="gramEnd"/>
          </w:p>
        </w:tc>
      </w:tr>
      <w:tr w:rsidR="004D08E7" w:rsidRPr="00C90064" w:rsidTr="00A04394">
        <w:trPr>
          <w:gridBefore w:val="3"/>
          <w:gridAfter w:val="5"/>
          <w:wBefore w:w="697" w:type="dxa"/>
          <w:wAfter w:w="1443" w:type="dxa"/>
          <w:trHeight w:val="285"/>
        </w:trPr>
        <w:tc>
          <w:tcPr>
            <w:tcW w:w="9965" w:type="dxa"/>
            <w:gridSpan w:val="30"/>
            <w:noWrap/>
            <w:vAlign w:val="center"/>
            <w:hideMark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 поселения), группам </w:t>
            </w:r>
            <w:proofErr w:type="gramStart"/>
            <w:r w:rsidRPr="004D08E7">
              <w:rPr>
                <w:rFonts w:ascii="Times New Roman" w:hAnsi="Times New Roman"/>
                <w:b/>
                <w:bCs/>
                <w:lang w:val="ru-RU"/>
              </w:rPr>
              <w:t>видов расходов  классификации расходов бюджета</w:t>
            </w:r>
            <w:proofErr w:type="gramEnd"/>
          </w:p>
        </w:tc>
      </w:tr>
      <w:tr w:rsidR="004D08E7" w:rsidRPr="00C90064" w:rsidTr="00A04394">
        <w:trPr>
          <w:gridBefore w:val="3"/>
          <w:gridAfter w:val="5"/>
          <w:wBefore w:w="697" w:type="dxa"/>
          <w:wAfter w:w="1443" w:type="dxa"/>
          <w:trHeight w:val="312"/>
        </w:trPr>
        <w:tc>
          <w:tcPr>
            <w:tcW w:w="9003" w:type="dxa"/>
            <w:gridSpan w:val="25"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Гвазденского сельского поселения на плановый период  2018  и 2019 годов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62" w:type="dxa"/>
            <w:gridSpan w:val="5"/>
            <w:noWrap/>
            <w:vAlign w:val="bottom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A04394">
        <w:trPr>
          <w:gridBefore w:val="3"/>
          <w:gridAfter w:val="5"/>
          <w:wBefore w:w="697" w:type="dxa"/>
          <w:wAfter w:w="1443" w:type="dxa"/>
          <w:trHeight w:val="312"/>
        </w:trPr>
        <w:tc>
          <w:tcPr>
            <w:tcW w:w="3784" w:type="dxa"/>
            <w:gridSpan w:val="6"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40" w:type="dxa"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47" w:type="dxa"/>
            <w:gridSpan w:val="5"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62" w:type="dxa"/>
            <w:gridSpan w:val="5"/>
            <w:noWrap/>
            <w:vAlign w:val="bottom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315"/>
        </w:trPr>
        <w:tc>
          <w:tcPr>
            <w:tcW w:w="3784" w:type="dxa"/>
            <w:gridSpan w:val="6"/>
            <w:noWrap/>
            <w:vAlign w:val="bottom"/>
          </w:tcPr>
          <w:p w:rsidR="004D08E7" w:rsidRPr="004D08E7" w:rsidRDefault="004D08E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D08E7" w:rsidRP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D08E7" w:rsidRP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D08E7" w:rsidRP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92" w:type="dxa"/>
            <w:gridSpan w:val="11"/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(тыс. рублей)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Times New Roman" w:hAnsi="Times New Roman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930"/>
        </w:trPr>
        <w:tc>
          <w:tcPr>
            <w:tcW w:w="3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</w:t>
            </w: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300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285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2742,56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2696,5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285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1465,53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1454,53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140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644,0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644,0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765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 «</w:t>
            </w:r>
            <w:r w:rsidRPr="004D08E7">
              <w:rPr>
                <w:rFonts w:ascii="Courier New" w:hAnsi="Courier New" w:cs="Courier New"/>
                <w:lang w:val="ru-RU"/>
              </w:rPr>
              <w:t>Развитие органов местного самоуправления и эффективное управление финансами Гвазденского сельского поселения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644,0 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627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spacing w:before="100" w:beforeAutospacing="1"/>
              <w:jc w:val="both"/>
              <w:rPr>
                <w:rFonts w:ascii="Courier New" w:hAnsi="Courier New" w:cs="Courier New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iCs/>
                <w:color w:val="000000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85 3 00 00000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644,0 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644,0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815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«Финансовое обеспечение деятельности главы Гвазденского  сельского 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85 3 01 00000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644,0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265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Расходы на обеспечение функций главы 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85 3 01 92020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265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color w:val="000000"/>
                <w:lang w:val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820,53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809,53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300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 w:rsidRPr="004D08E7">
              <w:rPr>
                <w:rFonts w:ascii="Times New Roman" w:hAnsi="Times New Roman"/>
                <w:lang w:val="ru-RU"/>
              </w:rPr>
              <w:lastRenderedPageBreak/>
              <w:t>«Финансовое обеспечение деятельности органов местного самоуправления»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85 3 02 </w:t>
            </w:r>
            <w:r>
              <w:rPr>
                <w:rFonts w:ascii="Times New Roman" w:hAnsi="Times New Roman"/>
                <w:bCs/>
              </w:rPr>
              <w:lastRenderedPageBreak/>
              <w:t>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820,53</w:t>
            </w:r>
            <w:r>
              <w:rPr>
                <w:rFonts w:ascii="Times New Roman" w:hAnsi="Times New Roman"/>
                <w:bCs/>
              </w:rPr>
              <w:lastRenderedPageBreak/>
              <w:t> 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809,53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346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85 3 02 92010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285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функций органов местного самоуправления (Закупка товаров, работ и услуг для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85 3 02 92010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570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85 3 02 92010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0,53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430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704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8E7" w:rsidRDefault="004D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«Управление муниципальными  финансами»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285"/>
        </w:trPr>
        <w:tc>
          <w:tcPr>
            <w:tcW w:w="3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«Резервный фонд администрации Гвазденского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85 1 02 00000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570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85 1 02 20570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273"/>
        </w:trPr>
        <w:tc>
          <w:tcPr>
            <w:tcW w:w="37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68,3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68,3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600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68,3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68,3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2399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 «</w:t>
            </w:r>
            <w:r w:rsidRPr="004D08E7">
              <w:rPr>
                <w:rFonts w:ascii="Courier New" w:hAnsi="Courier New" w:cs="Courier New"/>
                <w:lang w:val="ru-RU"/>
              </w:rPr>
              <w:t>Развитие органов местного самоуправления и эффективное управление финансами Гвазденского сельского поселения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68,3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68,3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570"/>
        </w:trPr>
        <w:tc>
          <w:tcPr>
            <w:tcW w:w="3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Подпрограмма «Организация первичного воинского учета на территории Гвазденского сельского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85 2 00 00000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68,3 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68,3 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300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t>существление первичного воинского учета на территориях, где отсутствуют военные комиссариаты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85 2 01 00000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68,3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68,3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781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lastRenderedPageBreak/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85 2 01 51180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551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85 2 01 51180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567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972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795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Муниципальная программа Гвазденского сельского поселения Бутурлиновского муниципального района  Воронежской области «</w:t>
            </w:r>
            <w:r w:rsidRPr="004D08E7">
              <w:rPr>
                <w:rFonts w:ascii="Courier New" w:hAnsi="Courier New" w:cs="Courier New"/>
                <w:lang w:val="ru-RU"/>
              </w:rPr>
              <w:t>Социально-экономического развития Гвазденского сельского поселения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1,0 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1,0 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420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Гвазденского сельского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03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1,0 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1,0 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300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t>Мероприятия в сфере защиты населения от чрезвычайных ситуаций и пожаров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84 1 01 00000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982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Мероприятия в сфере защиты населения от чрезвычайных ситуаций и пожаров (Закупка товаров, работ и услуг для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84 1 01 91430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400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330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802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Подпрограмма «Развитие национальной экономики Гвазденского сельского </w:t>
            </w:r>
            <w:r w:rsidRPr="004D08E7">
              <w:rPr>
                <w:rFonts w:ascii="Times New Roman" w:hAnsi="Times New Roman"/>
                <w:lang w:val="ru-RU"/>
              </w:rPr>
              <w:lastRenderedPageBreak/>
              <w:t>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84 4 00 00000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570"/>
        </w:trPr>
        <w:tc>
          <w:tcPr>
            <w:tcW w:w="378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lastRenderedPageBreak/>
              <w:t>Основное мероприятие «Мероприятия по градостоительной деятельности»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84 4 01 00000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208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бюджета поселения 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84 4 01 98430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625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88,3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421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88,3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208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Муниципальная программа Гвазденского сельского поселения Бутурлиновского муниципального района  Воронежской области «</w:t>
            </w:r>
            <w:r w:rsidRPr="004D08E7">
              <w:rPr>
                <w:rFonts w:ascii="Courier New" w:hAnsi="Courier New" w:cs="Courier New"/>
                <w:lang w:val="ru-RU"/>
              </w:rPr>
              <w:t>Социально-экономического развития Гвазденского сельского поселения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148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Подпрограмма «Организация благоустройства в границах территории Гвазденского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84 2 00 00000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105,0 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553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«Организация уличного освещения»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84 2 01 00000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832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Расходы на уличное освещение (Закупка товаров, работ и услуг для муниципальных нужд)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84 2 01 90010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703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208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Расходы на содержание автомобильных дорог и инженерных сооружений на них (Закупка товаров, работ и услуг для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84 2 02 90020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400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«Озеленение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84 2 03 00000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036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Расходы на мероприятия по озеленению (Закупка товаров, работ и услуг для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84 2 03 90030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531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«Организация и содержание мест захоронения 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144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84 2 04 90040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725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lastRenderedPageBreak/>
              <w:t>Основное мероприятие «Мероприятия по благоустройству сельского поселения 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84 2 05 00000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43,0 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934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Прочие мероприятия по благоустройству  (Закупка товаров, работ и услуг для муниципальных нужд)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84 2 05 90050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317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1080,73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1062,37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267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1080,73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1062,37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208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 «</w:t>
            </w:r>
            <w:r w:rsidRPr="004D08E7">
              <w:rPr>
                <w:rFonts w:ascii="Courier New" w:hAnsi="Courier New" w:cs="Courier New"/>
                <w:color w:val="333333"/>
                <w:lang w:val="ru-RU"/>
              </w:rPr>
              <w:t>Развитие в сфере культуры в  Гвазденском сельском поселении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1080,73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1062,37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735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Подпрограмма «Развитие в сфере культуры в  Гвазденском сельском поселении»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1080,73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1062,37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817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«Культурно – досуговая деятельность и развитие народного творчества»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11 1 01 00000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1080,73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1062,37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208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208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71,73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53,37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208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на обеспечение деятельности (оказание услуг) муниципальных учреждений (Иные бюджетные ассигнования)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393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414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1208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 «</w:t>
            </w:r>
            <w:r w:rsidRPr="004D08E7">
              <w:rPr>
                <w:rFonts w:ascii="Courier New" w:hAnsi="Courier New" w:cs="Courier New"/>
                <w:color w:val="333333"/>
                <w:lang w:val="ru-RU"/>
              </w:rPr>
              <w:t>Развитие в сфере культуры в  Гвазденском сельском поселении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729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Подпрограмма «Социальная политика Гвазденского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20,0 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20,0 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655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lastRenderedPageBreak/>
              <w:t>Основное мероприятие «Пенсионное обеспечение муниципальных служащих»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20,0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20,0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750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84 3 01 90470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408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629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1,0 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1,0 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913"/>
        </w:trPr>
        <w:tc>
          <w:tcPr>
            <w:tcW w:w="3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84 3 02 90620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285"/>
        </w:trPr>
        <w:tc>
          <w:tcPr>
            <w:tcW w:w="3784" w:type="dxa"/>
            <w:gridSpan w:val="6"/>
            <w:vAlign w:val="center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gridSpan w:val="5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gridSpan w:val="5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300"/>
        </w:trPr>
        <w:tc>
          <w:tcPr>
            <w:tcW w:w="3784" w:type="dxa"/>
            <w:gridSpan w:val="6"/>
            <w:vAlign w:val="center"/>
          </w:tcPr>
          <w:p w:rsidR="004D08E7" w:rsidRDefault="004D08E7">
            <w:pPr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noWrap/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5"/>
            <w:noWrap/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noWrap/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gridSpan w:val="4"/>
            <w:noWrap/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gridSpan w:val="5"/>
            <w:noWrap/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Tr="00A04394">
        <w:trPr>
          <w:gridBefore w:val="3"/>
          <w:gridAfter w:val="5"/>
          <w:wBefore w:w="697" w:type="dxa"/>
          <w:wAfter w:w="1443" w:type="dxa"/>
          <w:trHeight w:val="420"/>
        </w:trPr>
        <w:tc>
          <w:tcPr>
            <w:tcW w:w="3784" w:type="dxa"/>
            <w:gridSpan w:val="6"/>
            <w:vAlign w:val="center"/>
          </w:tcPr>
          <w:p w:rsidR="004D08E7" w:rsidRDefault="004D08E7">
            <w:pPr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2"/>
            <w:noWrap/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9" w:type="dxa"/>
            <w:gridSpan w:val="16"/>
            <w:noWrap/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gridSpan w:val="5"/>
            <w:noWrap/>
            <w:vAlign w:val="bottom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RPr="00C90064" w:rsidTr="00A04394">
        <w:trPr>
          <w:gridBefore w:val="1"/>
          <w:gridAfter w:val="8"/>
          <w:wBefore w:w="143" w:type="dxa"/>
          <w:wAfter w:w="1816" w:type="dxa"/>
          <w:trHeight w:val="285"/>
        </w:trPr>
        <w:tc>
          <w:tcPr>
            <w:tcW w:w="10146" w:type="dxa"/>
            <w:gridSpan w:val="29"/>
            <w:vMerge w:val="restart"/>
            <w:vAlign w:val="bottom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 Глава    Гвазденского </w:t>
            </w:r>
            <w:r w:rsidRPr="004D08E7">
              <w:rPr>
                <w:rFonts w:ascii="Times New Roman" w:hAnsi="Times New Roman"/>
                <w:lang w:val="ru-RU"/>
              </w:rPr>
              <w:br/>
              <w:t>сельского  поселения                                                         В.И.Солодухина</w:t>
            </w:r>
            <w:r w:rsidRPr="004D08E7">
              <w:rPr>
                <w:rFonts w:ascii="Times New Roman" w:hAnsi="Times New Roman"/>
                <w:lang w:val="ru-RU"/>
              </w:rPr>
              <w:br/>
            </w:r>
            <w:r w:rsidRPr="004D08E7">
              <w:rPr>
                <w:rFonts w:ascii="Times New Roman" w:hAnsi="Times New Roman"/>
                <w:lang w:val="ru-RU"/>
              </w:rPr>
              <w:br/>
            </w: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A04394">
        <w:trPr>
          <w:gridBefore w:val="1"/>
          <w:gridAfter w:val="8"/>
          <w:wBefore w:w="143" w:type="dxa"/>
          <w:wAfter w:w="1816" w:type="dxa"/>
          <w:trHeight w:val="285"/>
        </w:trPr>
        <w:tc>
          <w:tcPr>
            <w:tcW w:w="10146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A04394">
        <w:trPr>
          <w:gridBefore w:val="1"/>
          <w:gridAfter w:val="8"/>
          <w:wBefore w:w="143" w:type="dxa"/>
          <w:wAfter w:w="1816" w:type="dxa"/>
          <w:trHeight w:val="285"/>
        </w:trPr>
        <w:tc>
          <w:tcPr>
            <w:tcW w:w="10146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A04394">
        <w:trPr>
          <w:gridBefore w:val="1"/>
          <w:gridAfter w:val="8"/>
          <w:wBefore w:w="143" w:type="dxa"/>
          <w:wAfter w:w="1816" w:type="dxa"/>
          <w:trHeight w:val="285"/>
        </w:trPr>
        <w:tc>
          <w:tcPr>
            <w:tcW w:w="10146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A04394">
        <w:trPr>
          <w:gridAfter w:val="9"/>
          <w:wAfter w:w="2386" w:type="dxa"/>
          <w:trHeight w:val="300"/>
        </w:trPr>
        <w:tc>
          <w:tcPr>
            <w:tcW w:w="796" w:type="dxa"/>
            <w:gridSpan w:val="4"/>
            <w:noWrap/>
            <w:vAlign w:val="bottom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61" w:type="dxa"/>
            <w:gridSpan w:val="24"/>
            <w:vMerge w:val="restart"/>
            <w:noWrap/>
            <w:vAlign w:val="center"/>
          </w:tcPr>
          <w:p w:rsidR="004D08E7" w:rsidRP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        </w:t>
            </w:r>
          </w:p>
          <w:p w:rsid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 w:rsidP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Pr="004D08E7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 Приложение  </w:t>
            </w:r>
            <w:r w:rsidR="00A04394">
              <w:rPr>
                <w:rFonts w:ascii="Times New Roman" w:hAnsi="Times New Roman"/>
                <w:lang w:val="ru-RU"/>
              </w:rPr>
              <w:t>№</w:t>
            </w:r>
            <w:r w:rsidRPr="004D08E7">
              <w:rPr>
                <w:rFonts w:ascii="Times New Roman" w:hAnsi="Times New Roman"/>
                <w:lang w:val="ru-RU"/>
              </w:rPr>
              <w:t>12</w:t>
            </w:r>
          </w:p>
          <w:p w:rsidR="004D08E7" w:rsidRP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к решению Совета народных депутатов</w:t>
            </w:r>
          </w:p>
          <w:p w:rsidR="004D08E7" w:rsidRP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Гвазденского      сельского    поселения</w:t>
            </w:r>
          </w:p>
          <w:p w:rsidR="004D08E7" w:rsidRPr="004D08E7" w:rsidRDefault="004D08E7" w:rsidP="00A04394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                                                            </w:t>
            </w:r>
            <w:r w:rsidR="00A04394">
              <w:rPr>
                <w:rFonts w:ascii="Times New Roman" w:hAnsi="Times New Roman"/>
                <w:lang w:val="ru-RU"/>
              </w:rPr>
              <w:t xml:space="preserve">                      от</w:t>
            </w:r>
            <w:r w:rsidRPr="004D08E7">
              <w:rPr>
                <w:rFonts w:ascii="Times New Roman" w:hAnsi="Times New Roman"/>
                <w:lang w:val="ru-RU"/>
              </w:rPr>
              <w:t xml:space="preserve"> </w:t>
            </w:r>
            <w:r w:rsidR="00A04394">
              <w:rPr>
                <w:rFonts w:ascii="Times New Roman" w:hAnsi="Times New Roman"/>
                <w:lang w:val="ru-RU"/>
              </w:rPr>
              <w:t>11июля 2017</w:t>
            </w:r>
            <w:r w:rsidRPr="004D08E7">
              <w:rPr>
                <w:rFonts w:ascii="Times New Roman" w:hAnsi="Times New Roman"/>
                <w:lang w:val="ru-RU"/>
              </w:rPr>
              <w:t xml:space="preserve">  </w:t>
            </w:r>
            <w:r w:rsidR="00A04394">
              <w:rPr>
                <w:rFonts w:ascii="Times New Roman" w:hAnsi="Times New Roman"/>
                <w:lang w:val="ru-RU"/>
              </w:rPr>
              <w:t xml:space="preserve"> года № 9                         </w:t>
            </w:r>
          </w:p>
        </w:tc>
      </w:tr>
      <w:tr w:rsidR="004D08E7" w:rsidRPr="00C90064" w:rsidTr="00A04394">
        <w:trPr>
          <w:gridAfter w:val="9"/>
          <w:wAfter w:w="2386" w:type="dxa"/>
          <w:trHeight w:val="300"/>
        </w:trPr>
        <w:tc>
          <w:tcPr>
            <w:tcW w:w="796" w:type="dxa"/>
            <w:gridSpan w:val="4"/>
            <w:noWrap/>
            <w:vAlign w:val="bottom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61" w:type="dxa"/>
            <w:gridSpan w:val="24"/>
            <w:vMerge/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A04394">
        <w:trPr>
          <w:gridAfter w:val="9"/>
          <w:wAfter w:w="2386" w:type="dxa"/>
          <w:trHeight w:val="300"/>
        </w:trPr>
        <w:tc>
          <w:tcPr>
            <w:tcW w:w="796" w:type="dxa"/>
            <w:gridSpan w:val="4"/>
            <w:noWrap/>
            <w:vAlign w:val="bottom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61" w:type="dxa"/>
            <w:gridSpan w:val="24"/>
            <w:vMerge/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A04394">
        <w:trPr>
          <w:gridAfter w:val="9"/>
          <w:wAfter w:w="2386" w:type="dxa"/>
          <w:trHeight w:val="300"/>
        </w:trPr>
        <w:tc>
          <w:tcPr>
            <w:tcW w:w="796" w:type="dxa"/>
            <w:gridSpan w:val="4"/>
            <w:noWrap/>
            <w:vAlign w:val="bottom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61" w:type="dxa"/>
            <w:gridSpan w:val="24"/>
            <w:vMerge/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A04394">
        <w:trPr>
          <w:gridAfter w:val="6"/>
          <w:wAfter w:w="1559" w:type="dxa"/>
          <w:trHeight w:val="300"/>
        </w:trPr>
        <w:tc>
          <w:tcPr>
            <w:tcW w:w="796" w:type="dxa"/>
            <w:gridSpan w:val="4"/>
            <w:noWrap/>
            <w:vAlign w:val="bottom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2" w:type="dxa"/>
            <w:noWrap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9" w:type="dxa"/>
            <w:noWrap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20" w:type="dxa"/>
            <w:gridSpan w:val="6"/>
            <w:noWrap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7" w:type="dxa"/>
            <w:gridSpan w:val="7"/>
            <w:noWrap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3" w:type="dxa"/>
            <w:gridSpan w:val="9"/>
            <w:noWrap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7" w:type="dxa"/>
            <w:gridSpan w:val="3"/>
            <w:noWrap/>
            <w:vAlign w:val="bottom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A04394">
        <w:trPr>
          <w:gridAfter w:val="6"/>
          <w:wAfter w:w="1559" w:type="dxa"/>
          <w:trHeight w:val="300"/>
        </w:trPr>
        <w:tc>
          <w:tcPr>
            <w:tcW w:w="796" w:type="dxa"/>
            <w:gridSpan w:val="4"/>
            <w:noWrap/>
            <w:vAlign w:val="bottom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50" w:type="dxa"/>
            <w:gridSpan w:val="2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>Распределение бюджетных ассигнований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 по целевым статьям (муниципальным программам Гвазденского сельского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 поселения), группам видов расходов, разделам, подразделам  классификации 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расходов бюджета Гвазденского сельского поселения на  2017  год </w:t>
            </w:r>
          </w:p>
          <w:p w:rsidR="004D08E7" w:rsidRPr="004D08E7" w:rsidRDefault="004D08E7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D08E7" w:rsidRPr="00C90064" w:rsidTr="00A04394">
        <w:trPr>
          <w:gridAfter w:val="6"/>
          <w:wAfter w:w="1559" w:type="dxa"/>
          <w:trHeight w:val="300"/>
        </w:trPr>
        <w:tc>
          <w:tcPr>
            <w:tcW w:w="796" w:type="dxa"/>
            <w:gridSpan w:val="4"/>
            <w:noWrap/>
            <w:vAlign w:val="bottom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50" w:type="dxa"/>
            <w:gridSpan w:val="2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D08E7" w:rsidRPr="00C90064" w:rsidTr="00A04394">
        <w:trPr>
          <w:gridAfter w:val="6"/>
          <w:wAfter w:w="1559" w:type="dxa"/>
          <w:trHeight w:val="300"/>
        </w:trPr>
        <w:tc>
          <w:tcPr>
            <w:tcW w:w="796" w:type="dxa"/>
            <w:gridSpan w:val="4"/>
            <w:noWrap/>
            <w:vAlign w:val="bottom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50" w:type="dxa"/>
            <w:gridSpan w:val="2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D08E7" w:rsidRPr="00C90064" w:rsidTr="00A04394">
        <w:trPr>
          <w:gridAfter w:val="6"/>
          <w:wAfter w:w="1559" w:type="dxa"/>
          <w:trHeight w:val="312"/>
        </w:trPr>
        <w:tc>
          <w:tcPr>
            <w:tcW w:w="796" w:type="dxa"/>
            <w:gridSpan w:val="4"/>
            <w:noWrap/>
            <w:vAlign w:val="bottom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50" w:type="dxa"/>
            <w:gridSpan w:val="2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D08E7" w:rsidRPr="00C90064" w:rsidTr="00A04394">
        <w:trPr>
          <w:gridAfter w:val="6"/>
          <w:wAfter w:w="1559" w:type="dxa"/>
          <w:trHeight w:val="315"/>
        </w:trPr>
        <w:tc>
          <w:tcPr>
            <w:tcW w:w="796" w:type="dxa"/>
            <w:gridSpan w:val="4"/>
            <w:noWrap/>
            <w:vAlign w:val="bottom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50" w:type="dxa"/>
            <w:gridSpan w:val="2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582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(тыс. рублей)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5013,67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 «</w:t>
            </w:r>
            <w:r w:rsidRPr="004D08E7">
              <w:rPr>
                <w:rFonts w:ascii="Courier New" w:hAnsi="Courier New" w:cs="Courier New"/>
                <w:b/>
                <w:color w:val="333333"/>
                <w:lang w:val="ru-RU"/>
              </w:rPr>
              <w:t>Развитие в сфере культуры в  Гвазденском сельском поселении</w:t>
            </w:r>
            <w:r w:rsidRPr="004D08E7">
              <w:rPr>
                <w:rFonts w:ascii="Times New Roman" w:hAnsi="Times New Roman"/>
                <w:b/>
                <w:lang w:val="ru-RU"/>
              </w:rPr>
              <w:t xml:space="preserve">».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2036,0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color w:val="000000"/>
                <w:lang w:val="ru-RU"/>
              </w:rPr>
              <w:t>Подпрограмма «Развитие в сфере культуры в  Гвазденском сельском поселении»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11 1 00 00000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2036,0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«Культурно – досуговая деятельность и развитие народного творчества»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11 1 01 00000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2036,0 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 «Развитие библиотечного дела»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11 1 02 00000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11 1 02 90200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>Муниципальная программа Гвазденского сельского поселения Бутурлиновского муниципального района  Воронежской области «</w:t>
            </w:r>
            <w:r w:rsidRPr="004D08E7">
              <w:rPr>
                <w:rFonts w:ascii="Courier New" w:hAnsi="Courier New" w:cs="Courier New"/>
                <w:b/>
                <w:bCs/>
                <w:lang w:val="ru-RU"/>
              </w:rPr>
              <w:t>Социально-экономического развития Гвазденского сельского поселения</w:t>
            </w:r>
            <w:r w:rsidRPr="004D08E7">
              <w:rPr>
                <w:rFonts w:ascii="Times New Roman" w:hAnsi="Times New Roman"/>
                <w:b/>
                <w:bCs/>
                <w:lang w:val="ru-RU"/>
              </w:rPr>
              <w:t>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84 0 00 00000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758,4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2.1.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</w:t>
            </w:r>
            <w:r w:rsidRPr="004D08E7"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первичных мер пожарной безопасности на территории Гвазденского сельского поселения»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84 1 00 00000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t>Мероприятия в сфере защиты населения от чрезвычайных ситуаций и пожаров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84 1 01 00000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09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4,0 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Мероприятия в сфере защиты населения от чрезвычайных ситуаций и пожаров (Закупка товаров, работ и услуг для муниципальных нужд)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84 1 01 91430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2.2.</w:t>
            </w: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Подпрограмма «Организация благоустройства в границах территории Гвазденского сельского поселения»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84 2 00 00000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477,9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4D08E7">
              <w:rPr>
                <w:rFonts w:ascii="Times New Roman" w:hAnsi="Times New Roman"/>
                <w:bCs/>
                <w:lang w:val="ru-RU"/>
              </w:rPr>
              <w:t>Основное мероприятие «Организация уличного освещения»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84 2 01 00000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 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05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03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192,9 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Расходы на уличное освещение (Закупка товаров, работ и услуг для муниципальных нужд)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84 2 01 90010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192,9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«Озеленение сельского поселения»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84 2 03 00000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10,0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мероприятия по озеленению (Закупка товаров, работ и услуг для муниципальных нужд)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84 2 03 90030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826" w:type="dxa"/>
            <w:gridSpan w:val="13"/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«Организация и содержание мест захоронения »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75,0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84 2 04 90040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«Мероприятия по благоустройству сельского поселения »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84 2 05 00000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200,0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Прочие мероприятия по благоустройству  (Закупка товаров, работ и услуг для муниципальных нужд) 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84 2 05 90050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2.3.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Подпрограмма «Социальная политика Гвазденского сельского поселения»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84 3 00 00000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271,5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84 3 01 00000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 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211,5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84 3 01 90470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211,5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84 3 02 00000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60,0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84 3 02 90620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2.4.</w:t>
            </w: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Подпрограмма «Развитие национальной экономики  Гвазденского сельского поселения»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84 4 00 00000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«Мероприятия по градостоительной деятельности»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84 4 01 </w:t>
            </w:r>
            <w:r>
              <w:rPr>
                <w:rFonts w:ascii="Times New Roman" w:hAnsi="Times New Roman"/>
                <w:bCs/>
              </w:rPr>
              <w:lastRenderedPageBreak/>
              <w:t>00000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lastRenderedPageBreak/>
              <w:t> 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04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12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5,0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бюджета поселения 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84 4 01 98430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3.0</w:t>
            </w: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</w:t>
            </w:r>
            <w:r w:rsidRPr="004D08E7">
              <w:rPr>
                <w:rFonts w:ascii="Times New Roman" w:hAnsi="Times New Roman"/>
                <w:lang w:val="ru-RU"/>
              </w:rPr>
              <w:t xml:space="preserve"> </w:t>
            </w:r>
            <w:r w:rsidRPr="004D08E7">
              <w:rPr>
                <w:rFonts w:ascii="Times New Roman" w:hAnsi="Times New Roman"/>
                <w:b/>
                <w:bCs/>
                <w:lang w:val="ru-RU"/>
              </w:rPr>
              <w:t>«</w:t>
            </w:r>
            <w:r w:rsidRPr="004D08E7">
              <w:rPr>
                <w:rFonts w:ascii="Courier New" w:hAnsi="Courier New" w:cs="Courier New"/>
                <w:b/>
                <w:bCs/>
                <w:lang w:val="ru-RU"/>
              </w:rPr>
              <w:t>Развитие органов местного самоуправления и эффективное управление финансами Гвазденского сельского поселения</w:t>
            </w:r>
            <w:r w:rsidRPr="004D08E7">
              <w:rPr>
                <w:rFonts w:ascii="Times New Roman" w:hAnsi="Times New Roman"/>
                <w:b/>
                <w:bCs/>
                <w:lang w:val="ru-RU"/>
              </w:rPr>
              <w:t>»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85 0 00 00000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2219,27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3.1.</w:t>
            </w: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Подпрограмма «Управление муниципальными  финансами»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85 1 00 00000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190,2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«Управление муниципальными  финансами»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85 1 00 00000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140,2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Проведение выборов в Совет народных депутатов Гвазденского сельского поселения Бутурлиновского муниципального района Воронежской области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85 1 01 90110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140,2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«Резервный фонд администрации Гвазденского сельского поселения»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85 1 02 00000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50,0 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85 1 02 20570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3.2.</w:t>
            </w:r>
          </w:p>
        </w:tc>
        <w:tc>
          <w:tcPr>
            <w:tcW w:w="5826" w:type="dxa"/>
            <w:gridSpan w:val="13"/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Подпрограмма «Организация первичного воинского учета на территории Гвазденского сельского поселения» 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85 2  00 00000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68,3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bookmarkStart w:id="0" w:name="RANGE!B56"/>
            <w:bookmarkEnd w:id="0"/>
            <w:r w:rsidRPr="004D08E7">
              <w:rPr>
                <w:rFonts w:ascii="Times New Roman" w:hAnsi="Times New Roman"/>
                <w:lang w:val="ru-RU"/>
              </w:rPr>
              <w:t>Основное мероприятие «О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t>существление первичного воинского учета на территориях, где отсутствуют военные комиссариаты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85 2 01 00000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68,3 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85 2 01 51180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85 2 01 51180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3.3.</w:t>
            </w:r>
          </w:p>
        </w:tc>
        <w:tc>
          <w:tcPr>
            <w:tcW w:w="5826" w:type="dxa"/>
            <w:gridSpan w:val="13"/>
            <w:noWrap/>
            <w:vAlign w:val="bottom"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Подпрограмма «Обеспечение реализации муниципальной программы» </w:t>
            </w:r>
          </w:p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85 3 00 00000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1960,77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«Финансовое обеспечение деятельности органов местного самоуправления»</w:t>
            </w: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85 3 02 00000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 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04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1316,77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lastRenderedPageBreak/>
              <w:t>муниципальными органами)</w:t>
            </w:r>
          </w:p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85 3 02 92010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функций органов местного самоуправления (Закупка товаров, работ и услуг для муниципальных нужд)</w:t>
            </w:r>
          </w:p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85 3 02 92010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565,8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85 3 02 92010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1,97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«Финансовое обеспечение деятельности главы Гвазденского  сельского  поселения»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85 3 01 00000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644,0</w:t>
            </w:r>
          </w:p>
        </w:tc>
      </w:tr>
      <w:tr w:rsidR="004D08E7" w:rsidTr="00A04394">
        <w:trPr>
          <w:gridAfter w:val="7"/>
          <w:wAfter w:w="1630" w:type="dxa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82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Расходы на обеспечение функций главы 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85 3 01 92020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644,0</w:t>
            </w:r>
          </w:p>
        </w:tc>
      </w:tr>
      <w:tr w:rsidR="004D08E7" w:rsidTr="00A04394">
        <w:trPr>
          <w:trHeight w:val="285"/>
        </w:trPr>
        <w:tc>
          <w:tcPr>
            <w:tcW w:w="646" w:type="dxa"/>
            <w:gridSpan w:val="2"/>
            <w:noWrap/>
            <w:vAlign w:val="bottom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gridSpan w:val="30"/>
            <w:vAlign w:val="center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gridSpan w:val="2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" w:type="dxa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</w:tr>
      <w:tr w:rsidR="004D08E7" w:rsidRPr="00C90064" w:rsidTr="00A04394">
        <w:trPr>
          <w:trHeight w:val="300"/>
        </w:trPr>
        <w:tc>
          <w:tcPr>
            <w:tcW w:w="646" w:type="dxa"/>
            <w:gridSpan w:val="2"/>
            <w:noWrap/>
            <w:vAlign w:val="bottom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0" w:type="dxa"/>
            <w:gridSpan w:val="30"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Глава    Гвазденского </w:t>
            </w:r>
            <w:r w:rsidRPr="004D08E7">
              <w:rPr>
                <w:rFonts w:ascii="Times New Roman" w:hAnsi="Times New Roman"/>
                <w:lang w:val="ru-RU"/>
              </w:rPr>
              <w:br/>
              <w:t>сельского  поселения                                                     В.И.Солодухина</w:t>
            </w:r>
          </w:p>
        </w:tc>
        <w:tc>
          <w:tcPr>
            <w:tcW w:w="338" w:type="dxa"/>
            <w:gridSpan w:val="2"/>
            <w:noWrap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" w:type="dxa"/>
            <w:noWrap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4" w:type="dxa"/>
            <w:noWrap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" w:type="dxa"/>
            <w:noWrap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5" w:type="dxa"/>
            <w:noWrap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D08E7" w:rsidRPr="004D08E7" w:rsidRDefault="004D08E7" w:rsidP="004D08E7">
      <w:pPr>
        <w:rPr>
          <w:rFonts w:ascii="Calibri" w:hAnsi="Calibri"/>
          <w:sz w:val="22"/>
          <w:szCs w:val="22"/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tbl>
      <w:tblPr>
        <w:tblW w:w="1048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82"/>
        <w:gridCol w:w="343"/>
        <w:gridCol w:w="17"/>
        <w:gridCol w:w="147"/>
        <w:gridCol w:w="843"/>
        <w:gridCol w:w="10"/>
        <w:gridCol w:w="982"/>
        <w:gridCol w:w="609"/>
        <w:gridCol w:w="257"/>
        <w:gridCol w:w="1750"/>
        <w:gridCol w:w="97"/>
        <w:gridCol w:w="612"/>
        <w:gridCol w:w="567"/>
        <w:gridCol w:w="709"/>
        <w:gridCol w:w="283"/>
        <w:gridCol w:w="426"/>
        <w:gridCol w:w="567"/>
        <w:gridCol w:w="207"/>
        <w:gridCol w:w="99"/>
        <w:gridCol w:w="138"/>
        <w:gridCol w:w="98"/>
        <w:gridCol w:w="450"/>
        <w:gridCol w:w="41"/>
        <w:gridCol w:w="304"/>
        <w:gridCol w:w="80"/>
        <w:gridCol w:w="87"/>
        <w:gridCol w:w="236"/>
        <w:gridCol w:w="244"/>
      </w:tblGrid>
      <w:tr w:rsidR="004D08E7" w:rsidRPr="00C90064" w:rsidTr="004D08E7">
        <w:trPr>
          <w:gridAfter w:val="20"/>
          <w:wAfter w:w="7253" w:type="dxa"/>
          <w:trHeight w:val="356"/>
        </w:trPr>
        <w:tc>
          <w:tcPr>
            <w:tcW w:w="3237" w:type="dxa"/>
            <w:gridSpan w:val="8"/>
            <w:noWrap/>
            <w:vAlign w:val="bottom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97D" w:rsidRPr="00C90064" w:rsidTr="004D08E7">
        <w:trPr>
          <w:gridAfter w:val="20"/>
          <w:wAfter w:w="7253" w:type="dxa"/>
          <w:trHeight w:val="356"/>
        </w:trPr>
        <w:tc>
          <w:tcPr>
            <w:tcW w:w="3237" w:type="dxa"/>
            <w:gridSpan w:val="8"/>
            <w:noWrap/>
            <w:vAlign w:val="bottom"/>
          </w:tcPr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rPr>
                <w:rFonts w:ascii="Times New Roman" w:hAnsi="Times New Roman"/>
                <w:lang w:val="ru-RU"/>
              </w:rPr>
            </w:pPr>
          </w:p>
          <w:p w:rsidR="008A197D" w:rsidRPr="004D08E7" w:rsidRDefault="008A19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4D08E7">
        <w:trPr>
          <w:gridAfter w:val="4"/>
          <w:wAfter w:w="647" w:type="dxa"/>
          <w:trHeight w:val="300"/>
        </w:trPr>
        <w:tc>
          <w:tcPr>
            <w:tcW w:w="792" w:type="dxa"/>
            <w:gridSpan w:val="4"/>
            <w:noWrap/>
            <w:vAlign w:val="bottom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51" w:type="dxa"/>
            <w:gridSpan w:val="20"/>
            <w:vAlign w:val="center"/>
          </w:tcPr>
          <w:p w:rsidR="004D08E7" w:rsidRP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Приложение</w:t>
            </w:r>
            <w:r w:rsidR="00A04394">
              <w:rPr>
                <w:rFonts w:ascii="Times New Roman" w:hAnsi="Times New Roman"/>
                <w:lang w:val="ru-RU"/>
              </w:rPr>
              <w:t xml:space="preserve"> №</w:t>
            </w:r>
            <w:r w:rsidRPr="004D08E7">
              <w:rPr>
                <w:rFonts w:ascii="Times New Roman" w:hAnsi="Times New Roman"/>
                <w:lang w:val="ru-RU"/>
              </w:rPr>
              <w:t xml:space="preserve">  13</w:t>
            </w:r>
          </w:p>
          <w:p w:rsidR="004D08E7" w:rsidRP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к решению Совета народных депутатов</w:t>
            </w:r>
          </w:p>
          <w:p w:rsidR="004D08E7" w:rsidRP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Гвазденского      сельского    поселения</w:t>
            </w: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от  </w:t>
            </w:r>
            <w:r w:rsidR="00A04394">
              <w:rPr>
                <w:rFonts w:ascii="Times New Roman" w:hAnsi="Times New Roman"/>
                <w:lang w:val="ru-RU"/>
              </w:rPr>
              <w:t>11июля 2017 года № 9</w:t>
            </w:r>
            <w:r w:rsidRPr="004D08E7">
              <w:rPr>
                <w:rFonts w:ascii="Times New Roman" w:hAnsi="Times New Roman"/>
                <w:lang w:val="ru-RU"/>
              </w:rPr>
              <w:t xml:space="preserve">         </w:t>
            </w:r>
            <w:r w:rsidR="00A04394">
              <w:rPr>
                <w:rFonts w:ascii="Times New Roman" w:hAnsi="Times New Roman"/>
                <w:lang w:val="ru-RU"/>
              </w:rPr>
              <w:t xml:space="preserve">                      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>Распределение бюджетных ассигнований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 по целевым статьям (муниципальным программам Гвазденского сельского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 поселения), группам видов расходов, разделам, подразделам  классификации 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расходов бюджета Гвазденского сельского поселения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на плановый период  2018  и 2019 годов</w:t>
            </w: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Tr="004D08E7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6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 год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2742,56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2696,5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4D08E7">
              <w:rPr>
                <w:rFonts w:ascii="Times New Roman" w:hAnsi="Times New Roman"/>
                <w:b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 «</w:t>
            </w:r>
            <w:r w:rsidRPr="004D08E7">
              <w:rPr>
                <w:rFonts w:ascii="Courier New" w:hAnsi="Courier New" w:cs="Courier New"/>
                <w:b/>
                <w:color w:val="333333"/>
                <w:lang w:val="ru-RU"/>
              </w:rPr>
              <w:t>Развитие в сфере культуры в  Гвазденском сельском поселении</w:t>
            </w:r>
            <w:r w:rsidRPr="004D08E7">
              <w:rPr>
                <w:rFonts w:ascii="Times New Roman" w:hAnsi="Times New Roman"/>
                <w:b/>
                <w:lang w:val="ru-RU"/>
              </w:rPr>
              <w:t xml:space="preserve">».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1080,73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1062,37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b/>
                <w:color w:val="000000"/>
                <w:lang w:val="ru-RU"/>
              </w:rPr>
              <w:t>Подпрограмма «Развитие в сфере культуры в  Гвазденском сельском поселении»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1080,73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1062,37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«Культурно – досуговая деятельность и развитие народного творчества»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1080,73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</w:p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1062,37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53,37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>Муниципальная программа Гвазденского сельского поселения Бутурлиновского муниципального района  Воронежской области «</w:t>
            </w:r>
            <w:r w:rsidRPr="004D08E7">
              <w:rPr>
                <w:rFonts w:ascii="Courier New" w:hAnsi="Courier New" w:cs="Courier New"/>
                <w:b/>
                <w:bCs/>
                <w:lang w:val="ru-RU"/>
              </w:rPr>
              <w:t>Социально-экономического развития Гвазденского сельского поселения</w:t>
            </w:r>
            <w:r w:rsidRPr="004D08E7">
              <w:rPr>
                <w:rFonts w:ascii="Times New Roman" w:hAnsi="Times New Roman"/>
                <w:b/>
                <w:bCs/>
                <w:lang w:val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111,3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2.1.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</w:t>
            </w:r>
            <w:r w:rsidRPr="004D08E7"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обеспечение первичных мер пожарной безопасности на территории Гвазденского сельского поселения»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t>Мероприятия в сфере защиты населения от чрезвычайных ситуаций и пожаров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Мероприятия в сфере защиты населения от чрезвычайных ситуаций и пожаров (Закупка товаров, работ и услуг для муниципальных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84 1 01 91430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2.2.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Подпрограмма «Организация благоустройства в границах территории Гвазденского сельского поселения»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88,3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4D08E7">
              <w:rPr>
                <w:rFonts w:ascii="Times New Roman" w:hAnsi="Times New Roman"/>
                <w:bCs/>
                <w:lang w:val="ru-RU"/>
              </w:rPr>
              <w:t>Основное мероприятие «Организация уличного освещения»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40,0 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Расходы на уличное освещение (Закупка товаров, работ и услуг для муниципальных нужд)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10,0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Расходы на содержание автомобильных дорог и инженерных сооружений на них (Закупка товаров, работ и услуг для муниципальных нужд)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84 2 02 90020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«Озеленение сельского поселения»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мероприятия по озеленению (Закупка товаров, работ и услуг для муниципальных нужд)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84 2 03 90030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4601" w:type="dxa"/>
            <w:gridSpan w:val="7"/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«Организация и содержание мест захоронения »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«Мероприятия по благоустройству сельского поселения »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Прочие мероприятия по благоустройству  (Закупка товаров, работ и услуг для муниципальных нужд)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2.3.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Подпрограмма «Социальная политика Гвазденского сельского поселения»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20,0 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Оказание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84 3 02 90620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2.4.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Подпрограмма «Развитие </w:t>
            </w:r>
            <w:r w:rsidRPr="004D08E7"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национальной экономики  Гвазденского сельского поселения»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84 4 00 </w:t>
            </w:r>
            <w:r>
              <w:rPr>
                <w:rFonts w:ascii="Times New Roman" w:hAnsi="Times New Roman"/>
                <w:b/>
                <w:bCs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«Мероприятия по градостоительной деятельности»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бюджета поселения  на организацию проведения оплачиваемых работ (Закупка товаров, работ и услуг для муниципальных нужд)</w:t>
            </w:r>
          </w:p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84 4 01 98430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rPr>
                <w:rFonts w:ascii="Times New Roman" w:hAnsi="Times New Roman"/>
              </w:rPr>
            </w:pPr>
          </w:p>
          <w:p w:rsidR="004D08E7" w:rsidRDefault="004D08E7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>Муниципальная программа Гвазденского сельского поселения Бутурлиновского муниципального района Воронежской области</w:t>
            </w:r>
            <w:r w:rsidRPr="004D08E7">
              <w:rPr>
                <w:rFonts w:ascii="Times New Roman" w:hAnsi="Times New Roman"/>
                <w:lang w:val="ru-RU"/>
              </w:rPr>
              <w:t xml:space="preserve"> </w:t>
            </w:r>
            <w:r w:rsidRPr="004D08E7">
              <w:rPr>
                <w:rFonts w:ascii="Times New Roman" w:hAnsi="Times New Roman"/>
                <w:b/>
                <w:bCs/>
                <w:lang w:val="ru-RU"/>
              </w:rPr>
              <w:t>«</w:t>
            </w:r>
            <w:r w:rsidRPr="004D08E7">
              <w:rPr>
                <w:rFonts w:ascii="Courier New" w:hAnsi="Courier New" w:cs="Courier New"/>
                <w:b/>
                <w:bCs/>
                <w:lang w:val="ru-RU"/>
              </w:rPr>
              <w:t>Развитие органов местного самоуправления и эффективное управление финансами Гвазденского сельского поселения</w:t>
            </w:r>
            <w:r w:rsidRPr="004D08E7">
              <w:rPr>
                <w:rFonts w:ascii="Times New Roman" w:hAnsi="Times New Roman"/>
                <w:b/>
                <w:bCs/>
                <w:lang w:val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1533,83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1522,83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3,.1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Подпрограмма «Управление муниципальными  финансами»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Default="004D08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«Управление муниципальными  финансами»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«Резервный фонд администрации Гвазденского сельского поселения»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1,0 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85 1 02 20570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3.2.</w:t>
            </w:r>
          </w:p>
        </w:tc>
        <w:tc>
          <w:tcPr>
            <w:tcW w:w="4601" w:type="dxa"/>
            <w:gridSpan w:val="7"/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Подпрограмма «Организация первичного воинского учета на территории Гвазденского сельского поселения»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68,3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«О</w:t>
            </w:r>
            <w:r w:rsidRPr="004D08E7">
              <w:rPr>
                <w:rFonts w:ascii="Times New Roman" w:hAnsi="Times New Roman"/>
                <w:color w:val="000000"/>
                <w:lang w:val="ru-RU"/>
              </w:rPr>
              <w:t>существление первичного воинского учета на территориях, где отсутствуют военные комиссариаты</w:t>
            </w:r>
            <w:r w:rsidRPr="004D08E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68,3 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68,3 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3.3.</w:t>
            </w:r>
          </w:p>
        </w:tc>
        <w:tc>
          <w:tcPr>
            <w:tcW w:w="4601" w:type="dxa"/>
            <w:gridSpan w:val="7"/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Подпрограмма «Обеспечение реализации муниципальной </w:t>
            </w:r>
            <w:r w:rsidRPr="004D08E7"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программы»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85 3 00 00000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1464,53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1453,53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820,53 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8E7" w:rsidRDefault="004D08E7">
            <w:pPr>
              <w:rPr>
                <w:rFonts w:ascii="Times New Roman" w:hAnsi="Times New Roman"/>
                <w:bCs/>
              </w:rPr>
            </w:pPr>
          </w:p>
          <w:p w:rsidR="004D08E7" w:rsidRDefault="004D08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809,53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Расходы на обеспечение функций органов местного самоуправления (Закупка товаров, работ и услуг для муниципальных нужд)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rPr>
                <w:rFonts w:ascii="Times New Roman" w:hAnsi="Times New Roman"/>
              </w:rPr>
            </w:pPr>
          </w:p>
          <w:p w:rsidR="004D08E7" w:rsidRDefault="004D0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Основное мероприятие «Финансовое обеспечение деятельности главы Гвазденского  сельского  поселения»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644,0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644,0</w:t>
            </w:r>
          </w:p>
        </w:tc>
      </w:tr>
      <w:tr w:rsidR="004D08E7" w:rsidTr="004D08E7">
        <w:tc>
          <w:tcPr>
            <w:tcW w:w="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60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Расходы на обеспечение функций главы 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85 3 01 92020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</w:p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644,0</w:t>
            </w:r>
          </w:p>
        </w:tc>
      </w:tr>
      <w:tr w:rsidR="004D08E7" w:rsidTr="004D08E7">
        <w:trPr>
          <w:gridAfter w:val="21"/>
          <w:wAfter w:w="7862" w:type="dxa"/>
          <w:trHeight w:val="285"/>
        </w:trPr>
        <w:tc>
          <w:tcPr>
            <w:tcW w:w="644" w:type="dxa"/>
            <w:gridSpan w:val="3"/>
            <w:noWrap/>
            <w:vAlign w:val="bottom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</w:tr>
      <w:tr w:rsidR="004D08E7" w:rsidRPr="00C90064" w:rsidTr="004D08E7">
        <w:trPr>
          <w:gridBefore w:val="2"/>
          <w:gridAfter w:val="11"/>
          <w:wBefore w:w="627" w:type="dxa"/>
          <w:wAfter w:w="1984" w:type="dxa"/>
          <w:trHeight w:val="300"/>
        </w:trPr>
        <w:tc>
          <w:tcPr>
            <w:tcW w:w="1019" w:type="dxa"/>
            <w:gridSpan w:val="4"/>
            <w:vAlign w:val="center"/>
          </w:tcPr>
          <w:p w:rsidR="004D08E7" w:rsidRDefault="004D08E7">
            <w:pPr>
              <w:rPr>
                <w:rFonts w:ascii="Times New Roman" w:hAnsi="Times New Roman"/>
              </w:rPr>
            </w:pPr>
          </w:p>
          <w:p w:rsidR="004D08E7" w:rsidRDefault="004D08E7">
            <w:pPr>
              <w:rPr>
                <w:rFonts w:ascii="Times New Roman" w:hAnsi="Times New Roman"/>
              </w:rPr>
            </w:pPr>
          </w:p>
          <w:p w:rsidR="004D08E7" w:rsidRDefault="004D08E7">
            <w:pPr>
              <w:rPr>
                <w:rFonts w:ascii="Times New Roman" w:hAnsi="Times New Roman"/>
              </w:rPr>
            </w:pPr>
          </w:p>
          <w:p w:rsidR="004D08E7" w:rsidRDefault="004D08E7">
            <w:pPr>
              <w:rPr>
                <w:rFonts w:ascii="Times New Roman" w:hAnsi="Times New Roman"/>
              </w:rPr>
            </w:pPr>
          </w:p>
          <w:p w:rsidR="004D08E7" w:rsidRDefault="004D08E7">
            <w:pPr>
              <w:rPr>
                <w:rFonts w:ascii="Times New Roman" w:hAnsi="Times New Roman"/>
              </w:rPr>
            </w:pPr>
          </w:p>
          <w:p w:rsidR="004D08E7" w:rsidRDefault="004D08E7">
            <w:pPr>
              <w:rPr>
                <w:rFonts w:ascii="Times New Roman" w:hAnsi="Times New Roman"/>
              </w:rPr>
            </w:pPr>
          </w:p>
          <w:p w:rsidR="004D08E7" w:rsidRDefault="004D08E7">
            <w:pPr>
              <w:rPr>
                <w:rFonts w:ascii="Times New Roman" w:hAnsi="Times New Roman"/>
              </w:rPr>
            </w:pPr>
          </w:p>
          <w:p w:rsidR="004D08E7" w:rsidRDefault="004D08E7">
            <w:pPr>
              <w:rPr>
                <w:rFonts w:ascii="Times New Roman" w:hAnsi="Times New Roman"/>
              </w:rPr>
            </w:pPr>
          </w:p>
          <w:p w:rsidR="004D08E7" w:rsidRDefault="004D08E7">
            <w:pPr>
              <w:rPr>
                <w:rFonts w:ascii="Times New Roman" w:hAnsi="Times New Roman"/>
              </w:rPr>
            </w:pPr>
          </w:p>
        </w:tc>
        <w:tc>
          <w:tcPr>
            <w:tcW w:w="6860" w:type="dxa"/>
            <w:gridSpan w:val="11"/>
            <w:vMerge w:val="restart"/>
            <w:noWrap/>
            <w:vAlign w:val="center"/>
          </w:tcPr>
          <w:p w:rsidR="004D08E7" w:rsidRPr="00F333D1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Глава Гвазденского</w:t>
            </w: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сельского поселения                                   В.И.Солодухина       </w:t>
            </w:r>
          </w:p>
          <w:p w:rsidR="004D08E7" w:rsidRP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  <w:p w:rsid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Default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8A197D" w:rsidRPr="004D08E7" w:rsidRDefault="008A197D" w:rsidP="008A197D">
            <w:pPr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4D08E7" w:rsidRP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lastRenderedPageBreak/>
              <w:t xml:space="preserve">                                     Приложение</w:t>
            </w:r>
            <w:r w:rsidR="00A04394">
              <w:rPr>
                <w:rFonts w:ascii="Times New Roman" w:hAnsi="Times New Roman"/>
                <w:lang w:val="ru-RU"/>
              </w:rPr>
              <w:t xml:space="preserve"> №</w:t>
            </w:r>
            <w:r w:rsidRPr="004D08E7">
              <w:rPr>
                <w:rFonts w:ascii="Times New Roman" w:hAnsi="Times New Roman"/>
                <w:lang w:val="ru-RU"/>
              </w:rPr>
              <w:t xml:space="preserve"> 14</w:t>
            </w:r>
          </w:p>
          <w:p w:rsidR="004D08E7" w:rsidRP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к решению Совета народных депутатов</w:t>
            </w:r>
          </w:p>
          <w:p w:rsidR="004D08E7" w:rsidRPr="004D08E7" w:rsidRDefault="004D08E7">
            <w:pPr>
              <w:jc w:val="right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Гвазденского     сельского     поселения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                              от </w:t>
            </w:r>
            <w:r w:rsidR="00A04394">
              <w:rPr>
                <w:rFonts w:ascii="Times New Roman" w:hAnsi="Times New Roman"/>
                <w:lang w:val="ru-RU"/>
              </w:rPr>
              <w:t xml:space="preserve">11 июля 2017  </w:t>
            </w:r>
            <w:r w:rsidRPr="004D08E7">
              <w:rPr>
                <w:rFonts w:ascii="Times New Roman" w:hAnsi="Times New Roman"/>
                <w:lang w:val="ru-RU"/>
              </w:rPr>
              <w:t xml:space="preserve">года   № </w:t>
            </w:r>
            <w:r w:rsidR="00A04394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4D08E7" w:rsidRPr="00C90064" w:rsidTr="004D08E7">
        <w:trPr>
          <w:gridBefore w:val="2"/>
          <w:gridAfter w:val="11"/>
          <w:wBefore w:w="627" w:type="dxa"/>
          <w:wAfter w:w="1984" w:type="dxa"/>
          <w:trHeight w:val="300"/>
        </w:trPr>
        <w:tc>
          <w:tcPr>
            <w:tcW w:w="1019" w:type="dxa"/>
            <w:gridSpan w:val="4"/>
            <w:noWrap/>
            <w:vAlign w:val="bottom"/>
          </w:tcPr>
          <w:p w:rsidR="004D08E7" w:rsidRPr="004D08E7" w:rsidRDefault="004D08E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gridSpan w:val="11"/>
            <w:vMerge/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4D08E7">
        <w:trPr>
          <w:gridBefore w:val="2"/>
          <w:gridAfter w:val="11"/>
          <w:wBefore w:w="627" w:type="dxa"/>
          <w:wAfter w:w="1984" w:type="dxa"/>
          <w:trHeight w:val="282"/>
        </w:trPr>
        <w:tc>
          <w:tcPr>
            <w:tcW w:w="1019" w:type="dxa"/>
            <w:gridSpan w:val="4"/>
            <w:noWrap/>
            <w:vAlign w:val="bottom"/>
          </w:tcPr>
          <w:p w:rsidR="004D08E7" w:rsidRPr="004D08E7" w:rsidRDefault="004D08E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gridSpan w:val="11"/>
            <w:vMerge/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4D08E7">
        <w:trPr>
          <w:gridBefore w:val="2"/>
          <w:gridAfter w:val="11"/>
          <w:wBefore w:w="627" w:type="dxa"/>
          <w:wAfter w:w="1984" w:type="dxa"/>
          <w:trHeight w:val="300"/>
        </w:trPr>
        <w:tc>
          <w:tcPr>
            <w:tcW w:w="1019" w:type="dxa"/>
            <w:gridSpan w:val="4"/>
            <w:noWrap/>
            <w:vAlign w:val="bottom"/>
          </w:tcPr>
          <w:p w:rsidR="004D08E7" w:rsidRPr="004D08E7" w:rsidRDefault="004D08E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78" w:type="dxa"/>
            <w:gridSpan w:val="11"/>
            <w:vMerge/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4D08E7">
        <w:trPr>
          <w:gridBefore w:val="2"/>
          <w:gridAfter w:val="7"/>
          <w:wBefore w:w="627" w:type="dxa"/>
          <w:wAfter w:w="1442" w:type="dxa"/>
          <w:trHeight w:val="300"/>
        </w:trPr>
        <w:tc>
          <w:tcPr>
            <w:tcW w:w="1019" w:type="dxa"/>
            <w:gridSpan w:val="4"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gridSpan w:val="3"/>
            <w:noWrap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gridSpan w:val="2"/>
            <w:noWrap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0" w:type="dxa"/>
            <w:gridSpan w:val="8"/>
            <w:noWrap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Tr="004D08E7">
        <w:trPr>
          <w:gridBefore w:val="2"/>
          <w:gridAfter w:val="11"/>
          <w:wBefore w:w="627" w:type="dxa"/>
          <w:wAfter w:w="1984" w:type="dxa"/>
          <w:trHeight w:val="1197"/>
        </w:trPr>
        <w:tc>
          <w:tcPr>
            <w:tcW w:w="7879" w:type="dxa"/>
            <w:gridSpan w:val="15"/>
            <w:noWrap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Распределение бюджетных ассигнований 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>на исполнение публичных нормативных обязательств</w:t>
            </w: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               </w:t>
            </w:r>
            <w:r>
              <w:rPr>
                <w:rFonts w:ascii="Times New Roman" w:hAnsi="Times New Roman"/>
                <w:b/>
                <w:bCs/>
              </w:rPr>
              <w:t xml:space="preserve">Гвазденского сельского поселения на  2017  год </w:t>
            </w:r>
          </w:p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D08E7" w:rsidTr="004D08E7">
        <w:trPr>
          <w:gridBefore w:val="1"/>
          <w:gridAfter w:val="3"/>
          <w:wBefore w:w="283" w:type="dxa"/>
          <w:wAfter w:w="567" w:type="dxa"/>
        </w:trPr>
        <w:tc>
          <w:tcPr>
            <w:tcW w:w="56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(тыс. рублей)</w:t>
            </w:r>
          </w:p>
        </w:tc>
      </w:tr>
      <w:tr w:rsidR="004D08E7" w:rsidTr="004D08E7">
        <w:trPr>
          <w:gridBefore w:val="1"/>
          <w:gridAfter w:val="3"/>
          <w:wBefore w:w="283" w:type="dxa"/>
          <w:wAfter w:w="567" w:type="dxa"/>
        </w:trPr>
        <w:tc>
          <w:tcPr>
            <w:tcW w:w="56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08E7" w:rsidTr="004D08E7">
        <w:trPr>
          <w:gridBefore w:val="1"/>
          <w:gridAfter w:val="3"/>
          <w:wBefore w:w="283" w:type="dxa"/>
          <w:wAfter w:w="567" w:type="dxa"/>
        </w:trPr>
        <w:tc>
          <w:tcPr>
            <w:tcW w:w="5671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271,5</w:t>
            </w:r>
          </w:p>
        </w:tc>
      </w:tr>
      <w:tr w:rsidR="004D08E7" w:rsidTr="004D08E7">
        <w:trPr>
          <w:gridBefore w:val="1"/>
          <w:gridAfter w:val="3"/>
          <w:wBefore w:w="283" w:type="dxa"/>
          <w:wAfter w:w="567" w:type="dxa"/>
        </w:trPr>
        <w:tc>
          <w:tcPr>
            <w:tcW w:w="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Муниципальная программа Гвазденского сельского поселения Бутурлиновского муниципального района  Воронежской области «</w:t>
            </w:r>
            <w:r w:rsidRPr="004D08E7">
              <w:rPr>
                <w:rFonts w:ascii="Courier New" w:hAnsi="Courier New" w:cs="Courier New"/>
                <w:b/>
                <w:bCs/>
                <w:lang w:val="ru-RU"/>
              </w:rPr>
              <w:t>Социально-экономического развития Гвазденского сельского поселения</w:t>
            </w:r>
            <w:r w:rsidRPr="004D08E7">
              <w:rPr>
                <w:rFonts w:ascii="Times New Roman" w:hAnsi="Times New Roman"/>
                <w:b/>
                <w:bCs/>
                <w:lang w:val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271,5</w:t>
            </w:r>
          </w:p>
        </w:tc>
      </w:tr>
      <w:tr w:rsidR="004D08E7" w:rsidTr="004D08E7">
        <w:trPr>
          <w:gridBefore w:val="1"/>
          <w:gridAfter w:val="3"/>
          <w:wBefore w:w="283" w:type="dxa"/>
          <w:wAfter w:w="567" w:type="dxa"/>
        </w:trPr>
        <w:tc>
          <w:tcPr>
            <w:tcW w:w="56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4D08E7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Подпрограмма «Социальная политика Гвазденского сельского поселения»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271,5</w:t>
            </w:r>
          </w:p>
        </w:tc>
      </w:tr>
      <w:tr w:rsidR="004D08E7" w:rsidTr="004D08E7">
        <w:trPr>
          <w:gridBefore w:val="1"/>
          <w:gridAfter w:val="3"/>
          <w:wBefore w:w="283" w:type="dxa"/>
          <w:wAfter w:w="567" w:type="dxa"/>
        </w:trPr>
        <w:tc>
          <w:tcPr>
            <w:tcW w:w="56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211,5</w:t>
            </w:r>
          </w:p>
        </w:tc>
      </w:tr>
      <w:tr w:rsidR="004D08E7" w:rsidTr="004D08E7">
        <w:trPr>
          <w:gridBefore w:val="1"/>
          <w:gridAfter w:val="3"/>
          <w:wBefore w:w="283" w:type="dxa"/>
          <w:wAfter w:w="567" w:type="dxa"/>
        </w:trPr>
        <w:tc>
          <w:tcPr>
            <w:tcW w:w="56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84 3 01 90470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211,5</w:t>
            </w:r>
          </w:p>
        </w:tc>
      </w:tr>
      <w:tr w:rsidR="004D08E7" w:rsidTr="004D08E7">
        <w:trPr>
          <w:gridBefore w:val="1"/>
          <w:gridAfter w:val="3"/>
          <w:wBefore w:w="283" w:type="dxa"/>
          <w:wAfter w:w="567" w:type="dxa"/>
        </w:trPr>
        <w:tc>
          <w:tcPr>
            <w:tcW w:w="56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84 3 02 00000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60,0</w:t>
            </w:r>
          </w:p>
        </w:tc>
      </w:tr>
      <w:tr w:rsidR="004D08E7" w:rsidTr="004D08E7">
        <w:trPr>
          <w:gridBefore w:val="1"/>
          <w:gridAfter w:val="3"/>
          <w:wBefore w:w="283" w:type="dxa"/>
          <w:wAfter w:w="567" w:type="dxa"/>
        </w:trPr>
        <w:tc>
          <w:tcPr>
            <w:tcW w:w="56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Оказание социальной помощи отдельным категориям граждан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84 3 02 90620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4D08E7" w:rsidTr="004D08E7">
        <w:trPr>
          <w:gridBefore w:val="2"/>
          <w:gridAfter w:val="1"/>
          <w:wBefore w:w="627" w:type="dxa"/>
          <w:wAfter w:w="244" w:type="dxa"/>
          <w:trHeight w:val="300"/>
        </w:trPr>
        <w:tc>
          <w:tcPr>
            <w:tcW w:w="8323" w:type="dxa"/>
            <w:gridSpan w:val="18"/>
            <w:vAlign w:val="center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gridSpan w:val="3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3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</w:tr>
      <w:tr w:rsidR="004D08E7" w:rsidTr="004D08E7">
        <w:trPr>
          <w:gridBefore w:val="2"/>
          <w:gridAfter w:val="1"/>
          <w:wBefore w:w="627" w:type="dxa"/>
          <w:wAfter w:w="244" w:type="dxa"/>
          <w:trHeight w:val="300"/>
        </w:trPr>
        <w:tc>
          <w:tcPr>
            <w:tcW w:w="8323" w:type="dxa"/>
            <w:gridSpan w:val="18"/>
            <w:vAlign w:val="center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gridSpan w:val="3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3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</w:tr>
      <w:tr w:rsidR="004D08E7" w:rsidRPr="00C90064" w:rsidTr="004D08E7">
        <w:trPr>
          <w:gridBefore w:val="2"/>
          <w:gridAfter w:val="10"/>
          <w:wBefore w:w="627" w:type="dxa"/>
          <w:wAfter w:w="1777" w:type="dxa"/>
          <w:trHeight w:val="516"/>
        </w:trPr>
        <w:tc>
          <w:tcPr>
            <w:tcW w:w="8086" w:type="dxa"/>
            <w:gridSpan w:val="16"/>
            <w:vMerge w:val="restart"/>
            <w:vAlign w:val="bottom"/>
            <w:hideMark/>
          </w:tcPr>
          <w:p w:rsidR="004D08E7" w:rsidRPr="004D08E7" w:rsidRDefault="004D08E7">
            <w:pPr>
              <w:spacing w:after="240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Глава    Гвазденского </w:t>
            </w:r>
            <w:r w:rsidRPr="004D08E7">
              <w:rPr>
                <w:rFonts w:ascii="Times New Roman" w:hAnsi="Times New Roman"/>
                <w:lang w:val="ru-RU"/>
              </w:rPr>
              <w:br/>
              <w:t>сельского  поселения                                                        В.И.Солодухина</w:t>
            </w:r>
            <w:r w:rsidRPr="004D08E7">
              <w:rPr>
                <w:rFonts w:ascii="Times New Roman" w:hAnsi="Times New Roman"/>
                <w:lang w:val="ru-RU"/>
              </w:rPr>
              <w:br/>
            </w:r>
          </w:p>
        </w:tc>
      </w:tr>
      <w:tr w:rsidR="004D08E7" w:rsidRPr="00C90064" w:rsidTr="004D08E7">
        <w:trPr>
          <w:gridBefore w:val="2"/>
          <w:gridAfter w:val="10"/>
          <w:wBefore w:w="627" w:type="dxa"/>
          <w:wAfter w:w="1777" w:type="dxa"/>
          <w:trHeight w:val="300"/>
        </w:trPr>
        <w:tc>
          <w:tcPr>
            <w:tcW w:w="8558" w:type="dxa"/>
            <w:gridSpan w:val="16"/>
            <w:vMerge/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4D08E7">
        <w:trPr>
          <w:gridBefore w:val="2"/>
          <w:gridAfter w:val="10"/>
          <w:wBefore w:w="627" w:type="dxa"/>
          <w:wAfter w:w="1777" w:type="dxa"/>
          <w:trHeight w:val="300"/>
        </w:trPr>
        <w:tc>
          <w:tcPr>
            <w:tcW w:w="8558" w:type="dxa"/>
            <w:gridSpan w:val="16"/>
            <w:vMerge/>
            <w:vAlign w:val="center"/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4D08E7" w:rsidRPr="004D08E7" w:rsidRDefault="004D08E7" w:rsidP="004D08E7">
      <w:pPr>
        <w:rPr>
          <w:rFonts w:ascii="Calibri" w:hAnsi="Calibri"/>
          <w:sz w:val="22"/>
          <w:szCs w:val="22"/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Default="004D08E7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C90064" w:rsidRDefault="00C90064" w:rsidP="004D08E7">
      <w:pPr>
        <w:rPr>
          <w:lang w:val="ru-RU"/>
        </w:rPr>
      </w:pPr>
    </w:p>
    <w:p w:rsidR="00C90064" w:rsidRDefault="00C90064" w:rsidP="004D08E7">
      <w:pPr>
        <w:rPr>
          <w:lang w:val="ru-RU"/>
        </w:rPr>
      </w:pPr>
    </w:p>
    <w:p w:rsidR="00C90064" w:rsidRPr="004D08E7" w:rsidRDefault="00C90064" w:rsidP="004D08E7">
      <w:pPr>
        <w:rPr>
          <w:lang w:val="ru-RU"/>
        </w:rPr>
      </w:pPr>
    </w:p>
    <w:tbl>
      <w:tblPr>
        <w:tblW w:w="1033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44"/>
        <w:gridCol w:w="1019"/>
        <w:gridCol w:w="1848"/>
        <w:gridCol w:w="1848"/>
        <w:gridCol w:w="612"/>
        <w:gridCol w:w="1134"/>
        <w:gridCol w:w="373"/>
        <w:gridCol w:w="207"/>
        <w:gridCol w:w="99"/>
        <w:gridCol w:w="138"/>
        <w:gridCol w:w="34"/>
        <w:gridCol w:w="64"/>
        <w:gridCol w:w="491"/>
        <w:gridCol w:w="384"/>
        <w:gridCol w:w="195"/>
        <w:gridCol w:w="12"/>
        <w:gridCol w:w="335"/>
        <w:gridCol w:w="491"/>
        <w:gridCol w:w="12"/>
        <w:gridCol w:w="372"/>
        <w:gridCol w:w="87"/>
        <w:gridCol w:w="236"/>
      </w:tblGrid>
      <w:tr w:rsidR="004D08E7" w:rsidRPr="00C90064" w:rsidTr="004D08E7">
        <w:trPr>
          <w:gridBefore w:val="1"/>
          <w:gridAfter w:val="8"/>
          <w:wBefore w:w="344" w:type="dxa"/>
          <w:wAfter w:w="1740" w:type="dxa"/>
          <w:trHeight w:val="300"/>
        </w:trPr>
        <w:tc>
          <w:tcPr>
            <w:tcW w:w="1019" w:type="dxa"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5" w:type="dxa"/>
            <w:gridSpan w:val="5"/>
            <w:vMerge w:val="restart"/>
            <w:noWrap/>
            <w:vAlign w:val="center"/>
            <w:hideMark/>
          </w:tcPr>
          <w:p w:rsidR="004D08E7" w:rsidRPr="004D08E7" w:rsidRDefault="004D08E7" w:rsidP="008A197D">
            <w:pPr>
              <w:jc w:val="right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                                     Приложение</w:t>
            </w:r>
            <w:r w:rsidR="00A04394">
              <w:rPr>
                <w:rFonts w:ascii="Times New Roman" w:hAnsi="Times New Roman"/>
                <w:lang w:val="ru-RU"/>
              </w:rPr>
              <w:t xml:space="preserve"> №</w:t>
            </w:r>
            <w:r w:rsidRPr="004D08E7">
              <w:rPr>
                <w:rFonts w:ascii="Times New Roman" w:hAnsi="Times New Roman"/>
                <w:lang w:val="ru-RU"/>
              </w:rPr>
              <w:t xml:space="preserve">  15</w:t>
            </w:r>
          </w:p>
          <w:p w:rsidR="004D08E7" w:rsidRPr="004D08E7" w:rsidRDefault="004D08E7" w:rsidP="008A197D">
            <w:pPr>
              <w:jc w:val="right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к решению Совета народных депутатов</w:t>
            </w:r>
          </w:p>
          <w:p w:rsidR="004D08E7" w:rsidRPr="004D08E7" w:rsidRDefault="004D08E7" w:rsidP="008A197D">
            <w:pPr>
              <w:jc w:val="right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>Гвазденского     сельского     поселения</w:t>
            </w:r>
          </w:p>
          <w:p w:rsidR="004D08E7" w:rsidRPr="004D08E7" w:rsidRDefault="004D08E7" w:rsidP="008A197D">
            <w:pPr>
              <w:jc w:val="right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                   от </w:t>
            </w:r>
            <w:r w:rsidR="00A04394">
              <w:rPr>
                <w:rFonts w:ascii="Times New Roman" w:hAnsi="Times New Roman"/>
                <w:lang w:val="ru-RU"/>
              </w:rPr>
              <w:t xml:space="preserve">11июля 2017 </w:t>
            </w:r>
            <w:r w:rsidRPr="004D08E7">
              <w:rPr>
                <w:rFonts w:ascii="Times New Roman" w:hAnsi="Times New Roman"/>
                <w:lang w:val="ru-RU"/>
              </w:rPr>
              <w:t xml:space="preserve"> года   № </w:t>
            </w:r>
            <w:r w:rsidR="00A04394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417" w:type="dxa"/>
            <w:gridSpan w:val="7"/>
          </w:tcPr>
          <w:p w:rsidR="004D08E7" w:rsidRPr="004D08E7" w:rsidRDefault="004D08E7" w:rsidP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4D08E7">
        <w:trPr>
          <w:gridBefore w:val="1"/>
          <w:gridAfter w:val="8"/>
          <w:wBefore w:w="344" w:type="dxa"/>
          <w:wAfter w:w="1740" w:type="dxa"/>
          <w:trHeight w:val="300"/>
        </w:trPr>
        <w:tc>
          <w:tcPr>
            <w:tcW w:w="1019" w:type="dxa"/>
            <w:noWrap/>
            <w:vAlign w:val="bottom"/>
          </w:tcPr>
          <w:p w:rsidR="004D08E7" w:rsidRPr="004D08E7" w:rsidRDefault="004D08E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4D08E7" w:rsidRPr="004D08E7" w:rsidRDefault="004D08E7" w:rsidP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gridSpan w:val="7"/>
          </w:tcPr>
          <w:p w:rsidR="004D08E7" w:rsidRPr="004D08E7" w:rsidRDefault="004D08E7" w:rsidP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4D08E7">
        <w:trPr>
          <w:gridBefore w:val="1"/>
          <w:gridAfter w:val="8"/>
          <w:wBefore w:w="344" w:type="dxa"/>
          <w:wAfter w:w="1740" w:type="dxa"/>
          <w:trHeight w:val="282"/>
        </w:trPr>
        <w:tc>
          <w:tcPr>
            <w:tcW w:w="1019" w:type="dxa"/>
            <w:noWrap/>
            <w:vAlign w:val="bottom"/>
          </w:tcPr>
          <w:p w:rsidR="004D08E7" w:rsidRPr="004D08E7" w:rsidRDefault="004D08E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4D08E7" w:rsidRPr="004D08E7" w:rsidRDefault="004D08E7" w:rsidP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gridSpan w:val="7"/>
          </w:tcPr>
          <w:p w:rsidR="004D08E7" w:rsidRPr="004D08E7" w:rsidRDefault="004D08E7" w:rsidP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4D08E7">
        <w:trPr>
          <w:gridBefore w:val="1"/>
          <w:gridAfter w:val="8"/>
          <w:wBefore w:w="344" w:type="dxa"/>
          <w:wAfter w:w="1740" w:type="dxa"/>
          <w:trHeight w:val="300"/>
        </w:trPr>
        <w:tc>
          <w:tcPr>
            <w:tcW w:w="1019" w:type="dxa"/>
            <w:noWrap/>
            <w:vAlign w:val="bottom"/>
          </w:tcPr>
          <w:p w:rsidR="004D08E7" w:rsidRPr="004D08E7" w:rsidRDefault="004D08E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4D08E7" w:rsidRPr="004D08E7" w:rsidRDefault="004D08E7" w:rsidP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gridSpan w:val="7"/>
          </w:tcPr>
          <w:p w:rsidR="004D08E7" w:rsidRPr="004D08E7" w:rsidRDefault="004D08E7" w:rsidP="008A197D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4D08E7" w:rsidRPr="00C90064" w:rsidTr="004D08E7">
        <w:trPr>
          <w:gridBefore w:val="1"/>
          <w:gridAfter w:val="5"/>
          <w:wBefore w:w="344" w:type="dxa"/>
          <w:wAfter w:w="1198" w:type="dxa"/>
          <w:trHeight w:val="300"/>
        </w:trPr>
        <w:tc>
          <w:tcPr>
            <w:tcW w:w="1019" w:type="dxa"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noWrap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8" w:type="dxa"/>
            <w:noWrap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gridSpan w:val="5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D08E7" w:rsidTr="004D08E7">
        <w:trPr>
          <w:gridBefore w:val="1"/>
          <w:gridAfter w:val="3"/>
          <w:wBefore w:w="344" w:type="dxa"/>
          <w:wAfter w:w="695" w:type="dxa"/>
          <w:trHeight w:val="1197"/>
        </w:trPr>
        <w:tc>
          <w:tcPr>
            <w:tcW w:w="7312" w:type="dxa"/>
            <w:gridSpan w:val="10"/>
            <w:noWrap/>
            <w:vAlign w:val="center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Распределение бюджетных ассигнований 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>на исполнение публичных нормативных обязательств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               Гвазденского сельского поселения на плановый период  2018  и 2019 годов</w:t>
            </w: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84" w:type="dxa"/>
            <w:gridSpan w:val="8"/>
          </w:tcPr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4D08E7" w:rsidRPr="004D08E7" w:rsidRDefault="004D08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bCs/>
                <w:lang w:val="ru-RU"/>
              </w:rPr>
            </w:pPr>
          </w:p>
          <w:p w:rsidR="004D08E7" w:rsidRPr="004D08E7" w:rsidRDefault="004D08E7">
            <w:pPr>
              <w:rPr>
                <w:rFonts w:ascii="Times New Roman" w:hAnsi="Times New Roman"/>
                <w:bCs/>
                <w:lang w:val="ru-RU"/>
              </w:rPr>
            </w:pPr>
          </w:p>
          <w:p w:rsidR="004D08E7" w:rsidRDefault="004D08E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Сумма тыс.рублей)</w:t>
            </w:r>
          </w:p>
        </w:tc>
      </w:tr>
      <w:tr w:rsidR="004D08E7" w:rsidTr="004D08E7">
        <w:trPr>
          <w:gridAfter w:val="2"/>
          <w:wAfter w:w="323" w:type="dxa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</w:t>
            </w:r>
          </w:p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4D08E7" w:rsidTr="004D08E7">
        <w:trPr>
          <w:gridAfter w:val="2"/>
          <w:wAfter w:w="323" w:type="dxa"/>
        </w:trPr>
        <w:tc>
          <w:tcPr>
            <w:tcW w:w="5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D08E7" w:rsidTr="004D08E7">
        <w:trPr>
          <w:gridAfter w:val="2"/>
          <w:wAfter w:w="323" w:type="dxa"/>
        </w:trPr>
        <w:tc>
          <w:tcPr>
            <w:tcW w:w="567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21,0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4D08E7" w:rsidTr="004D08E7">
        <w:trPr>
          <w:gridAfter w:val="2"/>
          <w:wAfter w:w="323" w:type="dxa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4D08E7">
              <w:rPr>
                <w:rFonts w:ascii="Times New Roman" w:hAnsi="Times New Roman"/>
                <w:b/>
                <w:bCs/>
                <w:lang w:val="ru-RU"/>
              </w:rPr>
              <w:t xml:space="preserve"> Муниципальная программа Гвазденского сельского поселения Бутурлиновского муниципального района  Воронежской области «</w:t>
            </w:r>
            <w:r w:rsidRPr="004D08E7">
              <w:rPr>
                <w:rFonts w:ascii="Courier New" w:hAnsi="Courier New" w:cs="Courier New"/>
                <w:b/>
                <w:bCs/>
                <w:lang w:val="ru-RU"/>
              </w:rPr>
              <w:t>Социально-экономического развития Гвазденского сельского поселения</w:t>
            </w:r>
            <w:r w:rsidRPr="004D08E7">
              <w:rPr>
                <w:rFonts w:ascii="Times New Roman" w:hAnsi="Times New Roman"/>
                <w:b/>
                <w:bCs/>
                <w:lang w:val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84 0 00 00000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21,0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21,0</w:t>
            </w:r>
          </w:p>
        </w:tc>
      </w:tr>
      <w:tr w:rsidR="004D08E7" w:rsidTr="004D08E7">
        <w:trPr>
          <w:gridAfter w:val="2"/>
          <w:wAfter w:w="323" w:type="dxa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08E7" w:rsidRPr="004D08E7" w:rsidRDefault="004D08E7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4D08E7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Подпрограмма «Социальная политика Гвазденского сельского поселения»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84 3 00 00000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4D08E7" w:rsidTr="004D08E7">
        <w:trPr>
          <w:gridAfter w:val="2"/>
          <w:wAfter w:w="323" w:type="dxa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84 3 01 00000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4D08E7" w:rsidTr="004D08E7">
        <w:trPr>
          <w:gridAfter w:val="2"/>
          <w:wAfter w:w="323" w:type="dxa"/>
        </w:trPr>
        <w:tc>
          <w:tcPr>
            <w:tcW w:w="5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08E7" w:rsidRPr="004D08E7" w:rsidRDefault="004D08E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84 3 01 90470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D08E7" w:rsidTr="004D08E7">
        <w:trPr>
          <w:gridAfter w:val="2"/>
          <w:wAfter w:w="323" w:type="dxa"/>
        </w:trPr>
        <w:tc>
          <w:tcPr>
            <w:tcW w:w="5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D08E7">
              <w:rPr>
                <w:rFonts w:ascii="Times New Roman" w:hAnsi="Times New Roman"/>
                <w:color w:val="000000"/>
                <w:lang w:val="ru-RU"/>
              </w:rPr>
              <w:t>Основное мероприятие «Оказание материальной помощи отдельным категориям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84 3 02 00000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1,0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1,0</w:t>
            </w:r>
          </w:p>
        </w:tc>
      </w:tr>
      <w:tr w:rsidR="004D08E7" w:rsidTr="004D08E7">
        <w:trPr>
          <w:gridAfter w:val="2"/>
          <w:wAfter w:w="323" w:type="dxa"/>
        </w:trPr>
        <w:tc>
          <w:tcPr>
            <w:tcW w:w="5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Оказание социальной помощи отдельным категориям граждан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84 3 02 90620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D08E7" w:rsidTr="004D08E7">
        <w:trPr>
          <w:gridBefore w:val="1"/>
          <w:wBefore w:w="344" w:type="dxa"/>
          <w:trHeight w:val="300"/>
        </w:trPr>
        <w:tc>
          <w:tcPr>
            <w:tcW w:w="7278" w:type="dxa"/>
            <w:gridSpan w:val="9"/>
            <w:vAlign w:val="center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gridSpan w:val="3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5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3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</w:tr>
      <w:tr w:rsidR="004D08E7" w:rsidTr="004D08E7">
        <w:trPr>
          <w:gridBefore w:val="1"/>
          <w:wBefore w:w="344" w:type="dxa"/>
          <w:trHeight w:val="300"/>
        </w:trPr>
        <w:tc>
          <w:tcPr>
            <w:tcW w:w="7278" w:type="dxa"/>
            <w:gridSpan w:val="9"/>
            <w:vAlign w:val="center"/>
          </w:tcPr>
          <w:p w:rsidR="004D08E7" w:rsidRDefault="004D08E7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gridSpan w:val="3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5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3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noWrap/>
            <w:vAlign w:val="center"/>
          </w:tcPr>
          <w:p w:rsidR="004D08E7" w:rsidRDefault="004D08E7">
            <w:pPr>
              <w:jc w:val="center"/>
              <w:rPr>
                <w:rFonts w:ascii="Arial" w:hAnsi="Arial" w:cs="Arial"/>
              </w:rPr>
            </w:pPr>
          </w:p>
        </w:tc>
      </w:tr>
      <w:tr w:rsidR="004D08E7" w:rsidRPr="00C90064" w:rsidTr="004D08E7">
        <w:trPr>
          <w:gridBefore w:val="1"/>
          <w:gridAfter w:val="6"/>
          <w:wBefore w:w="344" w:type="dxa"/>
          <w:wAfter w:w="1533" w:type="dxa"/>
          <w:trHeight w:val="516"/>
        </w:trPr>
        <w:tc>
          <w:tcPr>
            <w:tcW w:w="7041" w:type="dxa"/>
            <w:gridSpan w:val="7"/>
            <w:vAlign w:val="bottom"/>
            <w:hideMark/>
          </w:tcPr>
          <w:p w:rsidR="004D08E7" w:rsidRPr="004D08E7" w:rsidRDefault="004D08E7">
            <w:pPr>
              <w:spacing w:after="240"/>
              <w:rPr>
                <w:rFonts w:ascii="Times New Roman" w:hAnsi="Times New Roman"/>
                <w:lang w:val="ru-RU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Глава    Гвазденского </w:t>
            </w:r>
            <w:r w:rsidRPr="004D08E7">
              <w:rPr>
                <w:rFonts w:ascii="Times New Roman" w:hAnsi="Times New Roman"/>
                <w:lang w:val="ru-RU"/>
              </w:rPr>
              <w:br/>
              <w:t>сельского  поселения                                               В.И.Солодухина</w:t>
            </w:r>
          </w:p>
        </w:tc>
        <w:tc>
          <w:tcPr>
            <w:tcW w:w="1417" w:type="dxa"/>
            <w:gridSpan w:val="8"/>
          </w:tcPr>
          <w:p w:rsidR="004D08E7" w:rsidRPr="004D08E7" w:rsidRDefault="004D08E7">
            <w:pPr>
              <w:spacing w:after="240"/>
              <w:rPr>
                <w:rFonts w:ascii="Times New Roman" w:hAnsi="Times New Roman"/>
                <w:lang w:val="ru-RU"/>
              </w:rPr>
            </w:pPr>
          </w:p>
        </w:tc>
      </w:tr>
    </w:tbl>
    <w:p w:rsidR="004D08E7" w:rsidRPr="004D08E7" w:rsidRDefault="004D08E7" w:rsidP="004D08E7">
      <w:pPr>
        <w:rPr>
          <w:rFonts w:ascii="Calibri" w:hAnsi="Calibri"/>
          <w:sz w:val="22"/>
          <w:szCs w:val="22"/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p w:rsidR="004D08E7" w:rsidRPr="004D08E7" w:rsidRDefault="004D08E7" w:rsidP="004D08E7">
      <w:pPr>
        <w:rPr>
          <w:lang w:val="ru-RU"/>
        </w:rPr>
      </w:pPr>
    </w:p>
    <w:tbl>
      <w:tblPr>
        <w:tblW w:w="31680" w:type="dxa"/>
        <w:tblInd w:w="93" w:type="dxa"/>
        <w:tblLook w:val="00A0" w:firstRow="1" w:lastRow="0" w:firstColumn="1" w:lastColumn="0" w:noHBand="0" w:noVBand="0"/>
      </w:tblPr>
      <w:tblGrid>
        <w:gridCol w:w="27206"/>
        <w:gridCol w:w="3605"/>
        <w:gridCol w:w="869"/>
      </w:tblGrid>
      <w:tr w:rsidR="004D08E7" w:rsidTr="004D08E7">
        <w:trPr>
          <w:trHeight w:val="300"/>
        </w:trPr>
        <w:tc>
          <w:tcPr>
            <w:tcW w:w="27221" w:type="dxa"/>
            <w:vAlign w:val="center"/>
          </w:tcPr>
          <w:p w:rsidR="004D08E7" w:rsidRPr="004D08E7" w:rsidRDefault="004D08E7">
            <w:pPr>
              <w:rPr>
                <w:rFonts w:ascii="Times New Roman" w:hAnsi="Times New Roman"/>
                <w:lang w:val="ru-RU"/>
              </w:rPr>
            </w:pPr>
            <w:bookmarkStart w:id="1" w:name="RANGE!A1:E22"/>
            <w:bookmarkEnd w:id="1"/>
          </w:p>
        </w:tc>
        <w:tc>
          <w:tcPr>
            <w:tcW w:w="3605" w:type="dxa"/>
            <w:noWrap/>
            <w:vAlign w:val="center"/>
            <w:hideMark/>
          </w:tcPr>
          <w:p w:rsidR="004D08E7" w:rsidRDefault="004D08E7">
            <w:pPr>
              <w:jc w:val="center"/>
              <w:rPr>
                <w:rFonts w:ascii="Times New Roman" w:hAnsi="Times New Roman"/>
              </w:rPr>
            </w:pPr>
            <w:r w:rsidRPr="004D08E7">
              <w:rPr>
                <w:rFonts w:ascii="Times New Roman" w:hAnsi="Times New Roman"/>
                <w:lang w:val="ru-RU"/>
              </w:rPr>
              <w:t xml:space="preserve">                                      </w:t>
            </w:r>
            <w:r>
              <w:rPr>
                <w:rFonts w:ascii="Times New Roman" w:hAnsi="Times New Roman"/>
              </w:rPr>
              <w:t>Приложение  14</w:t>
            </w:r>
          </w:p>
        </w:tc>
        <w:tc>
          <w:tcPr>
            <w:tcW w:w="869" w:type="dxa"/>
            <w:noWrap/>
            <w:vAlign w:val="bottom"/>
          </w:tcPr>
          <w:p w:rsidR="004D08E7" w:rsidRDefault="004D08E7">
            <w:pPr>
              <w:rPr>
                <w:rFonts w:ascii="Times New Roman" w:hAnsi="Times New Roman"/>
              </w:rPr>
            </w:pPr>
          </w:p>
        </w:tc>
      </w:tr>
    </w:tbl>
    <w:p w:rsidR="004D08E7" w:rsidRDefault="004D08E7" w:rsidP="004D08E7">
      <w:pPr>
        <w:rPr>
          <w:rFonts w:ascii="Calibri" w:hAnsi="Calibri"/>
          <w:sz w:val="22"/>
          <w:szCs w:val="22"/>
        </w:rPr>
      </w:pPr>
    </w:p>
    <w:p w:rsidR="004D08E7" w:rsidRDefault="004D08E7" w:rsidP="004D08E7"/>
    <w:p w:rsidR="004D08E7" w:rsidRDefault="004D08E7" w:rsidP="004D08E7"/>
    <w:p w:rsidR="004D08E7" w:rsidRDefault="004D08E7" w:rsidP="004D08E7"/>
    <w:p w:rsidR="004D08E7" w:rsidRDefault="004D08E7" w:rsidP="004D08E7"/>
    <w:p w:rsidR="004D08E7" w:rsidRDefault="004D08E7" w:rsidP="004D08E7"/>
    <w:p w:rsidR="004D08E7" w:rsidRDefault="004D08E7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Default="008A197D" w:rsidP="004D08E7">
      <w:pPr>
        <w:rPr>
          <w:lang w:val="ru-RU"/>
        </w:rPr>
      </w:pPr>
    </w:p>
    <w:p w:rsidR="008A197D" w:rsidRPr="008A197D" w:rsidRDefault="008A197D" w:rsidP="004D08E7">
      <w:pPr>
        <w:rPr>
          <w:lang w:val="ru-RU"/>
        </w:rPr>
      </w:pPr>
    </w:p>
    <w:p w:rsidR="004D08E7" w:rsidRDefault="004D08E7" w:rsidP="004D08E7"/>
    <w:p w:rsidR="004D08E7" w:rsidRPr="008A197D" w:rsidRDefault="004D08E7" w:rsidP="004D08E7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proofErr w:type="gramStart"/>
      <w:r w:rsidRPr="008A197D">
        <w:rPr>
          <w:rFonts w:ascii="Times New Roman" w:hAnsi="Times New Roman"/>
        </w:rPr>
        <w:t xml:space="preserve">Приложение  </w:t>
      </w:r>
      <w:r w:rsidR="00A04394">
        <w:rPr>
          <w:rFonts w:ascii="Times New Roman" w:hAnsi="Times New Roman"/>
          <w:lang w:val="ru-RU"/>
        </w:rPr>
        <w:t>№</w:t>
      </w:r>
      <w:proofErr w:type="gramEnd"/>
      <w:r w:rsidRPr="008A197D">
        <w:rPr>
          <w:rFonts w:ascii="Times New Roman" w:hAnsi="Times New Roman"/>
        </w:rPr>
        <w:t>16</w:t>
      </w:r>
    </w:p>
    <w:p w:rsidR="004D08E7" w:rsidRPr="008A197D" w:rsidRDefault="004D08E7" w:rsidP="004D08E7">
      <w:pPr>
        <w:jc w:val="center"/>
        <w:rPr>
          <w:rFonts w:ascii="Times New Roman" w:hAnsi="Times New Roman"/>
        </w:rPr>
      </w:pPr>
      <w:r w:rsidRPr="008A197D">
        <w:rPr>
          <w:rFonts w:ascii="Times New Roman" w:hAnsi="Times New Roman"/>
        </w:rPr>
        <w:t xml:space="preserve">                                                                к решению Совета народных  депутатов</w:t>
      </w:r>
    </w:p>
    <w:p w:rsidR="004D08E7" w:rsidRPr="008A197D" w:rsidRDefault="004D08E7" w:rsidP="004D08E7">
      <w:pPr>
        <w:rPr>
          <w:rFonts w:ascii="Times New Roman" w:hAnsi="Times New Roman"/>
        </w:rPr>
      </w:pPr>
      <w:r w:rsidRPr="008A197D">
        <w:rPr>
          <w:rFonts w:ascii="Times New Roman" w:hAnsi="Times New Roman"/>
        </w:rPr>
        <w:t xml:space="preserve">                                                                Гвазденского      сельского     поселения      </w:t>
      </w:r>
    </w:p>
    <w:p w:rsidR="004D08E7" w:rsidRPr="008A197D" w:rsidRDefault="004D08E7" w:rsidP="004D08E7">
      <w:pPr>
        <w:rPr>
          <w:rFonts w:ascii="Times New Roman" w:hAnsi="Times New Roman"/>
        </w:rPr>
      </w:pPr>
      <w:r w:rsidRPr="008A197D">
        <w:rPr>
          <w:rFonts w:ascii="Times New Roman" w:hAnsi="Times New Roman"/>
        </w:rPr>
        <w:t xml:space="preserve">                                                                </w:t>
      </w:r>
      <w:proofErr w:type="gramStart"/>
      <w:r w:rsidRPr="008A197D">
        <w:rPr>
          <w:rFonts w:ascii="Times New Roman" w:hAnsi="Times New Roman"/>
        </w:rPr>
        <w:t>от</w:t>
      </w:r>
      <w:proofErr w:type="gramEnd"/>
      <w:r w:rsidRPr="008A197D">
        <w:rPr>
          <w:rFonts w:ascii="Times New Roman" w:hAnsi="Times New Roman"/>
        </w:rPr>
        <w:t xml:space="preserve">    </w:t>
      </w:r>
      <w:r w:rsidR="00A04394">
        <w:rPr>
          <w:rFonts w:ascii="Times New Roman" w:hAnsi="Times New Roman"/>
          <w:lang w:val="ru-RU"/>
        </w:rPr>
        <w:t>11июля 2017</w:t>
      </w:r>
      <w:r w:rsidR="00A04394">
        <w:rPr>
          <w:rFonts w:ascii="Times New Roman" w:hAnsi="Times New Roman"/>
        </w:rPr>
        <w:t xml:space="preserve">    </w:t>
      </w:r>
      <w:r w:rsidRPr="008A197D">
        <w:rPr>
          <w:rFonts w:ascii="Times New Roman" w:hAnsi="Times New Roman"/>
        </w:rPr>
        <w:t xml:space="preserve">года   №  </w:t>
      </w:r>
      <w:r w:rsidR="00A04394">
        <w:rPr>
          <w:rFonts w:ascii="Times New Roman" w:hAnsi="Times New Roman"/>
          <w:lang w:val="ru-RU"/>
        </w:rPr>
        <w:t>9</w:t>
      </w:r>
      <w:r w:rsidRPr="008A197D">
        <w:rPr>
          <w:rFonts w:ascii="Times New Roman" w:hAnsi="Times New Roman"/>
        </w:rPr>
        <w:t xml:space="preserve"> </w:t>
      </w:r>
    </w:p>
    <w:p w:rsidR="004D08E7" w:rsidRPr="008A197D" w:rsidRDefault="004D08E7" w:rsidP="004D08E7">
      <w:pPr>
        <w:ind w:left="-540" w:firstLine="360"/>
        <w:rPr>
          <w:rFonts w:ascii="Times New Roman" w:hAnsi="Times New Roman"/>
        </w:rPr>
      </w:pPr>
    </w:p>
    <w:p w:rsidR="004D08E7" w:rsidRPr="004D08E7" w:rsidRDefault="004D08E7" w:rsidP="004D08E7">
      <w:pPr>
        <w:ind w:left="-540"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08E7">
        <w:rPr>
          <w:rFonts w:ascii="Times New Roman" w:hAnsi="Times New Roman"/>
          <w:b/>
          <w:sz w:val="28"/>
          <w:szCs w:val="28"/>
          <w:lang w:val="ru-RU"/>
        </w:rPr>
        <w:t>ПЕРЕЧЕНЬ ГЛАВНЫХ РАСПОРЯДИТЕЛЕЙ, РАСПОРЯДИТЕЛЕЙ И ПОЛУЧАТЕЛЕЙ СРЕДСТВ МЕСТНОГО БЮДЖЕТА НА 2017-2019 ГОДЫ</w:t>
      </w:r>
    </w:p>
    <w:p w:rsidR="004D08E7" w:rsidRPr="004D08E7" w:rsidRDefault="004D08E7" w:rsidP="004D08E7">
      <w:pPr>
        <w:ind w:left="-540"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08E7" w:rsidRPr="004D08E7" w:rsidRDefault="004D08E7" w:rsidP="004D08E7">
      <w:pPr>
        <w:ind w:left="-540"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041"/>
        <w:gridCol w:w="6735"/>
      </w:tblGrid>
      <w:tr w:rsidR="004D08E7" w:rsidTr="004D08E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Код главного распорядителя, распорядителя средств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4D08E7" w:rsidRPr="00C90064" w:rsidTr="004D08E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Default="004D08E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E7" w:rsidRPr="004D08E7" w:rsidRDefault="004D08E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Гвазденского сельского поселения Бутурлиновского муниципального района Воронежской области</w:t>
            </w:r>
          </w:p>
        </w:tc>
      </w:tr>
    </w:tbl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</w:p>
    <w:p w:rsidR="004D08E7" w:rsidRPr="004D08E7" w:rsidRDefault="004D08E7" w:rsidP="004D08E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sz w:val="28"/>
          <w:szCs w:val="28"/>
          <w:lang w:val="ru-RU"/>
        </w:rPr>
        <w:t>Глава    Гвазденского</w:t>
      </w: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D08E7" w:rsidRPr="004D08E7" w:rsidRDefault="004D08E7" w:rsidP="004D08E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сельского  поселения                                        В.И.Солодухина</w:t>
      </w:r>
    </w:p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</w:p>
    <w:p w:rsidR="004D08E7" w:rsidRPr="004D08E7" w:rsidRDefault="004D08E7" w:rsidP="004D08E7">
      <w:pPr>
        <w:rPr>
          <w:rFonts w:ascii="Times New Roman" w:hAnsi="Times New Roman"/>
          <w:sz w:val="28"/>
          <w:szCs w:val="28"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  <w:bookmarkStart w:id="2" w:name="_GoBack"/>
      <w:bookmarkEnd w:id="2"/>
    </w:p>
    <w:sectPr w:rsidR="004D08E7" w:rsidSect="00C90064">
      <w:pgSz w:w="11906" w:h="16838"/>
      <w:pgMar w:top="568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6B2D2F"/>
    <w:multiLevelType w:val="hybridMultilevel"/>
    <w:tmpl w:val="417ED03C"/>
    <w:lvl w:ilvl="0" w:tplc="C6147D08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355" w:hanging="108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3281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</w:lvl>
  </w:abstractNum>
  <w:abstractNum w:abstractNumId="4">
    <w:nsid w:val="5A6B71F0"/>
    <w:multiLevelType w:val="hybridMultilevel"/>
    <w:tmpl w:val="D72E8B64"/>
    <w:lvl w:ilvl="0" w:tplc="3BB048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CB18ED"/>
    <w:multiLevelType w:val="hybridMultilevel"/>
    <w:tmpl w:val="4BAC94C8"/>
    <w:lvl w:ilvl="0" w:tplc="32044BB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1D07B9F"/>
    <w:multiLevelType w:val="hybridMultilevel"/>
    <w:tmpl w:val="338A93F4"/>
    <w:lvl w:ilvl="0" w:tplc="FAE821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844"/>
    <w:rsid w:val="000032EC"/>
    <w:rsid w:val="00031110"/>
    <w:rsid w:val="00045B73"/>
    <w:rsid w:val="00174844"/>
    <w:rsid w:val="002734A1"/>
    <w:rsid w:val="00313F2B"/>
    <w:rsid w:val="00371A5B"/>
    <w:rsid w:val="003D55A5"/>
    <w:rsid w:val="003F24BA"/>
    <w:rsid w:val="00402A9B"/>
    <w:rsid w:val="00456E89"/>
    <w:rsid w:val="004D08E7"/>
    <w:rsid w:val="00500716"/>
    <w:rsid w:val="0056195C"/>
    <w:rsid w:val="00565B9F"/>
    <w:rsid w:val="00582923"/>
    <w:rsid w:val="005B3AEE"/>
    <w:rsid w:val="006563CD"/>
    <w:rsid w:val="006D6A3B"/>
    <w:rsid w:val="00745778"/>
    <w:rsid w:val="007831C4"/>
    <w:rsid w:val="007B768C"/>
    <w:rsid w:val="00874C1A"/>
    <w:rsid w:val="008917A8"/>
    <w:rsid w:val="008A197D"/>
    <w:rsid w:val="008D3231"/>
    <w:rsid w:val="008F70B7"/>
    <w:rsid w:val="00931A89"/>
    <w:rsid w:val="009C04AA"/>
    <w:rsid w:val="009E40D9"/>
    <w:rsid w:val="00A04394"/>
    <w:rsid w:val="00A815EB"/>
    <w:rsid w:val="00AC6599"/>
    <w:rsid w:val="00AD4FF0"/>
    <w:rsid w:val="00AE5B06"/>
    <w:rsid w:val="00C05EB6"/>
    <w:rsid w:val="00C90064"/>
    <w:rsid w:val="00CE1D3F"/>
    <w:rsid w:val="00CE49DE"/>
    <w:rsid w:val="00CF387C"/>
    <w:rsid w:val="00D62A53"/>
    <w:rsid w:val="00D95AA0"/>
    <w:rsid w:val="00DC1F51"/>
    <w:rsid w:val="00E05AA0"/>
    <w:rsid w:val="00F333D1"/>
    <w:rsid w:val="00F55A62"/>
    <w:rsid w:val="00FE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A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4A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4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4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4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4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4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4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9C04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5B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9C04AA"/>
    <w:rPr>
      <w:szCs w:val="32"/>
    </w:rPr>
  </w:style>
  <w:style w:type="paragraph" w:customStyle="1" w:styleId="FR1">
    <w:name w:val="FR1"/>
    <w:rsid w:val="009C04AA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Без интервала1"/>
    <w:rsid w:val="009C04A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onsPlusTitle">
    <w:name w:val="ConsPlusTitle"/>
    <w:uiPriority w:val="99"/>
    <w:rsid w:val="009C0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4AA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9C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9C04A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12">
    <w:name w:val="Текст1"/>
    <w:basedOn w:val="a"/>
    <w:rsid w:val="009C04AA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Courier New" w:hAnsi="Courier New" w:cs="Courier New"/>
      <w:i/>
      <w:iCs/>
      <w:sz w:val="28"/>
      <w:szCs w:val="20"/>
      <w:lang w:eastAsia="zh-CN"/>
    </w:rPr>
  </w:style>
  <w:style w:type="paragraph" w:customStyle="1" w:styleId="a7">
    <w:name w:val="Содержимое таблицы"/>
    <w:basedOn w:val="a"/>
    <w:rsid w:val="009C04AA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i/>
      <w:iCs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C04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4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4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4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4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4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4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C04AA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9C04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9C04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9C04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9C04AA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9C04AA"/>
    <w:rPr>
      <w:b/>
      <w:bCs/>
    </w:rPr>
  </w:style>
  <w:style w:type="character" w:styleId="ad">
    <w:name w:val="Emphasis"/>
    <w:basedOn w:val="a0"/>
    <w:uiPriority w:val="20"/>
    <w:qFormat/>
    <w:rsid w:val="009C04A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4AA"/>
    <w:rPr>
      <w:i/>
    </w:rPr>
  </w:style>
  <w:style w:type="character" w:customStyle="1" w:styleId="22">
    <w:name w:val="Цитата 2 Знак"/>
    <w:basedOn w:val="a0"/>
    <w:link w:val="21"/>
    <w:uiPriority w:val="29"/>
    <w:rsid w:val="009C04A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C04A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C04AA"/>
    <w:rPr>
      <w:b/>
      <w:i/>
      <w:sz w:val="24"/>
    </w:rPr>
  </w:style>
  <w:style w:type="character" w:styleId="af0">
    <w:name w:val="Subtle Emphasis"/>
    <w:uiPriority w:val="19"/>
    <w:qFormat/>
    <w:rsid w:val="009C04A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C04A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C04A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C04A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C04A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C04AA"/>
    <w:pPr>
      <w:outlineLvl w:val="9"/>
    </w:pPr>
    <w:rPr>
      <w:rFonts w:cs="Times New Roman"/>
    </w:rPr>
  </w:style>
  <w:style w:type="paragraph" w:styleId="af6">
    <w:name w:val="Normal (Web)"/>
    <w:basedOn w:val="a"/>
    <w:uiPriority w:val="99"/>
    <w:semiHidden/>
    <w:unhideWhenUsed/>
    <w:rsid w:val="004D08E7"/>
    <w:pPr>
      <w:spacing w:before="100" w:beforeAutospacing="1" w:after="119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styleId="13">
    <w:name w:val="toc 1"/>
    <w:basedOn w:val="a"/>
    <w:next w:val="a"/>
    <w:autoRedefine/>
    <w:uiPriority w:val="99"/>
    <w:unhideWhenUsed/>
    <w:rsid w:val="004D08E7"/>
    <w:pPr>
      <w:widowControl w:val="0"/>
      <w:autoSpaceDE w:val="0"/>
    </w:pPr>
    <w:rPr>
      <w:rFonts w:ascii="Times New Roman" w:eastAsia="Times New Roman" w:hAnsi="Times New Roman"/>
      <w:color w:val="0000FF"/>
      <w:sz w:val="28"/>
      <w:szCs w:val="20"/>
      <w:lang w:val="ru-RU" w:eastAsia="ar-SA" w:bidi="ar-SA"/>
    </w:rPr>
  </w:style>
  <w:style w:type="paragraph" w:styleId="af7">
    <w:name w:val="Document Map"/>
    <w:basedOn w:val="a"/>
    <w:link w:val="af8"/>
    <w:uiPriority w:val="99"/>
    <w:semiHidden/>
    <w:unhideWhenUsed/>
    <w:rsid w:val="004D08E7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D08E7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customStyle="1" w:styleId="210">
    <w:name w:val="Основной текст 21"/>
    <w:basedOn w:val="a"/>
    <w:uiPriority w:val="99"/>
    <w:semiHidden/>
    <w:rsid w:val="004D08E7"/>
    <w:rPr>
      <w:rFonts w:ascii="Times New Roman" w:eastAsia="Times New Roman" w:hAnsi="Times New Roman"/>
      <w:b/>
      <w:sz w:val="28"/>
      <w:szCs w:val="20"/>
      <w:lang w:val="ru-RU" w:eastAsia="ar-SA" w:bidi="ar-SA"/>
    </w:rPr>
  </w:style>
  <w:style w:type="paragraph" w:customStyle="1" w:styleId="western">
    <w:name w:val="western"/>
    <w:basedOn w:val="a"/>
    <w:uiPriority w:val="99"/>
    <w:semiHidden/>
    <w:rsid w:val="004D08E7"/>
    <w:pPr>
      <w:spacing w:before="100" w:beforeAutospacing="1" w:after="119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styleId="af9">
    <w:name w:val="caption"/>
    <w:basedOn w:val="a"/>
    <w:next w:val="a"/>
    <w:semiHidden/>
    <w:unhideWhenUsed/>
    <w:qFormat/>
    <w:rsid w:val="00E05AA0"/>
    <w:pPr>
      <w:widowControl w:val="0"/>
      <w:autoSpaceDE w:val="0"/>
      <w:autoSpaceDN w:val="0"/>
      <w:adjustRightInd w:val="0"/>
      <w:spacing w:line="259" w:lineRule="auto"/>
      <w:jc w:val="center"/>
    </w:pPr>
    <w:rPr>
      <w:rFonts w:ascii="Times New Roman" w:eastAsia="Times New Roman" w:hAnsi="Times New Roman"/>
      <w:i/>
      <w:iCs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44"/>
    <w:pPr>
      <w:widowControl w:val="0"/>
      <w:autoSpaceDE w:val="0"/>
      <w:autoSpaceDN w:val="0"/>
      <w:adjustRightInd w:val="0"/>
      <w:spacing w:after="0" w:line="30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5B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6">
    <w:name w:val="No Spacing"/>
    <w:uiPriority w:val="1"/>
    <w:qFormat/>
    <w:rsid w:val="00AC6599"/>
    <w:pPr>
      <w:widowControl w:val="0"/>
      <w:autoSpaceDE w:val="0"/>
      <w:autoSpaceDN w:val="0"/>
      <w:adjustRightInd w:val="0"/>
      <w:spacing w:after="0" w:line="24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63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1117-6EBF-4237-A294-434A6143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14754</Words>
  <Characters>84104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2017-07-11T03:06:00Z</cp:lastPrinted>
  <dcterms:created xsi:type="dcterms:W3CDTF">2017-07-06T02:17:00Z</dcterms:created>
  <dcterms:modified xsi:type="dcterms:W3CDTF">2017-07-18T08:49:00Z</dcterms:modified>
</cp:coreProperties>
</file>