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7F" w:rsidRPr="00D4607F" w:rsidRDefault="00D4607F" w:rsidP="00D4607F">
      <w:pPr>
        <w:shd w:val="clear" w:color="auto" w:fill="FFFFFF"/>
        <w:spacing w:after="0"/>
        <w:ind w:right="17"/>
        <w:contextualSpacing/>
        <w:jc w:val="center"/>
        <w:rPr>
          <w:rFonts w:ascii="Times New Roman" w:hAnsi="Times New Roman" w:cs="Times New Roman"/>
          <w:b/>
          <w:i/>
          <w:color w:val="7F7F7F" w:themeColor="text1" w:themeTint="80"/>
          <w:spacing w:val="-17"/>
          <w:sz w:val="32"/>
          <w:szCs w:val="32"/>
        </w:rPr>
      </w:pPr>
    </w:p>
    <w:p w:rsidR="00D4607F" w:rsidRPr="00D4607F" w:rsidRDefault="006323AE" w:rsidP="006323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F05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8F053E" w:rsidRPr="008F0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5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 САМАРСКАЯ ОБЛАСТЬ</w:t>
      </w:r>
    </w:p>
    <w:p w:rsidR="00D4607F" w:rsidRPr="00D4607F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3F6D45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4607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3F6D45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8F053E">
        <w:rPr>
          <w:rFonts w:ascii="Times New Roman" w:hAnsi="Times New Roman" w:cs="Times New Roman"/>
          <w:b/>
          <w:caps/>
          <w:noProof/>
          <w:sz w:val="28"/>
          <w:szCs w:val="28"/>
        </w:rPr>
        <w:t>Приволжский</w:t>
      </w:r>
      <w:r w:rsidR="003F6D45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8F053E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</w:p>
    <w:p w:rsidR="008F053E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F053E">
        <w:rPr>
          <w:rFonts w:ascii="Times New Roman" w:hAnsi="Times New Roman" w:cs="Times New Roman"/>
          <w:b/>
          <w:bCs/>
          <w:sz w:val="28"/>
          <w:szCs w:val="28"/>
        </w:rPr>
        <w:t>ДАВЫДОВКА</w:t>
      </w:r>
      <w:r w:rsidRPr="00D4607F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D4607F" w:rsidRPr="00D4607F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7F">
        <w:rPr>
          <w:rFonts w:ascii="Times New Roman" w:hAnsi="Times New Roman" w:cs="Times New Roman"/>
          <w:b/>
          <w:caps/>
          <w:sz w:val="28"/>
          <w:szCs w:val="28"/>
        </w:rPr>
        <w:t>Четвертого  СОЗЫВА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</w:t>
      </w:r>
      <w:r w:rsidR="00C95904">
        <w:rPr>
          <w:b/>
          <w:sz w:val="28"/>
          <w:szCs w:val="28"/>
          <w:u w:val="none"/>
        </w:rPr>
        <w:t xml:space="preserve"> № 162/92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8F053E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                                           </w:t>
      </w:r>
      <w:r w:rsidR="00184716">
        <w:rPr>
          <w:b/>
          <w:sz w:val="28"/>
          <w:szCs w:val="28"/>
          <w:u w:val="none"/>
        </w:rPr>
        <w:t xml:space="preserve">      </w:t>
      </w:r>
      <w:r w:rsidR="00C95904">
        <w:rPr>
          <w:b/>
          <w:sz w:val="28"/>
          <w:szCs w:val="28"/>
          <w:u w:val="none"/>
        </w:rPr>
        <w:t>« 05</w:t>
      </w:r>
      <w:r w:rsidR="00D4607F">
        <w:rPr>
          <w:b/>
          <w:sz w:val="28"/>
          <w:szCs w:val="28"/>
          <w:u w:val="none"/>
        </w:rPr>
        <w:t xml:space="preserve">» </w:t>
      </w:r>
      <w:r w:rsidR="006323AE">
        <w:rPr>
          <w:b/>
          <w:sz w:val="28"/>
          <w:szCs w:val="28"/>
          <w:u w:val="none"/>
        </w:rPr>
        <w:t xml:space="preserve"> </w:t>
      </w:r>
      <w:r w:rsidR="00C95904">
        <w:rPr>
          <w:b/>
          <w:sz w:val="28"/>
          <w:szCs w:val="28"/>
          <w:u w:val="none"/>
        </w:rPr>
        <w:t xml:space="preserve">апреля  </w:t>
      </w:r>
      <w:r w:rsidR="00D4607F">
        <w:rPr>
          <w:b/>
          <w:sz w:val="28"/>
          <w:szCs w:val="28"/>
          <w:u w:val="none"/>
        </w:rPr>
        <w:t xml:space="preserve">2024г.                                                                                                                                     </w:t>
      </w: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(должностных) обязанностей, сдаче и оценке подарка, реализации (выкупе) и зачислении  средств, вырученных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:rsidR="00D4607F" w:rsidRPr="004C1DD4" w:rsidRDefault="00D4607F" w:rsidP="00D4607F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607F" w:rsidRPr="00D4607F" w:rsidRDefault="00D4607F" w:rsidP="00D4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25.12.2008 № 273-ФЗ «О противодействии коррупции», на основании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</w:t>
      </w:r>
      <w:proofErr w:type="gramEnd"/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от 09.01.2014 № 10, </w:t>
      </w:r>
      <w:r w:rsidRPr="00D4607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Собрание представит</w:t>
      </w:r>
      <w:r>
        <w:rPr>
          <w:rFonts w:ascii="Times New Roman" w:hAnsi="Times New Roman" w:cs="Times New Roman"/>
          <w:sz w:val="28"/>
          <w:szCs w:val="28"/>
        </w:rPr>
        <w:t>елей сельского поселе</w:t>
      </w:r>
      <w:r w:rsidR="008F053E">
        <w:rPr>
          <w:rFonts w:ascii="Times New Roman" w:hAnsi="Times New Roman" w:cs="Times New Roman"/>
          <w:sz w:val="28"/>
          <w:szCs w:val="28"/>
        </w:rPr>
        <w:t>ния 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F053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D4607F" w:rsidRPr="00D4607F" w:rsidRDefault="00D4607F" w:rsidP="00D460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решению. </w:t>
      </w:r>
      <w:proofErr w:type="gramEnd"/>
    </w:p>
    <w:p w:rsidR="00D4607F" w:rsidRP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настоящее решение в газете </w:t>
      </w:r>
      <w:r w:rsidR="00184716"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53E">
        <w:rPr>
          <w:rFonts w:ascii="Times New Roman" w:hAnsi="Times New Roman" w:cs="Times New Roman"/>
          <w:sz w:val="28"/>
          <w:szCs w:val="28"/>
        </w:rPr>
        <w:t>Приволжский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 «Вестник сельского поселения </w:t>
      </w:r>
      <w:r w:rsidR="008F053E">
        <w:rPr>
          <w:rFonts w:ascii="Times New Roman" w:hAnsi="Times New Roman" w:cs="Times New Roman"/>
          <w:sz w:val="28"/>
          <w:szCs w:val="28"/>
        </w:rPr>
        <w:t>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8F053E">
        <w:rPr>
          <w:rFonts w:ascii="Times New Roman" w:hAnsi="Times New Roman" w:cs="Times New Roman"/>
          <w:sz w:val="28"/>
          <w:szCs w:val="28"/>
        </w:rPr>
        <w:t>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53E">
        <w:rPr>
          <w:rFonts w:ascii="Times New Roman" w:hAnsi="Times New Roman" w:cs="Times New Roman"/>
          <w:sz w:val="28"/>
          <w:szCs w:val="28"/>
        </w:rPr>
        <w:t>Приволжский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hyperlink r:id="rId6" w:history="1"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admdavidovka</w:t>
        </w:r>
        <w:proofErr w:type="spellEnd"/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4607F">
        <w:rPr>
          <w:rFonts w:ascii="Times New Roman" w:hAnsi="Times New Roman" w:cs="Times New Roman"/>
          <w:sz w:val="28"/>
          <w:szCs w:val="28"/>
        </w:rPr>
        <w:t>.</w:t>
      </w:r>
    </w:p>
    <w:p w:rsidR="00D4607F" w:rsidRPr="00D4607F" w:rsidRDefault="00D4607F" w:rsidP="00D460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6323AE" w:rsidRDefault="006323AE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355789"/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053E">
        <w:rPr>
          <w:rFonts w:ascii="Times New Roman" w:hAnsi="Times New Roman" w:cs="Times New Roman"/>
          <w:sz w:val="28"/>
          <w:szCs w:val="28"/>
        </w:rPr>
        <w:t>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="008F053E">
        <w:rPr>
          <w:rFonts w:ascii="Times New Roman" w:hAnsi="Times New Roman" w:cs="Times New Roman"/>
          <w:bCs/>
          <w:sz w:val="28"/>
          <w:szCs w:val="28"/>
        </w:rPr>
        <w:t>Приволжский</w:t>
      </w:r>
      <w:proofErr w:type="gramEnd"/>
    </w:p>
    <w:p w:rsidR="00D4607F" w:rsidRPr="00184716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</w:t>
      </w:r>
      <w:r w:rsidR="00184716">
        <w:rPr>
          <w:rFonts w:ascii="Times New Roman" w:hAnsi="Times New Roman" w:cs="Times New Roman"/>
          <w:bCs/>
          <w:sz w:val="28"/>
          <w:szCs w:val="28"/>
        </w:rPr>
        <w:t>Е.Н. Измайлова</w:t>
      </w:r>
    </w:p>
    <w:bookmarkEnd w:id="0"/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053E">
        <w:rPr>
          <w:rFonts w:ascii="Times New Roman" w:hAnsi="Times New Roman" w:cs="Times New Roman"/>
          <w:sz w:val="28"/>
          <w:szCs w:val="28"/>
        </w:rPr>
        <w:t>Давыдовка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="008F053E">
        <w:rPr>
          <w:rFonts w:ascii="Times New Roman" w:hAnsi="Times New Roman" w:cs="Times New Roman"/>
          <w:bCs/>
          <w:sz w:val="28"/>
          <w:szCs w:val="28"/>
        </w:rPr>
        <w:t>Приволжский</w:t>
      </w:r>
      <w:proofErr w:type="gramEnd"/>
      <w:r w:rsidRPr="00D460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</w:t>
      </w:r>
      <w:r w:rsidR="00184716">
        <w:rPr>
          <w:rFonts w:ascii="Times New Roman" w:hAnsi="Times New Roman" w:cs="Times New Roman"/>
          <w:bCs/>
          <w:sz w:val="28"/>
          <w:szCs w:val="28"/>
        </w:rPr>
        <w:t xml:space="preserve">       Е.Ю. </w:t>
      </w:r>
      <w:proofErr w:type="gramStart"/>
      <w:r w:rsidR="00184716">
        <w:rPr>
          <w:rFonts w:ascii="Times New Roman" w:hAnsi="Times New Roman" w:cs="Times New Roman"/>
          <w:bCs/>
          <w:sz w:val="28"/>
          <w:szCs w:val="28"/>
        </w:rPr>
        <w:t>Митина</w:t>
      </w:r>
      <w:proofErr w:type="gramEnd"/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D4607F" w:rsidRPr="004C1DD4" w:rsidRDefault="00D4607F" w:rsidP="00D46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C9590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607F" w:rsidRDefault="00C95904" w:rsidP="00C9590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 Собрания представителей</w:t>
      </w:r>
    </w:p>
    <w:p w:rsidR="00C95904" w:rsidRDefault="00C95904" w:rsidP="00C9590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</w:p>
    <w:p w:rsidR="00C95904" w:rsidRPr="00D4607F" w:rsidRDefault="00C95904" w:rsidP="00C9590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05.04.2024г. № 162/92</w:t>
      </w:r>
    </w:p>
    <w:p w:rsidR="00D4607F" w:rsidRPr="00D4607F" w:rsidRDefault="00D4607F" w:rsidP="00D4607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460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607F" w:rsidRPr="00D4607F" w:rsidRDefault="00D4607F" w:rsidP="00D4607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hyperlink r:id="rId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и осуществляющими свои полномочия на постоянной основе (далее – лица, замещающие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лицами, замещающими должности,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лицами, замещающими должности, 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3. Лица, замещающие должности, не вправе получать подарки от физических или 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4. Лица, замещающие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"/>
      <w:bookmarkEnd w:id="2"/>
      <w:r w:rsidRPr="00D460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форме согласно </w:t>
      </w:r>
      <w:hyperlink r:id="rId8" w:anchor="P3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             № 1 к настоящему положению (далее - уведомление), представляется лицами, замещающими муниципальные должности  не позднее 3 рабочих дней со дня получения подарка в Администрацию сельского поселения. </w:t>
      </w:r>
      <w:proofErr w:type="gramEnd"/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сельского поселения осуществляет регистрацию уведомлений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журнал регистрации), по форме согласно приложению № 2 к настоящему положению.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"/>
      <w:bookmarkEnd w:id="3"/>
      <w:r w:rsidRPr="00D4607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9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D4607F">
        <w:rPr>
          <w:rFonts w:ascii="Times New Roman" w:hAnsi="Times New Roman" w:cs="Times New Roman"/>
          <w:sz w:val="28"/>
          <w:szCs w:val="28"/>
        </w:rPr>
        <w:t>, втором и пятом настоящего пункта, по причине, не зависящей от лица, замещающего должность, оно представляется не позднее следующего дня после ее устранения.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лицом, замещающим муниципальную должность в 2 экземплярах, один из которых возвращается лицу, представившему уведомление с отметкой о регистрации, другой экземпляр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направляется в комиссию по поступлению и выбытию активов Администрации сельского поселения, образованную в соответствии с законодательством о бухгалтерском учете (далее – комиссия).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распоряжением Администрации  сельского поселения.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D4607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неизвестна, либо иной подарок независимо от его стоимости, полученный указанным в настоящем абзаце лицом, замещающим должность, сдается ответственному лицу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по форме согласно приложению № 3 к настоящему положению. 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Ответственное лицо Администрации сельского поселения является лицом, ответственным за принятие и хранение подарков, указанных в абзаце первом настоящего пункта.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9. Подарок, полученный в связи с протокольными мероприятиями, служебными командировками и другими официальными мероприятиями лицами, замещающими муниципальные должности, принимается к бухгалтерскому учету Администрации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11. Администрация сельского поселения обеспечивает включение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"/>
      <w:bookmarkEnd w:id="5"/>
      <w:r w:rsidRPr="00D4607F">
        <w:rPr>
          <w:rFonts w:ascii="Times New Roman" w:hAnsi="Times New Roman" w:cs="Times New Roman"/>
          <w:sz w:val="28"/>
          <w:szCs w:val="28"/>
        </w:rPr>
        <w:lastRenderedPageBreak/>
        <w:t>12. Лицо, замещающее должность, сдавшее подарок, может его выкупить, направив соответствующее заявление не позднее двух месяцев со дня сдачи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Глава направляет заявление в Администрацию сельского поселения. Председатель Собрания Представителей сельского поселения  направляет заявление в Собрание Представителей сельского поселения. Депутат Собрания Представителей сельского поселения  направляет заявление в Собрание Представителей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"/>
      <w:bookmarkEnd w:id="6"/>
      <w:r w:rsidRPr="00D4607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течение 3 месяцев со дня поступления от лица, замещающего муниципальную должность, заявления, указанного в </w:t>
      </w:r>
      <w:hyperlink r:id="rId10" w:anchor="P22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"/>
      <w:bookmarkEnd w:id="7"/>
      <w:r w:rsidRPr="00D4607F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1" w:anchor="P23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28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D4607F">
        <w:rPr>
          <w:rFonts w:ascii="Times New Roman" w:hAnsi="Times New Roman" w:cs="Times New Roman"/>
          <w:sz w:val="28"/>
          <w:szCs w:val="28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18. В случае если подарок не выкуплен или не реализован, комиссией,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местного бюджета сельского поселения в порядке, установленном бюджетным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4607F" w:rsidRPr="00D4607F" w:rsidTr="00342BAC">
        <w:tc>
          <w:tcPr>
            <w:tcW w:w="4644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533"/>
      </w:tblGrid>
      <w:tr w:rsidR="00D4607F" w:rsidRPr="00D4607F" w:rsidTr="00D4607F">
        <w:tc>
          <w:tcPr>
            <w:tcW w:w="503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Администрацию сельского поселения</w:t>
            </w:r>
            <w:proofErr w:type="gramEnd"/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(Ф.И.О., занимаемая должность)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Извещаю о получении __________________ подарк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ов)  на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(дата получения)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i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3" w:anchor="P105" w:history="1">
              <w:r w:rsidRPr="00D460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 на _____ листах.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(наименование документа)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представившее уведомление _________  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уведомление  ________  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«_____» ____________ 20__ г.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D4607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82"/>
        <w:gridCol w:w="1134"/>
        <w:gridCol w:w="1276"/>
        <w:gridCol w:w="1134"/>
        <w:gridCol w:w="1417"/>
        <w:gridCol w:w="1418"/>
        <w:gridCol w:w="1700"/>
      </w:tblGrid>
      <w:tr w:rsidR="00D4607F" w:rsidRPr="00D4607F" w:rsidTr="00342B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наличии), должность лица, принявшего уведомление, его подпись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</w:tr>
      <w:tr w:rsidR="00D4607F" w:rsidRPr="00D4607F" w:rsidTr="00342B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(послед-</w:t>
            </w:r>
            <w:proofErr w:type="gramEnd"/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нее -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F" w:rsidRPr="00D4607F" w:rsidTr="00342B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«____» ________20_____года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(ФИО, наименование замещаемой муниципальной должности)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передаю подарок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(краткое описание подарка)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23AE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23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3AE">
        <w:rPr>
          <w:rFonts w:ascii="Times New Roman" w:hAnsi="Times New Roman" w:cs="Times New Roman"/>
          <w:sz w:val="20"/>
          <w:szCs w:val="20"/>
        </w:rPr>
        <w:t xml:space="preserve">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подарок  ________  ___________________ «__» ____ 20__ г.</w:t>
      </w:r>
    </w:p>
    <w:p w:rsidR="00D4607F" w:rsidRPr="006323AE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(расшифровка подписи)</w:t>
      </w:r>
    </w:p>
    <w:p w:rsidR="00D4607F" w:rsidRPr="00D4607F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07F">
        <w:rPr>
          <w:rFonts w:ascii="Times New Roman" w:hAnsi="Times New Roman" w:cs="Times New Roman"/>
          <w:sz w:val="28"/>
          <w:szCs w:val="28"/>
        </w:rPr>
        <w:t xml:space="preserve">Подарок стоимостью _______________________________________________________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возвращен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 на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основании ___________________________________________________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(документального подтверждения, решения комиссии или экспертного заключения)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получившее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23AE">
        <w:rPr>
          <w:rFonts w:ascii="Times New Roman" w:hAnsi="Times New Roman" w:cs="Times New Roman"/>
          <w:sz w:val="20"/>
          <w:szCs w:val="20"/>
        </w:rPr>
        <w:t>Заполняется в случае если стоимость подарка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ind w:right="414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B92383">
      <w:pPr>
        <w:shd w:val="clear" w:color="auto" w:fill="FFFFFF"/>
        <w:ind w:right="17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D4607F" w:rsidRPr="00D4607F" w:rsidSect="006323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885"/>
    <w:rsid w:val="000023FE"/>
    <w:rsid w:val="000D0C31"/>
    <w:rsid w:val="00184716"/>
    <w:rsid w:val="001E6618"/>
    <w:rsid w:val="001F0005"/>
    <w:rsid w:val="002C764E"/>
    <w:rsid w:val="003714C3"/>
    <w:rsid w:val="003F6D45"/>
    <w:rsid w:val="003F6F8F"/>
    <w:rsid w:val="004205BF"/>
    <w:rsid w:val="00484BD7"/>
    <w:rsid w:val="004A5863"/>
    <w:rsid w:val="004C1DD4"/>
    <w:rsid w:val="004C43B3"/>
    <w:rsid w:val="004F0496"/>
    <w:rsid w:val="00553A92"/>
    <w:rsid w:val="00566BAE"/>
    <w:rsid w:val="00573A4D"/>
    <w:rsid w:val="006323AE"/>
    <w:rsid w:val="00665C8A"/>
    <w:rsid w:val="006C53DA"/>
    <w:rsid w:val="006E5433"/>
    <w:rsid w:val="00764CCF"/>
    <w:rsid w:val="007917ED"/>
    <w:rsid w:val="007F7D37"/>
    <w:rsid w:val="00823C01"/>
    <w:rsid w:val="00872A74"/>
    <w:rsid w:val="0089694F"/>
    <w:rsid w:val="008F053E"/>
    <w:rsid w:val="00A71F9B"/>
    <w:rsid w:val="00A93885"/>
    <w:rsid w:val="00B40DD8"/>
    <w:rsid w:val="00B668B6"/>
    <w:rsid w:val="00B92383"/>
    <w:rsid w:val="00BF5376"/>
    <w:rsid w:val="00C76A39"/>
    <w:rsid w:val="00C95904"/>
    <w:rsid w:val="00D4607F"/>
    <w:rsid w:val="00D86AD1"/>
    <w:rsid w:val="00DD6A3F"/>
    <w:rsid w:val="00DF38BA"/>
    <w:rsid w:val="00DF3910"/>
    <w:rsid w:val="00E43CDD"/>
    <w:rsid w:val="00E82D1A"/>
    <w:rsid w:val="00ED501F"/>
    <w:rsid w:val="00F44EC4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A"/>
  </w:style>
  <w:style w:type="paragraph" w:styleId="1">
    <w:name w:val="heading 1"/>
    <w:next w:val="a"/>
    <w:link w:val="10"/>
    <w:qFormat/>
    <w:rsid w:val="00D4607F"/>
    <w:pPr>
      <w:keepNext/>
      <w:keepLines/>
      <w:spacing w:after="287" w:line="256" w:lineRule="auto"/>
      <w:ind w:left="653" w:right="413"/>
      <w:outlineLvl w:val="0"/>
    </w:pPr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85"/>
    <w:rPr>
      <w:color w:val="0000FF"/>
      <w:u w:val="single"/>
    </w:rPr>
  </w:style>
  <w:style w:type="paragraph" w:styleId="2">
    <w:name w:val="Body Text 2"/>
    <w:basedOn w:val="a"/>
    <w:link w:val="20"/>
    <w:rsid w:val="00F5660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660A"/>
    <w:rPr>
      <w:rFonts w:ascii="Times New Roman" w:eastAsia="Times New Roman" w:hAnsi="Times New Roman" w:cs="Arial"/>
      <w:sz w:val="24"/>
      <w:szCs w:val="20"/>
    </w:rPr>
  </w:style>
  <w:style w:type="paragraph" w:styleId="a4">
    <w:name w:val="No Spacing"/>
    <w:uiPriority w:val="99"/>
    <w:qFormat/>
    <w:rsid w:val="00F5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07F"/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paragraph" w:customStyle="1" w:styleId="a7">
    <w:name w:val="Обычный текст"/>
    <w:basedOn w:val="a"/>
    <w:rsid w:val="00D46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4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021.10.14__33-137r.doc" TargetMode="External"/><Relationship Id="rId13" Type="http://schemas.openxmlformats.org/officeDocument/2006/relationships/hyperlink" Target="file:///C:\Users\User\Downloads\2021.10.14__33-137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7212B46AAFCA082D1AA1045B1B0E6F87827E84E54DAF6076E421A67F9B35FDB1DFA222CE3CF558nFE6I" TargetMode="External"/><Relationship Id="rId12" Type="http://schemas.openxmlformats.org/officeDocument/2006/relationships/hyperlink" Target="file:///C:\Users\User\Downloads\2021.10.14__33-137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davidovka.ru/" TargetMode="External"/><Relationship Id="rId11" Type="http://schemas.openxmlformats.org/officeDocument/2006/relationships/hyperlink" Target="file:///C:\Users\User\Downloads\2021.10.14__33-137r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2021.10.14__33-137r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2021.10.14__33-137r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2024-04-05T04:52:00Z</cp:lastPrinted>
  <dcterms:created xsi:type="dcterms:W3CDTF">2024-03-22T07:20:00Z</dcterms:created>
  <dcterms:modified xsi:type="dcterms:W3CDTF">2024-04-05T04:52:00Z</dcterms:modified>
</cp:coreProperties>
</file>