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F8B" w:rsidRPr="00354811" w:rsidRDefault="00ED4F8B" w:rsidP="00ED4F8B">
      <w:pPr>
        <w:pStyle w:val="a9"/>
        <w:jc w:val="center"/>
        <w:rPr>
          <w:rFonts w:ascii="Arial" w:hAnsi="Arial" w:cs="Arial"/>
          <w:sz w:val="24"/>
          <w:szCs w:val="24"/>
        </w:rPr>
      </w:pPr>
      <w:r w:rsidRPr="00354811">
        <w:rPr>
          <w:rFonts w:ascii="Arial" w:hAnsi="Arial" w:cs="Arial"/>
          <w:sz w:val="24"/>
          <w:szCs w:val="24"/>
        </w:rPr>
        <w:t>Российская Федерация</w:t>
      </w:r>
    </w:p>
    <w:p w:rsidR="00ED4F8B" w:rsidRPr="00354811" w:rsidRDefault="00ED4F8B" w:rsidP="00ED4F8B">
      <w:pPr>
        <w:pStyle w:val="a9"/>
        <w:jc w:val="center"/>
        <w:rPr>
          <w:rFonts w:ascii="Arial" w:hAnsi="Arial" w:cs="Arial"/>
          <w:sz w:val="24"/>
          <w:szCs w:val="24"/>
        </w:rPr>
      </w:pPr>
      <w:r w:rsidRPr="00354811">
        <w:rPr>
          <w:rFonts w:ascii="Arial" w:hAnsi="Arial" w:cs="Arial"/>
          <w:sz w:val="24"/>
          <w:szCs w:val="24"/>
        </w:rPr>
        <w:t>Орловская область</w:t>
      </w:r>
    </w:p>
    <w:p w:rsidR="00ED4F8B" w:rsidRPr="00354811" w:rsidRDefault="00ED4F8B" w:rsidP="00ED4F8B">
      <w:pPr>
        <w:pStyle w:val="a9"/>
        <w:jc w:val="center"/>
        <w:rPr>
          <w:rFonts w:ascii="Arial" w:hAnsi="Arial" w:cs="Arial"/>
          <w:sz w:val="24"/>
          <w:szCs w:val="24"/>
        </w:rPr>
      </w:pPr>
      <w:r w:rsidRPr="00354811">
        <w:rPr>
          <w:rFonts w:ascii="Arial" w:hAnsi="Arial" w:cs="Arial"/>
          <w:sz w:val="24"/>
          <w:szCs w:val="24"/>
        </w:rPr>
        <w:t>Верховский район</w:t>
      </w:r>
    </w:p>
    <w:p w:rsidR="00ED4F8B" w:rsidRPr="00354811" w:rsidRDefault="00ED4F8B" w:rsidP="00ED4F8B">
      <w:pPr>
        <w:pStyle w:val="a6"/>
        <w:jc w:val="center"/>
        <w:rPr>
          <w:rFonts w:ascii="Arial" w:hAnsi="Arial" w:cs="Arial"/>
          <w:spacing w:val="20"/>
          <w:szCs w:val="24"/>
        </w:rPr>
      </w:pPr>
      <w:proofErr w:type="gramStart"/>
      <w:r>
        <w:rPr>
          <w:rFonts w:ascii="Arial" w:hAnsi="Arial" w:cs="Arial"/>
          <w:spacing w:val="20"/>
          <w:szCs w:val="24"/>
        </w:rPr>
        <w:t>РУССКО-БРОДСКИЙ</w:t>
      </w:r>
      <w:proofErr w:type="gramEnd"/>
      <w:r>
        <w:rPr>
          <w:rFonts w:ascii="Arial" w:hAnsi="Arial" w:cs="Arial"/>
          <w:spacing w:val="20"/>
          <w:szCs w:val="24"/>
        </w:rPr>
        <w:t xml:space="preserve"> СЕЛЬСКИЙ</w:t>
      </w:r>
    </w:p>
    <w:p w:rsidR="00ED4F8B" w:rsidRPr="00354811" w:rsidRDefault="00ED4F8B" w:rsidP="00ED4F8B">
      <w:pPr>
        <w:pStyle w:val="a6"/>
        <w:jc w:val="center"/>
        <w:rPr>
          <w:rFonts w:ascii="Arial" w:hAnsi="Arial" w:cs="Arial"/>
          <w:spacing w:val="20"/>
          <w:szCs w:val="24"/>
        </w:rPr>
      </w:pPr>
      <w:r w:rsidRPr="00354811">
        <w:rPr>
          <w:rFonts w:ascii="Arial" w:hAnsi="Arial" w:cs="Arial"/>
          <w:spacing w:val="20"/>
          <w:szCs w:val="24"/>
        </w:rPr>
        <w:t>СОВЕТ НАРОДНЫХ ДЕПУТАТОВ</w:t>
      </w:r>
    </w:p>
    <w:p w:rsidR="00ED4F8B" w:rsidRPr="00354811" w:rsidRDefault="00ED4F8B" w:rsidP="00ED4F8B">
      <w:pPr>
        <w:ind w:firstLine="0"/>
        <w:jc w:val="center"/>
        <w:rPr>
          <w:rFonts w:ascii="Arial" w:hAnsi="Arial" w:cs="Arial"/>
          <w:spacing w:val="20"/>
        </w:rPr>
      </w:pPr>
    </w:p>
    <w:p w:rsidR="00ED4F8B" w:rsidRPr="00354811" w:rsidRDefault="00ED4F8B" w:rsidP="00ED4F8B">
      <w:pPr>
        <w:ind w:firstLine="0"/>
        <w:jc w:val="center"/>
        <w:rPr>
          <w:rFonts w:ascii="Arial" w:hAnsi="Arial" w:cs="Arial"/>
        </w:rPr>
      </w:pPr>
      <w:r w:rsidRPr="00354811">
        <w:rPr>
          <w:rFonts w:ascii="Arial" w:hAnsi="Arial" w:cs="Arial"/>
        </w:rPr>
        <w:t>РЕШЕНИЕ</w:t>
      </w:r>
      <w:r>
        <w:rPr>
          <w:rFonts w:ascii="Arial" w:hAnsi="Arial" w:cs="Arial"/>
        </w:rPr>
        <w:t xml:space="preserve">  № 4</w:t>
      </w:r>
      <w:r w:rsidR="007D50F3">
        <w:rPr>
          <w:rFonts w:ascii="Arial" w:hAnsi="Arial" w:cs="Arial"/>
        </w:rPr>
        <w:t>6</w:t>
      </w:r>
    </w:p>
    <w:p w:rsidR="00ED4F8B" w:rsidRPr="00C400BD" w:rsidRDefault="00ED4F8B" w:rsidP="00ED4F8B">
      <w:pPr>
        <w:jc w:val="center"/>
        <w:rPr>
          <w:rFonts w:ascii="Times New Roman" w:hAnsi="Times New Roman"/>
          <w:sz w:val="32"/>
          <w:szCs w:val="32"/>
        </w:rPr>
      </w:pPr>
    </w:p>
    <w:p w:rsidR="00ED4F8B" w:rsidRPr="00200539" w:rsidRDefault="00ED4F8B" w:rsidP="00ED4F8B">
      <w:pPr>
        <w:ind w:firstLine="0"/>
        <w:rPr>
          <w:rFonts w:ascii="Arial" w:hAnsi="Arial" w:cs="Arial"/>
        </w:rPr>
      </w:pPr>
      <w:r w:rsidRPr="00200539">
        <w:rPr>
          <w:rFonts w:ascii="Arial" w:hAnsi="Arial" w:cs="Arial"/>
        </w:rPr>
        <w:t xml:space="preserve">« </w:t>
      </w:r>
      <w:r>
        <w:rPr>
          <w:rFonts w:ascii="Arial" w:hAnsi="Arial" w:cs="Arial"/>
        </w:rPr>
        <w:t xml:space="preserve">29 </w:t>
      </w:r>
      <w:r w:rsidRPr="00200539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ноября</w:t>
      </w:r>
      <w:r w:rsidRPr="00200539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8</w:t>
      </w:r>
      <w:r w:rsidRPr="00200539">
        <w:rPr>
          <w:rFonts w:ascii="Arial" w:hAnsi="Arial" w:cs="Arial"/>
        </w:rPr>
        <w:t xml:space="preserve"> года </w:t>
      </w:r>
      <w:r>
        <w:rPr>
          <w:rFonts w:ascii="Arial" w:hAnsi="Arial" w:cs="Arial"/>
        </w:rPr>
        <w:t xml:space="preserve">            </w:t>
      </w:r>
      <w:r w:rsidRPr="00200539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                   </w:t>
      </w:r>
      <w:r w:rsidRPr="00200539">
        <w:rPr>
          <w:rFonts w:ascii="Arial" w:hAnsi="Arial" w:cs="Arial"/>
        </w:rPr>
        <w:t xml:space="preserve">Принято на </w:t>
      </w:r>
      <w:r>
        <w:rPr>
          <w:rFonts w:ascii="Arial" w:hAnsi="Arial" w:cs="Arial"/>
        </w:rPr>
        <w:t>15</w:t>
      </w:r>
      <w:r w:rsidRPr="00200539">
        <w:rPr>
          <w:rFonts w:ascii="Arial" w:hAnsi="Arial" w:cs="Arial"/>
        </w:rPr>
        <w:t xml:space="preserve"> заседании</w:t>
      </w:r>
    </w:p>
    <w:p w:rsidR="00ED4F8B" w:rsidRPr="00200539" w:rsidRDefault="00ED4F8B" w:rsidP="00ED4F8B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с. Русский Брод                                                          Русско-Бродского </w:t>
      </w:r>
      <w:proofErr w:type="gramStart"/>
      <w:r>
        <w:rPr>
          <w:rFonts w:ascii="Arial" w:hAnsi="Arial" w:cs="Arial"/>
        </w:rPr>
        <w:t>сельского</w:t>
      </w:r>
      <w:proofErr w:type="gramEnd"/>
    </w:p>
    <w:p w:rsidR="00ED4F8B" w:rsidRDefault="002B10A7" w:rsidP="00ED4F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ED4F8B" w:rsidRPr="00200539">
        <w:rPr>
          <w:rFonts w:ascii="Arial" w:hAnsi="Arial" w:cs="Arial"/>
        </w:rPr>
        <w:t xml:space="preserve">                                                                  </w:t>
      </w:r>
      <w:r w:rsidR="00ED4F8B">
        <w:rPr>
          <w:rFonts w:ascii="Arial" w:hAnsi="Arial" w:cs="Arial"/>
        </w:rPr>
        <w:t xml:space="preserve"> </w:t>
      </w:r>
      <w:r w:rsidR="00ED4F8B" w:rsidRPr="00200539">
        <w:rPr>
          <w:rFonts w:ascii="Arial" w:hAnsi="Arial" w:cs="Arial"/>
        </w:rPr>
        <w:t>Совета народных депутатов</w:t>
      </w:r>
    </w:p>
    <w:p w:rsidR="00ED4F8B" w:rsidRPr="00E43981" w:rsidRDefault="00ED4F8B" w:rsidP="00ED4F8B">
      <w:pPr>
        <w:rPr>
          <w:rFonts w:ascii="Arial" w:hAnsi="Arial" w:cs="Arial"/>
        </w:rPr>
      </w:pPr>
    </w:p>
    <w:tbl>
      <w:tblPr>
        <w:tblW w:w="13254" w:type="dxa"/>
        <w:tblLook w:val="01E0" w:firstRow="1" w:lastRow="1" w:firstColumn="1" w:lastColumn="1" w:noHBand="0" w:noVBand="0"/>
      </w:tblPr>
      <w:tblGrid>
        <w:gridCol w:w="8472"/>
        <w:gridCol w:w="4782"/>
      </w:tblGrid>
      <w:tr w:rsidR="00ED4F8B" w:rsidRPr="006C66F1" w:rsidTr="00192470">
        <w:trPr>
          <w:trHeight w:val="1422"/>
        </w:trPr>
        <w:tc>
          <w:tcPr>
            <w:tcW w:w="8472" w:type="dxa"/>
            <w:shd w:val="clear" w:color="auto" w:fill="auto"/>
          </w:tcPr>
          <w:p w:rsidR="00ED4F8B" w:rsidRPr="00ED4F8B" w:rsidRDefault="00ED4F8B" w:rsidP="000F3074">
            <w:pPr>
              <w:pStyle w:val="ConsNormal"/>
              <w:widowControl/>
              <w:ind w:right="0" w:firstLine="0"/>
              <w:jc w:val="both"/>
              <w:rPr>
                <w:sz w:val="24"/>
                <w:szCs w:val="24"/>
              </w:rPr>
            </w:pPr>
            <w:r w:rsidRPr="00ED4F8B">
              <w:rPr>
                <w:sz w:val="24"/>
                <w:szCs w:val="24"/>
              </w:rPr>
              <w:t xml:space="preserve">Об утверждении </w:t>
            </w:r>
            <w:r w:rsidR="002B10A7">
              <w:rPr>
                <w:sz w:val="24"/>
                <w:szCs w:val="24"/>
              </w:rPr>
              <w:t>«</w:t>
            </w:r>
            <w:r w:rsidRPr="00ED4F8B">
              <w:rPr>
                <w:sz w:val="24"/>
                <w:szCs w:val="24"/>
              </w:rPr>
              <w:t>Положения о размере денежного содержания и м</w:t>
            </w:r>
            <w:r w:rsidR="00192470">
              <w:rPr>
                <w:sz w:val="24"/>
                <w:szCs w:val="24"/>
              </w:rPr>
              <w:t xml:space="preserve">атериальном стимулировании </w:t>
            </w:r>
            <w:r w:rsidRPr="00ED4F8B">
              <w:rPr>
                <w:sz w:val="24"/>
                <w:szCs w:val="24"/>
              </w:rPr>
              <w:t xml:space="preserve">выборного должностного лица </w:t>
            </w:r>
            <w:proofErr w:type="gramStart"/>
            <w:r w:rsidRPr="00ED4F8B">
              <w:rPr>
                <w:sz w:val="24"/>
                <w:szCs w:val="24"/>
              </w:rPr>
              <w:t>Русско-Бродского</w:t>
            </w:r>
            <w:proofErr w:type="gramEnd"/>
            <w:r w:rsidRPr="00ED4F8B">
              <w:rPr>
                <w:sz w:val="24"/>
                <w:szCs w:val="24"/>
              </w:rPr>
              <w:t xml:space="preserve"> сельского поселения </w:t>
            </w:r>
            <w:r w:rsidR="002B10A7">
              <w:rPr>
                <w:sz w:val="24"/>
                <w:szCs w:val="24"/>
              </w:rPr>
              <w:t>Верховского района Орловской области»</w:t>
            </w:r>
          </w:p>
          <w:p w:rsidR="00ED4F8B" w:rsidRPr="006C66F1" w:rsidRDefault="00ED4F8B" w:rsidP="000F3074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782" w:type="dxa"/>
            <w:shd w:val="clear" w:color="auto" w:fill="auto"/>
          </w:tcPr>
          <w:p w:rsidR="00ED4F8B" w:rsidRPr="006C66F1" w:rsidRDefault="00ED4F8B" w:rsidP="00192470">
            <w:pPr>
              <w:pStyle w:val="ConsTitle"/>
              <w:widowControl/>
              <w:ind w:left="1172" w:right="0" w:firstLine="42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ED4F8B" w:rsidRPr="00F20FC4" w:rsidRDefault="00ED4F8B" w:rsidP="00ED4F8B">
      <w:pPr>
        <w:rPr>
          <w:rFonts w:ascii="Arial" w:hAnsi="Arial" w:cs="Arial"/>
        </w:rPr>
      </w:pPr>
      <w:proofErr w:type="gramStart"/>
      <w:r w:rsidRPr="00E43981">
        <w:rPr>
          <w:rFonts w:ascii="Arial" w:hAnsi="Arial" w:cs="Arial"/>
        </w:rPr>
        <w:t xml:space="preserve">Руководствуясь </w:t>
      </w:r>
      <w:hyperlink r:id="rId6" w:tgtFrame="Logical" w:history="1">
        <w:r w:rsidRPr="00E43981">
          <w:rPr>
            <w:rStyle w:val="a8"/>
            <w:rFonts w:ascii="Arial" w:hAnsi="Arial" w:cs="Arial"/>
          </w:rPr>
          <w:t>Федеральными законами от 6 октября 2003 года № 131-ФЗ «Об общих принципах организации местного самоуправления»</w:t>
        </w:r>
      </w:hyperlink>
      <w:r w:rsidRPr="00E43981">
        <w:rPr>
          <w:rFonts w:ascii="Arial" w:hAnsi="Arial" w:cs="Arial"/>
        </w:rPr>
        <w:t>, от 2</w:t>
      </w:r>
      <w:r w:rsidRPr="00F20FC4">
        <w:rPr>
          <w:rFonts w:ascii="Arial" w:hAnsi="Arial" w:cs="Arial"/>
        </w:rPr>
        <w:t xml:space="preserve"> марта 2007 года № 25-ФЗ «О муниципальной службе в Российской Федерации», Законом Орловской области от 9 января 2008 года № 736-ОЗ «О муниципальной службе в Орловской области», Уставом </w:t>
      </w:r>
      <w:r>
        <w:rPr>
          <w:rFonts w:ascii="Arial" w:hAnsi="Arial" w:cs="Arial"/>
        </w:rPr>
        <w:t>Русско-Бродского сельского поселения</w:t>
      </w:r>
      <w:r w:rsidRPr="00F20FC4">
        <w:rPr>
          <w:rFonts w:ascii="Arial" w:hAnsi="Arial" w:cs="Arial"/>
        </w:rPr>
        <w:t xml:space="preserve"> Верховского района Орловской области, в целях приведения муниципального правового акта в соответствии с вышеуказанными</w:t>
      </w:r>
      <w:proofErr w:type="gramEnd"/>
      <w:r w:rsidRPr="00F20FC4">
        <w:rPr>
          <w:rFonts w:ascii="Arial" w:hAnsi="Arial" w:cs="Arial"/>
        </w:rPr>
        <w:t xml:space="preserve"> нормативно</w:t>
      </w:r>
      <w:r>
        <w:rPr>
          <w:rFonts w:ascii="Arial" w:hAnsi="Arial" w:cs="Arial"/>
        </w:rPr>
        <w:t>-</w:t>
      </w:r>
      <w:r w:rsidRPr="00F20FC4">
        <w:rPr>
          <w:rFonts w:ascii="Arial" w:hAnsi="Arial" w:cs="Arial"/>
        </w:rPr>
        <w:t xml:space="preserve">правовыми актами, </w:t>
      </w:r>
      <w:proofErr w:type="gramStart"/>
      <w:r>
        <w:rPr>
          <w:rFonts w:ascii="Arial" w:hAnsi="Arial" w:cs="Arial"/>
        </w:rPr>
        <w:t>Русско-Бродский</w:t>
      </w:r>
      <w:proofErr w:type="gramEnd"/>
      <w:r>
        <w:rPr>
          <w:rFonts w:ascii="Arial" w:hAnsi="Arial" w:cs="Arial"/>
        </w:rPr>
        <w:t xml:space="preserve"> сельский</w:t>
      </w:r>
      <w:r w:rsidRPr="00F20FC4">
        <w:rPr>
          <w:rFonts w:ascii="Arial" w:hAnsi="Arial" w:cs="Arial"/>
        </w:rPr>
        <w:t xml:space="preserve"> Совет народных депутатов РЕШИЛ:</w:t>
      </w:r>
    </w:p>
    <w:p w:rsidR="00ED4F8B" w:rsidRPr="00ED4F8B" w:rsidRDefault="00795DE4" w:rsidP="00795DE4">
      <w:pPr>
        <w:pStyle w:val="ConsNormal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ED4F8B">
        <w:rPr>
          <w:sz w:val="24"/>
          <w:szCs w:val="24"/>
        </w:rPr>
        <w:t xml:space="preserve"> </w:t>
      </w:r>
      <w:r w:rsidR="00ED4F8B" w:rsidRPr="00ED4F8B">
        <w:rPr>
          <w:sz w:val="24"/>
          <w:szCs w:val="24"/>
        </w:rPr>
        <w:t xml:space="preserve">Утвердить Положение о размере денежного содержания и материальном стимулировании выборного должностного лица </w:t>
      </w:r>
      <w:proofErr w:type="gramStart"/>
      <w:r w:rsidR="00ED4F8B" w:rsidRPr="00ED4F8B">
        <w:rPr>
          <w:sz w:val="24"/>
          <w:szCs w:val="24"/>
        </w:rPr>
        <w:t>Русско-Бродского</w:t>
      </w:r>
      <w:proofErr w:type="gramEnd"/>
      <w:r w:rsidR="00ED4F8B" w:rsidRPr="00ED4F8B">
        <w:rPr>
          <w:sz w:val="24"/>
          <w:szCs w:val="24"/>
        </w:rPr>
        <w:t xml:space="preserve"> сельского поселения (приложение).</w:t>
      </w:r>
    </w:p>
    <w:p w:rsidR="00ED4F8B" w:rsidRPr="00ED4F8B" w:rsidRDefault="00795DE4" w:rsidP="00795DE4">
      <w:pPr>
        <w:ind w:left="142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2. </w:t>
      </w:r>
      <w:r w:rsidR="00ED4F8B" w:rsidRPr="00795DE4">
        <w:rPr>
          <w:rFonts w:ascii="Arial" w:hAnsi="Arial" w:cs="Arial"/>
        </w:rPr>
        <w:t xml:space="preserve">Признать утратившими силу решения </w:t>
      </w:r>
      <w:proofErr w:type="gramStart"/>
      <w:r w:rsidR="00ED4F8B" w:rsidRPr="00795DE4">
        <w:rPr>
          <w:rFonts w:ascii="Arial" w:hAnsi="Arial" w:cs="Arial"/>
        </w:rPr>
        <w:t>Русско-Бродского</w:t>
      </w:r>
      <w:proofErr w:type="gramEnd"/>
      <w:r w:rsidR="00ED4F8B" w:rsidRPr="00795DE4">
        <w:rPr>
          <w:rFonts w:ascii="Arial" w:hAnsi="Arial" w:cs="Arial"/>
        </w:rPr>
        <w:t xml:space="preserve"> сельского Совета</w:t>
      </w:r>
      <w:r>
        <w:rPr>
          <w:rFonts w:ascii="Arial" w:hAnsi="Arial" w:cs="Arial"/>
        </w:rPr>
        <w:t xml:space="preserve"> </w:t>
      </w:r>
      <w:r w:rsidR="00ED4F8B" w:rsidRPr="00ED4F8B">
        <w:rPr>
          <w:rFonts w:ascii="Arial" w:hAnsi="Arial" w:cs="Arial"/>
        </w:rPr>
        <w:t>народных депутатов:</w:t>
      </w:r>
      <w:r w:rsidRPr="00ED4F8B">
        <w:t xml:space="preserve"> </w:t>
      </w:r>
    </w:p>
    <w:p w:rsidR="00795DE4" w:rsidRDefault="00ED4F8B" w:rsidP="00795DE4">
      <w:pPr>
        <w:pStyle w:val="ConsNormal"/>
        <w:widowControl/>
        <w:numPr>
          <w:ilvl w:val="0"/>
          <w:numId w:val="2"/>
        </w:numPr>
        <w:ind w:right="0"/>
        <w:jc w:val="both"/>
        <w:rPr>
          <w:sz w:val="24"/>
          <w:szCs w:val="24"/>
        </w:rPr>
      </w:pPr>
      <w:bookmarkStart w:id="0" w:name="sub_301"/>
      <w:r w:rsidRPr="00C77173">
        <w:rPr>
          <w:sz w:val="24"/>
          <w:szCs w:val="24"/>
        </w:rPr>
        <w:t>от 28.03.2008 года  № 7</w:t>
      </w:r>
      <w:r w:rsidR="002B10A7">
        <w:rPr>
          <w:sz w:val="24"/>
          <w:szCs w:val="24"/>
        </w:rPr>
        <w:t>1</w:t>
      </w:r>
      <w:r w:rsidRPr="00C77173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C77173">
        <w:rPr>
          <w:sz w:val="24"/>
          <w:szCs w:val="24"/>
        </w:rPr>
        <w:t xml:space="preserve">Об </w:t>
      </w:r>
      <w:r w:rsidR="00795DE4">
        <w:rPr>
          <w:sz w:val="24"/>
          <w:szCs w:val="24"/>
        </w:rPr>
        <w:t xml:space="preserve">утверждении Положения о размере </w:t>
      </w:r>
    </w:p>
    <w:p w:rsidR="00ED4F8B" w:rsidRDefault="00ED4F8B" w:rsidP="00795DE4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C77173">
        <w:rPr>
          <w:sz w:val="24"/>
          <w:szCs w:val="24"/>
        </w:rPr>
        <w:t xml:space="preserve">денежного содержания и материальном </w:t>
      </w:r>
      <w:proofErr w:type="gramStart"/>
      <w:r w:rsidRPr="00C77173">
        <w:rPr>
          <w:sz w:val="24"/>
          <w:szCs w:val="24"/>
        </w:rPr>
        <w:t>стимулировании</w:t>
      </w:r>
      <w:proofErr w:type="gramEnd"/>
      <w:r w:rsidRPr="00C77173">
        <w:rPr>
          <w:sz w:val="24"/>
          <w:szCs w:val="24"/>
        </w:rPr>
        <w:t xml:space="preserve"> </w:t>
      </w:r>
      <w:r w:rsidRPr="00ED4F8B">
        <w:rPr>
          <w:sz w:val="24"/>
          <w:szCs w:val="24"/>
        </w:rPr>
        <w:t>выборного должностного лица Русско-Бродского сельского поселения</w:t>
      </w:r>
      <w:r>
        <w:rPr>
          <w:sz w:val="24"/>
          <w:szCs w:val="24"/>
        </w:rPr>
        <w:t>»;</w:t>
      </w:r>
      <w:r w:rsidRPr="00ED4F8B">
        <w:rPr>
          <w:sz w:val="24"/>
          <w:szCs w:val="24"/>
        </w:rPr>
        <w:t xml:space="preserve"> </w:t>
      </w:r>
    </w:p>
    <w:p w:rsidR="00795DE4" w:rsidRDefault="00795DE4" w:rsidP="00795DE4">
      <w:pPr>
        <w:pStyle w:val="ConsNormal"/>
        <w:widowControl/>
        <w:numPr>
          <w:ilvl w:val="0"/>
          <w:numId w:val="2"/>
        </w:numPr>
        <w:ind w:right="0"/>
        <w:jc w:val="both"/>
        <w:rPr>
          <w:sz w:val="24"/>
          <w:szCs w:val="24"/>
        </w:rPr>
      </w:pPr>
      <w:r w:rsidRPr="00C77173">
        <w:rPr>
          <w:sz w:val="24"/>
          <w:szCs w:val="24"/>
        </w:rPr>
        <w:t xml:space="preserve">от </w:t>
      </w:r>
      <w:r>
        <w:rPr>
          <w:sz w:val="24"/>
          <w:szCs w:val="24"/>
        </w:rPr>
        <w:t>09.12.2011</w:t>
      </w:r>
      <w:r w:rsidRPr="00C7717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30</w:t>
      </w:r>
      <w:proofErr w:type="gramStart"/>
      <w:r>
        <w:rPr>
          <w:sz w:val="24"/>
          <w:szCs w:val="24"/>
        </w:rPr>
        <w:t xml:space="preserve"> </w:t>
      </w:r>
      <w:r w:rsidRPr="00C77173">
        <w:rPr>
          <w:sz w:val="24"/>
          <w:szCs w:val="24"/>
        </w:rPr>
        <w:t>О</w:t>
      </w:r>
      <w:proofErr w:type="gramEnd"/>
      <w:r w:rsidRPr="00C77173">
        <w:rPr>
          <w:sz w:val="24"/>
          <w:szCs w:val="24"/>
        </w:rPr>
        <w:t xml:space="preserve"> внесении изменений в решение </w:t>
      </w:r>
      <w:r>
        <w:rPr>
          <w:sz w:val="24"/>
          <w:szCs w:val="24"/>
        </w:rPr>
        <w:t xml:space="preserve">Русско- </w:t>
      </w:r>
    </w:p>
    <w:p w:rsidR="00795DE4" w:rsidRPr="00ED4F8B" w:rsidRDefault="00795DE4" w:rsidP="00795DE4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C77173">
        <w:rPr>
          <w:sz w:val="24"/>
          <w:szCs w:val="24"/>
        </w:rPr>
        <w:t>Бродского сельского Совета народных депутатов от 28.03.2008 года  №7</w:t>
      </w:r>
      <w:r>
        <w:rPr>
          <w:sz w:val="24"/>
          <w:szCs w:val="24"/>
        </w:rPr>
        <w:t>1</w:t>
      </w:r>
      <w:r w:rsidRPr="00C77173">
        <w:rPr>
          <w:sz w:val="24"/>
          <w:szCs w:val="24"/>
        </w:rPr>
        <w:t xml:space="preserve">  </w:t>
      </w:r>
      <w:r>
        <w:rPr>
          <w:sz w:val="24"/>
          <w:szCs w:val="24"/>
        </w:rPr>
        <w:t>«</w:t>
      </w:r>
      <w:r w:rsidRPr="00C77173">
        <w:rPr>
          <w:sz w:val="24"/>
          <w:szCs w:val="24"/>
        </w:rPr>
        <w:t xml:space="preserve">Об утверждении Положения о размере денежного содержания и материальном стимулировании </w:t>
      </w:r>
      <w:r w:rsidRPr="00ED4F8B">
        <w:rPr>
          <w:sz w:val="24"/>
          <w:szCs w:val="24"/>
        </w:rPr>
        <w:t xml:space="preserve">выборного должностного лица </w:t>
      </w:r>
      <w:proofErr w:type="gramStart"/>
      <w:r w:rsidRPr="00ED4F8B">
        <w:rPr>
          <w:sz w:val="24"/>
          <w:szCs w:val="24"/>
        </w:rPr>
        <w:t>Русско-Бродского</w:t>
      </w:r>
      <w:proofErr w:type="gramEnd"/>
      <w:r w:rsidRPr="00ED4F8B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>»;</w:t>
      </w:r>
      <w:r w:rsidRPr="00ED4F8B">
        <w:rPr>
          <w:sz w:val="24"/>
          <w:szCs w:val="24"/>
        </w:rPr>
        <w:t xml:space="preserve"> </w:t>
      </w:r>
    </w:p>
    <w:p w:rsidR="00795DE4" w:rsidRDefault="00ED4F8B" w:rsidP="00795DE4">
      <w:pPr>
        <w:pStyle w:val="ConsNormal"/>
        <w:widowControl/>
        <w:ind w:right="0" w:firstLine="0"/>
        <w:jc w:val="both"/>
        <w:rPr>
          <w:sz w:val="24"/>
          <w:szCs w:val="24"/>
        </w:rPr>
      </w:pPr>
      <w:bookmarkStart w:id="1" w:name="sub_302"/>
      <w:bookmarkEnd w:id="0"/>
      <w:r w:rsidRPr="00C7717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</w:t>
      </w:r>
      <w:r w:rsidRPr="00C77173">
        <w:rPr>
          <w:sz w:val="24"/>
          <w:szCs w:val="24"/>
        </w:rPr>
        <w:t xml:space="preserve"> </w:t>
      </w:r>
      <w:r w:rsidR="00795DE4">
        <w:rPr>
          <w:sz w:val="24"/>
          <w:szCs w:val="24"/>
        </w:rPr>
        <w:t>3</w:t>
      </w:r>
      <w:r w:rsidRPr="00C77173">
        <w:rPr>
          <w:sz w:val="24"/>
          <w:szCs w:val="24"/>
        </w:rPr>
        <w:t xml:space="preserve">) от 30.01.2018 года № </w:t>
      </w:r>
      <w:r>
        <w:rPr>
          <w:sz w:val="24"/>
          <w:szCs w:val="24"/>
        </w:rPr>
        <w:t>27</w:t>
      </w:r>
      <w:proofErr w:type="gramStart"/>
      <w:r w:rsidRPr="00C77173">
        <w:rPr>
          <w:sz w:val="24"/>
          <w:szCs w:val="24"/>
        </w:rPr>
        <w:t xml:space="preserve"> О</w:t>
      </w:r>
      <w:proofErr w:type="gramEnd"/>
      <w:r w:rsidRPr="00C77173">
        <w:rPr>
          <w:sz w:val="24"/>
          <w:szCs w:val="24"/>
        </w:rPr>
        <w:t xml:space="preserve"> внесении изменений в решение Русско-Бродского сельского Совета народных депутатов от 28.03.2008 года  №7</w:t>
      </w:r>
      <w:r w:rsidR="00795DE4">
        <w:rPr>
          <w:sz w:val="24"/>
          <w:szCs w:val="24"/>
        </w:rPr>
        <w:t>1</w:t>
      </w:r>
      <w:r w:rsidRPr="00C77173">
        <w:rPr>
          <w:sz w:val="24"/>
          <w:szCs w:val="24"/>
        </w:rPr>
        <w:t xml:space="preserve">  </w:t>
      </w:r>
      <w:r w:rsidR="00795DE4">
        <w:rPr>
          <w:sz w:val="24"/>
          <w:szCs w:val="24"/>
        </w:rPr>
        <w:t>«</w:t>
      </w:r>
      <w:r w:rsidRPr="00C77173">
        <w:rPr>
          <w:sz w:val="24"/>
          <w:szCs w:val="24"/>
        </w:rPr>
        <w:t xml:space="preserve">Об утверждении Положения о размере денежного содержания и материальном стимулировании </w:t>
      </w:r>
      <w:r w:rsidR="00795DE4" w:rsidRPr="00ED4F8B">
        <w:rPr>
          <w:sz w:val="24"/>
          <w:szCs w:val="24"/>
        </w:rPr>
        <w:t>выборного должностного лица Русско-Бродского сельского поселения</w:t>
      </w:r>
      <w:r w:rsidR="00795DE4">
        <w:rPr>
          <w:sz w:val="24"/>
          <w:szCs w:val="24"/>
        </w:rPr>
        <w:t>»;</w:t>
      </w:r>
      <w:r w:rsidR="00795DE4" w:rsidRPr="00ED4F8B">
        <w:rPr>
          <w:sz w:val="24"/>
          <w:szCs w:val="24"/>
        </w:rPr>
        <w:t xml:space="preserve"> </w:t>
      </w:r>
    </w:p>
    <w:p w:rsidR="007D50F3" w:rsidRDefault="00E241E1" w:rsidP="007D50F3">
      <w:pPr>
        <w:pStyle w:val="ConsNormal"/>
        <w:widowControl/>
        <w:ind w:right="0" w:firstLine="0"/>
        <w:jc w:val="both"/>
        <w:rPr>
          <w:sz w:val="24"/>
          <w:szCs w:val="24"/>
        </w:rPr>
      </w:pPr>
      <w:bookmarkStart w:id="2" w:name="sub_400"/>
      <w:bookmarkEnd w:id="1"/>
      <w:r>
        <w:t xml:space="preserve"> </w:t>
      </w:r>
      <w:r w:rsidR="007D50F3">
        <w:t xml:space="preserve">             </w:t>
      </w:r>
      <w:r>
        <w:t xml:space="preserve"> </w:t>
      </w:r>
      <w:r w:rsidR="007D50F3" w:rsidRPr="007D50F3">
        <w:rPr>
          <w:sz w:val="24"/>
          <w:szCs w:val="24"/>
        </w:rPr>
        <w:t>4)</w:t>
      </w:r>
      <w:r>
        <w:t>.</w:t>
      </w:r>
      <w:r w:rsidR="00ED4F8B" w:rsidRPr="00D1017F">
        <w:t xml:space="preserve"> </w:t>
      </w:r>
      <w:r w:rsidR="007D50F3" w:rsidRPr="00225DFE">
        <w:rPr>
          <w:sz w:val="24"/>
          <w:szCs w:val="24"/>
        </w:rPr>
        <w:t>Настоящее решение вступает в</w:t>
      </w:r>
      <w:r w:rsidR="007D50F3">
        <w:rPr>
          <w:sz w:val="24"/>
          <w:szCs w:val="24"/>
        </w:rPr>
        <w:t xml:space="preserve">   силу со дня его официального   </w:t>
      </w:r>
      <w:r w:rsidR="007D50F3" w:rsidRPr="00225DFE">
        <w:rPr>
          <w:sz w:val="24"/>
          <w:szCs w:val="24"/>
        </w:rPr>
        <w:t xml:space="preserve">опубликования (обнародования) и подлежит размещению на официальном Интернет-сайте поселения. </w:t>
      </w:r>
    </w:p>
    <w:p w:rsidR="002B10A7" w:rsidRPr="00225DFE" w:rsidRDefault="002B10A7" w:rsidP="007D50F3">
      <w:pPr>
        <w:pStyle w:val="ConsNormal"/>
        <w:widowControl/>
        <w:ind w:right="0" w:firstLine="0"/>
        <w:jc w:val="both"/>
        <w:rPr>
          <w:sz w:val="24"/>
          <w:szCs w:val="24"/>
        </w:rPr>
      </w:pPr>
    </w:p>
    <w:p w:rsidR="00AB5C34" w:rsidRPr="00D1017F" w:rsidRDefault="00AB5C34" w:rsidP="00AB5C34">
      <w:pPr>
        <w:ind w:firstLine="0"/>
        <w:rPr>
          <w:rFonts w:ascii="Arial" w:hAnsi="Arial" w:cs="Arial"/>
        </w:rPr>
      </w:pPr>
      <w:r w:rsidRPr="00D1017F">
        <w:rPr>
          <w:rFonts w:ascii="Arial" w:hAnsi="Arial" w:cs="Arial"/>
        </w:rPr>
        <w:t xml:space="preserve">Председатель </w:t>
      </w:r>
      <w:r>
        <w:rPr>
          <w:rFonts w:ascii="Arial" w:hAnsi="Arial" w:cs="Arial"/>
        </w:rPr>
        <w:t xml:space="preserve">Русско-Бродского </w:t>
      </w:r>
      <w:proofErr w:type="gramStart"/>
      <w:r>
        <w:rPr>
          <w:rFonts w:ascii="Arial" w:hAnsi="Arial" w:cs="Arial"/>
        </w:rPr>
        <w:t>сельского</w:t>
      </w:r>
      <w:proofErr w:type="gramEnd"/>
    </w:p>
    <w:p w:rsidR="00AB5C34" w:rsidRDefault="00AB5C34" w:rsidP="00AB5C34">
      <w:pPr>
        <w:ind w:firstLine="0"/>
        <w:rPr>
          <w:rFonts w:ascii="Arial" w:hAnsi="Arial" w:cs="Arial"/>
        </w:rPr>
      </w:pPr>
      <w:r w:rsidRPr="00D1017F">
        <w:rPr>
          <w:rFonts w:ascii="Arial" w:hAnsi="Arial" w:cs="Arial"/>
        </w:rPr>
        <w:t xml:space="preserve">Совета народных депутатов                               </w:t>
      </w:r>
      <w:r>
        <w:rPr>
          <w:rFonts w:ascii="Arial" w:hAnsi="Arial" w:cs="Arial"/>
        </w:rPr>
        <w:t xml:space="preserve">           </w:t>
      </w:r>
      <w:r w:rsidRPr="00D1017F">
        <w:rPr>
          <w:rFonts w:ascii="Arial" w:hAnsi="Arial" w:cs="Arial"/>
        </w:rPr>
        <w:t xml:space="preserve">                        </w:t>
      </w:r>
      <w:proofErr w:type="spellStart"/>
      <w:r>
        <w:rPr>
          <w:rFonts w:ascii="Arial" w:hAnsi="Arial" w:cs="Arial"/>
        </w:rPr>
        <w:t>И.И.Алимбаева</w:t>
      </w:r>
      <w:proofErr w:type="spellEnd"/>
    </w:p>
    <w:p w:rsidR="00192470" w:rsidRPr="00D1017F" w:rsidRDefault="00192470" w:rsidP="00AB5C34">
      <w:pPr>
        <w:ind w:firstLine="0"/>
        <w:rPr>
          <w:rFonts w:ascii="Arial" w:hAnsi="Arial" w:cs="Arial"/>
        </w:rPr>
      </w:pPr>
    </w:p>
    <w:p w:rsidR="00AB5C34" w:rsidRDefault="00AB5C34" w:rsidP="00AB5C34">
      <w:pPr>
        <w:tabs>
          <w:tab w:val="left" w:pos="7632"/>
        </w:tabs>
        <w:ind w:firstLine="0"/>
        <w:rPr>
          <w:rFonts w:ascii="Arial" w:hAnsi="Arial" w:cs="Arial"/>
        </w:rPr>
      </w:pPr>
      <w:r w:rsidRPr="00D1017F">
        <w:rPr>
          <w:rFonts w:ascii="Arial" w:hAnsi="Arial" w:cs="Arial"/>
        </w:rPr>
        <w:t xml:space="preserve">Глава поселения                 </w:t>
      </w:r>
      <w:r>
        <w:rPr>
          <w:rFonts w:ascii="Arial" w:hAnsi="Arial" w:cs="Arial"/>
        </w:rPr>
        <w:t xml:space="preserve">             </w:t>
      </w:r>
      <w:r w:rsidRPr="00D1017F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Н.Д.Алферов</w:t>
      </w:r>
      <w:proofErr w:type="spellEnd"/>
    </w:p>
    <w:p w:rsidR="00AB5C34" w:rsidRPr="00D1017F" w:rsidRDefault="00AB5C34" w:rsidP="00AB5C34">
      <w:pPr>
        <w:tabs>
          <w:tab w:val="left" w:pos="7632"/>
        </w:tabs>
        <w:ind w:firstLine="0"/>
        <w:rPr>
          <w:rFonts w:ascii="Arial" w:hAnsi="Arial" w:cs="Arial"/>
        </w:rPr>
      </w:pPr>
    </w:p>
    <w:p w:rsidR="00ED4F8B" w:rsidRPr="00D1017F" w:rsidRDefault="00ED4F8B" w:rsidP="00ED4F8B">
      <w:pPr>
        <w:tabs>
          <w:tab w:val="left" w:pos="7632"/>
        </w:tabs>
        <w:ind w:firstLine="0"/>
        <w:rPr>
          <w:rFonts w:ascii="Arial" w:hAnsi="Arial" w:cs="Arial"/>
        </w:rPr>
      </w:pPr>
    </w:p>
    <w:p w:rsidR="00ED4F8B" w:rsidRPr="00DD7CCE" w:rsidRDefault="00ED4F8B" w:rsidP="00ED4F8B">
      <w:pPr>
        <w:ind w:firstLine="0"/>
        <w:jc w:val="right"/>
        <w:rPr>
          <w:rFonts w:ascii="Arial" w:hAnsi="Arial" w:cs="Arial"/>
        </w:rPr>
      </w:pPr>
      <w:bookmarkStart w:id="3" w:name="sub_1000"/>
      <w:bookmarkEnd w:id="2"/>
      <w:r w:rsidRPr="00DD7CCE">
        <w:rPr>
          <w:rStyle w:val="a3"/>
          <w:rFonts w:ascii="Arial" w:hAnsi="Arial" w:cs="Arial"/>
          <w:b w:val="0"/>
          <w:bCs/>
          <w:color w:val="auto"/>
        </w:rPr>
        <w:t>Приложение</w:t>
      </w:r>
      <w:r w:rsidRPr="00DD7CCE">
        <w:rPr>
          <w:rStyle w:val="a3"/>
          <w:rFonts w:ascii="Arial" w:hAnsi="Arial" w:cs="Arial"/>
          <w:bCs/>
          <w:color w:val="auto"/>
        </w:rPr>
        <w:br/>
      </w:r>
      <w:r w:rsidRPr="00DD7CCE">
        <w:rPr>
          <w:rStyle w:val="a3"/>
          <w:rFonts w:ascii="Arial" w:hAnsi="Arial" w:cs="Arial"/>
          <w:b w:val="0"/>
          <w:bCs/>
          <w:color w:val="auto"/>
        </w:rPr>
        <w:t xml:space="preserve">к </w:t>
      </w:r>
      <w:hyperlink w:anchor="sub_0" w:history="1">
        <w:r w:rsidRPr="00DD7CCE">
          <w:rPr>
            <w:rStyle w:val="a4"/>
            <w:rFonts w:ascii="Arial" w:hAnsi="Arial" w:cs="Arial"/>
            <w:b w:val="0"/>
            <w:color w:val="auto"/>
          </w:rPr>
          <w:t>решению</w:t>
        </w:r>
      </w:hyperlink>
      <w:r w:rsidRPr="00DD7CCE">
        <w:rPr>
          <w:rStyle w:val="a3"/>
          <w:rFonts w:ascii="Arial" w:hAnsi="Arial" w:cs="Arial"/>
          <w:bCs/>
          <w:color w:val="auto"/>
        </w:rPr>
        <w:t xml:space="preserve"> </w:t>
      </w:r>
      <w:proofErr w:type="gramStart"/>
      <w:r>
        <w:rPr>
          <w:rFonts w:ascii="Arial" w:hAnsi="Arial" w:cs="Arial"/>
        </w:rPr>
        <w:t>Русско-Бродского</w:t>
      </w:r>
      <w:proofErr w:type="gramEnd"/>
      <w:r>
        <w:rPr>
          <w:rFonts w:ascii="Arial" w:hAnsi="Arial" w:cs="Arial"/>
        </w:rPr>
        <w:t xml:space="preserve"> сельского</w:t>
      </w:r>
      <w:r w:rsidRPr="00DD7CCE">
        <w:rPr>
          <w:rFonts w:ascii="Arial" w:hAnsi="Arial" w:cs="Arial"/>
        </w:rPr>
        <w:t xml:space="preserve"> Совета народных депутатов </w:t>
      </w:r>
    </w:p>
    <w:p w:rsidR="00ED4F8B" w:rsidRPr="00DD7CCE" w:rsidRDefault="00ED4F8B" w:rsidP="00ED4F8B">
      <w:pPr>
        <w:ind w:firstLine="0"/>
        <w:jc w:val="right"/>
        <w:rPr>
          <w:rFonts w:ascii="Arial" w:hAnsi="Arial" w:cs="Arial"/>
          <w:b/>
        </w:rPr>
      </w:pPr>
      <w:r w:rsidRPr="00DD7CCE">
        <w:rPr>
          <w:rStyle w:val="a3"/>
          <w:rFonts w:ascii="Arial" w:hAnsi="Arial" w:cs="Arial"/>
          <w:b w:val="0"/>
          <w:bCs/>
          <w:color w:val="auto"/>
        </w:rPr>
        <w:t>Верховского района Орловской</w:t>
      </w:r>
      <w:r w:rsidRPr="00DD7CCE">
        <w:rPr>
          <w:rStyle w:val="a3"/>
          <w:rFonts w:ascii="Arial" w:hAnsi="Arial" w:cs="Arial"/>
          <w:bCs/>
          <w:color w:val="auto"/>
        </w:rPr>
        <w:t xml:space="preserve"> </w:t>
      </w:r>
      <w:r w:rsidRPr="00DD7CCE">
        <w:rPr>
          <w:rStyle w:val="a3"/>
          <w:rFonts w:ascii="Arial" w:hAnsi="Arial" w:cs="Arial"/>
          <w:b w:val="0"/>
          <w:bCs/>
          <w:color w:val="auto"/>
        </w:rPr>
        <w:t>области</w:t>
      </w:r>
      <w:r w:rsidRPr="00DD7CCE">
        <w:rPr>
          <w:rStyle w:val="a3"/>
          <w:rFonts w:ascii="Arial" w:hAnsi="Arial" w:cs="Arial"/>
          <w:b w:val="0"/>
          <w:bCs/>
          <w:color w:val="auto"/>
        </w:rPr>
        <w:br/>
        <w:t xml:space="preserve">от </w:t>
      </w:r>
      <w:r>
        <w:rPr>
          <w:rStyle w:val="a3"/>
          <w:rFonts w:ascii="Arial" w:hAnsi="Arial" w:cs="Arial"/>
          <w:b w:val="0"/>
          <w:bCs/>
          <w:color w:val="auto"/>
        </w:rPr>
        <w:t>29 ноября</w:t>
      </w:r>
      <w:r w:rsidRPr="00DD7CCE">
        <w:rPr>
          <w:rStyle w:val="a3"/>
          <w:rFonts w:ascii="Arial" w:hAnsi="Arial" w:cs="Arial"/>
          <w:b w:val="0"/>
          <w:bCs/>
          <w:color w:val="auto"/>
        </w:rPr>
        <w:t xml:space="preserve"> </w:t>
      </w:r>
      <w:smartTag w:uri="urn:schemas-microsoft-com:office:smarttags" w:element="metricconverter">
        <w:smartTagPr>
          <w:attr w:name="ProductID" w:val="2018 г"/>
        </w:smartTagPr>
        <w:r w:rsidRPr="00DD7CCE">
          <w:rPr>
            <w:rStyle w:val="a3"/>
            <w:rFonts w:ascii="Arial" w:hAnsi="Arial" w:cs="Arial"/>
            <w:b w:val="0"/>
            <w:bCs/>
            <w:color w:val="auto"/>
          </w:rPr>
          <w:t>2018 г</w:t>
        </w:r>
      </w:smartTag>
      <w:r w:rsidRPr="00DD7CCE">
        <w:rPr>
          <w:rStyle w:val="a3"/>
          <w:rFonts w:ascii="Arial" w:hAnsi="Arial" w:cs="Arial"/>
          <w:b w:val="0"/>
          <w:bCs/>
          <w:color w:val="auto"/>
        </w:rPr>
        <w:t>. № </w:t>
      </w:r>
      <w:r w:rsidR="007D50F3">
        <w:rPr>
          <w:rStyle w:val="a3"/>
          <w:rFonts w:ascii="Arial" w:hAnsi="Arial" w:cs="Arial"/>
          <w:b w:val="0"/>
          <w:bCs/>
          <w:color w:val="auto"/>
        </w:rPr>
        <w:t>46</w:t>
      </w:r>
    </w:p>
    <w:bookmarkEnd w:id="3"/>
    <w:p w:rsidR="00ED4F8B" w:rsidRDefault="00ED4F8B" w:rsidP="00ED4F8B"/>
    <w:p w:rsidR="00ED4F8B" w:rsidRDefault="00ED4F8B" w:rsidP="00ED4F8B">
      <w:pPr>
        <w:jc w:val="center"/>
        <w:rPr>
          <w:rFonts w:ascii="Arial" w:hAnsi="Arial" w:cs="Arial"/>
        </w:rPr>
      </w:pPr>
      <w:r w:rsidRPr="00A4330E">
        <w:rPr>
          <w:rFonts w:ascii="Arial" w:hAnsi="Arial" w:cs="Arial"/>
        </w:rPr>
        <w:t xml:space="preserve">Положения "О денежном содержании и материальном стимулировании </w:t>
      </w:r>
      <w:r w:rsidR="00E241E1">
        <w:rPr>
          <w:rFonts w:ascii="Arial" w:hAnsi="Arial" w:cs="Arial"/>
        </w:rPr>
        <w:t xml:space="preserve">выборного должностного лица </w:t>
      </w:r>
      <w:proofErr w:type="gramStart"/>
      <w:r w:rsidR="00E241E1">
        <w:rPr>
          <w:rFonts w:ascii="Arial" w:hAnsi="Arial" w:cs="Arial"/>
        </w:rPr>
        <w:t>Русско-Бродского</w:t>
      </w:r>
      <w:proofErr w:type="gramEnd"/>
      <w:r w:rsidR="00E241E1">
        <w:rPr>
          <w:rFonts w:ascii="Arial" w:hAnsi="Arial" w:cs="Arial"/>
        </w:rPr>
        <w:t xml:space="preserve"> сельского поселения</w:t>
      </w:r>
      <w:r w:rsidR="002B10A7">
        <w:rPr>
          <w:rFonts w:ascii="Arial" w:hAnsi="Arial" w:cs="Arial"/>
        </w:rPr>
        <w:t xml:space="preserve"> Верховского района Орловской области</w:t>
      </w:r>
      <w:r w:rsidRPr="00A4330E">
        <w:rPr>
          <w:rFonts w:ascii="Arial" w:hAnsi="Arial" w:cs="Arial"/>
        </w:rPr>
        <w:t>"</w:t>
      </w:r>
    </w:p>
    <w:p w:rsidR="00ED4F8B" w:rsidRDefault="00ED4F8B" w:rsidP="00ED4F8B">
      <w:pPr>
        <w:jc w:val="center"/>
        <w:rPr>
          <w:rFonts w:ascii="Arial" w:hAnsi="Arial" w:cs="Arial"/>
        </w:rPr>
      </w:pPr>
    </w:p>
    <w:p w:rsidR="00ED4F8B" w:rsidRPr="00A4330E" w:rsidRDefault="00ED4F8B" w:rsidP="00ED4F8B">
      <w:pPr>
        <w:jc w:val="center"/>
        <w:rPr>
          <w:rFonts w:ascii="Arial" w:hAnsi="Arial" w:cs="Arial"/>
        </w:rPr>
      </w:pPr>
    </w:p>
    <w:p w:rsidR="00ED4F8B" w:rsidRDefault="00ED4F8B" w:rsidP="00ED4F8B">
      <w:pPr>
        <w:pStyle w:val="a5"/>
        <w:widowControl/>
        <w:ind w:left="0" w:firstLine="709"/>
        <w:rPr>
          <w:rFonts w:ascii="Arial" w:hAnsi="Arial" w:cs="Arial"/>
        </w:rPr>
      </w:pPr>
      <w:bookmarkStart w:id="4" w:name="sub_1"/>
      <w:r w:rsidRPr="00E43B3E">
        <w:rPr>
          <w:rStyle w:val="a3"/>
          <w:rFonts w:ascii="Arial" w:hAnsi="Arial" w:cs="Arial"/>
          <w:b w:val="0"/>
          <w:bCs/>
          <w:color w:val="auto"/>
        </w:rPr>
        <w:t>Статья 1.</w:t>
      </w:r>
      <w:r w:rsidRPr="00E43B3E">
        <w:rPr>
          <w:rFonts w:ascii="Arial" w:hAnsi="Arial" w:cs="Arial"/>
        </w:rPr>
        <w:t xml:space="preserve"> Общие положения</w:t>
      </w:r>
      <w:r>
        <w:rPr>
          <w:rFonts w:ascii="Arial" w:hAnsi="Arial" w:cs="Arial"/>
        </w:rPr>
        <w:t>.</w:t>
      </w:r>
    </w:p>
    <w:p w:rsidR="00ED4F8B" w:rsidRPr="004D667D" w:rsidRDefault="00ED4F8B" w:rsidP="00ED4F8B"/>
    <w:p w:rsidR="00ED4F8B" w:rsidRPr="00E43B3E" w:rsidRDefault="00ED4F8B" w:rsidP="00ED4F8B">
      <w:pPr>
        <w:widowControl/>
        <w:ind w:firstLine="709"/>
        <w:rPr>
          <w:rFonts w:ascii="Arial" w:hAnsi="Arial" w:cs="Arial"/>
        </w:rPr>
      </w:pPr>
      <w:bookmarkStart w:id="5" w:name="sub_11"/>
      <w:bookmarkEnd w:id="4"/>
      <w:r w:rsidRPr="00E43B3E">
        <w:rPr>
          <w:rFonts w:ascii="Arial" w:hAnsi="Arial" w:cs="Arial"/>
        </w:rPr>
        <w:t xml:space="preserve">1. Настоящее Положение разработано на основании </w:t>
      </w:r>
      <w:hyperlink r:id="rId7" w:history="1">
        <w:r w:rsidRPr="001158CF">
          <w:rPr>
            <w:rStyle w:val="a8"/>
            <w:rFonts w:ascii="Arial" w:hAnsi="Arial" w:cs="Arial"/>
            <w:lang w:val="ru"/>
          </w:rPr>
          <w:t>Трудового кодекса Российской Федерации</w:t>
        </w:r>
      </w:hyperlink>
      <w:r w:rsidRPr="001158CF">
        <w:rPr>
          <w:rFonts w:ascii="Arial" w:hAnsi="Arial" w:cs="Arial"/>
        </w:rPr>
        <w:t xml:space="preserve">, </w:t>
      </w:r>
      <w:hyperlink r:id="rId8" w:history="1">
        <w:r w:rsidRPr="001158CF">
          <w:rPr>
            <w:rStyle w:val="a4"/>
            <w:rFonts w:ascii="Arial" w:hAnsi="Arial" w:cs="Arial"/>
            <w:b w:val="0"/>
            <w:color w:val="auto"/>
          </w:rPr>
          <w:t>Федерального закона</w:t>
        </w:r>
      </w:hyperlink>
      <w:r w:rsidRPr="001158CF">
        <w:rPr>
          <w:rFonts w:ascii="Arial" w:hAnsi="Arial" w:cs="Arial"/>
        </w:rPr>
        <w:t xml:space="preserve"> от 2 марта 2007 года</w:t>
      </w:r>
      <w:r w:rsidRPr="00E43B3E">
        <w:rPr>
          <w:rFonts w:ascii="Arial" w:hAnsi="Arial" w:cs="Arial"/>
        </w:rPr>
        <w:t xml:space="preserve"> N 25-ФЗ "О муниципальной службе в Российской Федерации", </w:t>
      </w:r>
      <w:hyperlink r:id="rId9" w:history="1">
        <w:r w:rsidRPr="00E43B3E">
          <w:rPr>
            <w:rStyle w:val="a4"/>
            <w:rFonts w:ascii="Arial" w:hAnsi="Arial" w:cs="Arial"/>
            <w:b w:val="0"/>
            <w:color w:val="auto"/>
          </w:rPr>
          <w:t>Закона</w:t>
        </w:r>
      </w:hyperlink>
      <w:r w:rsidRPr="00E43B3E">
        <w:rPr>
          <w:rFonts w:ascii="Arial" w:hAnsi="Arial" w:cs="Arial"/>
        </w:rPr>
        <w:t xml:space="preserve"> Орловской области от 9 января 2008 года N 736-03 "О муниципальной службе в Орловской области", </w:t>
      </w:r>
      <w:hyperlink r:id="rId10" w:history="1">
        <w:r w:rsidRPr="00E43B3E">
          <w:rPr>
            <w:rStyle w:val="a4"/>
            <w:rFonts w:ascii="Arial" w:hAnsi="Arial" w:cs="Arial"/>
            <w:b w:val="0"/>
            <w:color w:val="auto"/>
          </w:rPr>
          <w:t>Устава</w:t>
        </w:r>
      </w:hyperlink>
      <w:r w:rsidRPr="00E43B3E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Русско-Бродского</w:t>
      </w:r>
      <w:proofErr w:type="gramEnd"/>
      <w:r>
        <w:rPr>
          <w:rFonts w:ascii="Arial" w:hAnsi="Arial" w:cs="Arial"/>
        </w:rPr>
        <w:t xml:space="preserve"> сельского поселения</w:t>
      </w:r>
      <w:r w:rsidRPr="00E43B3E">
        <w:rPr>
          <w:rFonts w:ascii="Arial" w:hAnsi="Arial" w:cs="Arial"/>
        </w:rPr>
        <w:t xml:space="preserve"> Верховского района Орловской области.</w:t>
      </w:r>
    </w:p>
    <w:p w:rsidR="00ED4F8B" w:rsidRPr="00E43B3E" w:rsidRDefault="00ED4F8B" w:rsidP="00ED4F8B">
      <w:pPr>
        <w:widowControl/>
        <w:ind w:firstLine="709"/>
        <w:rPr>
          <w:rFonts w:ascii="Arial" w:hAnsi="Arial" w:cs="Arial"/>
        </w:rPr>
      </w:pPr>
      <w:r w:rsidRPr="00E43B3E">
        <w:rPr>
          <w:rFonts w:ascii="Arial" w:hAnsi="Arial" w:cs="Arial"/>
        </w:rPr>
        <w:t>Настоящее Положение определяет размеры должностных окладов, а также ежемесячных и иных дополнительных выплат и порядок их осуществления.</w:t>
      </w:r>
    </w:p>
    <w:p w:rsidR="00ED4F8B" w:rsidRPr="00E43B3E" w:rsidRDefault="00ED4F8B" w:rsidP="00ED4F8B">
      <w:pPr>
        <w:widowControl/>
        <w:ind w:firstLine="709"/>
        <w:rPr>
          <w:rFonts w:ascii="Arial" w:hAnsi="Arial" w:cs="Arial"/>
        </w:rPr>
      </w:pPr>
      <w:bookmarkStart w:id="6" w:name="sub_12"/>
      <w:bookmarkEnd w:id="5"/>
      <w:r w:rsidRPr="00E43B3E">
        <w:rPr>
          <w:rFonts w:ascii="Arial" w:hAnsi="Arial" w:cs="Arial"/>
        </w:rPr>
        <w:t xml:space="preserve">2. Оплата труда </w:t>
      </w:r>
      <w:r w:rsidR="00E241E1">
        <w:rPr>
          <w:rFonts w:ascii="Arial" w:hAnsi="Arial" w:cs="Arial"/>
        </w:rPr>
        <w:t>выборного должностного лица</w:t>
      </w:r>
      <w:r w:rsidRPr="00E43B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администрации </w:t>
      </w:r>
      <w:proofErr w:type="gramStart"/>
      <w:r>
        <w:rPr>
          <w:rFonts w:ascii="Arial" w:hAnsi="Arial" w:cs="Arial"/>
        </w:rPr>
        <w:t>Русско-Бродского</w:t>
      </w:r>
      <w:proofErr w:type="gramEnd"/>
      <w:r>
        <w:rPr>
          <w:rFonts w:ascii="Arial" w:hAnsi="Arial" w:cs="Arial"/>
        </w:rPr>
        <w:t xml:space="preserve"> сельского поселения</w:t>
      </w:r>
      <w:r w:rsidRPr="00E43B3E">
        <w:rPr>
          <w:rFonts w:ascii="Arial" w:hAnsi="Arial" w:cs="Arial"/>
        </w:rPr>
        <w:t xml:space="preserve"> производится в виде денежного содержания, являющегося основным средством его материального обеспечения по замещаемой должности и стимулирования профессиональной служебной деятельности.</w:t>
      </w:r>
    </w:p>
    <w:bookmarkEnd w:id="6"/>
    <w:p w:rsidR="00ED4F8B" w:rsidRPr="00E43B3E" w:rsidRDefault="00ED4F8B" w:rsidP="00ED4F8B">
      <w:pPr>
        <w:widowControl/>
        <w:ind w:firstLine="709"/>
        <w:rPr>
          <w:rFonts w:ascii="Arial" w:hAnsi="Arial" w:cs="Arial"/>
        </w:rPr>
      </w:pPr>
      <w:r w:rsidRPr="00E43B3E">
        <w:rPr>
          <w:rFonts w:ascii="Arial" w:hAnsi="Arial" w:cs="Arial"/>
        </w:rPr>
        <w:t xml:space="preserve">3. Денежное содержание </w:t>
      </w:r>
      <w:r w:rsidR="00E241E1">
        <w:rPr>
          <w:rFonts w:ascii="Arial" w:hAnsi="Arial" w:cs="Arial"/>
        </w:rPr>
        <w:t>выборного должностного лица</w:t>
      </w:r>
      <w:r w:rsidRPr="00E43B3E">
        <w:rPr>
          <w:rFonts w:ascii="Arial" w:hAnsi="Arial" w:cs="Arial"/>
        </w:rPr>
        <w:t xml:space="preserve"> осуществляется за счет средств утвержденного фонда оплаты труда, состоящего из должностного оклада </w:t>
      </w:r>
      <w:r w:rsidR="00E241E1">
        <w:rPr>
          <w:rFonts w:ascii="Arial" w:hAnsi="Arial" w:cs="Arial"/>
        </w:rPr>
        <w:t>выборного должностного лица</w:t>
      </w:r>
      <w:r w:rsidRPr="00E43B3E">
        <w:rPr>
          <w:rFonts w:ascii="Arial" w:hAnsi="Arial" w:cs="Arial"/>
        </w:rPr>
        <w:t xml:space="preserve"> (далее - должностной оклад), а также из следующих ежемесячных и иных дополнительных выплат:</w:t>
      </w:r>
    </w:p>
    <w:p w:rsidR="002B7CE6" w:rsidRDefault="00ED4F8B" w:rsidP="00ED4F8B">
      <w:pPr>
        <w:widowControl/>
        <w:ind w:firstLine="709"/>
        <w:rPr>
          <w:rFonts w:ascii="Arial" w:hAnsi="Arial" w:cs="Arial"/>
        </w:rPr>
      </w:pPr>
      <w:bookmarkStart w:id="7" w:name="sub_131"/>
      <w:r w:rsidRPr="00E43B3E">
        <w:rPr>
          <w:rFonts w:ascii="Arial" w:hAnsi="Arial" w:cs="Arial"/>
        </w:rPr>
        <w:t xml:space="preserve">1) ежемесячной надбавки к должностному окладу за выслугу лет </w:t>
      </w:r>
      <w:bookmarkStart w:id="8" w:name="sub_132"/>
      <w:bookmarkEnd w:id="7"/>
    </w:p>
    <w:p w:rsidR="00ED4F8B" w:rsidRPr="00E43B3E" w:rsidRDefault="00ED4F8B" w:rsidP="00ED4F8B">
      <w:pPr>
        <w:widowControl/>
        <w:ind w:firstLine="709"/>
        <w:rPr>
          <w:rFonts w:ascii="Arial" w:hAnsi="Arial" w:cs="Arial"/>
        </w:rPr>
      </w:pPr>
      <w:r w:rsidRPr="00E43B3E">
        <w:rPr>
          <w:rFonts w:ascii="Arial" w:hAnsi="Arial" w:cs="Arial"/>
        </w:rPr>
        <w:t>2) ежемесячной надбавки к должностному окладу за особые условия;</w:t>
      </w:r>
    </w:p>
    <w:p w:rsidR="00ED4F8B" w:rsidRPr="00E43B3E" w:rsidRDefault="00ED4F8B" w:rsidP="00ED4F8B">
      <w:pPr>
        <w:widowControl/>
        <w:ind w:firstLine="709"/>
        <w:rPr>
          <w:rFonts w:ascii="Arial" w:hAnsi="Arial" w:cs="Arial"/>
        </w:rPr>
      </w:pPr>
      <w:bookmarkStart w:id="9" w:name="sub_133"/>
      <w:bookmarkEnd w:id="8"/>
      <w:r w:rsidRPr="00E43B3E">
        <w:rPr>
          <w:rFonts w:ascii="Arial" w:hAnsi="Arial" w:cs="Arial"/>
        </w:rPr>
        <w:t>3) премий за выполнение особо важных и сложных заданий, а также иных премий;</w:t>
      </w:r>
    </w:p>
    <w:p w:rsidR="00ED4F8B" w:rsidRPr="00E43B3E" w:rsidRDefault="00ED4F8B" w:rsidP="00ED4F8B">
      <w:pPr>
        <w:widowControl/>
        <w:ind w:firstLine="709"/>
        <w:rPr>
          <w:rFonts w:ascii="Arial" w:hAnsi="Arial" w:cs="Arial"/>
        </w:rPr>
      </w:pPr>
      <w:bookmarkStart w:id="10" w:name="sub_134"/>
      <w:bookmarkEnd w:id="9"/>
      <w:r w:rsidRPr="00E43B3E">
        <w:rPr>
          <w:rFonts w:ascii="Arial" w:hAnsi="Arial" w:cs="Arial"/>
        </w:rPr>
        <w:t>4) ежемесячного денежного поощрения;</w:t>
      </w:r>
    </w:p>
    <w:p w:rsidR="00ED4F8B" w:rsidRPr="00E43B3E" w:rsidRDefault="00ED4F8B" w:rsidP="00ED4F8B">
      <w:pPr>
        <w:widowControl/>
        <w:ind w:firstLine="709"/>
        <w:rPr>
          <w:rFonts w:ascii="Arial" w:hAnsi="Arial" w:cs="Arial"/>
        </w:rPr>
      </w:pPr>
      <w:bookmarkStart w:id="11" w:name="sub_135"/>
      <w:bookmarkEnd w:id="10"/>
      <w:r w:rsidRPr="00E43B3E">
        <w:rPr>
          <w:rFonts w:ascii="Arial" w:hAnsi="Arial" w:cs="Arial"/>
        </w:rPr>
        <w:t>5) единовременной выплаты при предоставлении ежегодного оплачиваемого отпуска;</w:t>
      </w:r>
    </w:p>
    <w:bookmarkEnd w:id="11"/>
    <w:p w:rsidR="00ED4F8B" w:rsidRPr="0079751C" w:rsidRDefault="00ED4F8B" w:rsidP="00ED4F8B">
      <w:pPr>
        <w:widowControl/>
        <w:ind w:firstLine="709"/>
        <w:rPr>
          <w:rFonts w:ascii="Arial" w:hAnsi="Arial" w:cs="Arial"/>
        </w:rPr>
      </w:pPr>
      <w:r w:rsidRPr="008774E1">
        <w:rPr>
          <w:rFonts w:ascii="Arial" w:hAnsi="Arial" w:cs="Arial"/>
        </w:rPr>
        <w:t xml:space="preserve">6) </w:t>
      </w:r>
      <w:bookmarkStart w:id="12" w:name="sub_101136"/>
      <w:r w:rsidRPr="008774E1">
        <w:rPr>
          <w:rFonts w:ascii="Arial" w:hAnsi="Arial" w:cs="Arial"/>
        </w:rPr>
        <w:t xml:space="preserve">материальной помощи, выплачиваемой за счет </w:t>
      </w:r>
      <w:proofErr w:type="gramStart"/>
      <w:r w:rsidRPr="008774E1">
        <w:rPr>
          <w:rFonts w:ascii="Arial" w:hAnsi="Arial" w:cs="Arial"/>
        </w:rPr>
        <w:t xml:space="preserve">средств фонда оплаты труда </w:t>
      </w:r>
      <w:r w:rsidR="00E241E1">
        <w:rPr>
          <w:rFonts w:ascii="Arial" w:hAnsi="Arial" w:cs="Arial"/>
        </w:rPr>
        <w:t>выборного должностного лица</w:t>
      </w:r>
      <w:proofErr w:type="gramEnd"/>
      <w:r w:rsidRPr="008774E1">
        <w:rPr>
          <w:rFonts w:ascii="Arial" w:hAnsi="Arial" w:cs="Arial"/>
        </w:rPr>
        <w:t>.</w:t>
      </w:r>
    </w:p>
    <w:bookmarkEnd w:id="12"/>
    <w:p w:rsidR="00ED4F8B" w:rsidRPr="00E43B3E" w:rsidRDefault="00ED4F8B" w:rsidP="00ED4F8B">
      <w:pPr>
        <w:widowControl/>
        <w:ind w:firstLine="709"/>
        <w:rPr>
          <w:rFonts w:ascii="Arial" w:hAnsi="Arial" w:cs="Arial"/>
        </w:rPr>
      </w:pPr>
      <w:r w:rsidRPr="00E43B3E">
        <w:rPr>
          <w:rFonts w:ascii="Arial" w:hAnsi="Arial" w:cs="Arial"/>
        </w:rPr>
        <w:t xml:space="preserve">4. Выплаты, указанные в </w:t>
      </w:r>
      <w:hyperlink w:anchor="sub_13" w:history="1">
        <w:r w:rsidRPr="00E43B3E">
          <w:rPr>
            <w:rStyle w:val="a4"/>
            <w:rFonts w:ascii="Arial" w:hAnsi="Arial" w:cs="Arial"/>
            <w:b w:val="0"/>
            <w:color w:val="auto"/>
          </w:rPr>
          <w:t>части 3</w:t>
        </w:r>
      </w:hyperlink>
      <w:r w:rsidRPr="00E43B3E">
        <w:rPr>
          <w:rFonts w:ascii="Arial" w:hAnsi="Arial" w:cs="Arial"/>
        </w:rPr>
        <w:t xml:space="preserve"> настоящей статьи, формируют фонд оплаты труда </w:t>
      </w:r>
      <w:r w:rsidR="00E241E1">
        <w:rPr>
          <w:rFonts w:ascii="Arial" w:hAnsi="Arial" w:cs="Arial"/>
        </w:rPr>
        <w:t>выборного должностного лица</w:t>
      </w:r>
      <w:r w:rsidRPr="00E43B3E">
        <w:rPr>
          <w:rFonts w:ascii="Arial" w:hAnsi="Arial" w:cs="Arial"/>
        </w:rPr>
        <w:t xml:space="preserve">, являются выплатами в рамках системы оплаты труда и учитываются при расчете среднего заработка. Оплата труда </w:t>
      </w:r>
      <w:r w:rsidR="00E241E1">
        <w:rPr>
          <w:rFonts w:ascii="Arial" w:hAnsi="Arial" w:cs="Arial"/>
        </w:rPr>
        <w:t>выборного должностного лица</w:t>
      </w:r>
      <w:r w:rsidRPr="00E43B3E">
        <w:rPr>
          <w:rFonts w:ascii="Arial" w:hAnsi="Arial" w:cs="Arial"/>
        </w:rPr>
        <w:t xml:space="preserve"> производится за счет средств бюджета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Русско-Бродского</w:t>
      </w:r>
      <w:proofErr w:type="gramEnd"/>
      <w:r>
        <w:rPr>
          <w:rFonts w:ascii="Arial" w:hAnsi="Arial" w:cs="Arial"/>
        </w:rPr>
        <w:t xml:space="preserve"> сельского</w:t>
      </w:r>
      <w:r w:rsidRPr="00E43B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поселения</w:t>
      </w:r>
      <w:r w:rsidRPr="00E43B3E">
        <w:rPr>
          <w:rFonts w:ascii="Arial" w:hAnsi="Arial" w:cs="Arial"/>
        </w:rPr>
        <w:t xml:space="preserve">  (далее - бюджет </w:t>
      </w:r>
      <w:r>
        <w:rPr>
          <w:rFonts w:ascii="Arial" w:hAnsi="Arial" w:cs="Arial"/>
        </w:rPr>
        <w:t>поселения</w:t>
      </w:r>
      <w:r w:rsidRPr="00E43B3E">
        <w:rPr>
          <w:rFonts w:ascii="Arial" w:hAnsi="Arial" w:cs="Arial"/>
        </w:rPr>
        <w:t>).</w:t>
      </w:r>
    </w:p>
    <w:p w:rsidR="00ED4F8B" w:rsidRPr="00E43B3E" w:rsidRDefault="00ED4F8B" w:rsidP="00ED4F8B">
      <w:pPr>
        <w:widowControl/>
        <w:ind w:firstLine="709"/>
        <w:rPr>
          <w:rFonts w:ascii="Arial" w:hAnsi="Arial" w:cs="Arial"/>
        </w:rPr>
      </w:pPr>
    </w:p>
    <w:p w:rsidR="00ED4F8B" w:rsidRPr="003158EE" w:rsidRDefault="008044E2" w:rsidP="00ED4F8B">
      <w:pPr>
        <w:widowControl/>
        <w:ind w:firstLine="709"/>
        <w:rPr>
          <w:rFonts w:ascii="Arial" w:hAnsi="Arial" w:cs="Arial"/>
        </w:rPr>
      </w:pPr>
      <w:bookmarkStart w:id="13" w:name="sub_10114"/>
      <w:r>
        <w:rPr>
          <w:rFonts w:ascii="Arial" w:hAnsi="Arial" w:cs="Arial"/>
        </w:rPr>
        <w:t>5</w:t>
      </w:r>
      <w:r w:rsidR="00ED4F8B" w:rsidRPr="003158EE">
        <w:rPr>
          <w:rFonts w:ascii="Arial" w:hAnsi="Arial" w:cs="Arial"/>
        </w:rPr>
        <w:t xml:space="preserve">. Денежное содержание </w:t>
      </w:r>
      <w:r w:rsidR="006A1758">
        <w:rPr>
          <w:rFonts w:ascii="Arial" w:hAnsi="Arial" w:cs="Arial"/>
        </w:rPr>
        <w:t>выборного должностного лица</w:t>
      </w:r>
      <w:r w:rsidR="00ED4F8B" w:rsidRPr="003158EE">
        <w:rPr>
          <w:rFonts w:ascii="Arial" w:hAnsi="Arial" w:cs="Arial"/>
        </w:rPr>
        <w:t xml:space="preserve"> ежегодно индексируется с учетом инфляции на коэффициент увеличения минимального </w:t>
      </w:r>
      <w:proofErr w:type="gramStart"/>
      <w:r w:rsidR="00192470">
        <w:rPr>
          <w:rFonts w:ascii="Arial" w:hAnsi="Arial" w:cs="Arial"/>
        </w:rPr>
        <w:t>размера оплаты труда</w:t>
      </w:r>
      <w:proofErr w:type="gramEnd"/>
      <w:r w:rsidR="00ED4F8B" w:rsidRPr="003158EE">
        <w:rPr>
          <w:rFonts w:ascii="Arial" w:hAnsi="Arial" w:cs="Arial"/>
        </w:rPr>
        <w:t xml:space="preserve"> в целом по стране.</w:t>
      </w:r>
    </w:p>
    <w:p w:rsidR="00ED4F8B" w:rsidRPr="00E43B3E" w:rsidRDefault="008044E2" w:rsidP="00ED4F8B">
      <w:pPr>
        <w:widowControl/>
        <w:ind w:firstLine="709"/>
        <w:rPr>
          <w:rFonts w:ascii="Arial" w:hAnsi="Arial" w:cs="Arial"/>
        </w:rPr>
      </w:pPr>
      <w:bookmarkStart w:id="14" w:name="sub_10116"/>
      <w:bookmarkEnd w:id="13"/>
      <w:r>
        <w:rPr>
          <w:rFonts w:ascii="Arial" w:hAnsi="Arial" w:cs="Arial"/>
        </w:rPr>
        <w:t>6</w:t>
      </w:r>
      <w:r w:rsidR="00ED4F8B" w:rsidRPr="00E43B3E">
        <w:rPr>
          <w:rFonts w:ascii="Arial" w:hAnsi="Arial" w:cs="Arial"/>
        </w:rPr>
        <w:t xml:space="preserve">. Оплата труда </w:t>
      </w:r>
      <w:r w:rsidR="006A1758">
        <w:rPr>
          <w:rFonts w:ascii="Arial" w:hAnsi="Arial" w:cs="Arial"/>
        </w:rPr>
        <w:t>выборного должностного лица</w:t>
      </w:r>
      <w:r w:rsidR="00ED4F8B" w:rsidRPr="00E43B3E">
        <w:rPr>
          <w:rFonts w:ascii="Arial" w:hAnsi="Arial" w:cs="Arial"/>
        </w:rPr>
        <w:t xml:space="preserve"> производится не реже чем каждые полмесяца, за первую половину месяца - не позднее </w:t>
      </w:r>
      <w:r>
        <w:rPr>
          <w:rFonts w:ascii="Arial" w:hAnsi="Arial" w:cs="Arial"/>
        </w:rPr>
        <w:t>20</w:t>
      </w:r>
      <w:r w:rsidR="00ED4F8B" w:rsidRPr="00E43B3E">
        <w:rPr>
          <w:rFonts w:ascii="Arial" w:hAnsi="Arial" w:cs="Arial"/>
        </w:rPr>
        <w:t xml:space="preserve"> числа, за вторую половину месяца - не позднее </w:t>
      </w:r>
      <w:r>
        <w:rPr>
          <w:rFonts w:ascii="Arial" w:hAnsi="Arial" w:cs="Arial"/>
        </w:rPr>
        <w:t>5</w:t>
      </w:r>
      <w:r w:rsidR="00ED4F8B" w:rsidRPr="00E43B3E">
        <w:rPr>
          <w:rFonts w:ascii="Arial" w:hAnsi="Arial" w:cs="Arial"/>
        </w:rPr>
        <w:t xml:space="preserve"> числа месяца, следующего </w:t>
      </w:r>
      <w:proofErr w:type="gramStart"/>
      <w:r w:rsidR="00ED4F8B" w:rsidRPr="00E43B3E">
        <w:rPr>
          <w:rFonts w:ascii="Arial" w:hAnsi="Arial" w:cs="Arial"/>
        </w:rPr>
        <w:t>за</w:t>
      </w:r>
      <w:proofErr w:type="gramEnd"/>
      <w:r w:rsidR="00ED4F8B" w:rsidRPr="00E43B3E">
        <w:rPr>
          <w:rFonts w:ascii="Arial" w:hAnsi="Arial" w:cs="Arial"/>
        </w:rPr>
        <w:t xml:space="preserve"> отчетным.</w:t>
      </w:r>
    </w:p>
    <w:p w:rsidR="00ED4F8B" w:rsidRPr="00E43B3E" w:rsidRDefault="008044E2" w:rsidP="00ED4F8B">
      <w:pPr>
        <w:widowControl/>
        <w:ind w:firstLine="709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ED4F8B" w:rsidRPr="00E43B3E">
        <w:rPr>
          <w:rFonts w:ascii="Arial" w:hAnsi="Arial" w:cs="Arial"/>
        </w:rPr>
        <w:t xml:space="preserve">. По заявлению </w:t>
      </w:r>
      <w:r w:rsidR="006A1758">
        <w:rPr>
          <w:rFonts w:ascii="Arial" w:hAnsi="Arial" w:cs="Arial"/>
        </w:rPr>
        <w:t>выборного должностного лица</w:t>
      </w:r>
      <w:r w:rsidR="00ED4F8B" w:rsidRPr="00E43B3E">
        <w:rPr>
          <w:rFonts w:ascii="Arial" w:hAnsi="Arial" w:cs="Arial"/>
        </w:rPr>
        <w:t xml:space="preserve"> ежемесячное денежное содержание перечисляется на </w:t>
      </w:r>
      <w:r w:rsidR="006A1758">
        <w:rPr>
          <w:rFonts w:ascii="Arial" w:hAnsi="Arial" w:cs="Arial"/>
        </w:rPr>
        <w:t>его</w:t>
      </w:r>
      <w:r w:rsidR="00ED4F8B" w:rsidRPr="00E43B3E">
        <w:rPr>
          <w:rFonts w:ascii="Arial" w:hAnsi="Arial" w:cs="Arial"/>
        </w:rPr>
        <w:t xml:space="preserve"> лицевые счета, открытые в отделениях ПАО Сбербанк или иного коммерческого банка.</w:t>
      </w:r>
    </w:p>
    <w:p w:rsidR="00ED4F8B" w:rsidRPr="00E43B3E" w:rsidRDefault="00ED4F8B" w:rsidP="00ED4F8B">
      <w:pPr>
        <w:widowControl/>
        <w:ind w:firstLine="709"/>
        <w:rPr>
          <w:rFonts w:ascii="Arial" w:hAnsi="Arial" w:cs="Arial"/>
        </w:rPr>
      </w:pPr>
    </w:p>
    <w:p w:rsidR="00ED4F8B" w:rsidRDefault="00ED4F8B" w:rsidP="00ED4F8B">
      <w:pPr>
        <w:pStyle w:val="a5"/>
        <w:widowControl/>
        <w:ind w:left="0" w:firstLine="709"/>
        <w:rPr>
          <w:rFonts w:ascii="Arial" w:hAnsi="Arial" w:cs="Arial"/>
        </w:rPr>
      </w:pPr>
      <w:bookmarkStart w:id="15" w:name="sub_2"/>
      <w:bookmarkEnd w:id="14"/>
      <w:r w:rsidRPr="00E43B3E">
        <w:rPr>
          <w:rStyle w:val="a3"/>
          <w:rFonts w:ascii="Arial" w:hAnsi="Arial" w:cs="Arial"/>
          <w:b w:val="0"/>
          <w:bCs/>
          <w:color w:val="auto"/>
        </w:rPr>
        <w:t>Статья 2.</w:t>
      </w:r>
      <w:r w:rsidRPr="00E43B3E">
        <w:rPr>
          <w:rFonts w:ascii="Arial" w:hAnsi="Arial" w:cs="Arial"/>
        </w:rPr>
        <w:t xml:space="preserve"> Размер должностного оклада</w:t>
      </w:r>
      <w:r>
        <w:rPr>
          <w:rFonts w:ascii="Arial" w:hAnsi="Arial" w:cs="Arial"/>
        </w:rPr>
        <w:t>.</w:t>
      </w:r>
    </w:p>
    <w:p w:rsidR="00ED4F8B" w:rsidRPr="004D667D" w:rsidRDefault="00ED4F8B" w:rsidP="00ED4F8B"/>
    <w:bookmarkEnd w:id="15"/>
    <w:p w:rsidR="006A1758" w:rsidRPr="003158EE" w:rsidRDefault="00ED4F8B" w:rsidP="006A1758">
      <w:pPr>
        <w:widowControl/>
        <w:ind w:firstLine="709"/>
        <w:rPr>
          <w:rFonts w:ascii="Arial" w:hAnsi="Arial" w:cs="Arial"/>
        </w:rPr>
      </w:pPr>
      <w:r w:rsidRPr="00E43B3E">
        <w:rPr>
          <w:rFonts w:ascii="Arial" w:hAnsi="Arial" w:cs="Arial"/>
        </w:rPr>
        <w:t xml:space="preserve">1. Размер должностного оклада </w:t>
      </w:r>
      <w:r w:rsidR="006A1758">
        <w:rPr>
          <w:rFonts w:ascii="Arial" w:hAnsi="Arial" w:cs="Arial"/>
        </w:rPr>
        <w:t>выборного должностного лица</w:t>
      </w:r>
      <w:r w:rsidRPr="00E43B3E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Русско-Бродского</w:t>
      </w:r>
      <w:proofErr w:type="gramEnd"/>
      <w:r>
        <w:rPr>
          <w:rFonts w:ascii="Arial" w:hAnsi="Arial" w:cs="Arial"/>
        </w:rPr>
        <w:t xml:space="preserve"> поселения</w:t>
      </w:r>
      <w:r w:rsidRPr="00E43B3E">
        <w:rPr>
          <w:rFonts w:ascii="Arial" w:hAnsi="Arial" w:cs="Arial"/>
        </w:rPr>
        <w:t xml:space="preserve"> исчисляется исходя из следующих коэффициентов соотношения должностного оклада к базовому </w:t>
      </w:r>
      <w:r>
        <w:rPr>
          <w:rFonts w:ascii="Arial" w:hAnsi="Arial" w:cs="Arial"/>
        </w:rPr>
        <w:t xml:space="preserve">значению </w:t>
      </w:r>
      <w:r w:rsidRPr="00E43B3E">
        <w:rPr>
          <w:rFonts w:ascii="Arial" w:hAnsi="Arial" w:cs="Arial"/>
        </w:rPr>
        <w:t>должностно</w:t>
      </w:r>
      <w:r>
        <w:rPr>
          <w:rFonts w:ascii="Arial" w:hAnsi="Arial" w:cs="Arial"/>
        </w:rPr>
        <w:t>го</w:t>
      </w:r>
      <w:r w:rsidRPr="00E43B3E">
        <w:rPr>
          <w:rFonts w:ascii="Arial" w:hAnsi="Arial" w:cs="Arial"/>
        </w:rPr>
        <w:t xml:space="preserve"> оклад</w:t>
      </w:r>
      <w:r>
        <w:rPr>
          <w:rFonts w:ascii="Arial" w:hAnsi="Arial" w:cs="Arial"/>
        </w:rPr>
        <w:t>а</w:t>
      </w:r>
      <w:r w:rsidRPr="00E43B3E">
        <w:rPr>
          <w:rFonts w:ascii="Arial" w:hAnsi="Arial" w:cs="Arial"/>
        </w:rPr>
        <w:t xml:space="preserve">, </w:t>
      </w:r>
      <w:r w:rsidRPr="003158EE">
        <w:rPr>
          <w:rFonts w:ascii="Arial" w:hAnsi="Arial" w:cs="Arial"/>
        </w:rPr>
        <w:t xml:space="preserve">равному </w:t>
      </w:r>
      <w:r w:rsidR="006A1758">
        <w:rPr>
          <w:rFonts w:ascii="Arial" w:hAnsi="Arial" w:cs="Arial"/>
        </w:rPr>
        <w:t xml:space="preserve">5750 рублей с </w:t>
      </w:r>
      <w:r w:rsidR="006A1758" w:rsidRPr="006A1758">
        <w:rPr>
          <w:rFonts w:ascii="Arial" w:hAnsi="Arial" w:cs="Arial"/>
        </w:rPr>
        <w:t>применением коэффициента 2,5</w:t>
      </w:r>
      <w:r w:rsidR="006A1758" w:rsidRPr="003158EE">
        <w:rPr>
          <w:rFonts w:ascii="Arial" w:hAnsi="Arial" w:cs="Arial"/>
        </w:rPr>
        <w:t>;</w:t>
      </w:r>
    </w:p>
    <w:p w:rsidR="00ED4F8B" w:rsidRPr="003158EE" w:rsidRDefault="00ED4F8B" w:rsidP="00ED4F8B">
      <w:pPr>
        <w:widowControl/>
        <w:ind w:firstLine="709"/>
        <w:rPr>
          <w:rFonts w:ascii="Arial" w:hAnsi="Arial" w:cs="Arial"/>
        </w:rPr>
      </w:pPr>
      <w:r w:rsidRPr="003158EE">
        <w:rPr>
          <w:rFonts w:ascii="Arial" w:hAnsi="Arial" w:cs="Arial"/>
        </w:rPr>
        <w:t>Категория «руководители»:</w:t>
      </w:r>
    </w:p>
    <w:p w:rsidR="00ED4F8B" w:rsidRPr="003158EE" w:rsidRDefault="00ED4F8B" w:rsidP="00ED4F8B">
      <w:pPr>
        <w:widowControl/>
        <w:ind w:firstLine="709"/>
        <w:rPr>
          <w:rFonts w:ascii="Arial" w:hAnsi="Arial" w:cs="Arial"/>
        </w:rPr>
      </w:pPr>
      <w:r w:rsidRPr="003158EE">
        <w:rPr>
          <w:rFonts w:ascii="Arial" w:hAnsi="Arial" w:cs="Arial"/>
        </w:rPr>
        <w:t>группа: высшая должность:</w:t>
      </w:r>
    </w:p>
    <w:p w:rsidR="00ED4F8B" w:rsidRPr="003158EE" w:rsidRDefault="00ED4F8B" w:rsidP="00ED4F8B">
      <w:pPr>
        <w:widowControl/>
        <w:ind w:firstLine="709"/>
        <w:rPr>
          <w:rFonts w:ascii="Arial" w:hAnsi="Arial" w:cs="Arial"/>
        </w:rPr>
      </w:pPr>
      <w:r w:rsidRPr="003158EE">
        <w:rPr>
          <w:rFonts w:ascii="Arial" w:hAnsi="Arial" w:cs="Arial"/>
        </w:rPr>
        <w:t>- глав</w:t>
      </w:r>
      <w:r w:rsidR="006A1758">
        <w:rPr>
          <w:rFonts w:ascii="Arial" w:hAnsi="Arial" w:cs="Arial"/>
        </w:rPr>
        <w:t>а</w:t>
      </w:r>
      <w:r w:rsidRPr="003158EE">
        <w:rPr>
          <w:rFonts w:ascii="Arial" w:hAnsi="Arial" w:cs="Arial"/>
        </w:rPr>
        <w:t xml:space="preserve"> администрации </w:t>
      </w:r>
      <w:proofErr w:type="gramStart"/>
      <w:r w:rsidRPr="003158EE">
        <w:rPr>
          <w:rFonts w:ascii="Arial" w:hAnsi="Arial" w:cs="Arial"/>
        </w:rPr>
        <w:t>Русско-Бродского</w:t>
      </w:r>
      <w:proofErr w:type="gramEnd"/>
      <w:r w:rsidRPr="003158EE">
        <w:rPr>
          <w:rFonts w:ascii="Arial" w:hAnsi="Arial" w:cs="Arial"/>
        </w:rPr>
        <w:t xml:space="preserve"> сельского поселения</w:t>
      </w:r>
      <w:r w:rsidR="006A1758" w:rsidRPr="006E63CE">
        <w:t xml:space="preserve"> </w:t>
      </w:r>
      <w:bookmarkStart w:id="16" w:name="sub_2112"/>
    </w:p>
    <w:bookmarkEnd w:id="16"/>
    <w:p w:rsidR="00ED4F8B" w:rsidRPr="00E43B3E" w:rsidRDefault="00935427" w:rsidP="00ED4F8B">
      <w:pPr>
        <w:widowControl/>
        <w:ind w:firstLine="709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ED4F8B" w:rsidRPr="00E43B3E">
        <w:rPr>
          <w:rFonts w:ascii="Arial" w:hAnsi="Arial" w:cs="Arial"/>
        </w:rPr>
        <w:t> Штатное расписание администрации</w:t>
      </w:r>
      <w:r w:rsidR="00ED4F8B">
        <w:rPr>
          <w:rFonts w:ascii="Arial" w:hAnsi="Arial" w:cs="Arial"/>
        </w:rPr>
        <w:t xml:space="preserve"> </w:t>
      </w:r>
      <w:proofErr w:type="gramStart"/>
      <w:r w:rsidR="00ED4F8B">
        <w:rPr>
          <w:rFonts w:ascii="Arial" w:hAnsi="Arial" w:cs="Arial"/>
        </w:rPr>
        <w:t>Русско-Бродского</w:t>
      </w:r>
      <w:proofErr w:type="gramEnd"/>
      <w:r w:rsidR="00ED4F8B" w:rsidRPr="00E43B3E">
        <w:rPr>
          <w:rFonts w:ascii="Arial" w:hAnsi="Arial" w:cs="Arial"/>
        </w:rPr>
        <w:t xml:space="preserve"> </w:t>
      </w:r>
      <w:r w:rsidR="00ED4F8B">
        <w:rPr>
          <w:rFonts w:ascii="Arial" w:hAnsi="Arial" w:cs="Arial"/>
        </w:rPr>
        <w:t>сельского поселения</w:t>
      </w:r>
      <w:r w:rsidR="00ED4F8B" w:rsidRPr="00E43B3E">
        <w:rPr>
          <w:rFonts w:ascii="Arial" w:hAnsi="Arial" w:cs="Arial"/>
        </w:rPr>
        <w:t xml:space="preserve"> устанавливается в соответствии с реестром должностей </w:t>
      </w:r>
      <w:r w:rsidR="006A1758">
        <w:rPr>
          <w:rFonts w:ascii="Arial" w:hAnsi="Arial" w:cs="Arial"/>
        </w:rPr>
        <w:t>выборного должностного лица</w:t>
      </w:r>
      <w:r w:rsidR="00ED4F8B" w:rsidRPr="00E43B3E">
        <w:rPr>
          <w:rFonts w:ascii="Arial" w:hAnsi="Arial" w:cs="Arial"/>
        </w:rPr>
        <w:t xml:space="preserve"> администрации </w:t>
      </w:r>
      <w:r w:rsidR="00ED4F8B">
        <w:rPr>
          <w:rFonts w:ascii="Arial" w:hAnsi="Arial" w:cs="Arial"/>
        </w:rPr>
        <w:t>поселения</w:t>
      </w:r>
      <w:r w:rsidR="00ED4F8B" w:rsidRPr="00E43B3E">
        <w:rPr>
          <w:rFonts w:ascii="Arial" w:hAnsi="Arial" w:cs="Arial"/>
        </w:rPr>
        <w:t xml:space="preserve"> и утверждается распоряжением администрации </w:t>
      </w:r>
      <w:r w:rsidR="00ED4F8B">
        <w:rPr>
          <w:rFonts w:ascii="Arial" w:hAnsi="Arial" w:cs="Arial"/>
        </w:rPr>
        <w:t>поселения</w:t>
      </w:r>
      <w:r w:rsidR="00ED4F8B" w:rsidRPr="00E43B3E">
        <w:rPr>
          <w:rFonts w:ascii="Arial" w:hAnsi="Arial" w:cs="Arial"/>
        </w:rPr>
        <w:t>.</w:t>
      </w:r>
    </w:p>
    <w:p w:rsidR="00ED4F8B" w:rsidRPr="00E43B3E" w:rsidRDefault="00ED4F8B" w:rsidP="00ED4F8B">
      <w:pPr>
        <w:widowControl/>
        <w:ind w:firstLine="709"/>
      </w:pPr>
    </w:p>
    <w:p w:rsidR="00ED4F8B" w:rsidRDefault="00ED4F8B" w:rsidP="00ED4F8B">
      <w:pPr>
        <w:pStyle w:val="a5"/>
        <w:widowControl/>
        <w:ind w:left="0" w:firstLine="709"/>
        <w:rPr>
          <w:rFonts w:ascii="Arial" w:hAnsi="Arial" w:cs="Arial"/>
        </w:rPr>
      </w:pPr>
      <w:bookmarkStart w:id="17" w:name="sub_3"/>
      <w:r w:rsidRPr="00E43B3E">
        <w:rPr>
          <w:rStyle w:val="a3"/>
          <w:rFonts w:ascii="Arial" w:hAnsi="Arial" w:cs="Arial"/>
          <w:b w:val="0"/>
          <w:bCs/>
          <w:color w:val="auto"/>
        </w:rPr>
        <w:t>Статья 3.</w:t>
      </w:r>
      <w:r w:rsidRPr="00E43B3E">
        <w:rPr>
          <w:rFonts w:ascii="Arial" w:hAnsi="Arial" w:cs="Arial"/>
        </w:rPr>
        <w:t xml:space="preserve"> Размер и порядок выплаты ежемесячной надбавки за выслугу лет </w:t>
      </w:r>
      <w:r w:rsidR="001A004A">
        <w:rPr>
          <w:rFonts w:ascii="Arial" w:hAnsi="Arial" w:cs="Arial"/>
        </w:rPr>
        <w:t>выборному должностному лицу</w:t>
      </w:r>
      <w:r>
        <w:rPr>
          <w:rFonts w:ascii="Arial" w:hAnsi="Arial" w:cs="Arial"/>
        </w:rPr>
        <w:t>.</w:t>
      </w:r>
    </w:p>
    <w:p w:rsidR="00ED4F8B" w:rsidRPr="004D667D" w:rsidRDefault="00ED4F8B" w:rsidP="00ED4F8B"/>
    <w:p w:rsidR="00ED4F8B" w:rsidRPr="00E43B3E" w:rsidRDefault="00ED4F8B" w:rsidP="00ED4F8B">
      <w:pPr>
        <w:widowControl/>
        <w:ind w:firstLine="709"/>
        <w:rPr>
          <w:rFonts w:ascii="Arial" w:hAnsi="Arial" w:cs="Arial"/>
        </w:rPr>
      </w:pPr>
      <w:bookmarkStart w:id="18" w:name="sub_31"/>
      <w:bookmarkEnd w:id="17"/>
      <w:r w:rsidRPr="00E43B3E">
        <w:rPr>
          <w:rFonts w:ascii="Arial" w:hAnsi="Arial" w:cs="Arial"/>
        </w:rPr>
        <w:t>1. Ежемесячная надбавка к должностному окладу за выслугу лет выплачивается в размерах:</w:t>
      </w:r>
    </w:p>
    <w:p w:rsidR="00ED4F8B" w:rsidRPr="00E43B3E" w:rsidRDefault="00ED4F8B" w:rsidP="00ED4F8B">
      <w:pPr>
        <w:widowControl/>
        <w:ind w:firstLine="709"/>
        <w:rPr>
          <w:rFonts w:ascii="Arial" w:hAnsi="Arial" w:cs="Arial"/>
        </w:rPr>
      </w:pPr>
      <w:bookmarkStart w:id="19" w:name="sub_311"/>
      <w:bookmarkEnd w:id="18"/>
      <w:r w:rsidRPr="00E43B3E">
        <w:rPr>
          <w:rFonts w:ascii="Arial" w:hAnsi="Arial" w:cs="Arial"/>
        </w:rPr>
        <w:t xml:space="preserve">1) при стаже </w:t>
      </w:r>
      <w:r w:rsidR="001A004A">
        <w:rPr>
          <w:rFonts w:ascii="Arial" w:hAnsi="Arial" w:cs="Arial"/>
        </w:rPr>
        <w:t>работы на выборных должностях</w:t>
      </w:r>
      <w:r w:rsidRPr="00E43B3E">
        <w:rPr>
          <w:rFonts w:ascii="Arial" w:hAnsi="Arial" w:cs="Arial"/>
        </w:rPr>
        <w:t xml:space="preserve"> от 1 года до 5 лет - 10 процентов от установленного должностного оклада;</w:t>
      </w:r>
    </w:p>
    <w:p w:rsidR="00ED4F8B" w:rsidRPr="00E43B3E" w:rsidRDefault="00ED4F8B" w:rsidP="00ED4F8B">
      <w:pPr>
        <w:widowControl/>
        <w:ind w:firstLine="709"/>
        <w:rPr>
          <w:rFonts w:ascii="Arial" w:hAnsi="Arial" w:cs="Arial"/>
        </w:rPr>
      </w:pPr>
      <w:bookmarkStart w:id="20" w:name="sub_312"/>
      <w:bookmarkEnd w:id="19"/>
      <w:r w:rsidRPr="00E43B3E">
        <w:rPr>
          <w:rFonts w:ascii="Arial" w:hAnsi="Arial" w:cs="Arial"/>
        </w:rPr>
        <w:t xml:space="preserve">2) при стаже </w:t>
      </w:r>
      <w:r w:rsidR="001A004A">
        <w:rPr>
          <w:rFonts w:ascii="Arial" w:hAnsi="Arial" w:cs="Arial"/>
        </w:rPr>
        <w:t>работы на выборных должностях</w:t>
      </w:r>
      <w:r w:rsidR="001A004A" w:rsidRPr="00E43B3E">
        <w:rPr>
          <w:rFonts w:ascii="Arial" w:hAnsi="Arial" w:cs="Arial"/>
        </w:rPr>
        <w:t xml:space="preserve"> </w:t>
      </w:r>
      <w:r w:rsidRPr="00E43B3E">
        <w:rPr>
          <w:rFonts w:ascii="Arial" w:hAnsi="Arial" w:cs="Arial"/>
        </w:rPr>
        <w:t>от 5 до 10 лет - 15 процентов от установленного должностного оклада;</w:t>
      </w:r>
    </w:p>
    <w:p w:rsidR="00ED4F8B" w:rsidRPr="00E43B3E" w:rsidRDefault="00ED4F8B" w:rsidP="00ED4F8B">
      <w:pPr>
        <w:widowControl/>
        <w:ind w:firstLine="709"/>
        <w:rPr>
          <w:rFonts w:ascii="Arial" w:hAnsi="Arial" w:cs="Arial"/>
        </w:rPr>
      </w:pPr>
      <w:bookmarkStart w:id="21" w:name="sub_313"/>
      <w:bookmarkEnd w:id="20"/>
      <w:r w:rsidRPr="00E43B3E">
        <w:rPr>
          <w:rFonts w:ascii="Arial" w:hAnsi="Arial" w:cs="Arial"/>
        </w:rPr>
        <w:t xml:space="preserve">3) при стаже </w:t>
      </w:r>
      <w:r w:rsidR="001A004A">
        <w:rPr>
          <w:rFonts w:ascii="Arial" w:hAnsi="Arial" w:cs="Arial"/>
        </w:rPr>
        <w:t>работы на выборных должностях</w:t>
      </w:r>
      <w:r w:rsidR="001A004A" w:rsidRPr="00E43B3E">
        <w:rPr>
          <w:rFonts w:ascii="Arial" w:hAnsi="Arial" w:cs="Arial"/>
        </w:rPr>
        <w:t xml:space="preserve"> </w:t>
      </w:r>
      <w:r w:rsidRPr="00E43B3E">
        <w:rPr>
          <w:rFonts w:ascii="Arial" w:hAnsi="Arial" w:cs="Arial"/>
        </w:rPr>
        <w:t>от 10 до 15 лет - 20 процентов от установленного должностного оклада;</w:t>
      </w:r>
    </w:p>
    <w:p w:rsidR="00ED4F8B" w:rsidRPr="00E43B3E" w:rsidRDefault="00ED4F8B" w:rsidP="00ED4F8B">
      <w:pPr>
        <w:widowControl/>
        <w:ind w:firstLine="709"/>
        <w:rPr>
          <w:rFonts w:ascii="Arial" w:hAnsi="Arial" w:cs="Arial"/>
        </w:rPr>
      </w:pPr>
      <w:bookmarkStart w:id="22" w:name="sub_314"/>
      <w:bookmarkEnd w:id="21"/>
      <w:r w:rsidRPr="00E43B3E">
        <w:rPr>
          <w:rFonts w:ascii="Arial" w:hAnsi="Arial" w:cs="Arial"/>
        </w:rPr>
        <w:t xml:space="preserve">4) при стаже </w:t>
      </w:r>
      <w:r w:rsidR="001A004A">
        <w:rPr>
          <w:rFonts w:ascii="Arial" w:hAnsi="Arial" w:cs="Arial"/>
        </w:rPr>
        <w:t>работы на выборных должностях</w:t>
      </w:r>
      <w:r w:rsidR="001A004A" w:rsidRPr="00E43B3E">
        <w:rPr>
          <w:rFonts w:ascii="Arial" w:hAnsi="Arial" w:cs="Arial"/>
        </w:rPr>
        <w:t xml:space="preserve"> </w:t>
      </w:r>
      <w:r w:rsidRPr="00E43B3E">
        <w:rPr>
          <w:rFonts w:ascii="Arial" w:hAnsi="Arial" w:cs="Arial"/>
        </w:rPr>
        <w:t>свыше 15 лет - 30 процентов от установленного должностного оклада.</w:t>
      </w:r>
    </w:p>
    <w:p w:rsidR="00ED4F8B" w:rsidRPr="00E43B3E" w:rsidRDefault="00ED4F8B" w:rsidP="00ED4F8B">
      <w:pPr>
        <w:widowControl/>
        <w:ind w:firstLine="709"/>
        <w:rPr>
          <w:rFonts w:ascii="Arial" w:hAnsi="Arial" w:cs="Arial"/>
        </w:rPr>
      </w:pPr>
      <w:bookmarkStart w:id="23" w:name="sub_32"/>
      <w:bookmarkEnd w:id="22"/>
      <w:r w:rsidRPr="00E43B3E">
        <w:rPr>
          <w:rFonts w:ascii="Arial" w:hAnsi="Arial" w:cs="Arial"/>
        </w:rPr>
        <w:t xml:space="preserve">2. </w:t>
      </w:r>
      <w:proofErr w:type="gramStart"/>
      <w:r w:rsidRPr="00E43B3E">
        <w:rPr>
          <w:rFonts w:ascii="Arial" w:hAnsi="Arial" w:cs="Arial"/>
        </w:rPr>
        <w:t xml:space="preserve">В стаж </w:t>
      </w:r>
      <w:r w:rsidR="001A004A">
        <w:rPr>
          <w:rFonts w:ascii="Arial" w:hAnsi="Arial" w:cs="Arial"/>
        </w:rPr>
        <w:t>работы на выборных должностях</w:t>
      </w:r>
      <w:r w:rsidR="001A004A" w:rsidRPr="00E43B3E">
        <w:rPr>
          <w:rFonts w:ascii="Arial" w:hAnsi="Arial" w:cs="Arial"/>
        </w:rPr>
        <w:t xml:space="preserve"> </w:t>
      </w:r>
      <w:r w:rsidRPr="00E43B3E">
        <w:rPr>
          <w:rFonts w:ascii="Arial" w:hAnsi="Arial" w:cs="Arial"/>
        </w:rPr>
        <w:t xml:space="preserve">включаются периоды работы (службы), дающие право на установление ежемесячной надбавки к должностному окладу за выслугу лет, в соответствии со </w:t>
      </w:r>
      <w:hyperlink r:id="rId11" w:history="1">
        <w:r w:rsidRPr="00E43B3E">
          <w:rPr>
            <w:rStyle w:val="a4"/>
            <w:rFonts w:ascii="Arial" w:hAnsi="Arial" w:cs="Arial"/>
            <w:b w:val="0"/>
            <w:color w:val="auto"/>
          </w:rPr>
          <w:t>статьей 24</w:t>
        </w:r>
      </w:hyperlink>
      <w:r w:rsidRPr="00E43B3E">
        <w:rPr>
          <w:rFonts w:ascii="Arial" w:hAnsi="Arial" w:cs="Arial"/>
        </w:rPr>
        <w:t xml:space="preserve">, </w:t>
      </w:r>
      <w:hyperlink r:id="rId12" w:history="1">
        <w:r w:rsidRPr="00E43B3E">
          <w:rPr>
            <w:rStyle w:val="a4"/>
            <w:rFonts w:ascii="Arial" w:hAnsi="Arial" w:cs="Arial"/>
            <w:b w:val="0"/>
            <w:color w:val="auto"/>
          </w:rPr>
          <w:t>частью 4 статьи 35</w:t>
        </w:r>
      </w:hyperlink>
      <w:r w:rsidRPr="00E43B3E">
        <w:rPr>
          <w:rFonts w:ascii="Arial" w:hAnsi="Arial" w:cs="Arial"/>
        </w:rPr>
        <w:t xml:space="preserve"> Закона Орловской области от 9 января 2008 года N 736-03 "О муниципальной службе в Орловской области".</w:t>
      </w:r>
      <w:proofErr w:type="gramEnd"/>
    </w:p>
    <w:p w:rsidR="00ED4F8B" w:rsidRPr="00E43B3E" w:rsidRDefault="00ED4F8B" w:rsidP="00ED4F8B">
      <w:pPr>
        <w:widowControl/>
        <w:ind w:firstLine="709"/>
        <w:rPr>
          <w:rFonts w:ascii="Arial" w:hAnsi="Arial" w:cs="Arial"/>
        </w:rPr>
      </w:pPr>
      <w:bookmarkStart w:id="24" w:name="sub_33"/>
      <w:bookmarkEnd w:id="23"/>
      <w:r w:rsidRPr="00E43B3E">
        <w:rPr>
          <w:rFonts w:ascii="Arial" w:hAnsi="Arial" w:cs="Arial"/>
        </w:rPr>
        <w:t xml:space="preserve">3. Решение вопроса о включении </w:t>
      </w:r>
      <w:r w:rsidR="00E241E1">
        <w:rPr>
          <w:rFonts w:ascii="Arial" w:hAnsi="Arial" w:cs="Arial"/>
        </w:rPr>
        <w:t>выборному должностному лицу</w:t>
      </w:r>
      <w:r w:rsidRPr="00E43B3E">
        <w:rPr>
          <w:rFonts w:ascii="Arial" w:hAnsi="Arial" w:cs="Arial"/>
        </w:rPr>
        <w:t xml:space="preserve"> в стаж муниципальной службы работы (службы) для установления ежемесячной надбавки к должностному окладу за выслугу лет на муниципальной службе отнесено к компетенции комиссии по подтверждению (установлению) муниципа</w:t>
      </w:r>
      <w:r w:rsidR="001A004A">
        <w:rPr>
          <w:rFonts w:ascii="Arial" w:hAnsi="Arial" w:cs="Arial"/>
        </w:rPr>
        <w:t>льного стажа (далее - комиссия)</w:t>
      </w:r>
      <w:r w:rsidRPr="00E43B3E">
        <w:rPr>
          <w:rFonts w:ascii="Arial" w:hAnsi="Arial" w:cs="Arial"/>
        </w:rPr>
        <w:t xml:space="preserve">. </w:t>
      </w:r>
    </w:p>
    <w:p w:rsidR="00ED4F8B" w:rsidRDefault="00ED4F8B" w:rsidP="00ED4F8B">
      <w:pPr>
        <w:widowControl/>
        <w:ind w:firstLine="709"/>
        <w:rPr>
          <w:rFonts w:ascii="Arial" w:hAnsi="Arial" w:cs="Arial"/>
        </w:rPr>
      </w:pPr>
      <w:bookmarkStart w:id="25" w:name="sub_34"/>
      <w:bookmarkEnd w:id="24"/>
      <w:r w:rsidRPr="00E43B3E">
        <w:rPr>
          <w:rFonts w:ascii="Arial" w:hAnsi="Arial" w:cs="Arial"/>
        </w:rPr>
        <w:t xml:space="preserve">4. Решение </w:t>
      </w:r>
      <w:r w:rsidR="001A004A">
        <w:rPr>
          <w:rFonts w:ascii="Arial" w:hAnsi="Arial" w:cs="Arial"/>
        </w:rPr>
        <w:t>комиссии оформляется протоколом</w:t>
      </w:r>
      <w:r w:rsidRPr="00E43B3E">
        <w:rPr>
          <w:rFonts w:ascii="Arial" w:hAnsi="Arial" w:cs="Arial"/>
        </w:rPr>
        <w:t xml:space="preserve"> для издания соответствующего распоряжения о назначении надбавки за выслугу лет на </w:t>
      </w:r>
      <w:r w:rsidR="001A004A">
        <w:rPr>
          <w:rFonts w:ascii="Arial" w:hAnsi="Arial" w:cs="Arial"/>
        </w:rPr>
        <w:t>выборной должности</w:t>
      </w:r>
      <w:r w:rsidRPr="00E43B3E">
        <w:rPr>
          <w:rFonts w:ascii="Arial" w:hAnsi="Arial" w:cs="Arial"/>
        </w:rPr>
        <w:t>.</w:t>
      </w:r>
    </w:p>
    <w:p w:rsidR="0020668B" w:rsidRPr="00322616" w:rsidRDefault="0020668B" w:rsidP="0020668B">
      <w:pPr>
        <w:ind w:left="10" w:firstLine="710"/>
        <w:rPr>
          <w:rFonts w:ascii="Arial" w:hAnsi="Arial" w:cs="Arial"/>
        </w:rPr>
      </w:pPr>
      <w:r w:rsidRPr="00322616">
        <w:rPr>
          <w:rFonts w:ascii="Arial" w:hAnsi="Arial" w:cs="Arial"/>
        </w:rPr>
        <w:t xml:space="preserve">К стажу работу на выборных должностях приравнивается </w:t>
      </w:r>
    </w:p>
    <w:p w:rsidR="0020668B" w:rsidRPr="00322616" w:rsidRDefault="0020668B" w:rsidP="0020668B">
      <w:pPr>
        <w:numPr>
          <w:ilvl w:val="0"/>
          <w:numId w:val="3"/>
        </w:numPr>
        <w:shd w:val="clear" w:color="auto" w:fill="FFFFFF"/>
        <w:tabs>
          <w:tab w:val="left" w:pos="437"/>
          <w:tab w:val="left" w:pos="7464"/>
        </w:tabs>
        <w:ind w:left="10" w:firstLine="710"/>
        <w:rPr>
          <w:rFonts w:ascii="Arial" w:hAnsi="Arial" w:cs="Arial"/>
        </w:rPr>
      </w:pPr>
      <w:r w:rsidRPr="00322616">
        <w:rPr>
          <w:rFonts w:ascii="Arial" w:hAnsi="Arial" w:cs="Arial"/>
        </w:rPr>
        <w:t xml:space="preserve"> Периоды работы на должностях муниципальной службы;</w:t>
      </w:r>
    </w:p>
    <w:p w:rsidR="0020668B" w:rsidRPr="00322616" w:rsidRDefault="0020668B" w:rsidP="0020668B">
      <w:pPr>
        <w:numPr>
          <w:ilvl w:val="0"/>
          <w:numId w:val="4"/>
        </w:numPr>
        <w:shd w:val="clear" w:color="auto" w:fill="FFFFFF"/>
        <w:tabs>
          <w:tab w:val="left" w:pos="437"/>
          <w:tab w:val="left" w:pos="7464"/>
        </w:tabs>
        <w:ind w:left="10" w:firstLine="710"/>
        <w:rPr>
          <w:rFonts w:ascii="Arial" w:hAnsi="Arial" w:cs="Arial"/>
        </w:rPr>
      </w:pPr>
      <w:r w:rsidRPr="00322616">
        <w:rPr>
          <w:rFonts w:ascii="Arial" w:hAnsi="Arial" w:cs="Arial"/>
        </w:rPr>
        <w:t xml:space="preserve"> Периоды работы на муниципальных должностях;</w:t>
      </w:r>
    </w:p>
    <w:p w:rsidR="0020668B" w:rsidRPr="00322616" w:rsidRDefault="0020668B" w:rsidP="0020668B">
      <w:pPr>
        <w:numPr>
          <w:ilvl w:val="0"/>
          <w:numId w:val="5"/>
        </w:numPr>
        <w:shd w:val="clear" w:color="auto" w:fill="FFFFFF"/>
        <w:tabs>
          <w:tab w:val="left" w:pos="437"/>
          <w:tab w:val="left" w:pos="7464"/>
        </w:tabs>
        <w:ind w:left="10" w:firstLine="710"/>
        <w:rPr>
          <w:rFonts w:ascii="Arial" w:hAnsi="Arial" w:cs="Arial"/>
        </w:rPr>
      </w:pPr>
      <w:r w:rsidRPr="00322616">
        <w:rPr>
          <w:rFonts w:ascii="Arial" w:hAnsi="Arial" w:cs="Arial"/>
        </w:rPr>
        <w:t xml:space="preserve">  Периоды работы на государственных должностях Российской Федерации и государственных должностях субъектов  Российской Федерации;</w:t>
      </w:r>
    </w:p>
    <w:p w:rsidR="0020668B" w:rsidRPr="00322616" w:rsidRDefault="0020668B" w:rsidP="0020668B">
      <w:pPr>
        <w:numPr>
          <w:ilvl w:val="0"/>
          <w:numId w:val="6"/>
        </w:numPr>
        <w:shd w:val="clear" w:color="auto" w:fill="FFFFFF"/>
        <w:tabs>
          <w:tab w:val="left" w:pos="437"/>
          <w:tab w:val="left" w:pos="7464"/>
        </w:tabs>
        <w:ind w:left="10" w:firstLine="710"/>
        <w:rPr>
          <w:rFonts w:ascii="Arial" w:hAnsi="Arial" w:cs="Arial"/>
        </w:rPr>
      </w:pPr>
      <w:r w:rsidRPr="00322616">
        <w:rPr>
          <w:rFonts w:ascii="Arial" w:hAnsi="Arial" w:cs="Arial"/>
        </w:rPr>
        <w:t xml:space="preserve"> Периоды работы на  должностях государственной гражданской службы, воинских должностях (в том числе период срочной службы в рядах вооруженных сил) и должностях правоохранительной службы;</w:t>
      </w:r>
    </w:p>
    <w:p w:rsidR="0020668B" w:rsidRPr="00322616" w:rsidRDefault="0020668B" w:rsidP="0020668B">
      <w:pPr>
        <w:ind w:left="10" w:firstLine="710"/>
        <w:rPr>
          <w:rFonts w:ascii="Arial" w:hAnsi="Arial" w:cs="Arial"/>
        </w:rPr>
      </w:pPr>
      <w:r w:rsidRPr="00322616">
        <w:rPr>
          <w:rFonts w:ascii="Arial" w:hAnsi="Arial" w:cs="Arial"/>
        </w:rPr>
        <w:lastRenderedPageBreak/>
        <w:t>5) стаж по последнему месту работы, которое непосредственно предшествовало избранию гражданина на оплачиваемую выборную должность в органе местного самоупр</w:t>
      </w:r>
      <w:r w:rsidR="002A0A5B" w:rsidRPr="00322616">
        <w:rPr>
          <w:rFonts w:ascii="Arial" w:hAnsi="Arial" w:cs="Arial"/>
        </w:rPr>
        <w:t>авления, но не более пяти лет.</w:t>
      </w:r>
    </w:p>
    <w:p w:rsidR="0020668B" w:rsidRPr="00E943DA" w:rsidRDefault="0020668B" w:rsidP="0020668B">
      <w:pPr>
        <w:ind w:left="10" w:firstLine="710"/>
        <w:rPr>
          <w:rFonts w:ascii="Arial" w:hAnsi="Arial" w:cs="Arial"/>
        </w:rPr>
      </w:pPr>
    </w:p>
    <w:p w:rsidR="0020668B" w:rsidRPr="00E43B3E" w:rsidRDefault="0020668B" w:rsidP="00ED4F8B">
      <w:pPr>
        <w:widowControl/>
        <w:ind w:firstLine="709"/>
        <w:rPr>
          <w:rFonts w:ascii="Arial" w:hAnsi="Arial" w:cs="Arial"/>
        </w:rPr>
      </w:pPr>
    </w:p>
    <w:p w:rsidR="00ED4F8B" w:rsidRPr="00E43B3E" w:rsidRDefault="00ED4F8B" w:rsidP="00ED4F8B">
      <w:pPr>
        <w:widowControl/>
        <w:ind w:firstLine="709"/>
        <w:rPr>
          <w:rFonts w:ascii="Arial" w:hAnsi="Arial" w:cs="Arial"/>
        </w:rPr>
      </w:pPr>
    </w:p>
    <w:p w:rsidR="00ED4F8B" w:rsidRPr="004D667D" w:rsidRDefault="00ED4F8B" w:rsidP="00ED4F8B">
      <w:pPr>
        <w:pStyle w:val="a5"/>
        <w:widowControl/>
        <w:ind w:left="0" w:firstLine="709"/>
        <w:rPr>
          <w:rFonts w:ascii="Arial" w:hAnsi="Arial" w:cs="Arial"/>
        </w:rPr>
      </w:pPr>
      <w:bookmarkStart w:id="26" w:name="sub_4"/>
      <w:bookmarkEnd w:id="25"/>
      <w:r w:rsidRPr="00E43B3E">
        <w:rPr>
          <w:rStyle w:val="a3"/>
          <w:rFonts w:ascii="Arial" w:hAnsi="Arial" w:cs="Arial"/>
          <w:b w:val="0"/>
          <w:bCs/>
          <w:color w:val="auto"/>
        </w:rPr>
        <w:t>Статья 4.</w:t>
      </w:r>
      <w:r w:rsidRPr="00E43B3E">
        <w:rPr>
          <w:rFonts w:ascii="Arial" w:hAnsi="Arial" w:cs="Arial"/>
        </w:rPr>
        <w:t xml:space="preserve"> Размер и порядок выплаты ежемесячной надбавки к </w:t>
      </w:r>
      <w:r w:rsidRPr="004D667D">
        <w:rPr>
          <w:rFonts w:ascii="Arial" w:hAnsi="Arial" w:cs="Arial"/>
        </w:rPr>
        <w:t>должностному окладу за особые условия</w:t>
      </w:r>
      <w:r>
        <w:rPr>
          <w:rFonts w:ascii="Arial" w:hAnsi="Arial" w:cs="Arial"/>
        </w:rPr>
        <w:t>.</w:t>
      </w:r>
    </w:p>
    <w:p w:rsidR="00ED4F8B" w:rsidRPr="004D667D" w:rsidRDefault="00ED4F8B" w:rsidP="00ED4F8B">
      <w:pPr>
        <w:widowControl/>
        <w:ind w:firstLine="709"/>
        <w:rPr>
          <w:rFonts w:ascii="Arial" w:hAnsi="Arial" w:cs="Arial"/>
        </w:rPr>
      </w:pPr>
    </w:p>
    <w:p w:rsidR="00ED4F8B" w:rsidRPr="004D667D" w:rsidRDefault="00ED4F8B" w:rsidP="00ED4F8B">
      <w:pPr>
        <w:widowControl/>
        <w:ind w:firstLine="709"/>
        <w:rPr>
          <w:rFonts w:ascii="Arial" w:hAnsi="Arial" w:cs="Arial"/>
        </w:rPr>
      </w:pPr>
      <w:bookmarkStart w:id="27" w:name="sub_41"/>
      <w:bookmarkEnd w:id="26"/>
      <w:r w:rsidRPr="004D667D">
        <w:rPr>
          <w:rFonts w:ascii="Arial" w:hAnsi="Arial" w:cs="Arial"/>
        </w:rPr>
        <w:t xml:space="preserve">1. Ежемесячная надбавка к должностному окладу </w:t>
      </w:r>
      <w:r w:rsidR="00E241E1">
        <w:rPr>
          <w:rFonts w:ascii="Arial" w:hAnsi="Arial" w:cs="Arial"/>
        </w:rPr>
        <w:t>выборного должностного лица</w:t>
      </w:r>
      <w:r w:rsidRPr="004D667D">
        <w:rPr>
          <w:rFonts w:ascii="Arial" w:hAnsi="Arial" w:cs="Arial"/>
        </w:rPr>
        <w:t xml:space="preserve"> за особые условия (далее – надбавка за особые условия) является составляющей денежного содержания и подлежит обязательной выплате в целях повышения заинтересованности </w:t>
      </w:r>
      <w:r w:rsidR="002A0A5B">
        <w:rPr>
          <w:rFonts w:ascii="Arial" w:hAnsi="Arial" w:cs="Arial"/>
        </w:rPr>
        <w:t>выборного должностного лица</w:t>
      </w:r>
      <w:r w:rsidRPr="004D667D">
        <w:rPr>
          <w:rFonts w:ascii="Arial" w:hAnsi="Arial" w:cs="Arial"/>
        </w:rPr>
        <w:t xml:space="preserve"> в результатах своей деятельности и своих должностных обязанностей.</w:t>
      </w:r>
    </w:p>
    <w:p w:rsidR="001A004A" w:rsidRPr="003158EE" w:rsidRDefault="00ED4F8B" w:rsidP="001A004A">
      <w:pPr>
        <w:widowControl/>
        <w:ind w:firstLine="709"/>
        <w:rPr>
          <w:rFonts w:ascii="Arial" w:hAnsi="Arial" w:cs="Arial"/>
        </w:rPr>
      </w:pPr>
      <w:r w:rsidRPr="004D667D">
        <w:rPr>
          <w:rFonts w:ascii="Arial" w:hAnsi="Arial" w:cs="Arial"/>
        </w:rPr>
        <w:t xml:space="preserve">2. </w:t>
      </w:r>
      <w:bookmarkStart w:id="28" w:name="sub_411"/>
      <w:bookmarkEnd w:id="27"/>
      <w:r w:rsidRPr="004D667D">
        <w:rPr>
          <w:rFonts w:ascii="Arial" w:hAnsi="Arial" w:cs="Arial"/>
        </w:rPr>
        <w:t>Надбавка за особые условия устанавливается в</w:t>
      </w:r>
      <w:r w:rsidR="001A004A">
        <w:rPr>
          <w:rFonts w:ascii="Arial" w:hAnsi="Arial" w:cs="Arial"/>
        </w:rPr>
        <w:t xml:space="preserve"> </w:t>
      </w:r>
      <w:r w:rsidR="001A004A" w:rsidRPr="003158EE">
        <w:rPr>
          <w:rFonts w:ascii="Arial" w:hAnsi="Arial" w:cs="Arial"/>
        </w:rPr>
        <w:t>размере 200 процентов должностного оклада;</w:t>
      </w:r>
    </w:p>
    <w:p w:rsidR="00ED4F8B" w:rsidRPr="004D667D" w:rsidRDefault="00ED4F8B" w:rsidP="00ED4F8B">
      <w:pPr>
        <w:widowControl/>
        <w:ind w:firstLine="709"/>
        <w:rPr>
          <w:rFonts w:ascii="Arial" w:hAnsi="Arial" w:cs="Arial"/>
        </w:rPr>
      </w:pPr>
    </w:p>
    <w:p w:rsidR="00ED4F8B" w:rsidRPr="004D667D" w:rsidRDefault="00ED4F8B" w:rsidP="00ED4F8B">
      <w:pPr>
        <w:widowControl/>
        <w:ind w:firstLine="709"/>
        <w:rPr>
          <w:rFonts w:ascii="Arial" w:hAnsi="Arial" w:cs="Arial"/>
        </w:rPr>
      </w:pPr>
      <w:bookmarkStart w:id="29" w:name="sub_42"/>
      <w:bookmarkEnd w:id="28"/>
      <w:r w:rsidRPr="004D667D">
        <w:rPr>
          <w:rFonts w:ascii="Arial" w:hAnsi="Arial" w:cs="Arial"/>
        </w:rPr>
        <w:t xml:space="preserve">3. Основными критериями для установления конкретных размеров ежемесячной надбавки за особые условия </w:t>
      </w:r>
      <w:r w:rsidR="001A004A">
        <w:rPr>
          <w:rFonts w:ascii="Arial" w:hAnsi="Arial" w:cs="Arial"/>
        </w:rPr>
        <w:t>выборного должностного лица</w:t>
      </w:r>
      <w:r w:rsidRPr="004D667D">
        <w:rPr>
          <w:rFonts w:ascii="Arial" w:hAnsi="Arial" w:cs="Arial"/>
        </w:rPr>
        <w:t xml:space="preserve"> являются:</w:t>
      </w:r>
    </w:p>
    <w:p w:rsidR="00ED4F8B" w:rsidRPr="004D667D" w:rsidRDefault="00ED4F8B" w:rsidP="00ED4F8B">
      <w:pPr>
        <w:widowControl/>
        <w:ind w:firstLine="709"/>
        <w:rPr>
          <w:rFonts w:ascii="Arial" w:hAnsi="Arial" w:cs="Arial"/>
        </w:rPr>
      </w:pPr>
      <w:bookmarkStart w:id="30" w:name="sub_421"/>
      <w:bookmarkEnd w:id="29"/>
      <w:r w:rsidRPr="004D667D">
        <w:rPr>
          <w:rFonts w:ascii="Arial" w:hAnsi="Arial" w:cs="Arial"/>
        </w:rPr>
        <w:t>1) профессиональный уровень исполнения должностных обязанностей в соответствии с должностной инструкцией, в том числе в условиях, отличающихся от нормальных;</w:t>
      </w:r>
    </w:p>
    <w:p w:rsidR="00ED4F8B" w:rsidRPr="004D667D" w:rsidRDefault="00ED4F8B" w:rsidP="00ED4F8B">
      <w:pPr>
        <w:widowControl/>
        <w:ind w:firstLine="709"/>
        <w:rPr>
          <w:rFonts w:ascii="Arial" w:hAnsi="Arial" w:cs="Arial"/>
        </w:rPr>
      </w:pPr>
      <w:bookmarkStart w:id="31" w:name="sub_422"/>
      <w:bookmarkEnd w:id="30"/>
      <w:r w:rsidRPr="004D667D">
        <w:rPr>
          <w:rFonts w:ascii="Arial" w:hAnsi="Arial" w:cs="Arial"/>
        </w:rPr>
        <w:t>2) компетентность при выполнении служебных обязанностей, качественное выполнение работы, высокая исполнительская дисциплина;</w:t>
      </w:r>
    </w:p>
    <w:p w:rsidR="00ED4F8B" w:rsidRPr="004D667D" w:rsidRDefault="00ED4F8B" w:rsidP="00ED4F8B">
      <w:pPr>
        <w:widowControl/>
        <w:ind w:firstLine="709"/>
        <w:rPr>
          <w:rFonts w:ascii="Arial" w:hAnsi="Arial" w:cs="Arial"/>
        </w:rPr>
      </w:pPr>
      <w:bookmarkStart w:id="32" w:name="sub_423"/>
      <w:bookmarkEnd w:id="31"/>
      <w:r w:rsidRPr="004D667D">
        <w:rPr>
          <w:rFonts w:ascii="Arial" w:hAnsi="Arial" w:cs="Arial"/>
        </w:rPr>
        <w:t xml:space="preserve">3) наличие у </w:t>
      </w:r>
      <w:r w:rsidR="00E241E1">
        <w:rPr>
          <w:rFonts w:ascii="Arial" w:hAnsi="Arial" w:cs="Arial"/>
        </w:rPr>
        <w:t>выборного должностного лица</w:t>
      </w:r>
      <w:r w:rsidRPr="004D667D">
        <w:rPr>
          <w:rFonts w:ascii="Arial" w:hAnsi="Arial" w:cs="Arial"/>
        </w:rPr>
        <w:t xml:space="preserve"> дополнительного образования, переподготовки, влияющих на более качественное выполнение служебных обязанностей.</w:t>
      </w:r>
    </w:p>
    <w:p w:rsidR="00ED4F8B" w:rsidRDefault="00FA7AF8" w:rsidP="00ED4F8B">
      <w:pPr>
        <w:widowControl/>
        <w:ind w:firstLine="709"/>
        <w:rPr>
          <w:rFonts w:ascii="Arial" w:hAnsi="Arial" w:cs="Arial"/>
        </w:rPr>
      </w:pPr>
      <w:bookmarkStart w:id="33" w:name="sub_44"/>
      <w:bookmarkEnd w:id="32"/>
      <w:r>
        <w:rPr>
          <w:rFonts w:ascii="Arial" w:hAnsi="Arial" w:cs="Arial"/>
        </w:rPr>
        <w:t>4</w:t>
      </w:r>
      <w:r w:rsidR="00ED4F8B" w:rsidRPr="004D667D">
        <w:rPr>
          <w:rFonts w:ascii="Arial" w:hAnsi="Arial" w:cs="Arial"/>
        </w:rPr>
        <w:t xml:space="preserve">. Ежемесячная надбавка за особые условия </w:t>
      </w:r>
      <w:r w:rsidR="001A004A">
        <w:rPr>
          <w:rFonts w:ascii="Arial" w:hAnsi="Arial" w:cs="Arial"/>
        </w:rPr>
        <w:t>выборного должностного лица</w:t>
      </w:r>
      <w:r w:rsidR="00ED4F8B" w:rsidRPr="004D667D">
        <w:rPr>
          <w:rFonts w:ascii="Arial" w:hAnsi="Arial" w:cs="Arial"/>
        </w:rPr>
        <w:t>, установленная в соответствии с настоящим Положением, выплачивается одновременно с выплатой должностного оклада за соответствующий месяц.</w:t>
      </w:r>
    </w:p>
    <w:p w:rsidR="002A0A5B" w:rsidRDefault="002A0A5B" w:rsidP="00ED4F8B">
      <w:pPr>
        <w:widowControl/>
        <w:ind w:firstLine="709"/>
        <w:rPr>
          <w:rFonts w:ascii="Arial" w:hAnsi="Arial" w:cs="Arial"/>
        </w:rPr>
      </w:pPr>
    </w:p>
    <w:p w:rsidR="002A0A5B" w:rsidRPr="004D667D" w:rsidRDefault="002A0A5B" w:rsidP="00ED4F8B">
      <w:pPr>
        <w:widowControl/>
        <w:ind w:firstLine="709"/>
        <w:rPr>
          <w:rFonts w:ascii="Arial" w:hAnsi="Arial" w:cs="Arial"/>
        </w:rPr>
      </w:pPr>
    </w:p>
    <w:p w:rsidR="00ED4F8B" w:rsidRPr="00A577E5" w:rsidRDefault="00ED4F8B" w:rsidP="00ED4F8B">
      <w:pPr>
        <w:widowControl/>
        <w:ind w:firstLine="709"/>
        <w:rPr>
          <w:rFonts w:ascii="Arial" w:hAnsi="Arial" w:cs="Arial"/>
        </w:rPr>
      </w:pPr>
    </w:p>
    <w:p w:rsidR="00ED4F8B" w:rsidRPr="005B09C5" w:rsidRDefault="00ED4F8B" w:rsidP="00ED4F8B">
      <w:pPr>
        <w:pStyle w:val="a5"/>
        <w:widowControl/>
        <w:ind w:left="0" w:firstLine="709"/>
        <w:rPr>
          <w:rFonts w:ascii="Arial" w:hAnsi="Arial" w:cs="Arial"/>
        </w:rPr>
      </w:pPr>
      <w:bookmarkStart w:id="34" w:name="sub_5"/>
      <w:bookmarkEnd w:id="33"/>
      <w:r w:rsidRPr="005B09C5">
        <w:rPr>
          <w:rStyle w:val="a3"/>
          <w:rFonts w:ascii="Arial" w:hAnsi="Arial" w:cs="Arial"/>
          <w:b w:val="0"/>
          <w:bCs/>
          <w:color w:val="auto"/>
        </w:rPr>
        <w:t>Статья 5.</w:t>
      </w:r>
      <w:r w:rsidRPr="005B09C5">
        <w:rPr>
          <w:rFonts w:ascii="Arial" w:hAnsi="Arial" w:cs="Arial"/>
        </w:rPr>
        <w:t xml:space="preserve"> Размер и порядок выплаты премий за выполнение особо важных и сложных заданий, а также иных премий.</w:t>
      </w:r>
    </w:p>
    <w:p w:rsidR="00ED4F8B" w:rsidRPr="005B09C5" w:rsidRDefault="00ED4F8B" w:rsidP="00ED4F8B">
      <w:pPr>
        <w:widowControl/>
        <w:ind w:firstLine="709"/>
        <w:rPr>
          <w:rFonts w:ascii="Arial" w:hAnsi="Arial" w:cs="Arial"/>
        </w:rPr>
      </w:pPr>
    </w:p>
    <w:p w:rsidR="00ED4F8B" w:rsidRPr="005B09C5" w:rsidRDefault="00ED4F8B" w:rsidP="00ED4F8B">
      <w:pPr>
        <w:widowControl/>
        <w:ind w:firstLine="709"/>
        <w:rPr>
          <w:rFonts w:ascii="Arial" w:hAnsi="Arial" w:cs="Arial"/>
        </w:rPr>
      </w:pPr>
      <w:bookmarkStart w:id="35" w:name="sub_51"/>
      <w:bookmarkEnd w:id="34"/>
      <w:r w:rsidRPr="005B09C5">
        <w:rPr>
          <w:rFonts w:ascii="Arial" w:hAnsi="Arial" w:cs="Arial"/>
        </w:rPr>
        <w:t xml:space="preserve">1. Премирование </w:t>
      </w:r>
      <w:r w:rsidR="00FA7AF8">
        <w:rPr>
          <w:rFonts w:ascii="Arial" w:hAnsi="Arial" w:cs="Arial"/>
        </w:rPr>
        <w:t>выборного должностного лица</w:t>
      </w:r>
      <w:r w:rsidRPr="005B09C5">
        <w:rPr>
          <w:rFonts w:ascii="Arial" w:hAnsi="Arial" w:cs="Arial"/>
        </w:rPr>
        <w:t xml:space="preserve"> производится за выполнение особо важных и сложных заданий, способствующих реализации целей и задач в области местного самоуправления, а также в целях повышения их материальной заинтересованности в качестве выполняемых задач и функций, добросовестное исполнение должностных обязанностей, предусмотренных трудовыми договорами и должностными регламентами.</w:t>
      </w:r>
    </w:p>
    <w:p w:rsidR="00ED4F8B" w:rsidRPr="005B09C5" w:rsidRDefault="00ED4F8B" w:rsidP="00ED4F8B">
      <w:pPr>
        <w:widowControl/>
        <w:ind w:firstLine="709"/>
        <w:rPr>
          <w:rFonts w:ascii="Arial" w:hAnsi="Arial" w:cs="Arial"/>
        </w:rPr>
      </w:pPr>
      <w:bookmarkStart w:id="36" w:name="sub_52"/>
      <w:bookmarkEnd w:id="35"/>
      <w:r w:rsidRPr="005B09C5">
        <w:rPr>
          <w:rFonts w:ascii="Arial" w:hAnsi="Arial" w:cs="Arial"/>
        </w:rPr>
        <w:t xml:space="preserve">2. Премии за выполнение особо важных и сложных заданий (далее - премии) выплачиваются </w:t>
      </w:r>
      <w:r w:rsidR="00FA7AF8">
        <w:rPr>
          <w:rFonts w:ascii="Arial" w:hAnsi="Arial" w:cs="Arial"/>
        </w:rPr>
        <w:t>выборному должностному лицу</w:t>
      </w:r>
      <w:r w:rsidRPr="005B09C5">
        <w:rPr>
          <w:rFonts w:ascii="Arial" w:hAnsi="Arial" w:cs="Arial"/>
        </w:rPr>
        <w:t xml:space="preserve"> в пределах средств, предусмотренных в фонде оплаты труда </w:t>
      </w:r>
      <w:r w:rsidR="00FA7AF8">
        <w:rPr>
          <w:rFonts w:ascii="Arial" w:hAnsi="Arial" w:cs="Arial"/>
        </w:rPr>
        <w:t>выборного должностного лица</w:t>
      </w:r>
      <w:r w:rsidRPr="005B09C5">
        <w:rPr>
          <w:rFonts w:ascii="Arial" w:hAnsi="Arial" w:cs="Arial"/>
        </w:rPr>
        <w:t xml:space="preserve"> на эти цели.</w:t>
      </w:r>
    </w:p>
    <w:p w:rsidR="00ED4F8B" w:rsidRPr="005B09C5" w:rsidRDefault="00ED4F8B" w:rsidP="00ED4F8B">
      <w:pPr>
        <w:widowControl/>
        <w:ind w:firstLine="709"/>
        <w:rPr>
          <w:rFonts w:ascii="Arial" w:hAnsi="Arial" w:cs="Arial"/>
        </w:rPr>
      </w:pPr>
      <w:bookmarkStart w:id="37" w:name="sub_53"/>
      <w:bookmarkEnd w:id="36"/>
      <w:r w:rsidRPr="005B09C5">
        <w:rPr>
          <w:rFonts w:ascii="Arial" w:hAnsi="Arial" w:cs="Arial"/>
        </w:rPr>
        <w:t xml:space="preserve">3. Премия </w:t>
      </w:r>
      <w:r w:rsidR="00E241E1">
        <w:rPr>
          <w:rFonts w:ascii="Arial" w:hAnsi="Arial" w:cs="Arial"/>
        </w:rPr>
        <w:t>выборному должностному лицу</w:t>
      </w:r>
      <w:r w:rsidRPr="005B09C5">
        <w:rPr>
          <w:rFonts w:ascii="Arial" w:hAnsi="Arial" w:cs="Arial"/>
        </w:rPr>
        <w:t xml:space="preserve"> устанавлива</w:t>
      </w:r>
      <w:r>
        <w:rPr>
          <w:rFonts w:ascii="Arial" w:hAnsi="Arial" w:cs="Arial"/>
        </w:rPr>
        <w:t>ет</w:t>
      </w:r>
      <w:r w:rsidRPr="005B09C5">
        <w:rPr>
          <w:rFonts w:ascii="Arial" w:hAnsi="Arial" w:cs="Arial"/>
        </w:rPr>
        <w:t xml:space="preserve">ся в процентах от должностного оклада или в фиксированной сумме (в рублях). </w:t>
      </w:r>
      <w:bookmarkStart w:id="38" w:name="sub_54"/>
      <w:bookmarkEnd w:id="37"/>
    </w:p>
    <w:p w:rsidR="00ED4F8B" w:rsidRPr="005B09C5" w:rsidRDefault="00ED4F8B" w:rsidP="00ED4F8B">
      <w:pPr>
        <w:widowControl/>
        <w:ind w:firstLine="709"/>
        <w:rPr>
          <w:rFonts w:ascii="Arial" w:hAnsi="Arial" w:cs="Arial"/>
        </w:rPr>
      </w:pPr>
      <w:r w:rsidRPr="005B09C5">
        <w:rPr>
          <w:rFonts w:ascii="Arial" w:hAnsi="Arial" w:cs="Arial"/>
        </w:rPr>
        <w:t xml:space="preserve">4. Размер премии к </w:t>
      </w:r>
      <w:r w:rsidR="00E241E1">
        <w:rPr>
          <w:rFonts w:ascii="Arial" w:hAnsi="Arial" w:cs="Arial"/>
        </w:rPr>
        <w:t>выборному должностному лицу</w:t>
      </w:r>
      <w:r w:rsidRPr="005B09C5">
        <w:rPr>
          <w:rFonts w:ascii="Arial" w:hAnsi="Arial" w:cs="Arial"/>
        </w:rPr>
        <w:t xml:space="preserve"> определяется в зависимости от результатов его деятельности и оценивается по следующим показателям;</w:t>
      </w:r>
    </w:p>
    <w:p w:rsidR="00ED4F8B" w:rsidRPr="005B09C5" w:rsidRDefault="00ED4F8B" w:rsidP="00ED4F8B">
      <w:pPr>
        <w:widowControl/>
        <w:ind w:firstLine="709"/>
        <w:rPr>
          <w:rFonts w:ascii="Arial" w:hAnsi="Arial" w:cs="Arial"/>
        </w:rPr>
      </w:pPr>
      <w:bookmarkStart w:id="39" w:name="sub_541"/>
      <w:bookmarkEnd w:id="38"/>
      <w:r w:rsidRPr="005B09C5">
        <w:rPr>
          <w:rFonts w:ascii="Arial" w:hAnsi="Arial" w:cs="Arial"/>
        </w:rPr>
        <w:lastRenderedPageBreak/>
        <w:t>1) личный вклад в успешное выполнение задач, стоящих перед органом местного самоуправления;</w:t>
      </w:r>
    </w:p>
    <w:p w:rsidR="00ED4F8B" w:rsidRPr="005B09C5" w:rsidRDefault="00ED4F8B" w:rsidP="00ED4F8B">
      <w:pPr>
        <w:widowControl/>
        <w:ind w:firstLine="709"/>
        <w:rPr>
          <w:rFonts w:ascii="Arial" w:hAnsi="Arial" w:cs="Arial"/>
        </w:rPr>
      </w:pPr>
      <w:bookmarkStart w:id="40" w:name="sub_542"/>
      <w:bookmarkEnd w:id="39"/>
      <w:r w:rsidRPr="005B09C5">
        <w:rPr>
          <w:rFonts w:ascii="Arial" w:hAnsi="Arial" w:cs="Arial"/>
        </w:rPr>
        <w:t>2) степень сложности и важности порученных заданий;</w:t>
      </w:r>
    </w:p>
    <w:p w:rsidR="00ED4F8B" w:rsidRPr="005B09C5" w:rsidRDefault="00ED4F8B" w:rsidP="00ED4F8B">
      <w:pPr>
        <w:widowControl/>
        <w:ind w:firstLine="709"/>
        <w:rPr>
          <w:rFonts w:ascii="Arial" w:hAnsi="Arial" w:cs="Arial"/>
        </w:rPr>
      </w:pPr>
      <w:bookmarkStart w:id="41" w:name="sub_543"/>
      <w:bookmarkEnd w:id="40"/>
      <w:r w:rsidRPr="005B09C5">
        <w:rPr>
          <w:rFonts w:ascii="Arial" w:hAnsi="Arial" w:cs="Arial"/>
        </w:rPr>
        <w:t xml:space="preserve">3) оперативность и профессионализм в решении вопросов, входящих в его компетенцию, при подготовке проектов </w:t>
      </w:r>
      <w:r w:rsidR="002B7CE6">
        <w:rPr>
          <w:rFonts w:ascii="Arial" w:hAnsi="Arial" w:cs="Arial"/>
        </w:rPr>
        <w:t>нормативно-</w:t>
      </w:r>
      <w:r w:rsidRPr="005B09C5">
        <w:rPr>
          <w:rFonts w:ascii="Arial" w:hAnsi="Arial" w:cs="Arial"/>
        </w:rPr>
        <w:t xml:space="preserve">правовых актов, служебных документов, выполнения поручений руководителя органа местного самоуправления; </w:t>
      </w:r>
      <w:bookmarkStart w:id="42" w:name="sub_544"/>
      <w:bookmarkEnd w:id="41"/>
    </w:p>
    <w:p w:rsidR="00ED4F8B" w:rsidRPr="005B09C5" w:rsidRDefault="00ED4F8B" w:rsidP="00ED4F8B">
      <w:pPr>
        <w:widowControl/>
        <w:ind w:firstLine="709"/>
        <w:rPr>
          <w:rFonts w:ascii="Arial" w:hAnsi="Arial" w:cs="Arial"/>
        </w:rPr>
      </w:pPr>
      <w:r w:rsidRPr="005B09C5">
        <w:rPr>
          <w:rFonts w:ascii="Arial" w:hAnsi="Arial" w:cs="Arial"/>
        </w:rPr>
        <w:t xml:space="preserve">4) существенное снижение расходов бюджета </w:t>
      </w:r>
      <w:r>
        <w:rPr>
          <w:rFonts w:ascii="Arial" w:hAnsi="Arial" w:cs="Arial"/>
        </w:rPr>
        <w:t>поселения</w:t>
      </w:r>
      <w:r w:rsidRPr="005B09C5">
        <w:rPr>
          <w:rFonts w:ascii="Arial" w:hAnsi="Arial" w:cs="Arial"/>
        </w:rPr>
        <w:t xml:space="preserve"> или увеличение доходной части бюджета </w:t>
      </w:r>
      <w:r>
        <w:rPr>
          <w:rFonts w:ascii="Arial" w:hAnsi="Arial" w:cs="Arial"/>
        </w:rPr>
        <w:t>поселения</w:t>
      </w:r>
      <w:r w:rsidRPr="005B09C5">
        <w:rPr>
          <w:rFonts w:ascii="Arial" w:hAnsi="Arial" w:cs="Arial"/>
        </w:rPr>
        <w:t>, давшее экономический эффект;</w:t>
      </w:r>
    </w:p>
    <w:p w:rsidR="00ED4F8B" w:rsidRPr="005B09C5" w:rsidRDefault="00ED4F8B" w:rsidP="00ED4F8B">
      <w:pPr>
        <w:widowControl/>
        <w:ind w:firstLine="709"/>
        <w:rPr>
          <w:rFonts w:ascii="Arial" w:hAnsi="Arial" w:cs="Arial"/>
        </w:rPr>
      </w:pPr>
      <w:r w:rsidRPr="005B09C5">
        <w:rPr>
          <w:rFonts w:ascii="Arial" w:hAnsi="Arial" w:cs="Arial"/>
        </w:rPr>
        <w:t xml:space="preserve">5) участие в судебных делах, повлекших судебно-исковое привлечение денежных средств или экономию денежных средств бюджета </w:t>
      </w:r>
      <w:r>
        <w:rPr>
          <w:rFonts w:ascii="Arial" w:hAnsi="Arial" w:cs="Arial"/>
        </w:rPr>
        <w:t>поселения</w:t>
      </w:r>
      <w:r w:rsidRPr="005B09C5">
        <w:rPr>
          <w:rFonts w:ascii="Arial" w:hAnsi="Arial" w:cs="Arial"/>
        </w:rPr>
        <w:t>;</w:t>
      </w:r>
    </w:p>
    <w:p w:rsidR="00ED4F8B" w:rsidRPr="005B09C5" w:rsidRDefault="00ED4F8B" w:rsidP="00ED4F8B">
      <w:pPr>
        <w:widowControl/>
        <w:ind w:firstLine="709"/>
        <w:rPr>
          <w:rFonts w:ascii="Arial" w:hAnsi="Arial" w:cs="Arial"/>
        </w:rPr>
      </w:pPr>
      <w:r w:rsidRPr="005B09C5">
        <w:rPr>
          <w:rFonts w:ascii="Arial" w:hAnsi="Arial" w:cs="Arial"/>
        </w:rPr>
        <w:t>6) организация мероприятий по реализации движимого и недвижимого имущества, давшая высокий экономический эффект;</w:t>
      </w:r>
    </w:p>
    <w:p w:rsidR="00ED4F8B" w:rsidRPr="005B09C5" w:rsidRDefault="00ED4F8B" w:rsidP="00ED4F8B">
      <w:pPr>
        <w:widowControl/>
        <w:ind w:firstLine="709"/>
        <w:rPr>
          <w:rFonts w:ascii="Arial" w:hAnsi="Arial" w:cs="Arial"/>
        </w:rPr>
      </w:pPr>
      <w:r w:rsidRPr="005B09C5">
        <w:rPr>
          <w:rFonts w:ascii="Arial" w:hAnsi="Arial" w:cs="Arial"/>
        </w:rPr>
        <w:t>7) большая организаторская работа по подготовке и проведению мероприятий местного значения и масштаба;</w:t>
      </w:r>
    </w:p>
    <w:p w:rsidR="00ED4F8B" w:rsidRPr="005B09C5" w:rsidRDefault="00ED4F8B" w:rsidP="00ED4F8B">
      <w:pPr>
        <w:widowControl/>
        <w:ind w:firstLine="709"/>
        <w:rPr>
          <w:rFonts w:ascii="Arial" w:hAnsi="Arial" w:cs="Arial"/>
        </w:rPr>
      </w:pPr>
      <w:r w:rsidRPr="005B09C5">
        <w:rPr>
          <w:rFonts w:ascii="Arial" w:hAnsi="Arial" w:cs="Arial"/>
        </w:rPr>
        <w:t>8) высокая исполнительская дисциплина;</w:t>
      </w:r>
    </w:p>
    <w:p w:rsidR="00ED4F8B" w:rsidRPr="005B09C5" w:rsidRDefault="00ED4F8B" w:rsidP="00ED4F8B">
      <w:pPr>
        <w:widowControl/>
        <w:ind w:firstLine="709"/>
        <w:rPr>
          <w:rFonts w:ascii="Arial" w:hAnsi="Arial" w:cs="Arial"/>
        </w:rPr>
      </w:pPr>
      <w:r w:rsidRPr="005B09C5">
        <w:rPr>
          <w:rFonts w:ascii="Arial" w:hAnsi="Arial" w:cs="Arial"/>
        </w:rPr>
        <w:t xml:space="preserve">9) иные действия, повлекшие решение социально значимых для </w:t>
      </w:r>
      <w:r>
        <w:rPr>
          <w:rFonts w:ascii="Arial" w:hAnsi="Arial" w:cs="Arial"/>
        </w:rPr>
        <w:t xml:space="preserve">поселения </w:t>
      </w:r>
      <w:r w:rsidRPr="005B09C5">
        <w:rPr>
          <w:rFonts w:ascii="Arial" w:hAnsi="Arial" w:cs="Arial"/>
        </w:rPr>
        <w:t>проблем.</w:t>
      </w:r>
    </w:p>
    <w:bookmarkEnd w:id="42"/>
    <w:p w:rsidR="00ED4F8B" w:rsidRPr="00623444" w:rsidRDefault="00935427" w:rsidP="00ED4F8B">
      <w:pPr>
        <w:widowControl/>
        <w:ind w:firstLine="709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ED4F8B" w:rsidRPr="00623444">
        <w:rPr>
          <w:rFonts w:ascii="Arial" w:hAnsi="Arial" w:cs="Arial"/>
        </w:rPr>
        <w:t> </w:t>
      </w:r>
      <w:r>
        <w:rPr>
          <w:rFonts w:ascii="Arial" w:hAnsi="Arial" w:cs="Arial"/>
        </w:rPr>
        <w:t>Премирование производится</w:t>
      </w:r>
      <w:r w:rsidR="00ED4F8B" w:rsidRPr="00623444">
        <w:rPr>
          <w:rFonts w:ascii="Arial" w:hAnsi="Arial" w:cs="Arial"/>
        </w:rPr>
        <w:t xml:space="preserve"> в связи с Государственными праздниками России (нерабочие праздничные дни)</w:t>
      </w:r>
      <w:r w:rsidR="00ED4F8B">
        <w:rPr>
          <w:rFonts w:ascii="Arial" w:hAnsi="Arial" w:cs="Arial"/>
        </w:rPr>
        <w:t>:</w:t>
      </w:r>
      <w:r w:rsidR="00ED4F8B" w:rsidRPr="00623444">
        <w:rPr>
          <w:rFonts w:ascii="Arial" w:hAnsi="Arial" w:cs="Arial"/>
        </w:rPr>
        <w:t xml:space="preserve"> </w:t>
      </w:r>
    </w:p>
    <w:p w:rsidR="00ED4F8B" w:rsidRPr="007F1462" w:rsidRDefault="00ED4F8B" w:rsidP="00ED4F8B">
      <w:pPr>
        <w:rPr>
          <w:rFonts w:ascii="Arial" w:hAnsi="Arial" w:cs="Arial"/>
        </w:rPr>
      </w:pPr>
      <w:r w:rsidRPr="007F1462">
        <w:rPr>
          <w:rFonts w:ascii="Arial" w:hAnsi="Arial" w:cs="Arial"/>
        </w:rPr>
        <w:t xml:space="preserve">- Новый год </w:t>
      </w:r>
      <w:r>
        <w:rPr>
          <w:rFonts w:ascii="Arial" w:hAnsi="Arial" w:cs="Arial"/>
        </w:rPr>
        <w:t>(</w:t>
      </w:r>
      <w:r w:rsidRPr="007F1462">
        <w:rPr>
          <w:rFonts w:ascii="Arial" w:hAnsi="Arial" w:cs="Arial"/>
        </w:rPr>
        <w:t>Новогодние каникулы</w:t>
      </w:r>
      <w:r>
        <w:rPr>
          <w:rFonts w:ascii="Arial" w:hAnsi="Arial" w:cs="Arial"/>
        </w:rPr>
        <w:t>)</w:t>
      </w:r>
      <w:r w:rsidRPr="007F1462">
        <w:rPr>
          <w:rFonts w:ascii="Arial" w:hAnsi="Arial" w:cs="Arial"/>
        </w:rPr>
        <w:t>;</w:t>
      </w:r>
    </w:p>
    <w:p w:rsidR="00ED4F8B" w:rsidRPr="00623444" w:rsidRDefault="00ED4F8B" w:rsidP="00ED4F8B">
      <w:pPr>
        <w:widowControl/>
        <w:ind w:firstLine="709"/>
        <w:rPr>
          <w:rFonts w:ascii="Arial" w:hAnsi="Arial" w:cs="Arial"/>
        </w:rPr>
      </w:pPr>
      <w:r w:rsidRPr="00623444">
        <w:rPr>
          <w:rFonts w:ascii="Arial" w:hAnsi="Arial" w:cs="Arial"/>
        </w:rPr>
        <w:t xml:space="preserve">- День защитника Отечества; </w:t>
      </w:r>
    </w:p>
    <w:p w:rsidR="00ED4F8B" w:rsidRPr="00623444" w:rsidRDefault="00ED4F8B" w:rsidP="00ED4F8B">
      <w:pPr>
        <w:widowControl/>
        <w:ind w:firstLine="709"/>
        <w:rPr>
          <w:rFonts w:ascii="Arial" w:hAnsi="Arial" w:cs="Arial"/>
        </w:rPr>
      </w:pPr>
      <w:r w:rsidRPr="00623444">
        <w:rPr>
          <w:rFonts w:ascii="Arial" w:hAnsi="Arial" w:cs="Arial"/>
        </w:rPr>
        <w:t xml:space="preserve">- Международный женский день; </w:t>
      </w:r>
    </w:p>
    <w:p w:rsidR="00ED4F8B" w:rsidRPr="00623444" w:rsidRDefault="00ED4F8B" w:rsidP="00ED4F8B">
      <w:pPr>
        <w:widowControl/>
        <w:ind w:firstLine="709"/>
        <w:rPr>
          <w:rFonts w:ascii="Arial" w:hAnsi="Arial" w:cs="Arial"/>
        </w:rPr>
      </w:pPr>
      <w:r w:rsidRPr="00623444">
        <w:rPr>
          <w:rFonts w:ascii="Arial" w:hAnsi="Arial" w:cs="Arial"/>
        </w:rPr>
        <w:t xml:space="preserve">- День </w:t>
      </w:r>
      <w:r>
        <w:rPr>
          <w:rFonts w:ascii="Arial" w:hAnsi="Arial" w:cs="Arial"/>
        </w:rPr>
        <w:t>П</w:t>
      </w:r>
      <w:r w:rsidRPr="00623444">
        <w:rPr>
          <w:rFonts w:ascii="Arial" w:hAnsi="Arial" w:cs="Arial"/>
        </w:rPr>
        <w:t>обеды;</w:t>
      </w:r>
    </w:p>
    <w:p w:rsidR="00ED4F8B" w:rsidRPr="00623444" w:rsidRDefault="00ED4F8B" w:rsidP="00ED4F8B">
      <w:pPr>
        <w:widowControl/>
        <w:ind w:firstLine="709"/>
        <w:rPr>
          <w:rFonts w:ascii="Arial" w:hAnsi="Arial" w:cs="Arial"/>
        </w:rPr>
      </w:pPr>
      <w:r w:rsidRPr="00623444">
        <w:rPr>
          <w:rFonts w:ascii="Arial" w:hAnsi="Arial" w:cs="Arial"/>
        </w:rPr>
        <w:t>- День России;</w:t>
      </w:r>
    </w:p>
    <w:p w:rsidR="00ED4F8B" w:rsidRPr="00623444" w:rsidRDefault="00ED4F8B" w:rsidP="00ED4F8B">
      <w:pPr>
        <w:widowControl/>
        <w:ind w:firstLine="709"/>
        <w:rPr>
          <w:rFonts w:ascii="Arial" w:hAnsi="Arial" w:cs="Arial"/>
        </w:rPr>
      </w:pPr>
      <w:r w:rsidRPr="00623444">
        <w:rPr>
          <w:rFonts w:ascii="Arial" w:hAnsi="Arial" w:cs="Arial"/>
        </w:rPr>
        <w:t>- День народного единства;</w:t>
      </w:r>
    </w:p>
    <w:p w:rsidR="00ED4F8B" w:rsidRPr="00623444" w:rsidRDefault="00ED4F8B" w:rsidP="00ED4F8B">
      <w:pPr>
        <w:widowControl/>
        <w:ind w:firstLine="709"/>
        <w:rPr>
          <w:rFonts w:ascii="Arial" w:hAnsi="Arial" w:cs="Arial"/>
        </w:rPr>
      </w:pPr>
      <w:r w:rsidRPr="00623444">
        <w:rPr>
          <w:rFonts w:ascii="Arial" w:hAnsi="Arial" w:cs="Arial"/>
        </w:rPr>
        <w:t>- День местного самоуправления;</w:t>
      </w:r>
    </w:p>
    <w:p w:rsidR="00ED4F8B" w:rsidRDefault="00ED4F8B" w:rsidP="00ED4F8B">
      <w:pPr>
        <w:widowControl/>
        <w:ind w:firstLine="709"/>
        <w:rPr>
          <w:rFonts w:ascii="Arial" w:hAnsi="Arial" w:cs="Arial"/>
        </w:rPr>
      </w:pPr>
      <w:r w:rsidRPr="00623444">
        <w:rPr>
          <w:rFonts w:ascii="Arial" w:hAnsi="Arial" w:cs="Arial"/>
        </w:rPr>
        <w:t>- праздник «</w:t>
      </w:r>
      <w:r>
        <w:rPr>
          <w:rFonts w:ascii="Arial" w:hAnsi="Arial" w:cs="Arial"/>
        </w:rPr>
        <w:t>День поселения» (29 августа);</w:t>
      </w:r>
    </w:p>
    <w:p w:rsidR="00ED4F8B" w:rsidRPr="00623444" w:rsidRDefault="00ED4F8B" w:rsidP="00ED4F8B">
      <w:pPr>
        <w:widowControl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23444">
        <w:rPr>
          <w:rFonts w:ascii="Arial" w:hAnsi="Arial" w:cs="Arial"/>
        </w:rPr>
        <w:t>профессиональными и иными праздниками:</w:t>
      </w:r>
    </w:p>
    <w:p w:rsidR="00FA7AF8" w:rsidRDefault="00ED4F8B" w:rsidP="00ED4F8B">
      <w:pPr>
        <w:widowControl/>
        <w:ind w:firstLine="709"/>
        <w:rPr>
          <w:rFonts w:ascii="Arial" w:hAnsi="Arial" w:cs="Arial"/>
        </w:rPr>
      </w:pPr>
      <w:r w:rsidRPr="00623444">
        <w:rPr>
          <w:rFonts w:ascii="Arial" w:hAnsi="Arial" w:cs="Arial"/>
        </w:rPr>
        <w:t xml:space="preserve">Указанные премии, могут выплачиваться </w:t>
      </w:r>
      <w:r w:rsidR="00FA7AF8">
        <w:rPr>
          <w:rFonts w:ascii="Arial" w:hAnsi="Arial" w:cs="Arial"/>
        </w:rPr>
        <w:t>выборному должностному лицу</w:t>
      </w:r>
      <w:r w:rsidRPr="00623444">
        <w:rPr>
          <w:rFonts w:ascii="Arial" w:hAnsi="Arial" w:cs="Arial"/>
        </w:rPr>
        <w:t xml:space="preserve"> в размере до ежемесячного денежного содержания</w:t>
      </w:r>
      <w:r w:rsidR="00FB639A">
        <w:rPr>
          <w:rFonts w:ascii="Arial" w:hAnsi="Arial" w:cs="Arial"/>
        </w:rPr>
        <w:t>.</w:t>
      </w:r>
      <w:r w:rsidRPr="00623444">
        <w:rPr>
          <w:rFonts w:ascii="Arial" w:hAnsi="Arial" w:cs="Arial"/>
        </w:rPr>
        <w:t xml:space="preserve"> </w:t>
      </w:r>
    </w:p>
    <w:p w:rsidR="00CF2231" w:rsidRPr="005B09C5" w:rsidRDefault="00CF2231" w:rsidP="00ED4F8B">
      <w:pPr>
        <w:widowControl/>
        <w:ind w:firstLine="709"/>
        <w:rPr>
          <w:rFonts w:ascii="Arial" w:hAnsi="Arial" w:cs="Arial"/>
        </w:rPr>
      </w:pPr>
    </w:p>
    <w:p w:rsidR="00ED4F8B" w:rsidRPr="00F00F7E" w:rsidRDefault="00FB639A" w:rsidP="00ED4F8B">
      <w:pPr>
        <w:widowControl/>
        <w:ind w:firstLine="709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ED4F8B" w:rsidRPr="00F00F7E">
        <w:rPr>
          <w:rFonts w:ascii="Arial" w:hAnsi="Arial" w:cs="Arial"/>
        </w:rPr>
        <w:t xml:space="preserve">. </w:t>
      </w:r>
      <w:r w:rsidR="00E241E1" w:rsidRPr="00F00F7E">
        <w:rPr>
          <w:rFonts w:ascii="Arial" w:hAnsi="Arial" w:cs="Arial"/>
        </w:rPr>
        <w:t>Выборному должностному лицу</w:t>
      </w:r>
      <w:r w:rsidR="00ED4F8B" w:rsidRPr="00F00F7E">
        <w:rPr>
          <w:rFonts w:ascii="Arial" w:hAnsi="Arial" w:cs="Arial"/>
        </w:rPr>
        <w:t xml:space="preserve">, поступившему на </w:t>
      </w:r>
      <w:r w:rsidR="00F00F7E" w:rsidRPr="00F00F7E">
        <w:rPr>
          <w:rFonts w:ascii="Arial" w:hAnsi="Arial" w:cs="Arial"/>
        </w:rPr>
        <w:t>выборную должность</w:t>
      </w:r>
      <w:r w:rsidR="00ED4F8B" w:rsidRPr="00F00F7E">
        <w:rPr>
          <w:rFonts w:ascii="Arial" w:hAnsi="Arial" w:cs="Arial"/>
        </w:rPr>
        <w:t xml:space="preserve"> в течение периода, принятого в качестве расчетного для начисления премии, премия выплачивается пропорционально отработанному в расчетном периоде времени.</w:t>
      </w:r>
    </w:p>
    <w:p w:rsidR="00ED4F8B" w:rsidRPr="000A2737" w:rsidRDefault="00FB639A" w:rsidP="00ED4F8B">
      <w:pPr>
        <w:widowControl/>
        <w:ind w:firstLine="709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7</w:t>
      </w:r>
      <w:r w:rsidR="00ED4F8B" w:rsidRPr="00F00F7E">
        <w:rPr>
          <w:rFonts w:ascii="Arial" w:hAnsi="Arial" w:cs="Arial"/>
        </w:rPr>
        <w:t xml:space="preserve">. При применении к </w:t>
      </w:r>
      <w:r w:rsidR="00E241E1" w:rsidRPr="00F00F7E">
        <w:rPr>
          <w:rFonts w:ascii="Arial" w:hAnsi="Arial" w:cs="Arial"/>
        </w:rPr>
        <w:t>выборному должностному лицу</w:t>
      </w:r>
      <w:r w:rsidR="00ED4F8B" w:rsidRPr="00F00F7E">
        <w:rPr>
          <w:rFonts w:ascii="Arial" w:hAnsi="Arial" w:cs="Arial"/>
        </w:rPr>
        <w:t xml:space="preserve"> дисциплинарного взыскания в виде выговора размер премии снижается на 20 процентов</w:t>
      </w:r>
      <w:r w:rsidR="00ED4F8B" w:rsidRPr="000A2737">
        <w:rPr>
          <w:rFonts w:ascii="Arial" w:hAnsi="Arial" w:cs="Arial"/>
          <w:color w:val="FF0000"/>
        </w:rPr>
        <w:t>.</w:t>
      </w:r>
    </w:p>
    <w:p w:rsidR="00ED4F8B" w:rsidRPr="00F00F7E" w:rsidRDefault="00F00F7E" w:rsidP="00ED4F8B">
      <w:pPr>
        <w:widowControl/>
        <w:ind w:firstLine="709"/>
        <w:rPr>
          <w:rFonts w:ascii="Arial" w:hAnsi="Arial" w:cs="Arial"/>
        </w:rPr>
      </w:pPr>
      <w:r w:rsidRPr="00F00F7E">
        <w:rPr>
          <w:rFonts w:ascii="Arial" w:hAnsi="Arial" w:cs="Arial"/>
        </w:rPr>
        <w:t>Выборное должностное лицо</w:t>
      </w:r>
      <w:r w:rsidR="00ED4F8B" w:rsidRPr="00F00F7E">
        <w:rPr>
          <w:rFonts w:ascii="Arial" w:hAnsi="Arial" w:cs="Arial"/>
        </w:rPr>
        <w:t xml:space="preserve"> может быть </w:t>
      </w:r>
      <w:proofErr w:type="gramStart"/>
      <w:r w:rsidR="00ED4F8B" w:rsidRPr="00F00F7E">
        <w:rPr>
          <w:rFonts w:ascii="Arial" w:hAnsi="Arial" w:cs="Arial"/>
        </w:rPr>
        <w:t>лишен</w:t>
      </w:r>
      <w:proofErr w:type="gramEnd"/>
      <w:r w:rsidR="00ED4F8B" w:rsidRPr="00F00F7E">
        <w:rPr>
          <w:rFonts w:ascii="Arial" w:hAnsi="Arial" w:cs="Arial"/>
        </w:rPr>
        <w:t xml:space="preserve"> премии полностью (на 100 процентов) или частично (в размере свыше 20 процентов) в следующих случаях:</w:t>
      </w:r>
    </w:p>
    <w:p w:rsidR="00ED4F8B" w:rsidRPr="00F00F7E" w:rsidRDefault="00ED4F8B" w:rsidP="00ED4F8B">
      <w:pPr>
        <w:widowControl/>
        <w:ind w:firstLine="709"/>
        <w:rPr>
          <w:rFonts w:ascii="Arial" w:hAnsi="Arial" w:cs="Arial"/>
        </w:rPr>
      </w:pPr>
      <w:r w:rsidRPr="00F00F7E">
        <w:rPr>
          <w:rFonts w:ascii="Arial" w:hAnsi="Arial" w:cs="Arial"/>
        </w:rPr>
        <w:t>1) при существенном нарушении им должностных обязанностей, выявленных в результате проверок контролирующими органами, а также при внутреннем контроле в органе местного самоуправления;</w:t>
      </w:r>
    </w:p>
    <w:p w:rsidR="00ED4F8B" w:rsidRDefault="00ED4F8B" w:rsidP="00ED4F8B">
      <w:pPr>
        <w:widowControl/>
        <w:ind w:firstLine="709"/>
        <w:rPr>
          <w:rFonts w:ascii="Arial" w:hAnsi="Arial" w:cs="Arial"/>
          <w:color w:val="FF0000"/>
        </w:rPr>
      </w:pPr>
      <w:r w:rsidRPr="00F00F7E">
        <w:rPr>
          <w:rFonts w:ascii="Arial" w:hAnsi="Arial" w:cs="Arial"/>
        </w:rPr>
        <w:t xml:space="preserve">2) за совершение дисциплинарного проступка, выразившемся в неисполнении или ненадлежащем исполнении </w:t>
      </w:r>
      <w:r w:rsidR="00F00F7E" w:rsidRPr="00F00F7E">
        <w:rPr>
          <w:rFonts w:ascii="Arial" w:hAnsi="Arial" w:cs="Arial"/>
        </w:rPr>
        <w:t>выборным должностным лицом</w:t>
      </w:r>
      <w:r w:rsidRPr="00F00F7E">
        <w:rPr>
          <w:rFonts w:ascii="Arial" w:hAnsi="Arial" w:cs="Arial"/>
        </w:rPr>
        <w:t xml:space="preserve"> по его вине возложенных на него должностных обязанностей, предусмотренных трудовым договором и должностным регламентом</w:t>
      </w:r>
      <w:r w:rsidRPr="000A2737">
        <w:rPr>
          <w:rFonts w:ascii="Arial" w:hAnsi="Arial" w:cs="Arial"/>
          <w:color w:val="FF0000"/>
        </w:rPr>
        <w:t>.</w:t>
      </w:r>
    </w:p>
    <w:p w:rsidR="00FB639A" w:rsidRDefault="00FB639A" w:rsidP="00ED4F8B">
      <w:pPr>
        <w:widowControl/>
        <w:ind w:firstLine="709"/>
        <w:rPr>
          <w:rFonts w:ascii="Arial" w:hAnsi="Arial" w:cs="Arial"/>
          <w:color w:val="FF0000"/>
        </w:rPr>
      </w:pPr>
    </w:p>
    <w:p w:rsidR="00FB639A" w:rsidRDefault="00FB639A" w:rsidP="00ED4F8B">
      <w:pPr>
        <w:widowControl/>
        <w:ind w:firstLine="709"/>
        <w:rPr>
          <w:rFonts w:ascii="Arial" w:hAnsi="Arial" w:cs="Arial"/>
          <w:color w:val="FF0000"/>
        </w:rPr>
      </w:pPr>
    </w:p>
    <w:p w:rsidR="00FB639A" w:rsidRPr="000A2737" w:rsidRDefault="0031689F" w:rsidP="00ED4F8B">
      <w:pPr>
        <w:widowControl/>
        <w:ind w:firstLine="709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</w:t>
      </w:r>
    </w:p>
    <w:p w:rsidR="00ED4F8B" w:rsidRPr="005B09C5" w:rsidRDefault="00ED4F8B" w:rsidP="00ED4F8B">
      <w:pPr>
        <w:widowControl/>
        <w:ind w:firstLine="709"/>
        <w:rPr>
          <w:rFonts w:ascii="Arial" w:hAnsi="Arial" w:cs="Arial"/>
        </w:rPr>
      </w:pPr>
    </w:p>
    <w:p w:rsidR="00ED4F8B" w:rsidRPr="005B09C5" w:rsidRDefault="00ED4F8B" w:rsidP="00ED4F8B">
      <w:pPr>
        <w:widowControl/>
        <w:ind w:firstLine="709"/>
        <w:rPr>
          <w:rFonts w:ascii="Arial" w:hAnsi="Arial" w:cs="Arial"/>
        </w:rPr>
      </w:pPr>
    </w:p>
    <w:p w:rsidR="00ED4F8B" w:rsidRDefault="00ED4F8B" w:rsidP="00ED4F8B">
      <w:pPr>
        <w:pStyle w:val="a5"/>
        <w:widowControl/>
        <w:ind w:left="0" w:firstLine="709"/>
        <w:rPr>
          <w:rFonts w:ascii="Arial" w:hAnsi="Arial" w:cs="Arial"/>
        </w:rPr>
      </w:pPr>
      <w:bookmarkStart w:id="43" w:name="sub_6"/>
      <w:r w:rsidRPr="00E1052A">
        <w:rPr>
          <w:rStyle w:val="a3"/>
          <w:rFonts w:ascii="Arial" w:hAnsi="Arial" w:cs="Arial"/>
          <w:b w:val="0"/>
          <w:bCs/>
          <w:color w:val="auto"/>
        </w:rPr>
        <w:lastRenderedPageBreak/>
        <w:t>Статья 6</w:t>
      </w:r>
      <w:r w:rsidRPr="00E1052A">
        <w:rPr>
          <w:rFonts w:ascii="Arial" w:hAnsi="Arial" w:cs="Arial"/>
        </w:rPr>
        <w:t>. Размер и пор</w:t>
      </w:r>
      <w:bookmarkStart w:id="44" w:name="_GoBack"/>
      <w:bookmarkEnd w:id="44"/>
      <w:r w:rsidRPr="00E1052A">
        <w:rPr>
          <w:rFonts w:ascii="Arial" w:hAnsi="Arial" w:cs="Arial"/>
        </w:rPr>
        <w:t>ядок выплаты ежемесячного денежного поощрения</w:t>
      </w:r>
      <w:r>
        <w:rPr>
          <w:rFonts w:ascii="Arial" w:hAnsi="Arial" w:cs="Arial"/>
        </w:rPr>
        <w:t>.</w:t>
      </w:r>
    </w:p>
    <w:p w:rsidR="00ED4F8B" w:rsidRPr="00E1052A" w:rsidRDefault="00ED4F8B" w:rsidP="00ED4F8B"/>
    <w:p w:rsidR="00ED4F8B" w:rsidRPr="00C649BD" w:rsidRDefault="00ED4F8B" w:rsidP="00ED4F8B">
      <w:pPr>
        <w:widowControl/>
        <w:ind w:firstLine="709"/>
        <w:rPr>
          <w:rFonts w:ascii="Arial" w:hAnsi="Arial" w:cs="Arial"/>
        </w:rPr>
      </w:pPr>
      <w:bookmarkStart w:id="45" w:name="sub_61"/>
      <w:bookmarkEnd w:id="43"/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1. </w:t>
      </w:r>
      <w:r w:rsidR="00E241E1">
        <w:rPr>
          <w:rFonts w:ascii="Arial" w:hAnsi="Arial" w:cs="Arial"/>
        </w:rPr>
        <w:t>Выборному должностному лицу</w:t>
      </w:r>
      <w:r>
        <w:rPr>
          <w:rFonts w:ascii="Arial" w:hAnsi="Arial" w:cs="Arial"/>
        </w:rPr>
        <w:t xml:space="preserve"> выплачивается ежемесячное денежное поощрение в размере </w:t>
      </w:r>
      <w:r w:rsidRPr="002B7CE6">
        <w:rPr>
          <w:rFonts w:ascii="Arial" w:hAnsi="Arial" w:cs="Arial"/>
        </w:rPr>
        <w:t>150</w:t>
      </w:r>
      <w:r>
        <w:rPr>
          <w:rFonts w:ascii="Arial" w:hAnsi="Arial" w:cs="Arial"/>
        </w:rPr>
        <w:t xml:space="preserve"> процентов от должностного оклада.</w:t>
      </w:r>
    </w:p>
    <w:p w:rsidR="00ED4F8B" w:rsidRPr="00E1052A" w:rsidRDefault="00ED4F8B" w:rsidP="00ED4F8B">
      <w:pPr>
        <w:widowControl/>
        <w:ind w:firstLine="709"/>
        <w:rPr>
          <w:rFonts w:ascii="Arial" w:hAnsi="Arial" w:cs="Arial"/>
        </w:rPr>
      </w:pPr>
      <w:bookmarkStart w:id="46" w:name="sub_62"/>
      <w:bookmarkEnd w:id="45"/>
      <w:r w:rsidRPr="00E1052A">
        <w:rPr>
          <w:rFonts w:ascii="Arial" w:hAnsi="Arial" w:cs="Arial"/>
        </w:rPr>
        <w:t xml:space="preserve">2. Ежемесячное денежное поощрение выплачивается </w:t>
      </w:r>
      <w:r w:rsidR="000A2737">
        <w:rPr>
          <w:rFonts w:ascii="Arial" w:hAnsi="Arial" w:cs="Arial"/>
        </w:rPr>
        <w:t>выборному должностному лицу</w:t>
      </w:r>
      <w:r w:rsidRPr="00E1052A">
        <w:rPr>
          <w:rFonts w:ascii="Arial" w:hAnsi="Arial" w:cs="Arial"/>
        </w:rPr>
        <w:t xml:space="preserve"> в пределах средств, предусмотренных в фонде оплаты труда </w:t>
      </w:r>
      <w:r w:rsidR="000A2737">
        <w:rPr>
          <w:rFonts w:ascii="Arial" w:hAnsi="Arial" w:cs="Arial"/>
        </w:rPr>
        <w:t>выборного должностного лица</w:t>
      </w:r>
      <w:r w:rsidRPr="00E1052A">
        <w:rPr>
          <w:rFonts w:ascii="Arial" w:hAnsi="Arial" w:cs="Arial"/>
        </w:rPr>
        <w:t xml:space="preserve"> на эти цели.</w:t>
      </w:r>
    </w:p>
    <w:p w:rsidR="00ED4F8B" w:rsidRPr="00E1052A" w:rsidRDefault="00ED4F8B" w:rsidP="00ED4F8B">
      <w:pPr>
        <w:widowControl/>
        <w:ind w:firstLine="709"/>
        <w:rPr>
          <w:rFonts w:ascii="Arial" w:hAnsi="Arial" w:cs="Arial"/>
        </w:rPr>
      </w:pPr>
      <w:bookmarkStart w:id="47" w:name="sub_63"/>
      <w:bookmarkEnd w:id="46"/>
      <w:r w:rsidRPr="00E1052A">
        <w:rPr>
          <w:rFonts w:ascii="Arial" w:hAnsi="Arial" w:cs="Arial"/>
        </w:rPr>
        <w:t xml:space="preserve">3. Ежемесячное денежное поощрение </w:t>
      </w:r>
      <w:r w:rsidR="00E241E1">
        <w:rPr>
          <w:rFonts w:ascii="Arial" w:hAnsi="Arial" w:cs="Arial"/>
        </w:rPr>
        <w:t>выборного должностного лица</w:t>
      </w:r>
      <w:r w:rsidRPr="00E1052A">
        <w:rPr>
          <w:rFonts w:ascii="Arial" w:hAnsi="Arial" w:cs="Arial"/>
        </w:rPr>
        <w:t xml:space="preserve"> производится за фактически отработанное в расчетном периоде время.</w:t>
      </w:r>
    </w:p>
    <w:p w:rsidR="00ED4F8B" w:rsidRPr="00E1052A" w:rsidRDefault="00ED4F8B" w:rsidP="00ED4F8B">
      <w:pPr>
        <w:widowControl/>
        <w:ind w:firstLine="709"/>
        <w:rPr>
          <w:rFonts w:ascii="Arial" w:hAnsi="Arial" w:cs="Arial"/>
        </w:rPr>
      </w:pPr>
      <w:r w:rsidRPr="00E1052A">
        <w:rPr>
          <w:rFonts w:ascii="Arial" w:hAnsi="Arial" w:cs="Arial"/>
        </w:rPr>
        <w:t xml:space="preserve">4. </w:t>
      </w:r>
      <w:bookmarkStart w:id="48" w:name="sub_101516"/>
      <w:r w:rsidRPr="00E1052A">
        <w:rPr>
          <w:rFonts w:ascii="Arial" w:hAnsi="Arial" w:cs="Arial"/>
        </w:rPr>
        <w:t xml:space="preserve">Если в расчетном периоде к </w:t>
      </w:r>
      <w:r w:rsidR="00E241E1">
        <w:rPr>
          <w:rFonts w:ascii="Arial" w:hAnsi="Arial" w:cs="Arial"/>
        </w:rPr>
        <w:t>выборному должностному лицу</w:t>
      </w:r>
      <w:r w:rsidRPr="00E1052A">
        <w:rPr>
          <w:rFonts w:ascii="Arial" w:hAnsi="Arial" w:cs="Arial"/>
        </w:rPr>
        <w:t xml:space="preserve"> применялось дисциплинарное взыскание в виде выговора, размер ежемесячного денежного поощрения снижается на 50%.</w:t>
      </w:r>
    </w:p>
    <w:p w:rsidR="00ED4F8B" w:rsidRPr="00E1052A" w:rsidRDefault="00ED4F8B" w:rsidP="00ED4F8B">
      <w:pPr>
        <w:widowControl/>
        <w:ind w:firstLine="709"/>
        <w:rPr>
          <w:rFonts w:ascii="Arial" w:hAnsi="Arial" w:cs="Arial"/>
        </w:rPr>
      </w:pPr>
      <w:bookmarkStart w:id="49" w:name="sub_64"/>
      <w:bookmarkEnd w:id="47"/>
      <w:bookmarkEnd w:id="48"/>
      <w:r w:rsidRPr="00E1052A">
        <w:rPr>
          <w:rFonts w:ascii="Arial" w:hAnsi="Arial" w:cs="Arial"/>
        </w:rPr>
        <w:t xml:space="preserve">5. Ежемесячное денежное поощрение </w:t>
      </w:r>
      <w:r w:rsidR="000A2737">
        <w:rPr>
          <w:rFonts w:ascii="Arial" w:hAnsi="Arial" w:cs="Arial"/>
        </w:rPr>
        <w:t>выборному должностному лицу</w:t>
      </w:r>
      <w:r w:rsidRPr="00E1052A">
        <w:rPr>
          <w:rFonts w:ascii="Arial" w:hAnsi="Arial" w:cs="Arial"/>
        </w:rPr>
        <w:t>, устанавливаемое настоящим Положением, выплачивается одновременно с выплатой должностных окладов за соответствующий месяц.</w:t>
      </w:r>
    </w:p>
    <w:p w:rsidR="00ED4F8B" w:rsidRPr="00E1052A" w:rsidRDefault="00ED4F8B" w:rsidP="00ED4F8B">
      <w:pPr>
        <w:widowControl/>
        <w:ind w:firstLine="709"/>
        <w:rPr>
          <w:rFonts w:ascii="Arial" w:hAnsi="Arial" w:cs="Arial"/>
        </w:rPr>
      </w:pPr>
    </w:p>
    <w:p w:rsidR="00ED4F8B" w:rsidRDefault="00ED4F8B" w:rsidP="00ED4F8B">
      <w:pPr>
        <w:pStyle w:val="a5"/>
        <w:widowControl/>
        <w:ind w:left="0" w:firstLine="709"/>
        <w:rPr>
          <w:rFonts w:ascii="Arial" w:hAnsi="Arial" w:cs="Arial"/>
        </w:rPr>
      </w:pPr>
      <w:bookmarkStart w:id="50" w:name="sub_7"/>
      <w:bookmarkEnd w:id="49"/>
      <w:r w:rsidRPr="00E1052A">
        <w:rPr>
          <w:rStyle w:val="a3"/>
          <w:rFonts w:ascii="Arial" w:hAnsi="Arial" w:cs="Arial"/>
          <w:b w:val="0"/>
          <w:bCs/>
          <w:color w:val="auto"/>
        </w:rPr>
        <w:t>Статья 7</w:t>
      </w:r>
      <w:r w:rsidRPr="00E1052A">
        <w:rPr>
          <w:rFonts w:ascii="Arial" w:hAnsi="Arial" w:cs="Arial"/>
        </w:rPr>
        <w:t>. Размеры и порядок выплаты единовременных премий (поощрений) за безупречную и эффективную службу</w:t>
      </w:r>
      <w:r>
        <w:rPr>
          <w:rFonts w:ascii="Arial" w:hAnsi="Arial" w:cs="Arial"/>
        </w:rPr>
        <w:t>.</w:t>
      </w:r>
    </w:p>
    <w:p w:rsidR="00ED4F8B" w:rsidRPr="00E1052A" w:rsidRDefault="00ED4F8B" w:rsidP="00ED4F8B"/>
    <w:p w:rsidR="00ED4F8B" w:rsidRPr="00CC0CA6" w:rsidRDefault="00ED4F8B" w:rsidP="00ED4F8B">
      <w:pPr>
        <w:rPr>
          <w:rFonts w:ascii="Arial" w:hAnsi="Arial" w:cs="Arial"/>
        </w:rPr>
      </w:pPr>
      <w:bookmarkStart w:id="51" w:name="sub_71"/>
      <w:bookmarkEnd w:id="50"/>
      <w:r w:rsidRPr="00E1052A">
        <w:rPr>
          <w:rFonts w:ascii="Arial" w:hAnsi="Arial" w:cs="Arial"/>
        </w:rPr>
        <w:t xml:space="preserve">1. Единовременные премии за безупречную и эффективную службу выплачиваются </w:t>
      </w:r>
      <w:r w:rsidR="000A2737">
        <w:rPr>
          <w:rFonts w:ascii="Arial" w:hAnsi="Arial" w:cs="Arial"/>
        </w:rPr>
        <w:t>выборному должностному лицу</w:t>
      </w:r>
      <w:r w:rsidRPr="00E1052A">
        <w:rPr>
          <w:rFonts w:ascii="Arial" w:hAnsi="Arial" w:cs="Arial"/>
        </w:rPr>
        <w:t xml:space="preserve"> в случае награждения орденами и медалями Российской Федерации, знаками отличия </w:t>
      </w:r>
      <w:r w:rsidRPr="00CC0CA6">
        <w:rPr>
          <w:rFonts w:ascii="Arial" w:hAnsi="Arial" w:cs="Arial"/>
        </w:rPr>
        <w:t>Российской Федерации, Орловской области, присвоения почетных званий, Почетной грамотой органов местно</w:t>
      </w:r>
      <w:r>
        <w:rPr>
          <w:rFonts w:ascii="Arial" w:hAnsi="Arial" w:cs="Arial"/>
        </w:rPr>
        <w:t>го самоуправления Орловской</w:t>
      </w:r>
      <w:r w:rsidRPr="00CC0CA6">
        <w:rPr>
          <w:rFonts w:ascii="Arial" w:hAnsi="Arial" w:cs="Arial"/>
        </w:rPr>
        <w:t xml:space="preserve"> области, ценным подарком.</w:t>
      </w:r>
    </w:p>
    <w:p w:rsidR="00ED4F8B" w:rsidRPr="000A39E7" w:rsidRDefault="00ED4F8B" w:rsidP="00ED4F8B">
      <w:pPr>
        <w:rPr>
          <w:rFonts w:ascii="Arial" w:hAnsi="Arial" w:cs="Arial"/>
        </w:rPr>
      </w:pPr>
      <w:bookmarkStart w:id="52" w:name="sub_72"/>
      <w:bookmarkEnd w:id="51"/>
      <w:r w:rsidRPr="000A39E7">
        <w:rPr>
          <w:rFonts w:ascii="Arial" w:hAnsi="Arial" w:cs="Arial"/>
        </w:rPr>
        <w:t>2. При награждении орденами и медалями Российской Федерации, знаками отличия, присвоения почетных званий, Почетной грамотой органов ме</w:t>
      </w:r>
      <w:r>
        <w:rPr>
          <w:rFonts w:ascii="Arial" w:hAnsi="Arial" w:cs="Arial"/>
        </w:rPr>
        <w:t>стного самоуправления Орловской</w:t>
      </w:r>
      <w:r w:rsidRPr="000A39E7">
        <w:rPr>
          <w:rFonts w:ascii="Arial" w:hAnsi="Arial" w:cs="Arial"/>
        </w:rPr>
        <w:t xml:space="preserve"> области, ценным подарком, </w:t>
      </w:r>
      <w:r w:rsidR="00E241E1">
        <w:rPr>
          <w:rFonts w:ascii="Arial" w:hAnsi="Arial" w:cs="Arial"/>
        </w:rPr>
        <w:t>выборному должностному лицу</w:t>
      </w:r>
      <w:r w:rsidRPr="000A39E7">
        <w:rPr>
          <w:rFonts w:ascii="Arial" w:hAnsi="Arial" w:cs="Arial"/>
        </w:rPr>
        <w:t xml:space="preserve"> выплачивается единовременная премия в размере двух должностных окладов.</w:t>
      </w:r>
    </w:p>
    <w:p w:rsidR="00ED4F8B" w:rsidRPr="000A39E7" w:rsidRDefault="00ED4F8B" w:rsidP="00ED4F8B">
      <w:pPr>
        <w:widowControl/>
        <w:ind w:firstLine="709"/>
        <w:rPr>
          <w:rFonts w:ascii="Arial" w:hAnsi="Arial" w:cs="Arial"/>
        </w:rPr>
      </w:pPr>
      <w:bookmarkStart w:id="53" w:name="sub_73"/>
      <w:bookmarkEnd w:id="52"/>
      <w:r w:rsidRPr="000A39E7">
        <w:rPr>
          <w:rFonts w:ascii="Arial" w:hAnsi="Arial" w:cs="Arial"/>
        </w:rPr>
        <w:t xml:space="preserve">3. </w:t>
      </w:r>
      <w:r w:rsidR="00F00F7E">
        <w:rPr>
          <w:rFonts w:ascii="Arial" w:hAnsi="Arial" w:cs="Arial"/>
        </w:rPr>
        <w:t>В</w:t>
      </w:r>
      <w:r w:rsidRPr="000A39E7">
        <w:rPr>
          <w:rFonts w:ascii="Arial" w:hAnsi="Arial" w:cs="Arial"/>
        </w:rPr>
        <w:t xml:space="preserve"> связи с выходом на пенсию </w:t>
      </w:r>
      <w:r w:rsidR="00E241E1">
        <w:rPr>
          <w:rFonts w:ascii="Arial" w:hAnsi="Arial" w:cs="Arial"/>
        </w:rPr>
        <w:t>выборному должностному лицу</w:t>
      </w:r>
      <w:r w:rsidRPr="000A39E7">
        <w:rPr>
          <w:rFonts w:ascii="Arial" w:hAnsi="Arial" w:cs="Arial"/>
        </w:rPr>
        <w:t xml:space="preserve"> выплачивается единовременная премия </w:t>
      </w:r>
      <w:bookmarkStart w:id="54" w:name="sub_74"/>
      <w:bookmarkEnd w:id="53"/>
      <w:r w:rsidRPr="000A39E7">
        <w:rPr>
          <w:rFonts w:ascii="Arial" w:hAnsi="Arial" w:cs="Arial"/>
        </w:rPr>
        <w:t>в размере месячного денежного содержания.</w:t>
      </w:r>
    </w:p>
    <w:p w:rsidR="00ED4F8B" w:rsidRPr="000A39E7" w:rsidRDefault="00ED4F8B" w:rsidP="00ED4F8B">
      <w:pPr>
        <w:widowControl/>
        <w:ind w:firstLine="709"/>
        <w:rPr>
          <w:rFonts w:ascii="Arial" w:hAnsi="Arial" w:cs="Arial"/>
        </w:rPr>
      </w:pPr>
      <w:r w:rsidRPr="000A39E7">
        <w:rPr>
          <w:rFonts w:ascii="Arial" w:hAnsi="Arial" w:cs="Arial"/>
        </w:rPr>
        <w:t>4. В связи с 50-летием</w:t>
      </w:r>
      <w:r>
        <w:rPr>
          <w:rFonts w:ascii="Arial" w:hAnsi="Arial" w:cs="Arial"/>
        </w:rPr>
        <w:t>, 55-летием, 60-летием и 65-летием</w:t>
      </w:r>
      <w:r w:rsidRPr="000A39E7">
        <w:rPr>
          <w:rFonts w:ascii="Arial" w:hAnsi="Arial" w:cs="Arial"/>
        </w:rPr>
        <w:t xml:space="preserve"> за долголетнюю и плодотворную работу </w:t>
      </w:r>
      <w:r w:rsidR="00E241E1">
        <w:rPr>
          <w:rFonts w:ascii="Arial" w:hAnsi="Arial" w:cs="Arial"/>
        </w:rPr>
        <w:t>выборному должностному лицу</w:t>
      </w:r>
      <w:r w:rsidRPr="000A39E7">
        <w:rPr>
          <w:rFonts w:ascii="Arial" w:hAnsi="Arial" w:cs="Arial"/>
        </w:rPr>
        <w:t xml:space="preserve"> выплачивается единовременная премия </w:t>
      </w:r>
      <w:bookmarkStart w:id="55" w:name="sub_76"/>
      <w:bookmarkEnd w:id="54"/>
      <w:r w:rsidRPr="000A39E7">
        <w:rPr>
          <w:rFonts w:ascii="Arial" w:hAnsi="Arial" w:cs="Arial"/>
        </w:rPr>
        <w:t>в размере месячного денежного содержания.</w:t>
      </w:r>
    </w:p>
    <w:p w:rsidR="00ED4F8B" w:rsidRPr="000A39E7" w:rsidRDefault="00ED4F8B" w:rsidP="00ED4F8B">
      <w:pPr>
        <w:widowControl/>
        <w:ind w:firstLine="709"/>
        <w:rPr>
          <w:rFonts w:ascii="Arial" w:hAnsi="Arial" w:cs="Arial"/>
        </w:rPr>
      </w:pPr>
      <w:r w:rsidRPr="000A39E7">
        <w:rPr>
          <w:rFonts w:ascii="Arial" w:hAnsi="Arial" w:cs="Arial"/>
        </w:rPr>
        <w:t xml:space="preserve">5. Выплата единовременных премий (поощрений), указанных в настоящей статье, производится в пределах установленного фонда оплаты труда на основании распоряжения </w:t>
      </w:r>
      <w:r>
        <w:rPr>
          <w:rFonts w:ascii="Arial" w:hAnsi="Arial" w:cs="Arial"/>
        </w:rPr>
        <w:t>главы администрации поселения</w:t>
      </w:r>
      <w:r w:rsidRPr="000A39E7">
        <w:rPr>
          <w:rFonts w:ascii="Arial" w:hAnsi="Arial" w:cs="Arial"/>
        </w:rPr>
        <w:t>.</w:t>
      </w:r>
    </w:p>
    <w:p w:rsidR="00ED4F8B" w:rsidRPr="000A39E7" w:rsidRDefault="00ED4F8B" w:rsidP="00ED4F8B">
      <w:pPr>
        <w:widowControl/>
        <w:ind w:firstLine="709"/>
        <w:rPr>
          <w:rFonts w:ascii="Arial" w:hAnsi="Arial" w:cs="Arial"/>
        </w:rPr>
      </w:pPr>
    </w:p>
    <w:p w:rsidR="00ED4F8B" w:rsidRDefault="00ED4F8B" w:rsidP="00ED4F8B">
      <w:pPr>
        <w:pStyle w:val="a5"/>
        <w:widowControl/>
        <w:ind w:left="0" w:firstLine="709"/>
        <w:rPr>
          <w:rFonts w:ascii="Arial" w:hAnsi="Arial" w:cs="Arial"/>
        </w:rPr>
      </w:pPr>
      <w:bookmarkStart w:id="56" w:name="sub_8"/>
      <w:bookmarkEnd w:id="55"/>
      <w:r w:rsidRPr="000A39E7">
        <w:rPr>
          <w:rStyle w:val="a3"/>
          <w:rFonts w:ascii="Arial" w:hAnsi="Arial" w:cs="Arial"/>
          <w:b w:val="0"/>
          <w:bCs/>
          <w:color w:val="auto"/>
        </w:rPr>
        <w:t>Статья 8.</w:t>
      </w:r>
      <w:r w:rsidRPr="000A39E7">
        <w:rPr>
          <w:rFonts w:ascii="Arial" w:hAnsi="Arial" w:cs="Arial"/>
        </w:rPr>
        <w:t xml:space="preserve"> Размер и порядок единовременной выплаты и материальной</w:t>
      </w:r>
      <w:r w:rsidRPr="00441B03">
        <w:rPr>
          <w:rFonts w:ascii="Arial" w:hAnsi="Arial" w:cs="Arial"/>
        </w:rPr>
        <w:t xml:space="preserve"> помощи при предоставлении ежегодного оплачиваемого отпуска.</w:t>
      </w:r>
    </w:p>
    <w:p w:rsidR="00951E83" w:rsidRPr="00951E83" w:rsidRDefault="00951E83" w:rsidP="00951E83"/>
    <w:p w:rsidR="00951E83" w:rsidRPr="00E943DA" w:rsidRDefault="00951E83" w:rsidP="00951E83">
      <w:pPr>
        <w:ind w:left="10" w:firstLine="710"/>
        <w:rPr>
          <w:rFonts w:ascii="Arial" w:hAnsi="Arial" w:cs="Arial"/>
        </w:rPr>
      </w:pPr>
      <w:r w:rsidRPr="00E943DA">
        <w:rPr>
          <w:rFonts w:ascii="Arial" w:hAnsi="Arial" w:cs="Arial"/>
        </w:rPr>
        <w:t>Выборному должностному лицу предоставляется ежегодный оплачиваемый отпуск с сохранением замещаемой выборной должности и денежного содержания, размер которого определяется в порядке, установленном трудовым законодательством для исчисления средней заработной платы.</w:t>
      </w:r>
    </w:p>
    <w:p w:rsidR="00951E83" w:rsidRPr="00E943DA" w:rsidRDefault="00951E83" w:rsidP="00951E83">
      <w:pPr>
        <w:ind w:left="10" w:firstLine="710"/>
        <w:rPr>
          <w:rFonts w:ascii="Arial" w:hAnsi="Arial" w:cs="Arial"/>
        </w:rPr>
      </w:pPr>
      <w:r w:rsidRPr="00E943DA">
        <w:rPr>
          <w:rFonts w:ascii="Arial" w:hAnsi="Arial" w:cs="Arial"/>
        </w:rPr>
        <w:t>Ежегодный оплачиваемый отпуск выборного должностного лица состоит из основного оплачиваемого отпуска и дополнительного оплачиваемого отпуска.</w:t>
      </w:r>
    </w:p>
    <w:p w:rsidR="00951E83" w:rsidRPr="00E943DA" w:rsidRDefault="00951E83" w:rsidP="00951E83">
      <w:pPr>
        <w:ind w:left="10" w:firstLine="710"/>
        <w:rPr>
          <w:rFonts w:ascii="Arial" w:hAnsi="Arial" w:cs="Arial"/>
        </w:rPr>
      </w:pPr>
      <w:r w:rsidRPr="00E943DA">
        <w:rPr>
          <w:rFonts w:ascii="Arial" w:hAnsi="Arial" w:cs="Arial"/>
        </w:rPr>
        <w:t>Выборному должностному лицу предоставляется ежегодный основной оплачиваемый отпуск продолжительностью 28 календарных дней.</w:t>
      </w:r>
    </w:p>
    <w:p w:rsidR="00951E83" w:rsidRPr="00E943DA" w:rsidRDefault="00951E83" w:rsidP="00951E83">
      <w:pPr>
        <w:ind w:left="10" w:firstLine="710"/>
        <w:rPr>
          <w:rFonts w:ascii="Arial" w:hAnsi="Arial" w:cs="Arial"/>
        </w:rPr>
      </w:pPr>
      <w:r w:rsidRPr="00E943DA">
        <w:rPr>
          <w:rFonts w:ascii="Arial" w:hAnsi="Arial" w:cs="Arial"/>
        </w:rPr>
        <w:t xml:space="preserve">Сверх ежегодно оплачиваемого отпуска выборному должностному лицу предоставляется дополнительный отпуск за </w:t>
      </w:r>
      <w:r>
        <w:rPr>
          <w:rFonts w:ascii="Arial" w:hAnsi="Arial" w:cs="Arial"/>
        </w:rPr>
        <w:t xml:space="preserve">ненормированный рабочий день </w:t>
      </w:r>
      <w:r>
        <w:rPr>
          <w:rFonts w:ascii="Arial" w:hAnsi="Arial" w:cs="Arial"/>
        </w:rPr>
        <w:lastRenderedPageBreak/>
        <w:t>продолжительностью</w:t>
      </w:r>
      <w:r w:rsidRPr="00E943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22</w:t>
      </w:r>
      <w:r w:rsidRPr="00E943DA">
        <w:rPr>
          <w:rFonts w:ascii="Arial" w:hAnsi="Arial" w:cs="Arial"/>
        </w:rPr>
        <w:t xml:space="preserve"> </w:t>
      </w:r>
      <w:proofErr w:type="gramStart"/>
      <w:r w:rsidRPr="00E943DA">
        <w:rPr>
          <w:rFonts w:ascii="Arial" w:hAnsi="Arial" w:cs="Arial"/>
        </w:rPr>
        <w:t>календарных</w:t>
      </w:r>
      <w:proofErr w:type="gramEnd"/>
      <w:r w:rsidRPr="00E943DA">
        <w:rPr>
          <w:rFonts w:ascii="Arial" w:hAnsi="Arial" w:cs="Arial"/>
        </w:rPr>
        <w:t xml:space="preserve"> дн</w:t>
      </w:r>
      <w:r>
        <w:rPr>
          <w:rFonts w:ascii="Arial" w:hAnsi="Arial" w:cs="Arial"/>
        </w:rPr>
        <w:t>я</w:t>
      </w:r>
      <w:r w:rsidRPr="00E943DA">
        <w:rPr>
          <w:rFonts w:ascii="Arial" w:hAnsi="Arial" w:cs="Arial"/>
        </w:rPr>
        <w:t>.</w:t>
      </w:r>
      <w:r w:rsidR="00322616">
        <w:rPr>
          <w:rFonts w:ascii="Arial" w:hAnsi="Arial" w:cs="Arial"/>
        </w:rPr>
        <w:t xml:space="preserve"> Основной и дополнительный отпуск не может превышать 50 календарных дней.</w:t>
      </w:r>
    </w:p>
    <w:p w:rsidR="00951E83" w:rsidRPr="00E943DA" w:rsidRDefault="00951E83" w:rsidP="00951E83">
      <w:pPr>
        <w:ind w:left="10" w:firstLine="710"/>
        <w:rPr>
          <w:rFonts w:ascii="Arial" w:hAnsi="Arial" w:cs="Arial"/>
        </w:rPr>
      </w:pPr>
      <w:r w:rsidRPr="00E943DA">
        <w:rPr>
          <w:rFonts w:ascii="Arial" w:hAnsi="Arial" w:cs="Arial"/>
        </w:rPr>
        <w:t>При предоставлении выборному должностному лицу ежегодно оплачиваемого отпуска один раз в год выплачивается материальная помощь в размере трех должностных окладов за отработанный полный календарный год. В случае</w:t>
      </w:r>
      <w:proofErr w:type="gramStart"/>
      <w:r w:rsidRPr="00E943DA">
        <w:rPr>
          <w:rFonts w:ascii="Arial" w:hAnsi="Arial" w:cs="Arial"/>
        </w:rPr>
        <w:t>,</w:t>
      </w:r>
      <w:proofErr w:type="gramEnd"/>
      <w:r w:rsidRPr="00E943DA">
        <w:rPr>
          <w:rFonts w:ascii="Arial" w:hAnsi="Arial" w:cs="Arial"/>
        </w:rPr>
        <w:t xml:space="preserve"> если выборным должностным лицом календарный год отработан не полностью, то материальная помощь выплачивается пропорционально отработанному времени. В случае не использования в текущем году выборным должностным лицом ежегодного оплачиваемого отпуска материальная помощь выплачивается в установленном размере в конце текущего календарного года. </w:t>
      </w:r>
    </w:p>
    <w:p w:rsidR="00951E83" w:rsidRDefault="00951E83" w:rsidP="00951E83">
      <w:pPr>
        <w:ind w:left="10" w:firstLine="710"/>
        <w:rPr>
          <w:rFonts w:ascii="Arial" w:hAnsi="Arial" w:cs="Arial"/>
        </w:rPr>
      </w:pPr>
      <w:r w:rsidRPr="00E943DA">
        <w:rPr>
          <w:rFonts w:ascii="Arial" w:hAnsi="Arial" w:cs="Arial"/>
        </w:rPr>
        <w:t>Ежегодный оплачиваемый отпуск может предоставляться по частям продолжительностью не менее 14 календарных дней.</w:t>
      </w:r>
    </w:p>
    <w:p w:rsidR="00ED4F8B" w:rsidRPr="00441B03" w:rsidRDefault="00ED4F8B" w:rsidP="00ED4F8B">
      <w:pPr>
        <w:widowControl/>
        <w:ind w:firstLine="709"/>
        <w:rPr>
          <w:rFonts w:ascii="Arial" w:hAnsi="Arial" w:cs="Arial"/>
        </w:rPr>
      </w:pPr>
      <w:bookmarkStart w:id="57" w:name="sub_84"/>
      <w:bookmarkEnd w:id="56"/>
      <w:r w:rsidRPr="00441B03">
        <w:rPr>
          <w:rFonts w:ascii="Arial" w:hAnsi="Arial" w:cs="Arial"/>
        </w:rPr>
        <w:t xml:space="preserve">Единовременная выплата и материальная помощь </w:t>
      </w:r>
      <w:r w:rsidR="00CF2231">
        <w:rPr>
          <w:rFonts w:ascii="Arial" w:hAnsi="Arial" w:cs="Arial"/>
        </w:rPr>
        <w:t>выборному должностному лицу, уволивше</w:t>
      </w:r>
      <w:r w:rsidRPr="00441B03">
        <w:rPr>
          <w:rFonts w:ascii="Arial" w:hAnsi="Arial" w:cs="Arial"/>
        </w:rPr>
        <w:t>м</w:t>
      </w:r>
      <w:r w:rsidR="00CF2231">
        <w:rPr>
          <w:rFonts w:ascii="Arial" w:hAnsi="Arial" w:cs="Arial"/>
        </w:rPr>
        <w:t>у</w:t>
      </w:r>
      <w:r w:rsidRPr="00441B03">
        <w:rPr>
          <w:rFonts w:ascii="Arial" w:hAnsi="Arial" w:cs="Arial"/>
        </w:rPr>
        <w:t xml:space="preserve">ся в течение года в связи с уходом на пенсию, увольнением в связи с достижением предельного возраста для замещения </w:t>
      </w:r>
      <w:r w:rsidR="00322616">
        <w:rPr>
          <w:rFonts w:ascii="Arial" w:hAnsi="Arial" w:cs="Arial"/>
        </w:rPr>
        <w:t>выборной</w:t>
      </w:r>
      <w:r w:rsidRPr="00441B03">
        <w:rPr>
          <w:rFonts w:ascii="Arial" w:hAnsi="Arial" w:cs="Arial"/>
        </w:rPr>
        <w:t xml:space="preserve"> должности, увольнением по сокращению штатов или ликвидации организации, в случае смерти </w:t>
      </w:r>
      <w:r w:rsidR="00E241E1">
        <w:rPr>
          <w:rFonts w:ascii="Arial" w:hAnsi="Arial" w:cs="Arial"/>
        </w:rPr>
        <w:t>выборного должностного лица</w:t>
      </w:r>
      <w:r w:rsidRPr="00441B03">
        <w:rPr>
          <w:rFonts w:ascii="Arial" w:hAnsi="Arial" w:cs="Arial"/>
        </w:rPr>
        <w:t>, выплачивается полностью.</w:t>
      </w:r>
    </w:p>
    <w:p w:rsidR="00ED4F8B" w:rsidRPr="00441B03" w:rsidRDefault="00ED4F8B" w:rsidP="00ED4F8B">
      <w:pPr>
        <w:widowControl/>
        <w:ind w:firstLine="709"/>
        <w:rPr>
          <w:rFonts w:ascii="Arial" w:hAnsi="Arial" w:cs="Arial"/>
        </w:rPr>
      </w:pPr>
      <w:bookmarkStart w:id="58" w:name="sub_85"/>
      <w:bookmarkEnd w:id="57"/>
      <w:r w:rsidRPr="00441B03">
        <w:rPr>
          <w:rFonts w:ascii="Arial" w:hAnsi="Arial" w:cs="Arial"/>
        </w:rPr>
        <w:t xml:space="preserve">5. </w:t>
      </w:r>
      <w:bookmarkEnd w:id="58"/>
      <w:r w:rsidRPr="00441B03">
        <w:rPr>
          <w:rFonts w:ascii="Arial" w:hAnsi="Arial" w:cs="Arial"/>
        </w:rPr>
        <w:t xml:space="preserve">В случае неиспользования </w:t>
      </w:r>
      <w:r w:rsidR="00CF2231">
        <w:rPr>
          <w:rFonts w:ascii="Arial" w:hAnsi="Arial" w:cs="Arial"/>
        </w:rPr>
        <w:t>выборным должностным лицом</w:t>
      </w:r>
      <w:r w:rsidRPr="00441B03">
        <w:rPr>
          <w:rFonts w:ascii="Arial" w:hAnsi="Arial" w:cs="Arial"/>
        </w:rPr>
        <w:t xml:space="preserve"> отпуска в текущем году единовременная выплата и материальная помощь по его заявлению выплачивается в декабре текущего года.</w:t>
      </w:r>
    </w:p>
    <w:p w:rsidR="00ED4F8B" w:rsidRPr="00457E2B" w:rsidRDefault="00ED4F8B" w:rsidP="00ED4F8B">
      <w:pPr>
        <w:widowControl/>
        <w:ind w:firstLine="709"/>
        <w:rPr>
          <w:rFonts w:ascii="Arial" w:hAnsi="Arial" w:cs="Arial"/>
        </w:rPr>
      </w:pPr>
    </w:p>
    <w:p w:rsidR="00ED4F8B" w:rsidRPr="00457E2B" w:rsidRDefault="00ED4F8B" w:rsidP="00CF2231">
      <w:pPr>
        <w:pStyle w:val="a5"/>
        <w:widowControl/>
        <w:ind w:left="0" w:firstLine="709"/>
      </w:pPr>
      <w:bookmarkStart w:id="59" w:name="sub_9"/>
      <w:r w:rsidRPr="00457E2B">
        <w:rPr>
          <w:rStyle w:val="a3"/>
          <w:rFonts w:ascii="Arial" w:hAnsi="Arial" w:cs="Arial"/>
          <w:b w:val="0"/>
          <w:bCs/>
          <w:color w:val="auto"/>
        </w:rPr>
        <w:t>Статья 9.</w:t>
      </w:r>
      <w:r w:rsidRPr="00457E2B">
        <w:rPr>
          <w:rFonts w:ascii="Arial" w:hAnsi="Arial" w:cs="Arial"/>
        </w:rPr>
        <w:t xml:space="preserve"> Размер и порядок выплаты материальной помощи, выплачиваемой за счет фонда оплаты </w:t>
      </w:r>
      <w:r w:rsidR="00CF2231">
        <w:rPr>
          <w:rFonts w:ascii="Arial" w:hAnsi="Arial" w:cs="Arial"/>
        </w:rPr>
        <w:t>выборного должностного лица</w:t>
      </w:r>
    </w:p>
    <w:p w:rsidR="00ED4F8B" w:rsidRPr="00457E2B" w:rsidRDefault="00ED4F8B" w:rsidP="00ED4F8B">
      <w:pPr>
        <w:widowControl/>
        <w:ind w:firstLine="709"/>
        <w:rPr>
          <w:rFonts w:ascii="Arial" w:hAnsi="Arial" w:cs="Arial"/>
        </w:rPr>
      </w:pPr>
      <w:bookmarkStart w:id="60" w:name="sub_91"/>
      <w:bookmarkEnd w:id="59"/>
      <w:r w:rsidRPr="00457E2B">
        <w:rPr>
          <w:rFonts w:ascii="Arial" w:hAnsi="Arial" w:cs="Arial"/>
        </w:rPr>
        <w:t xml:space="preserve">1. </w:t>
      </w:r>
      <w:r w:rsidR="00E241E1">
        <w:rPr>
          <w:rFonts w:ascii="Arial" w:hAnsi="Arial" w:cs="Arial"/>
        </w:rPr>
        <w:t>Выборному должностному лицу</w:t>
      </w:r>
      <w:r w:rsidRPr="00457E2B">
        <w:rPr>
          <w:rFonts w:ascii="Arial" w:hAnsi="Arial" w:cs="Arial"/>
        </w:rPr>
        <w:t xml:space="preserve"> (членам его семьи) оказывается дополнительно материальная помощь в следующих случаях и размерах:</w:t>
      </w:r>
    </w:p>
    <w:p w:rsidR="00ED4F8B" w:rsidRPr="00457E2B" w:rsidRDefault="00ED4F8B" w:rsidP="00ED4F8B">
      <w:pPr>
        <w:widowControl/>
        <w:ind w:firstLine="709"/>
        <w:rPr>
          <w:rFonts w:ascii="Arial" w:hAnsi="Arial" w:cs="Arial"/>
        </w:rPr>
      </w:pPr>
      <w:r w:rsidRPr="00457E2B">
        <w:rPr>
          <w:rFonts w:ascii="Arial" w:hAnsi="Arial" w:cs="Arial"/>
        </w:rPr>
        <w:t xml:space="preserve">1) В связи с бракосочетанием (первым), рождением ребенка </w:t>
      </w:r>
      <w:r w:rsidR="00E241E1">
        <w:rPr>
          <w:rFonts w:ascii="Arial" w:hAnsi="Arial" w:cs="Arial"/>
        </w:rPr>
        <w:t>выборному должностному лицу</w:t>
      </w:r>
      <w:r w:rsidRPr="00457E2B">
        <w:rPr>
          <w:rFonts w:ascii="Arial" w:hAnsi="Arial" w:cs="Arial"/>
        </w:rPr>
        <w:t xml:space="preserve"> оказывается материальная помощь в размере месячного </w:t>
      </w:r>
      <w:r w:rsidRPr="00E43B3E">
        <w:rPr>
          <w:rFonts w:ascii="Arial" w:hAnsi="Arial" w:cs="Arial"/>
        </w:rPr>
        <w:t>денежного содержания</w:t>
      </w:r>
      <w:r w:rsidRPr="00457E2B">
        <w:rPr>
          <w:rFonts w:ascii="Arial" w:hAnsi="Arial" w:cs="Arial"/>
        </w:rPr>
        <w:t>;</w:t>
      </w:r>
    </w:p>
    <w:p w:rsidR="00ED4F8B" w:rsidRPr="00457E2B" w:rsidRDefault="00ED4F8B" w:rsidP="00ED4F8B">
      <w:pPr>
        <w:widowControl/>
        <w:ind w:firstLine="709"/>
        <w:rPr>
          <w:rFonts w:ascii="Arial" w:hAnsi="Arial" w:cs="Arial"/>
        </w:rPr>
      </w:pPr>
      <w:bookmarkStart w:id="61" w:name="sub_911"/>
      <w:bookmarkEnd w:id="60"/>
      <w:r w:rsidRPr="00457E2B">
        <w:rPr>
          <w:rFonts w:ascii="Arial" w:hAnsi="Arial" w:cs="Arial"/>
        </w:rPr>
        <w:t xml:space="preserve">2) смерти близких родственников (мать, отец, супруг, супруга, дети) - </w:t>
      </w:r>
      <w:bookmarkStart w:id="62" w:name="sub_912"/>
      <w:bookmarkEnd w:id="61"/>
      <w:r w:rsidRPr="00457E2B">
        <w:rPr>
          <w:rFonts w:ascii="Arial" w:hAnsi="Arial" w:cs="Arial"/>
        </w:rPr>
        <w:t xml:space="preserve">в размере месячного </w:t>
      </w:r>
      <w:r w:rsidRPr="00E43B3E">
        <w:rPr>
          <w:rFonts w:ascii="Arial" w:hAnsi="Arial" w:cs="Arial"/>
        </w:rPr>
        <w:t>денежного содержания</w:t>
      </w:r>
      <w:r w:rsidRPr="00457E2B">
        <w:rPr>
          <w:rFonts w:ascii="Arial" w:hAnsi="Arial" w:cs="Arial"/>
        </w:rPr>
        <w:t>;</w:t>
      </w:r>
    </w:p>
    <w:p w:rsidR="00ED4F8B" w:rsidRPr="00457E2B" w:rsidRDefault="00ED4F8B" w:rsidP="00ED4F8B">
      <w:pPr>
        <w:widowControl/>
        <w:ind w:firstLine="709"/>
        <w:rPr>
          <w:rFonts w:ascii="Arial" w:hAnsi="Arial" w:cs="Arial"/>
        </w:rPr>
      </w:pPr>
      <w:r w:rsidRPr="00457E2B">
        <w:rPr>
          <w:rFonts w:ascii="Arial" w:hAnsi="Arial" w:cs="Arial"/>
        </w:rPr>
        <w:t>3) тяжелого материального положения, в связи с особой нуждаемостью в лечении (тяжел</w:t>
      </w:r>
      <w:r>
        <w:rPr>
          <w:rFonts w:ascii="Arial" w:hAnsi="Arial" w:cs="Arial"/>
        </w:rPr>
        <w:t>ое</w:t>
      </w:r>
      <w:r w:rsidRPr="00457E2B">
        <w:rPr>
          <w:rFonts w:ascii="Arial" w:hAnsi="Arial" w:cs="Arial"/>
        </w:rPr>
        <w:t xml:space="preserve"> заболевание) </w:t>
      </w:r>
      <w:r w:rsidR="00E241E1">
        <w:rPr>
          <w:rFonts w:ascii="Arial" w:hAnsi="Arial" w:cs="Arial"/>
        </w:rPr>
        <w:t>выборного должностного лица</w:t>
      </w:r>
      <w:r w:rsidRPr="00457E2B">
        <w:rPr>
          <w:rFonts w:ascii="Arial" w:hAnsi="Arial" w:cs="Arial"/>
        </w:rPr>
        <w:t xml:space="preserve"> или его близких родственников (мать, отец, супруг, супруга, дети), в связи с несчастным случаем - </w:t>
      </w:r>
      <w:bookmarkEnd w:id="62"/>
      <w:r w:rsidRPr="00457E2B">
        <w:rPr>
          <w:rFonts w:ascii="Arial" w:hAnsi="Arial" w:cs="Arial"/>
        </w:rPr>
        <w:t xml:space="preserve">в размере месячного </w:t>
      </w:r>
      <w:r w:rsidRPr="00E43B3E">
        <w:rPr>
          <w:rFonts w:ascii="Arial" w:hAnsi="Arial" w:cs="Arial"/>
        </w:rPr>
        <w:t>денежного содержания</w:t>
      </w:r>
      <w:r w:rsidRPr="00457E2B">
        <w:rPr>
          <w:rFonts w:ascii="Arial" w:hAnsi="Arial" w:cs="Arial"/>
        </w:rPr>
        <w:t>;</w:t>
      </w:r>
    </w:p>
    <w:p w:rsidR="00ED4F8B" w:rsidRDefault="00ED4F8B" w:rsidP="00ED4F8B">
      <w:pPr>
        <w:widowControl/>
        <w:ind w:firstLine="709"/>
        <w:rPr>
          <w:rFonts w:ascii="Arial" w:hAnsi="Arial" w:cs="Arial"/>
        </w:rPr>
      </w:pPr>
      <w:r w:rsidRPr="00457E2B">
        <w:rPr>
          <w:rFonts w:ascii="Arial" w:hAnsi="Arial" w:cs="Arial"/>
        </w:rPr>
        <w:t xml:space="preserve">4) в случае смерти </w:t>
      </w:r>
      <w:r w:rsidR="00E241E1">
        <w:rPr>
          <w:rFonts w:ascii="Arial" w:hAnsi="Arial" w:cs="Arial"/>
        </w:rPr>
        <w:t>выборного должностного лица</w:t>
      </w:r>
      <w:r w:rsidRPr="00457E2B">
        <w:rPr>
          <w:rFonts w:ascii="Arial" w:hAnsi="Arial" w:cs="Arial"/>
        </w:rPr>
        <w:t xml:space="preserve"> членам его семьи или лицу, взявшему на себя обязанность осуществить погребение умершего, - в размере двухмесячного денежного содержания;</w:t>
      </w:r>
    </w:p>
    <w:p w:rsidR="00ED4F8B" w:rsidRPr="00457E2B" w:rsidRDefault="00ED4F8B" w:rsidP="00ED4F8B">
      <w:pPr>
        <w:widowControl/>
        <w:ind w:firstLine="709"/>
        <w:rPr>
          <w:rFonts w:ascii="Arial" w:hAnsi="Arial" w:cs="Arial"/>
        </w:rPr>
      </w:pPr>
      <w:r w:rsidRPr="002A0A5B">
        <w:rPr>
          <w:rFonts w:ascii="Arial" w:hAnsi="Arial" w:cs="Arial"/>
        </w:rPr>
        <w:t>5) других случаях</w:t>
      </w:r>
      <w:r w:rsidR="002A0A5B" w:rsidRPr="002A0A5B">
        <w:rPr>
          <w:rFonts w:ascii="Arial" w:hAnsi="Arial" w:cs="Arial"/>
        </w:rPr>
        <w:t>,</w:t>
      </w:r>
      <w:r w:rsidRPr="002A0A5B">
        <w:rPr>
          <w:rFonts w:ascii="Arial" w:hAnsi="Arial" w:cs="Arial"/>
        </w:rPr>
        <w:t xml:space="preserve">  в каждом случае отдельно</w:t>
      </w:r>
      <w:r w:rsidRPr="00457E2B">
        <w:rPr>
          <w:rFonts w:ascii="Arial" w:hAnsi="Arial" w:cs="Arial"/>
        </w:rPr>
        <w:t>.</w:t>
      </w:r>
    </w:p>
    <w:p w:rsidR="00ED4F8B" w:rsidRPr="00457E2B" w:rsidRDefault="00ED4F8B" w:rsidP="00ED4F8B">
      <w:pPr>
        <w:widowControl/>
        <w:ind w:firstLine="709"/>
        <w:rPr>
          <w:rFonts w:ascii="Arial" w:hAnsi="Arial" w:cs="Arial"/>
        </w:rPr>
      </w:pPr>
      <w:r w:rsidRPr="00457E2B">
        <w:rPr>
          <w:rFonts w:ascii="Arial" w:hAnsi="Arial" w:cs="Arial"/>
        </w:rPr>
        <w:t>3. Материальная помощь</w:t>
      </w:r>
      <w:r>
        <w:rPr>
          <w:rFonts w:ascii="Arial" w:hAnsi="Arial" w:cs="Arial"/>
        </w:rPr>
        <w:t>,</w:t>
      </w:r>
      <w:r w:rsidRPr="00457E2B">
        <w:rPr>
          <w:rFonts w:ascii="Arial" w:hAnsi="Arial" w:cs="Arial"/>
        </w:rPr>
        <w:t xml:space="preserve"> выплачиваемая в соответствии с настоящей статьей</w:t>
      </w:r>
      <w:r>
        <w:rPr>
          <w:rFonts w:ascii="Arial" w:hAnsi="Arial" w:cs="Arial"/>
        </w:rPr>
        <w:t>,</w:t>
      </w:r>
      <w:r w:rsidRPr="00457E2B">
        <w:rPr>
          <w:rFonts w:ascii="Arial" w:hAnsi="Arial" w:cs="Arial"/>
        </w:rPr>
        <w:t xml:space="preserve"> является выплатой социального характера.</w:t>
      </w:r>
    </w:p>
    <w:p w:rsidR="00ED4F8B" w:rsidRPr="00457E2B" w:rsidRDefault="00ED4F8B" w:rsidP="00ED4F8B">
      <w:pPr>
        <w:widowControl/>
        <w:ind w:firstLine="709"/>
        <w:rPr>
          <w:rFonts w:ascii="Arial" w:hAnsi="Arial" w:cs="Arial"/>
        </w:rPr>
      </w:pPr>
      <w:bookmarkStart w:id="63" w:name="sub_101932"/>
      <w:bookmarkStart w:id="64" w:name="sub_101826"/>
    </w:p>
    <w:p w:rsidR="00ED4F8B" w:rsidRPr="00441B03" w:rsidRDefault="00ED4F8B" w:rsidP="00ED4F8B">
      <w:pPr>
        <w:pStyle w:val="1"/>
        <w:widowControl/>
        <w:spacing w:before="0" w:after="0"/>
        <w:ind w:firstLine="709"/>
        <w:jc w:val="both"/>
        <w:rPr>
          <w:rFonts w:ascii="Arial" w:hAnsi="Arial" w:cs="Arial"/>
          <w:b w:val="0"/>
          <w:color w:val="auto"/>
        </w:rPr>
      </w:pPr>
      <w:bookmarkStart w:id="65" w:name="sub_10111"/>
      <w:bookmarkEnd w:id="63"/>
      <w:bookmarkEnd w:id="64"/>
      <w:r w:rsidRPr="00441B03">
        <w:rPr>
          <w:rFonts w:ascii="Arial" w:hAnsi="Arial" w:cs="Arial"/>
          <w:b w:val="0"/>
          <w:color w:val="auto"/>
        </w:rPr>
        <w:t>10. Фонд оплаты труда</w:t>
      </w:r>
      <w:r>
        <w:rPr>
          <w:rFonts w:ascii="Arial" w:hAnsi="Arial" w:cs="Arial"/>
          <w:b w:val="0"/>
          <w:color w:val="auto"/>
        </w:rPr>
        <w:t>.</w:t>
      </w:r>
    </w:p>
    <w:bookmarkEnd w:id="65"/>
    <w:p w:rsidR="00ED4F8B" w:rsidRPr="00441B03" w:rsidRDefault="00ED4F8B" w:rsidP="00ED4F8B">
      <w:pPr>
        <w:widowControl/>
        <w:ind w:firstLine="709"/>
        <w:rPr>
          <w:rFonts w:ascii="Arial" w:hAnsi="Arial" w:cs="Arial"/>
        </w:rPr>
      </w:pPr>
    </w:p>
    <w:p w:rsidR="00ED4F8B" w:rsidRPr="00441B03" w:rsidRDefault="00ED4F8B" w:rsidP="00ED4F8B">
      <w:pPr>
        <w:widowControl/>
        <w:ind w:firstLine="709"/>
        <w:rPr>
          <w:rFonts w:ascii="Arial" w:hAnsi="Arial" w:cs="Arial"/>
        </w:rPr>
      </w:pPr>
      <w:bookmarkStart w:id="66" w:name="sub_1011135"/>
      <w:r w:rsidRPr="00441B03">
        <w:rPr>
          <w:rFonts w:ascii="Arial" w:hAnsi="Arial" w:cs="Arial"/>
        </w:rPr>
        <w:t xml:space="preserve">1. При утверждении фонда оплаты труда </w:t>
      </w:r>
      <w:r w:rsidR="00CF2231">
        <w:rPr>
          <w:rFonts w:ascii="Arial" w:hAnsi="Arial" w:cs="Arial"/>
        </w:rPr>
        <w:t>выборного должностного лица</w:t>
      </w:r>
      <w:r w:rsidRPr="00441B03">
        <w:rPr>
          <w:rFonts w:ascii="Arial" w:hAnsi="Arial" w:cs="Arial"/>
        </w:rPr>
        <w:t xml:space="preserve"> сверх суммы средств, направляемых для выплаты должностных окладов, предусматриваются следующие средства для выплаты (в размере на год):</w:t>
      </w:r>
    </w:p>
    <w:bookmarkEnd w:id="66"/>
    <w:p w:rsidR="0020668B" w:rsidRDefault="00ED4F8B" w:rsidP="00ED4F8B">
      <w:pPr>
        <w:widowControl/>
        <w:ind w:firstLine="709"/>
        <w:rPr>
          <w:rFonts w:ascii="Arial" w:hAnsi="Arial" w:cs="Arial"/>
        </w:rPr>
      </w:pPr>
      <w:r w:rsidRPr="00441B03">
        <w:rPr>
          <w:rFonts w:ascii="Arial" w:hAnsi="Arial" w:cs="Arial"/>
        </w:rPr>
        <w:t xml:space="preserve">- </w:t>
      </w:r>
      <w:r w:rsidRPr="00E43B3E">
        <w:rPr>
          <w:rFonts w:ascii="Arial" w:hAnsi="Arial" w:cs="Arial"/>
        </w:rPr>
        <w:t xml:space="preserve">ежемесячной надбавки к должностному окладу за выслугу лет </w:t>
      </w:r>
    </w:p>
    <w:p w:rsidR="00ED4F8B" w:rsidRDefault="00ED4F8B" w:rsidP="00ED4F8B">
      <w:pPr>
        <w:widowControl/>
        <w:ind w:firstLine="709"/>
        <w:rPr>
          <w:rFonts w:ascii="Arial" w:hAnsi="Arial" w:cs="Arial"/>
        </w:rPr>
      </w:pPr>
      <w:r w:rsidRPr="00441B03">
        <w:rPr>
          <w:rFonts w:ascii="Arial" w:hAnsi="Arial" w:cs="Arial"/>
        </w:rPr>
        <w:t>- ежемесячной надбавки к должностному окладу за особые условия;</w:t>
      </w:r>
    </w:p>
    <w:p w:rsidR="00ED4F8B" w:rsidRPr="00E43B3E" w:rsidRDefault="00ED4F8B" w:rsidP="00ED4F8B">
      <w:pPr>
        <w:widowControl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43B3E">
        <w:rPr>
          <w:rFonts w:ascii="Arial" w:hAnsi="Arial" w:cs="Arial"/>
        </w:rPr>
        <w:t>премий за выполнение особо важных и сложных заданий;</w:t>
      </w:r>
    </w:p>
    <w:p w:rsidR="00ED4F8B" w:rsidRPr="00441B03" w:rsidRDefault="00ED4F8B" w:rsidP="00ED4F8B">
      <w:pPr>
        <w:widowControl/>
        <w:ind w:firstLine="709"/>
        <w:rPr>
          <w:rFonts w:ascii="Arial" w:hAnsi="Arial" w:cs="Arial"/>
        </w:rPr>
      </w:pPr>
      <w:r w:rsidRPr="00441B03">
        <w:rPr>
          <w:rFonts w:ascii="Arial" w:hAnsi="Arial" w:cs="Arial"/>
        </w:rPr>
        <w:t>- ежемесячного денежного поощрения;</w:t>
      </w:r>
    </w:p>
    <w:p w:rsidR="00ED4F8B" w:rsidRPr="00441B03" w:rsidRDefault="00ED4F8B" w:rsidP="00ED4F8B">
      <w:pPr>
        <w:widowControl/>
        <w:ind w:firstLine="709"/>
        <w:rPr>
          <w:rFonts w:ascii="Arial" w:hAnsi="Arial" w:cs="Arial"/>
        </w:rPr>
      </w:pPr>
      <w:r w:rsidRPr="00441B03">
        <w:rPr>
          <w:rFonts w:ascii="Arial" w:hAnsi="Arial" w:cs="Arial"/>
        </w:rPr>
        <w:lastRenderedPageBreak/>
        <w:t>- единовременной выплаты при предоставлении ежегодного оплачиваемого отпуска в размере двух должностных окладов и материальной помощи в размере одного должностного оклада;</w:t>
      </w:r>
    </w:p>
    <w:p w:rsidR="00ED4F8B" w:rsidRPr="0039211B" w:rsidRDefault="00ED4F8B" w:rsidP="00ED4F8B">
      <w:pPr>
        <w:widowControl/>
        <w:ind w:firstLine="709"/>
        <w:rPr>
          <w:rFonts w:ascii="Arial" w:hAnsi="Arial" w:cs="Arial"/>
        </w:rPr>
      </w:pPr>
      <w:r w:rsidRPr="0039211B">
        <w:rPr>
          <w:rFonts w:ascii="Arial" w:hAnsi="Arial" w:cs="Arial"/>
        </w:rPr>
        <w:t>- иных премий;</w:t>
      </w:r>
    </w:p>
    <w:p w:rsidR="00ED4F8B" w:rsidRPr="00441B03" w:rsidRDefault="00ED4F8B" w:rsidP="00ED4F8B">
      <w:pPr>
        <w:widowControl/>
        <w:ind w:firstLine="709"/>
        <w:rPr>
          <w:rFonts w:ascii="Arial" w:hAnsi="Arial" w:cs="Arial"/>
        </w:rPr>
      </w:pPr>
      <w:r w:rsidRPr="0039211B">
        <w:rPr>
          <w:rFonts w:ascii="Arial" w:hAnsi="Arial" w:cs="Arial"/>
        </w:rPr>
        <w:t>- на иные выплаты.</w:t>
      </w:r>
    </w:p>
    <w:p w:rsidR="00ED4F8B" w:rsidRDefault="00ED4F8B" w:rsidP="00ED4F8B">
      <w:pPr>
        <w:widowControl/>
        <w:ind w:firstLine="709"/>
        <w:rPr>
          <w:rFonts w:ascii="Arial" w:hAnsi="Arial" w:cs="Arial"/>
        </w:rPr>
      </w:pPr>
    </w:p>
    <w:p w:rsidR="001E6C2A" w:rsidRDefault="001E6C2A"/>
    <w:sectPr w:rsidR="001E6C2A" w:rsidSect="00672D03">
      <w:pgSz w:w="11900" w:h="1680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3074F"/>
    <w:multiLevelType w:val="hybridMultilevel"/>
    <w:tmpl w:val="8328332C"/>
    <w:lvl w:ilvl="0" w:tplc="21DC3F66">
      <w:start w:val="1"/>
      <w:numFmt w:val="decimal"/>
      <w:lvlText w:val="%1."/>
      <w:lvlJc w:val="left"/>
      <w:pPr>
        <w:tabs>
          <w:tab w:val="num" w:pos="847"/>
        </w:tabs>
        <w:ind w:left="847" w:hanging="705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">
    <w:nsid w:val="1F070FC6"/>
    <w:multiLevelType w:val="singleLevel"/>
    <w:tmpl w:val="B3A2BFF2"/>
    <w:lvl w:ilvl="0">
      <w:start w:val="1"/>
      <w:numFmt w:val="decimal"/>
      <w:lvlText w:val="%1)"/>
      <w:legacy w:legacy="1" w:legacySpace="0" w:legacyIndent="163"/>
      <w:lvlJc w:val="left"/>
      <w:rPr>
        <w:rFonts w:ascii="Times New Roman CYR" w:hAnsi="Times New Roman CYR" w:cs="Times New Roman CYR" w:hint="default"/>
      </w:rPr>
    </w:lvl>
  </w:abstractNum>
  <w:abstractNum w:abstractNumId="2">
    <w:nsid w:val="6A133871"/>
    <w:multiLevelType w:val="hybridMultilevel"/>
    <w:tmpl w:val="0D12B850"/>
    <w:lvl w:ilvl="0" w:tplc="896427B8">
      <w:start w:val="1"/>
      <w:numFmt w:val="decimal"/>
      <w:lvlText w:val="%1)"/>
      <w:lvlJc w:val="left"/>
      <w:pPr>
        <w:ind w:left="1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1"/>
    <w:lvlOverride w:ilvl="0">
      <w:lvl w:ilvl="0">
        <w:start w:val="2"/>
        <w:numFmt w:val="decimal"/>
        <w:lvlText w:val="%1)"/>
        <w:legacy w:legacy="1" w:legacySpace="0" w:legacyIndent="163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1"/>
    <w:lvlOverride w:ilvl="0">
      <w:lvl w:ilvl="0">
        <w:start w:val="3"/>
        <w:numFmt w:val="decimal"/>
        <w:lvlText w:val="%1)"/>
        <w:legacy w:legacy="1" w:legacySpace="0" w:legacyIndent="163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1"/>
    <w:lvlOverride w:ilvl="0">
      <w:lvl w:ilvl="0">
        <w:start w:val="4"/>
        <w:numFmt w:val="decimal"/>
        <w:lvlText w:val="%1)"/>
        <w:legacy w:legacy="1" w:legacySpace="0" w:legacyIndent="163"/>
        <w:lvlJc w:val="left"/>
        <w:rPr>
          <w:rFonts w:ascii="Times New Roman CYR" w:hAnsi="Times New Roman CYR" w:cs="Times New Roman CYR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F8B"/>
    <w:rsid w:val="000A2737"/>
    <w:rsid w:val="00192470"/>
    <w:rsid w:val="001A004A"/>
    <w:rsid w:val="001E6C2A"/>
    <w:rsid w:val="0020668B"/>
    <w:rsid w:val="002A0A5B"/>
    <w:rsid w:val="002B10A7"/>
    <w:rsid w:val="002B7CE6"/>
    <w:rsid w:val="002E5D6A"/>
    <w:rsid w:val="002E7ABA"/>
    <w:rsid w:val="0031689F"/>
    <w:rsid w:val="00322616"/>
    <w:rsid w:val="0040292C"/>
    <w:rsid w:val="006A1758"/>
    <w:rsid w:val="00795DE4"/>
    <w:rsid w:val="007D49F7"/>
    <w:rsid w:val="007D50F3"/>
    <w:rsid w:val="008044E2"/>
    <w:rsid w:val="0091112A"/>
    <w:rsid w:val="00935427"/>
    <w:rsid w:val="00951E83"/>
    <w:rsid w:val="00AB5C34"/>
    <w:rsid w:val="00BE000E"/>
    <w:rsid w:val="00CD594A"/>
    <w:rsid w:val="00CF2231"/>
    <w:rsid w:val="00E241E1"/>
    <w:rsid w:val="00EC1B30"/>
    <w:rsid w:val="00ED4F8B"/>
    <w:rsid w:val="00F00F7E"/>
    <w:rsid w:val="00FA7AF8"/>
    <w:rsid w:val="00FB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F8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D4F8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D4F8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D4F8B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D4F8B"/>
    <w:rPr>
      <w:rFonts w:cs="Times New Roman"/>
      <w:b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ED4F8B"/>
    <w:pPr>
      <w:ind w:left="1612" w:hanging="892"/>
    </w:pPr>
  </w:style>
  <w:style w:type="paragraph" w:styleId="a6">
    <w:name w:val="header"/>
    <w:basedOn w:val="a"/>
    <w:link w:val="a7"/>
    <w:uiPriority w:val="99"/>
    <w:semiHidden/>
    <w:rsid w:val="00ED4F8B"/>
    <w:pPr>
      <w:widowControl/>
      <w:tabs>
        <w:tab w:val="center" w:pos="4536"/>
        <w:tab w:val="right" w:pos="9072"/>
      </w:tabs>
      <w:autoSpaceDE/>
      <w:autoSpaceDN/>
      <w:adjustRightInd/>
      <w:spacing w:line="160" w:lineRule="atLeast"/>
      <w:ind w:firstLine="0"/>
      <w:jc w:val="left"/>
    </w:pPr>
    <w:rPr>
      <w:rFonts w:ascii="Baltica" w:hAnsi="Baltica" w:cs="Times New Roman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ED4F8B"/>
    <w:rPr>
      <w:rFonts w:ascii="Baltica" w:eastAsia="Times New Roman" w:hAnsi="Baltica" w:cs="Times New Roman"/>
      <w:sz w:val="24"/>
      <w:szCs w:val="20"/>
      <w:lang w:eastAsia="ru-RU"/>
    </w:rPr>
  </w:style>
  <w:style w:type="character" w:styleId="a8">
    <w:name w:val="Hyperlink"/>
    <w:basedOn w:val="a0"/>
    <w:uiPriority w:val="99"/>
    <w:rsid w:val="00ED4F8B"/>
    <w:rPr>
      <w:rFonts w:cs="Times New Roman"/>
      <w:color w:val="0000FF"/>
      <w:u w:val="none"/>
    </w:rPr>
  </w:style>
  <w:style w:type="paragraph" w:styleId="a9">
    <w:name w:val="No Spacing"/>
    <w:uiPriority w:val="99"/>
    <w:qFormat/>
    <w:rsid w:val="00ED4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ED4F8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ED4F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ED4F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ED4F8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D50F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D50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F8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D4F8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D4F8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D4F8B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D4F8B"/>
    <w:rPr>
      <w:rFonts w:cs="Times New Roman"/>
      <w:b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ED4F8B"/>
    <w:pPr>
      <w:ind w:left="1612" w:hanging="892"/>
    </w:pPr>
  </w:style>
  <w:style w:type="paragraph" w:styleId="a6">
    <w:name w:val="header"/>
    <w:basedOn w:val="a"/>
    <w:link w:val="a7"/>
    <w:uiPriority w:val="99"/>
    <w:semiHidden/>
    <w:rsid w:val="00ED4F8B"/>
    <w:pPr>
      <w:widowControl/>
      <w:tabs>
        <w:tab w:val="center" w:pos="4536"/>
        <w:tab w:val="right" w:pos="9072"/>
      </w:tabs>
      <w:autoSpaceDE/>
      <w:autoSpaceDN/>
      <w:adjustRightInd/>
      <w:spacing w:line="160" w:lineRule="atLeast"/>
      <w:ind w:firstLine="0"/>
      <w:jc w:val="left"/>
    </w:pPr>
    <w:rPr>
      <w:rFonts w:ascii="Baltica" w:hAnsi="Baltica" w:cs="Times New Roman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ED4F8B"/>
    <w:rPr>
      <w:rFonts w:ascii="Baltica" w:eastAsia="Times New Roman" w:hAnsi="Baltica" w:cs="Times New Roman"/>
      <w:sz w:val="24"/>
      <w:szCs w:val="20"/>
      <w:lang w:eastAsia="ru-RU"/>
    </w:rPr>
  </w:style>
  <w:style w:type="character" w:styleId="a8">
    <w:name w:val="Hyperlink"/>
    <w:basedOn w:val="a0"/>
    <w:uiPriority w:val="99"/>
    <w:rsid w:val="00ED4F8B"/>
    <w:rPr>
      <w:rFonts w:cs="Times New Roman"/>
      <w:color w:val="0000FF"/>
      <w:u w:val="none"/>
    </w:rPr>
  </w:style>
  <w:style w:type="paragraph" w:styleId="a9">
    <w:name w:val="No Spacing"/>
    <w:uiPriority w:val="99"/>
    <w:qFormat/>
    <w:rsid w:val="00ED4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ED4F8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ED4F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ED4F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ED4F8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D50F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D50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2052272&amp;sub=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content\act\b11798ff-43b9-49db-b06c-4223f9d555e2.html" TargetMode="External"/><Relationship Id="rId12" Type="http://schemas.openxmlformats.org/officeDocument/2006/relationships/hyperlink" Target="http://internet.garant.ru/document?id=28400736&amp;sub=3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content\act\96e20c02-1b12-465a-b64c-24aa92270007.html" TargetMode="External"/><Relationship Id="rId11" Type="http://schemas.openxmlformats.org/officeDocument/2006/relationships/hyperlink" Target="http://internet.garant.ru/document?id=28400736&amp;sub=2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?id=28401866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28400736&amp;sub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2880</Words>
  <Characters>16418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User-5</dc:creator>
  <cp:lastModifiedBy>User-5</cp:lastModifiedBy>
  <cp:revision>3</cp:revision>
  <cp:lastPrinted>2018-12-03T12:32:00Z</cp:lastPrinted>
  <dcterms:created xsi:type="dcterms:W3CDTF">2018-11-28T14:15:00Z</dcterms:created>
  <dcterms:modified xsi:type="dcterms:W3CDTF">2018-12-03T12:38:00Z</dcterms:modified>
</cp:coreProperties>
</file>