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A5" w:rsidRDefault="00886AA5" w:rsidP="00886AA5">
      <w:pPr>
        <w:pStyle w:val="2"/>
        <w:ind w:right="140"/>
        <w:rPr>
          <w:szCs w:val="28"/>
        </w:rPr>
      </w:pPr>
    </w:p>
    <w:p w:rsidR="00835DF3" w:rsidRDefault="00DB1197" w:rsidP="00835DF3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 xml:space="preserve">АДМИНИСТРАЦИЯ </w:t>
      </w:r>
    </w:p>
    <w:p w:rsidR="00DB1197" w:rsidRPr="00DC3362" w:rsidRDefault="00835DF3" w:rsidP="00835DF3">
      <w:pPr>
        <w:pStyle w:val="2"/>
        <w:spacing w:before="30" w:after="40"/>
        <w:ind w:left="198" w:right="57"/>
        <w:jc w:val="center"/>
        <w:rPr>
          <w:b/>
          <w:szCs w:val="28"/>
        </w:rPr>
      </w:pPr>
      <w:r>
        <w:rPr>
          <w:b/>
          <w:szCs w:val="28"/>
        </w:rPr>
        <w:t>ПРОГРЕССОВСКОГО СЕЛЬСКОГО</w:t>
      </w:r>
      <w:r w:rsidR="00DB1197" w:rsidRPr="00DC3362">
        <w:rPr>
          <w:b/>
          <w:szCs w:val="28"/>
        </w:rPr>
        <w:t xml:space="preserve"> </w:t>
      </w:r>
      <w:r w:rsidR="00886AA5" w:rsidRPr="00DC3362">
        <w:rPr>
          <w:b/>
          <w:szCs w:val="28"/>
        </w:rPr>
        <w:t xml:space="preserve"> </w:t>
      </w:r>
      <w:r w:rsidR="00DB1197" w:rsidRPr="00DC3362">
        <w:rPr>
          <w:b/>
          <w:szCs w:val="28"/>
        </w:rPr>
        <w:t>ПОСЕЛЕНИЯ</w:t>
      </w:r>
    </w:p>
    <w:p w:rsidR="00DB1197" w:rsidRPr="00DC3362" w:rsidRDefault="00DB1197" w:rsidP="00835DF3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ПАНИНСКОГО МУНИЦИПАЛЬНОГО РАЙОНА</w:t>
      </w:r>
    </w:p>
    <w:p w:rsidR="00DB1197" w:rsidRPr="00DC3362" w:rsidRDefault="00DB1197" w:rsidP="00835DF3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ВОРОНЕЖСКОЙ ОБЛАСТИ</w:t>
      </w:r>
    </w:p>
    <w:p w:rsidR="00DB1197" w:rsidRPr="00DC3362" w:rsidRDefault="00DB1197" w:rsidP="00886AA5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41374C" w:rsidRPr="00DC3362" w:rsidRDefault="00DB1197" w:rsidP="0041374C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ПОСТАНОВЛЕНИЕ</w:t>
      </w:r>
    </w:p>
    <w:p w:rsidR="00DC3362" w:rsidRPr="00DC3362" w:rsidRDefault="00DC3362" w:rsidP="0041374C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DB1197" w:rsidRPr="0041374C" w:rsidRDefault="00FC09E7" w:rsidP="0041374C">
      <w:pPr>
        <w:pStyle w:val="2"/>
        <w:spacing w:before="30" w:after="40"/>
        <w:ind w:right="57"/>
        <w:rPr>
          <w:b/>
          <w:szCs w:val="28"/>
        </w:rPr>
      </w:pPr>
      <w:r w:rsidRPr="00DC3362">
        <w:rPr>
          <w:szCs w:val="28"/>
        </w:rPr>
        <w:t>«</w:t>
      </w:r>
      <w:r w:rsidR="00886AA5" w:rsidRPr="00DC3362">
        <w:rPr>
          <w:szCs w:val="28"/>
        </w:rPr>
        <w:t xml:space="preserve"> </w:t>
      </w:r>
      <w:r w:rsidR="00835DF3">
        <w:rPr>
          <w:szCs w:val="28"/>
        </w:rPr>
        <w:t>26</w:t>
      </w:r>
      <w:r w:rsidRPr="00DC3362">
        <w:rPr>
          <w:szCs w:val="28"/>
        </w:rPr>
        <w:t>»</w:t>
      </w:r>
      <w:r w:rsidR="00026962" w:rsidRPr="00DC3362">
        <w:rPr>
          <w:szCs w:val="28"/>
        </w:rPr>
        <w:t xml:space="preserve"> </w:t>
      </w:r>
      <w:r w:rsidR="00835DF3">
        <w:rPr>
          <w:szCs w:val="28"/>
        </w:rPr>
        <w:t xml:space="preserve"> февраля  </w:t>
      </w:r>
      <w:r w:rsidR="00026962" w:rsidRPr="00DC3362">
        <w:rPr>
          <w:szCs w:val="28"/>
        </w:rPr>
        <w:t>2018</w:t>
      </w:r>
      <w:r w:rsidR="00026962" w:rsidRPr="00886AA5">
        <w:rPr>
          <w:szCs w:val="28"/>
        </w:rPr>
        <w:t xml:space="preserve"> года     </w:t>
      </w:r>
      <w:r w:rsidR="00FF5C5C">
        <w:rPr>
          <w:szCs w:val="28"/>
        </w:rPr>
        <w:t xml:space="preserve">      </w:t>
      </w:r>
      <w:r w:rsidR="00026962" w:rsidRPr="00886AA5">
        <w:rPr>
          <w:szCs w:val="28"/>
        </w:rPr>
        <w:t xml:space="preserve">    </w:t>
      </w:r>
      <w:r w:rsidR="00835DF3">
        <w:rPr>
          <w:szCs w:val="28"/>
        </w:rPr>
        <w:t xml:space="preserve">         </w:t>
      </w:r>
      <w:r w:rsidR="00DB1197" w:rsidRPr="00DC3362">
        <w:rPr>
          <w:szCs w:val="28"/>
        </w:rPr>
        <w:t>№</w:t>
      </w:r>
      <w:r w:rsidR="00DB1197" w:rsidRPr="00886AA5">
        <w:rPr>
          <w:szCs w:val="28"/>
        </w:rPr>
        <w:t xml:space="preserve">  </w:t>
      </w:r>
      <w:r w:rsidR="00835DF3">
        <w:rPr>
          <w:szCs w:val="28"/>
        </w:rPr>
        <w:t>20</w:t>
      </w:r>
    </w:p>
    <w:p w:rsidR="00DB1197" w:rsidRPr="00886AA5" w:rsidRDefault="00835DF3" w:rsidP="00FF5C5C">
      <w:pPr>
        <w:pStyle w:val="2"/>
        <w:spacing w:before="30" w:after="40"/>
        <w:ind w:right="57"/>
        <w:jc w:val="both"/>
        <w:rPr>
          <w:szCs w:val="28"/>
        </w:rPr>
      </w:pPr>
      <w:r>
        <w:rPr>
          <w:szCs w:val="28"/>
        </w:rPr>
        <w:t>с. Михайловка 1-я</w:t>
      </w:r>
    </w:p>
    <w:p w:rsidR="00DB1197" w:rsidRPr="00886AA5" w:rsidRDefault="00DB1197" w:rsidP="00886AA5">
      <w:pPr>
        <w:pStyle w:val="aa"/>
        <w:spacing w:before="30" w:after="40"/>
        <w:ind w:left="198" w:right="57"/>
        <w:jc w:val="both"/>
        <w:rPr>
          <w:sz w:val="28"/>
          <w:szCs w:val="28"/>
        </w:rPr>
      </w:pPr>
    </w:p>
    <w:p w:rsidR="00DB1197" w:rsidRPr="004C5D7D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>Об утверждении схемы размещения</w:t>
      </w:r>
    </w:p>
    <w:p w:rsidR="00874B9C" w:rsidRPr="004C5D7D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>нестационарных торговых объектов</w:t>
      </w:r>
    </w:p>
    <w:p w:rsidR="00874B9C" w:rsidRPr="004C5D7D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 xml:space="preserve">на территории </w:t>
      </w:r>
      <w:r w:rsidR="00835DF3">
        <w:rPr>
          <w:sz w:val="28"/>
          <w:szCs w:val="28"/>
        </w:rPr>
        <w:t>Прогрессовского сельского</w:t>
      </w:r>
    </w:p>
    <w:p w:rsidR="00DC3362" w:rsidRDefault="00874B9C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 w:rsidRPr="004C5D7D">
        <w:rPr>
          <w:sz w:val="28"/>
          <w:szCs w:val="28"/>
        </w:rPr>
        <w:t>поселения</w:t>
      </w:r>
      <w:r w:rsidR="00DC3362">
        <w:rPr>
          <w:sz w:val="28"/>
          <w:szCs w:val="28"/>
        </w:rPr>
        <w:t xml:space="preserve"> Панинского муниципального</w:t>
      </w:r>
    </w:p>
    <w:p w:rsidR="00DC3362" w:rsidRDefault="00DC3362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района Воронежской области</w:t>
      </w:r>
    </w:p>
    <w:p w:rsidR="00DC3362" w:rsidRPr="004C5D7D" w:rsidRDefault="00DC3362" w:rsidP="00DC3362">
      <w:pPr>
        <w:spacing w:before="30" w:after="40"/>
        <w:ind w:right="57"/>
        <w:contextualSpacing/>
        <w:jc w:val="both"/>
        <w:rPr>
          <w:sz w:val="28"/>
          <w:szCs w:val="28"/>
        </w:rPr>
      </w:pPr>
    </w:p>
    <w:p w:rsidR="00835DF3" w:rsidRDefault="0020708D" w:rsidP="00387A9E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962" w:rsidRPr="004C5D7D">
        <w:rPr>
          <w:sz w:val="28"/>
          <w:szCs w:val="28"/>
        </w:rPr>
        <w:t xml:space="preserve">В соответствии с федеральными законами </w:t>
      </w:r>
      <w:r>
        <w:rPr>
          <w:sz w:val="28"/>
          <w:szCs w:val="28"/>
        </w:rPr>
        <w:t xml:space="preserve"> </w:t>
      </w:r>
      <w:hyperlink r:id="rId8" w:history="1">
        <w:r w:rsidR="00026962" w:rsidRPr="004C5D7D">
          <w:rPr>
            <w:sz w:val="28"/>
            <w:szCs w:val="28"/>
          </w:rPr>
          <w:t>от 6 октября 2003 г</w:t>
        </w:r>
        <w:bookmarkStart w:id="0" w:name="_Hlt506810387"/>
        <w:bookmarkEnd w:id="0"/>
        <w:r>
          <w:rPr>
            <w:sz w:val="28"/>
            <w:szCs w:val="28"/>
          </w:rPr>
          <w:t>.</w:t>
        </w:r>
        <w:r w:rsidR="00026962" w:rsidRPr="004C5D7D">
          <w:rPr>
            <w:sz w:val="28"/>
            <w:szCs w:val="28"/>
          </w:rPr>
          <w:t xml:space="preserve"> 131-ФЗ</w:t>
        </w:r>
      </w:hyperlink>
      <w:r w:rsidR="00026962" w:rsidRPr="004C5D7D">
        <w:rPr>
          <w:sz w:val="28"/>
          <w:szCs w:val="28"/>
        </w:rPr>
        <w:t xml:space="preserve"> </w:t>
      </w:r>
      <w:r w:rsidR="0089094A" w:rsidRPr="004C5D7D">
        <w:rPr>
          <w:sz w:val="28"/>
          <w:szCs w:val="28"/>
        </w:rPr>
        <w:t xml:space="preserve"> </w:t>
      </w:r>
      <w:r w:rsidR="00387A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026962" w:rsidRPr="004C5D7D">
        <w:rPr>
          <w:sz w:val="28"/>
          <w:szCs w:val="28"/>
        </w:rPr>
        <w:t xml:space="preserve">«Об общих принципах организации </w:t>
      </w:r>
      <w:r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местного самоуправления в</w:t>
      </w:r>
      <w:r w:rsidR="00387A9E"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от 28 декабря 2009г.  № 381-ФЗ  </w:t>
      </w:r>
      <w:r w:rsidR="00026962" w:rsidRPr="004C5D7D">
        <w:rPr>
          <w:sz w:val="28"/>
          <w:szCs w:val="28"/>
        </w:rPr>
        <w:t>«Об основах</w:t>
      </w:r>
      <w:r w:rsidR="00387A9E">
        <w:rPr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регулирования торговой деятельности в Российской</w:t>
      </w:r>
      <w:r>
        <w:rPr>
          <w:sz w:val="28"/>
          <w:szCs w:val="28"/>
        </w:rPr>
        <w:t xml:space="preserve"> </w:t>
      </w:r>
      <w:r w:rsidR="00026962" w:rsidRPr="004C5D7D">
        <w:rPr>
          <w:sz w:val="28"/>
          <w:szCs w:val="28"/>
        </w:rPr>
        <w:t>Федерации», З</w:t>
      </w:r>
      <w:r w:rsidR="00941DA2">
        <w:rPr>
          <w:sz w:val="28"/>
          <w:szCs w:val="28"/>
        </w:rPr>
        <w:t xml:space="preserve">аконом </w:t>
      </w:r>
      <w:r w:rsidR="00874B9C" w:rsidRPr="004C5D7D">
        <w:rPr>
          <w:sz w:val="28"/>
          <w:szCs w:val="28"/>
        </w:rPr>
        <w:t xml:space="preserve"> Воронежской области от 30.06.2010 г. № 68-ОЗ «О</w:t>
      </w:r>
      <w:r>
        <w:rPr>
          <w:sz w:val="28"/>
          <w:szCs w:val="28"/>
        </w:rPr>
        <w:t xml:space="preserve"> </w:t>
      </w:r>
      <w:r w:rsidR="00874B9C" w:rsidRPr="004C5D7D">
        <w:rPr>
          <w:sz w:val="28"/>
          <w:szCs w:val="28"/>
        </w:rPr>
        <w:t>государственном регулировании торговой деятельности на территории</w:t>
      </w:r>
      <w:r w:rsidR="00387A9E">
        <w:rPr>
          <w:sz w:val="28"/>
          <w:szCs w:val="28"/>
        </w:rPr>
        <w:t xml:space="preserve"> </w:t>
      </w:r>
      <w:r w:rsidR="00874B9C" w:rsidRPr="004C5D7D">
        <w:rPr>
          <w:sz w:val="28"/>
          <w:szCs w:val="28"/>
        </w:rPr>
        <w:t xml:space="preserve">Воронежской </w:t>
      </w:r>
      <w:r w:rsidR="0089094A" w:rsidRPr="004C5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области», приказом </w:t>
      </w:r>
      <w:r w:rsidR="00874B9C" w:rsidRPr="004C5D7D">
        <w:rPr>
          <w:sz w:val="28"/>
          <w:szCs w:val="28"/>
        </w:rPr>
        <w:t>департамента</w:t>
      </w:r>
      <w:r w:rsidR="003D5E84" w:rsidRPr="004C5D7D">
        <w:rPr>
          <w:sz w:val="28"/>
          <w:szCs w:val="28"/>
        </w:rPr>
        <w:t xml:space="preserve"> предпринимательства и</w:t>
      </w:r>
      <w:r w:rsidR="00387A9E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торговли</w:t>
      </w:r>
      <w:r w:rsidR="0089094A" w:rsidRPr="004C5D7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 xml:space="preserve"> Воронеж</w:t>
      </w:r>
      <w:r>
        <w:rPr>
          <w:sz w:val="28"/>
          <w:szCs w:val="28"/>
        </w:rPr>
        <w:t xml:space="preserve">ской области от 22.06.2015 г. № </w:t>
      </w:r>
      <w:r w:rsidR="003D5E84" w:rsidRPr="004C5D7D">
        <w:rPr>
          <w:sz w:val="28"/>
          <w:szCs w:val="28"/>
        </w:rPr>
        <w:t>41 «Об утверждении</w:t>
      </w:r>
      <w:r w:rsidR="00387A9E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 xml:space="preserve">порядка </w:t>
      </w:r>
      <w:r w:rsidR="0089094A" w:rsidRPr="004C5D7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 xml:space="preserve">разработки и утверждения </w:t>
      </w:r>
      <w:r w:rsidR="0089094A" w:rsidRPr="004C5D7D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схемы размещения нестационарных</w:t>
      </w:r>
      <w:r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торговых объектов органами местного самоуправления муниципальных</w:t>
      </w:r>
      <w:r w:rsidR="00FF5C5C">
        <w:rPr>
          <w:sz w:val="28"/>
          <w:szCs w:val="28"/>
        </w:rPr>
        <w:t xml:space="preserve"> </w:t>
      </w:r>
      <w:r w:rsidR="003D5E84" w:rsidRPr="004C5D7D">
        <w:rPr>
          <w:sz w:val="28"/>
          <w:szCs w:val="28"/>
        </w:rPr>
        <w:t>образований на территории Воронежской области»</w:t>
      </w:r>
      <w:r w:rsidR="00927239" w:rsidRPr="004C5D7D">
        <w:rPr>
          <w:sz w:val="28"/>
          <w:szCs w:val="28"/>
        </w:rPr>
        <w:t xml:space="preserve">, Уставом </w:t>
      </w:r>
      <w:r w:rsidR="00835DF3">
        <w:rPr>
          <w:sz w:val="28"/>
          <w:szCs w:val="28"/>
        </w:rPr>
        <w:t>Прогрессовского сельского</w:t>
      </w:r>
      <w:r w:rsidR="00927239" w:rsidRPr="004C5D7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="0089094A" w:rsidRPr="004C5D7D">
        <w:rPr>
          <w:sz w:val="28"/>
          <w:szCs w:val="28"/>
        </w:rPr>
        <w:t>в целях упорядочения размещения нестационарных</w:t>
      </w:r>
      <w:r w:rsidR="00FF5C5C">
        <w:rPr>
          <w:sz w:val="28"/>
          <w:szCs w:val="28"/>
        </w:rPr>
        <w:t xml:space="preserve"> </w:t>
      </w:r>
      <w:r w:rsidR="0089094A" w:rsidRPr="004C5D7D">
        <w:rPr>
          <w:sz w:val="28"/>
          <w:szCs w:val="28"/>
        </w:rPr>
        <w:t xml:space="preserve">торговых объектов, </w:t>
      </w:r>
      <w:r w:rsidR="00874B9C" w:rsidRPr="004C5D7D">
        <w:rPr>
          <w:sz w:val="28"/>
          <w:szCs w:val="28"/>
        </w:rPr>
        <w:t>создания условий для обеспечения населения услугами</w:t>
      </w:r>
      <w:r w:rsidR="00387A9E">
        <w:rPr>
          <w:sz w:val="28"/>
          <w:szCs w:val="28"/>
        </w:rPr>
        <w:t xml:space="preserve"> </w:t>
      </w:r>
      <w:r w:rsidR="00874B9C" w:rsidRPr="004C5D7D">
        <w:rPr>
          <w:sz w:val="28"/>
          <w:szCs w:val="28"/>
        </w:rPr>
        <w:t>т</w:t>
      </w:r>
      <w:r w:rsidR="0089094A" w:rsidRPr="004C5D7D">
        <w:rPr>
          <w:sz w:val="28"/>
          <w:szCs w:val="28"/>
        </w:rPr>
        <w:t xml:space="preserve">орговли </w:t>
      </w:r>
      <w:r w:rsidR="004C5D7D" w:rsidRPr="004C5D7D">
        <w:rPr>
          <w:sz w:val="28"/>
          <w:szCs w:val="28"/>
        </w:rPr>
        <w:t xml:space="preserve">на территории </w:t>
      </w:r>
      <w:r w:rsidR="00835DF3">
        <w:rPr>
          <w:sz w:val="28"/>
          <w:szCs w:val="28"/>
        </w:rPr>
        <w:t>Прогрессовского сельского</w:t>
      </w:r>
      <w:r w:rsidR="00FF5C5C">
        <w:rPr>
          <w:sz w:val="28"/>
          <w:szCs w:val="28"/>
        </w:rPr>
        <w:t xml:space="preserve"> </w:t>
      </w:r>
      <w:r w:rsidR="00146168">
        <w:rPr>
          <w:sz w:val="28"/>
          <w:szCs w:val="28"/>
        </w:rPr>
        <w:t>п</w:t>
      </w:r>
      <w:r w:rsidR="004C5D7D" w:rsidRPr="004C5D7D">
        <w:rPr>
          <w:sz w:val="28"/>
          <w:szCs w:val="28"/>
        </w:rPr>
        <w:t>оселения</w:t>
      </w:r>
    </w:p>
    <w:p w:rsidR="00387A9E" w:rsidRPr="00387A9E" w:rsidRDefault="00941DA2" w:rsidP="00387A9E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5D7D" w:rsidRPr="00187825">
        <w:rPr>
          <w:rFonts w:eastAsia="Batang"/>
          <w:b/>
          <w:spacing w:val="20"/>
          <w:sz w:val="28"/>
          <w:szCs w:val="28"/>
        </w:rPr>
        <w:t>постановля</w:t>
      </w:r>
      <w:r w:rsidR="00835DF3">
        <w:rPr>
          <w:rFonts w:eastAsia="Batang"/>
          <w:b/>
          <w:spacing w:val="20"/>
          <w:sz w:val="28"/>
          <w:szCs w:val="28"/>
        </w:rPr>
        <w:t>ет</w:t>
      </w:r>
      <w:r w:rsidR="004C5D7D" w:rsidRPr="00941DA2">
        <w:rPr>
          <w:rFonts w:ascii="Batang" w:eastAsia="Batang" w:hAnsi="Batang"/>
          <w:spacing w:val="20"/>
          <w:sz w:val="28"/>
          <w:szCs w:val="28"/>
        </w:rPr>
        <w:t>:</w:t>
      </w:r>
    </w:p>
    <w:p w:rsidR="00714485" w:rsidRDefault="00714485" w:rsidP="00714485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rFonts w:ascii="Batang" w:eastAsia="Batang" w:hAnsi="Batang"/>
          <w:spacing w:val="20"/>
          <w:sz w:val="28"/>
          <w:szCs w:val="28"/>
        </w:rPr>
        <w:lastRenderedPageBreak/>
        <w:t xml:space="preserve"> </w:t>
      </w:r>
      <w:r w:rsidR="00941DA2" w:rsidRPr="00941DA2">
        <w:rPr>
          <w:sz w:val="28"/>
          <w:szCs w:val="28"/>
        </w:rPr>
        <w:t>1.</w:t>
      </w:r>
      <w:r w:rsidR="00146168" w:rsidRPr="00941DA2">
        <w:rPr>
          <w:sz w:val="28"/>
          <w:szCs w:val="28"/>
        </w:rPr>
        <w:t xml:space="preserve">Утвердить схему размещения нестационарных торговых объектов на </w:t>
      </w:r>
      <w:r w:rsidR="00146168" w:rsidRPr="00886AA5">
        <w:rPr>
          <w:sz w:val="28"/>
          <w:szCs w:val="28"/>
        </w:rPr>
        <w:t xml:space="preserve">территории </w:t>
      </w:r>
      <w:r w:rsidR="00835DF3">
        <w:rPr>
          <w:sz w:val="28"/>
          <w:szCs w:val="28"/>
        </w:rPr>
        <w:t>Прогрессовского сельского</w:t>
      </w:r>
      <w:r w:rsidR="00146168" w:rsidRPr="00886AA5">
        <w:rPr>
          <w:sz w:val="28"/>
          <w:szCs w:val="28"/>
        </w:rPr>
        <w:t xml:space="preserve"> поселения Панинского муниципального района </w:t>
      </w:r>
      <w:r>
        <w:rPr>
          <w:sz w:val="28"/>
          <w:szCs w:val="28"/>
        </w:rPr>
        <w:t xml:space="preserve"> </w:t>
      </w:r>
      <w:r w:rsidR="00146168" w:rsidRPr="00886AA5">
        <w:rPr>
          <w:sz w:val="28"/>
          <w:szCs w:val="28"/>
        </w:rPr>
        <w:t>Воронежской области</w:t>
      </w:r>
      <w:r w:rsidR="00331D8E">
        <w:rPr>
          <w:sz w:val="28"/>
          <w:szCs w:val="28"/>
        </w:rPr>
        <w:t xml:space="preserve"> </w:t>
      </w:r>
      <w:r w:rsidR="00146168" w:rsidRPr="00886AA5">
        <w:rPr>
          <w:sz w:val="28"/>
          <w:szCs w:val="28"/>
        </w:rPr>
        <w:t xml:space="preserve"> </w:t>
      </w:r>
      <w:r w:rsidR="00331D8E">
        <w:rPr>
          <w:sz w:val="28"/>
          <w:szCs w:val="28"/>
        </w:rPr>
        <w:t xml:space="preserve">согласно </w:t>
      </w:r>
      <w:r w:rsidR="00146168">
        <w:rPr>
          <w:sz w:val="28"/>
          <w:szCs w:val="28"/>
        </w:rPr>
        <w:t xml:space="preserve"> приложени</w:t>
      </w:r>
      <w:r w:rsidR="009A0AFC">
        <w:rPr>
          <w:sz w:val="28"/>
          <w:szCs w:val="28"/>
        </w:rPr>
        <w:t>я</w:t>
      </w:r>
      <w:r w:rsidR="00146168">
        <w:rPr>
          <w:sz w:val="28"/>
          <w:szCs w:val="28"/>
        </w:rPr>
        <w:t>м</w:t>
      </w:r>
      <w:r w:rsidR="009A0AFC">
        <w:rPr>
          <w:sz w:val="28"/>
          <w:szCs w:val="28"/>
        </w:rPr>
        <w:t xml:space="preserve"> №1, №2</w:t>
      </w:r>
      <w:r w:rsidR="00146168">
        <w:rPr>
          <w:sz w:val="28"/>
          <w:szCs w:val="28"/>
        </w:rPr>
        <w:t xml:space="preserve">  сроком </w:t>
      </w:r>
      <w:r w:rsidR="00331D8E">
        <w:rPr>
          <w:sz w:val="28"/>
          <w:szCs w:val="28"/>
        </w:rPr>
        <w:t xml:space="preserve"> </w:t>
      </w:r>
      <w:r w:rsidR="00FF5C5C">
        <w:rPr>
          <w:sz w:val="28"/>
          <w:szCs w:val="28"/>
        </w:rPr>
        <w:t xml:space="preserve">на 5 лет </w:t>
      </w:r>
      <w:r w:rsidR="00CC60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387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41374C" w:rsidRDefault="00714485" w:rsidP="00714485">
      <w:pPr>
        <w:spacing w:after="16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168">
        <w:rPr>
          <w:sz w:val="28"/>
          <w:szCs w:val="28"/>
        </w:rPr>
        <w:t>2</w:t>
      </w:r>
      <w:r w:rsidR="00874B9C" w:rsidRPr="00886AA5">
        <w:rPr>
          <w:sz w:val="28"/>
          <w:szCs w:val="28"/>
        </w:rPr>
        <w:t xml:space="preserve">. </w:t>
      </w:r>
      <w:r w:rsidR="00E95758">
        <w:rPr>
          <w:sz w:val="28"/>
          <w:szCs w:val="28"/>
        </w:rPr>
        <w:t xml:space="preserve"> </w:t>
      </w:r>
      <w:r w:rsidR="00B84D53">
        <w:rPr>
          <w:sz w:val="28"/>
          <w:szCs w:val="28"/>
        </w:rPr>
        <w:t>Администрации</w:t>
      </w:r>
      <w:r w:rsidR="00C30F9C">
        <w:rPr>
          <w:sz w:val="28"/>
          <w:szCs w:val="28"/>
        </w:rPr>
        <w:t xml:space="preserve"> </w:t>
      </w:r>
      <w:r w:rsidR="00835DF3">
        <w:rPr>
          <w:sz w:val="28"/>
          <w:szCs w:val="28"/>
        </w:rPr>
        <w:t>Прогрессовского сельского</w:t>
      </w:r>
      <w:r w:rsidR="00B84D53">
        <w:rPr>
          <w:sz w:val="28"/>
          <w:szCs w:val="28"/>
        </w:rPr>
        <w:t xml:space="preserve"> </w:t>
      </w:r>
      <w:r w:rsidR="00C30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874B9C" w:rsidRPr="00886AA5">
        <w:rPr>
          <w:sz w:val="28"/>
          <w:szCs w:val="28"/>
        </w:rPr>
        <w:t xml:space="preserve">довести до сведения </w:t>
      </w:r>
      <w:r w:rsidR="00C30F9C">
        <w:rPr>
          <w:sz w:val="28"/>
          <w:szCs w:val="28"/>
        </w:rPr>
        <w:t xml:space="preserve"> </w:t>
      </w:r>
      <w:r w:rsidR="00874B9C" w:rsidRPr="00886AA5">
        <w:rPr>
          <w:sz w:val="28"/>
          <w:szCs w:val="28"/>
        </w:rPr>
        <w:t>все</w:t>
      </w:r>
      <w:r w:rsidR="00B84D5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3815FC">
        <w:rPr>
          <w:sz w:val="28"/>
          <w:szCs w:val="28"/>
        </w:rPr>
        <w:t>организаци</w:t>
      </w:r>
      <w:r w:rsidR="00B84D53">
        <w:rPr>
          <w:sz w:val="28"/>
          <w:szCs w:val="28"/>
        </w:rPr>
        <w:t>й</w:t>
      </w:r>
      <w:r>
        <w:rPr>
          <w:sz w:val="28"/>
          <w:szCs w:val="28"/>
        </w:rPr>
        <w:t xml:space="preserve"> независимо от </w:t>
      </w:r>
      <w:r w:rsidR="00874B9C" w:rsidRPr="00886AA5">
        <w:rPr>
          <w:sz w:val="28"/>
          <w:szCs w:val="28"/>
        </w:rPr>
        <w:t xml:space="preserve">организационно-правовой формы и </w:t>
      </w:r>
      <w:r>
        <w:rPr>
          <w:sz w:val="28"/>
          <w:szCs w:val="28"/>
        </w:rPr>
        <w:t xml:space="preserve">индивидуальных предпринимателей, осуществляющих торговую </w:t>
      </w:r>
      <w:r w:rsidR="00F413B0" w:rsidRPr="00886AA5">
        <w:rPr>
          <w:sz w:val="28"/>
          <w:szCs w:val="28"/>
        </w:rPr>
        <w:t xml:space="preserve">деятельность на подведомственной территории, </w:t>
      </w:r>
      <w:r w:rsidR="003815FC">
        <w:rPr>
          <w:sz w:val="28"/>
          <w:szCs w:val="28"/>
        </w:rPr>
        <w:t xml:space="preserve">а так же </w:t>
      </w:r>
      <w:r w:rsidR="00F413B0" w:rsidRPr="00886AA5">
        <w:rPr>
          <w:sz w:val="28"/>
          <w:szCs w:val="28"/>
        </w:rPr>
        <w:t>некомм</w:t>
      </w:r>
      <w:r w:rsidR="003815FC">
        <w:rPr>
          <w:sz w:val="28"/>
          <w:szCs w:val="28"/>
        </w:rPr>
        <w:t>ерческие</w:t>
      </w:r>
      <w:r w:rsidR="00547692">
        <w:rPr>
          <w:sz w:val="28"/>
          <w:szCs w:val="28"/>
        </w:rPr>
        <w:t xml:space="preserve"> организаци</w:t>
      </w:r>
      <w:r w:rsidR="003815FC">
        <w:rPr>
          <w:sz w:val="28"/>
          <w:szCs w:val="28"/>
        </w:rPr>
        <w:t>и</w:t>
      </w:r>
      <w:r w:rsidR="00547692">
        <w:rPr>
          <w:sz w:val="28"/>
          <w:szCs w:val="28"/>
        </w:rPr>
        <w:t>, выражающи</w:t>
      </w:r>
      <w:r w:rsidR="003815FC">
        <w:rPr>
          <w:sz w:val="28"/>
          <w:szCs w:val="28"/>
        </w:rPr>
        <w:t>е</w:t>
      </w:r>
      <w:r w:rsidR="00F413B0" w:rsidRPr="00886AA5">
        <w:rPr>
          <w:sz w:val="28"/>
          <w:szCs w:val="28"/>
        </w:rPr>
        <w:t xml:space="preserve"> интересы субъектов малого и</w:t>
      </w:r>
      <w:r w:rsidR="003815FC">
        <w:rPr>
          <w:sz w:val="28"/>
          <w:szCs w:val="28"/>
        </w:rPr>
        <w:t xml:space="preserve"> среднего предпринимательства </w:t>
      </w:r>
      <w:r w:rsidR="00835DF3">
        <w:rPr>
          <w:sz w:val="28"/>
          <w:szCs w:val="28"/>
        </w:rPr>
        <w:t xml:space="preserve"> </w:t>
      </w:r>
      <w:r w:rsidR="003815FC">
        <w:rPr>
          <w:sz w:val="28"/>
          <w:szCs w:val="28"/>
        </w:rPr>
        <w:t xml:space="preserve">и </w:t>
      </w:r>
      <w:r w:rsidR="00547692">
        <w:rPr>
          <w:sz w:val="28"/>
          <w:szCs w:val="28"/>
        </w:rPr>
        <w:t xml:space="preserve"> другим заинтересованным </w:t>
      </w:r>
      <w:r w:rsidR="00797012">
        <w:rPr>
          <w:sz w:val="28"/>
          <w:szCs w:val="28"/>
        </w:rPr>
        <w:t xml:space="preserve"> </w:t>
      </w:r>
      <w:r w:rsidR="00547692">
        <w:rPr>
          <w:sz w:val="28"/>
          <w:szCs w:val="28"/>
        </w:rPr>
        <w:t xml:space="preserve">структурам  </w:t>
      </w:r>
      <w:r w:rsidR="004C5D7D">
        <w:rPr>
          <w:sz w:val="28"/>
          <w:szCs w:val="28"/>
        </w:rPr>
        <w:t xml:space="preserve"> </w:t>
      </w:r>
      <w:r w:rsidR="00F413B0" w:rsidRPr="00886AA5">
        <w:rPr>
          <w:sz w:val="28"/>
          <w:szCs w:val="28"/>
        </w:rPr>
        <w:t xml:space="preserve">обеспечить </w:t>
      </w:r>
      <w:r w:rsidR="00286CE4" w:rsidRPr="00886AA5">
        <w:rPr>
          <w:sz w:val="28"/>
          <w:szCs w:val="28"/>
        </w:rPr>
        <w:t xml:space="preserve"> </w:t>
      </w:r>
      <w:r w:rsidR="00797012">
        <w:rPr>
          <w:sz w:val="28"/>
          <w:szCs w:val="28"/>
        </w:rPr>
        <w:t xml:space="preserve"> </w:t>
      </w:r>
      <w:r w:rsidR="00547692">
        <w:rPr>
          <w:sz w:val="28"/>
          <w:szCs w:val="28"/>
        </w:rPr>
        <w:t xml:space="preserve">размещение </w:t>
      </w:r>
      <w:r w:rsidR="00F413B0" w:rsidRPr="00886AA5">
        <w:rPr>
          <w:sz w:val="28"/>
          <w:szCs w:val="28"/>
        </w:rPr>
        <w:t xml:space="preserve"> нестационарных торговых объектов на территории </w:t>
      </w:r>
      <w:r w:rsidR="00835DF3">
        <w:rPr>
          <w:sz w:val="28"/>
          <w:szCs w:val="28"/>
        </w:rPr>
        <w:t xml:space="preserve">Прогрессовского сельского </w:t>
      </w:r>
      <w:r w:rsidR="00F413B0" w:rsidRPr="00886AA5">
        <w:rPr>
          <w:sz w:val="28"/>
          <w:szCs w:val="28"/>
        </w:rPr>
        <w:t xml:space="preserve"> поселения</w:t>
      </w:r>
      <w:r w:rsidR="00547692">
        <w:rPr>
          <w:sz w:val="28"/>
          <w:szCs w:val="28"/>
        </w:rPr>
        <w:t xml:space="preserve"> в </w:t>
      </w:r>
      <w:r w:rsidR="00797012">
        <w:rPr>
          <w:sz w:val="28"/>
          <w:szCs w:val="28"/>
        </w:rPr>
        <w:t xml:space="preserve"> соответствии со схемой </w:t>
      </w:r>
      <w:r w:rsidR="00547692">
        <w:rPr>
          <w:sz w:val="28"/>
          <w:szCs w:val="28"/>
        </w:rPr>
        <w:t xml:space="preserve"> постановления </w:t>
      </w:r>
      <w:r w:rsidR="00797012">
        <w:rPr>
          <w:sz w:val="28"/>
          <w:szCs w:val="28"/>
        </w:rPr>
        <w:t xml:space="preserve">приложения </w:t>
      </w:r>
      <w:r w:rsidR="00B84D53">
        <w:rPr>
          <w:sz w:val="28"/>
          <w:szCs w:val="28"/>
        </w:rPr>
        <w:t xml:space="preserve">№1, </w:t>
      </w:r>
      <w:r w:rsidR="00797012">
        <w:rPr>
          <w:sz w:val="28"/>
          <w:szCs w:val="28"/>
        </w:rPr>
        <w:t xml:space="preserve">№ </w:t>
      </w:r>
      <w:r w:rsidR="00547692">
        <w:rPr>
          <w:sz w:val="28"/>
          <w:szCs w:val="28"/>
        </w:rPr>
        <w:t>2</w:t>
      </w:r>
      <w:r w:rsidR="00F413B0" w:rsidRPr="00886AA5">
        <w:rPr>
          <w:sz w:val="28"/>
          <w:szCs w:val="28"/>
        </w:rPr>
        <w:t>;</w:t>
      </w:r>
    </w:p>
    <w:p w:rsidR="00C30F9C" w:rsidRPr="00886AA5" w:rsidRDefault="0041374C" w:rsidP="007E12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D8E">
        <w:rPr>
          <w:sz w:val="28"/>
          <w:szCs w:val="28"/>
        </w:rPr>
        <w:t xml:space="preserve"> </w:t>
      </w:r>
      <w:r w:rsidR="00146168">
        <w:rPr>
          <w:sz w:val="28"/>
          <w:szCs w:val="28"/>
        </w:rPr>
        <w:t>3.</w:t>
      </w:r>
      <w:r w:rsidR="009A0AFC">
        <w:rPr>
          <w:sz w:val="28"/>
          <w:szCs w:val="28"/>
        </w:rPr>
        <w:t xml:space="preserve"> </w:t>
      </w:r>
      <w:r w:rsidR="00146168" w:rsidRPr="00187825">
        <w:rPr>
          <w:sz w:val="28"/>
          <w:szCs w:val="28"/>
        </w:rPr>
        <w:t>Признать</w:t>
      </w:r>
      <w:r w:rsidR="00187825">
        <w:rPr>
          <w:sz w:val="28"/>
          <w:szCs w:val="28"/>
        </w:rPr>
        <w:t xml:space="preserve"> </w:t>
      </w:r>
      <w:r w:rsidR="00146168" w:rsidRPr="00886AA5">
        <w:rPr>
          <w:sz w:val="28"/>
          <w:szCs w:val="28"/>
        </w:rPr>
        <w:t xml:space="preserve">постановление администрации </w:t>
      </w:r>
      <w:r w:rsidR="00835DF3">
        <w:rPr>
          <w:sz w:val="28"/>
          <w:szCs w:val="28"/>
        </w:rPr>
        <w:t>Прогрессовского сельского поселения</w:t>
      </w:r>
      <w:r w:rsidR="00146168" w:rsidRPr="00886AA5">
        <w:rPr>
          <w:sz w:val="28"/>
          <w:szCs w:val="28"/>
        </w:rPr>
        <w:t xml:space="preserve"> Панинского муниципального района Воронежской области </w:t>
      </w:r>
      <w:r w:rsidR="009A0AFC">
        <w:rPr>
          <w:sz w:val="28"/>
          <w:szCs w:val="28"/>
        </w:rPr>
        <w:t xml:space="preserve">от </w:t>
      </w:r>
      <w:r w:rsidR="007E12E0">
        <w:rPr>
          <w:sz w:val="28"/>
          <w:szCs w:val="28"/>
        </w:rPr>
        <w:t>01.02.2017 г</w:t>
      </w:r>
      <w:r w:rsidR="009A0AFC">
        <w:rPr>
          <w:sz w:val="28"/>
          <w:szCs w:val="28"/>
        </w:rPr>
        <w:t>.</w:t>
      </w:r>
      <w:r w:rsidR="009A0AFC" w:rsidRPr="009A0AFC">
        <w:rPr>
          <w:sz w:val="28"/>
          <w:szCs w:val="28"/>
        </w:rPr>
        <w:t xml:space="preserve"> </w:t>
      </w:r>
      <w:r w:rsidR="009A0AFC">
        <w:rPr>
          <w:sz w:val="28"/>
          <w:szCs w:val="28"/>
        </w:rPr>
        <w:t xml:space="preserve"> №</w:t>
      </w:r>
      <w:r w:rsidR="007E12E0">
        <w:rPr>
          <w:sz w:val="28"/>
          <w:szCs w:val="28"/>
        </w:rPr>
        <w:t xml:space="preserve"> 6</w:t>
      </w:r>
      <w:r w:rsidR="009A0AFC">
        <w:rPr>
          <w:sz w:val="28"/>
          <w:szCs w:val="28"/>
        </w:rPr>
        <w:t xml:space="preserve">  </w:t>
      </w:r>
      <w:r w:rsidR="00146168" w:rsidRPr="007E12E0">
        <w:rPr>
          <w:sz w:val="28"/>
          <w:szCs w:val="28"/>
        </w:rPr>
        <w:t>«</w:t>
      </w:r>
      <w:r w:rsidR="007E12E0" w:rsidRPr="007E12E0">
        <w:rPr>
          <w:sz w:val="28"/>
          <w:szCs w:val="28"/>
        </w:rPr>
        <w:t xml:space="preserve">  О внесении изменений в схемы размещения</w:t>
      </w:r>
      <w:r w:rsidR="007E12E0">
        <w:rPr>
          <w:sz w:val="28"/>
          <w:szCs w:val="28"/>
        </w:rPr>
        <w:t xml:space="preserve"> </w:t>
      </w:r>
      <w:r w:rsidR="007E12E0" w:rsidRPr="007E12E0">
        <w:rPr>
          <w:sz w:val="28"/>
          <w:szCs w:val="28"/>
        </w:rPr>
        <w:t>нестационарных торговых объектов</w:t>
      </w:r>
      <w:r w:rsidR="007E12E0">
        <w:rPr>
          <w:sz w:val="28"/>
          <w:szCs w:val="28"/>
        </w:rPr>
        <w:t xml:space="preserve"> </w:t>
      </w:r>
      <w:r w:rsidR="009A0AFC">
        <w:rPr>
          <w:sz w:val="28"/>
          <w:szCs w:val="28"/>
        </w:rPr>
        <w:t xml:space="preserve">»  </w:t>
      </w:r>
      <w:r w:rsidR="00146168" w:rsidRPr="00886AA5">
        <w:rPr>
          <w:sz w:val="28"/>
          <w:szCs w:val="28"/>
        </w:rPr>
        <w:t>утратившим силу.</w:t>
      </w:r>
    </w:p>
    <w:p w:rsidR="007E12E0" w:rsidRDefault="00146168" w:rsidP="00387A9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0F9C" w:rsidRPr="00886AA5" w:rsidRDefault="003815FC" w:rsidP="00387A9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FF6" w:rsidRPr="00886AA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B1197" w:rsidRPr="00886AA5">
        <w:rPr>
          <w:sz w:val="28"/>
          <w:szCs w:val="28"/>
        </w:rPr>
        <w:t xml:space="preserve">Опубликовать настоящее постановление в официальном печатном издании </w:t>
      </w:r>
      <w:r w:rsidR="007E12E0">
        <w:rPr>
          <w:sz w:val="28"/>
          <w:szCs w:val="28"/>
        </w:rPr>
        <w:t>Прогрессовского сельского поселения</w:t>
      </w:r>
      <w:r w:rsidR="00DB1197" w:rsidRPr="00886AA5">
        <w:rPr>
          <w:sz w:val="28"/>
          <w:szCs w:val="28"/>
        </w:rPr>
        <w:t xml:space="preserve"> «</w:t>
      </w:r>
      <w:r w:rsidR="007E12E0">
        <w:rPr>
          <w:sz w:val="28"/>
          <w:szCs w:val="28"/>
        </w:rPr>
        <w:t>Прогрессовский</w:t>
      </w:r>
      <w:r w:rsidR="00DB1197" w:rsidRPr="00886AA5">
        <w:rPr>
          <w:sz w:val="28"/>
          <w:szCs w:val="28"/>
        </w:rPr>
        <w:t xml:space="preserve"> муниципальный вестник».</w:t>
      </w:r>
    </w:p>
    <w:p w:rsidR="007E12E0" w:rsidRDefault="003815FC" w:rsidP="00387A9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0F9C" w:rsidRPr="00886AA5" w:rsidRDefault="00331D8E" w:rsidP="00387A9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FF6" w:rsidRPr="00886AA5">
        <w:rPr>
          <w:sz w:val="28"/>
          <w:szCs w:val="28"/>
        </w:rPr>
        <w:t>5</w:t>
      </w:r>
      <w:r w:rsidR="00DB1197" w:rsidRPr="00886AA5">
        <w:rPr>
          <w:sz w:val="28"/>
          <w:szCs w:val="28"/>
        </w:rPr>
        <w:t xml:space="preserve">. </w:t>
      </w:r>
      <w:r w:rsidR="003815FC">
        <w:rPr>
          <w:sz w:val="28"/>
          <w:szCs w:val="28"/>
        </w:rPr>
        <w:t xml:space="preserve">  </w:t>
      </w:r>
      <w:r w:rsidR="00DB1197" w:rsidRPr="00886AA5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7E12E0" w:rsidRDefault="003815FC" w:rsidP="00387A9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12E0" w:rsidRDefault="00331D8E" w:rsidP="006A502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FF6" w:rsidRPr="00886AA5">
        <w:rPr>
          <w:sz w:val="28"/>
          <w:szCs w:val="28"/>
        </w:rPr>
        <w:t>6</w:t>
      </w:r>
      <w:r w:rsidR="003815FC">
        <w:rPr>
          <w:sz w:val="28"/>
          <w:szCs w:val="28"/>
        </w:rPr>
        <w:t xml:space="preserve">. </w:t>
      </w:r>
      <w:r w:rsidR="00DB1197" w:rsidRPr="00886AA5">
        <w:rPr>
          <w:sz w:val="28"/>
          <w:szCs w:val="28"/>
        </w:rPr>
        <w:t xml:space="preserve">Контроль </w:t>
      </w:r>
      <w:r w:rsidR="007E12E0">
        <w:rPr>
          <w:sz w:val="28"/>
          <w:szCs w:val="28"/>
        </w:rPr>
        <w:t>над исполнением настоящего постановления оставляю за собой.</w:t>
      </w:r>
    </w:p>
    <w:p w:rsidR="007E12E0" w:rsidRDefault="007E12E0" w:rsidP="006A502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</w:p>
    <w:p w:rsidR="00C15F06" w:rsidRDefault="00C15F06" w:rsidP="006A502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</w:p>
    <w:p w:rsidR="007E12E0" w:rsidRDefault="007E12E0" w:rsidP="006A502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</w:p>
    <w:p w:rsidR="007E12E0" w:rsidRDefault="007E12E0" w:rsidP="006A502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Прогрессовского сельского поселения                          Н.А.Лихачева</w:t>
      </w:r>
    </w:p>
    <w:p w:rsidR="007E12E0" w:rsidRDefault="007E12E0" w:rsidP="006A502E">
      <w:pPr>
        <w:spacing w:after="160" w:line="360" w:lineRule="auto"/>
        <w:ind w:right="57"/>
        <w:contextualSpacing/>
        <w:jc w:val="both"/>
        <w:rPr>
          <w:sz w:val="28"/>
          <w:szCs w:val="28"/>
        </w:rPr>
      </w:pPr>
    </w:p>
    <w:p w:rsidR="007E12E0" w:rsidRPr="007E12E0" w:rsidRDefault="007E12E0" w:rsidP="006A502E">
      <w:pPr>
        <w:spacing w:after="160" w:line="360" w:lineRule="auto"/>
        <w:ind w:right="57"/>
        <w:contextualSpacing/>
        <w:jc w:val="both"/>
        <w:rPr>
          <w:sz w:val="28"/>
          <w:szCs w:val="28"/>
        </w:rPr>
        <w:sectPr w:rsidR="007E12E0" w:rsidRPr="007E12E0" w:rsidSect="00CC6062">
          <w:pgSz w:w="11906" w:h="16838"/>
          <w:pgMar w:top="1134" w:right="1133" w:bottom="1276" w:left="1418" w:header="709" w:footer="709" w:gutter="0"/>
          <w:cols w:space="708"/>
          <w:docGrid w:linePitch="360"/>
        </w:sectPr>
      </w:pPr>
    </w:p>
    <w:p w:rsidR="009B4423" w:rsidRPr="009B4423" w:rsidRDefault="009B4423" w:rsidP="00B77D14">
      <w:pPr>
        <w:ind w:left="9720"/>
        <w:jc w:val="both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t>Приложение № 1</w:t>
      </w:r>
    </w:p>
    <w:p w:rsidR="009B4423" w:rsidRPr="009B4423" w:rsidRDefault="009B4423" w:rsidP="00B77D14">
      <w:pPr>
        <w:ind w:left="9720"/>
        <w:jc w:val="both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t>к постановлению администрации</w:t>
      </w:r>
    </w:p>
    <w:p w:rsidR="009B4423" w:rsidRPr="009B4423" w:rsidRDefault="007E12E0" w:rsidP="00B77D14">
      <w:pPr>
        <w:ind w:left="9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Прогрессовского сельского поселения</w:t>
      </w:r>
    </w:p>
    <w:p w:rsidR="009B4423" w:rsidRPr="009B4423" w:rsidRDefault="009B4423" w:rsidP="00B77D14">
      <w:pPr>
        <w:ind w:left="9720"/>
        <w:jc w:val="both"/>
        <w:rPr>
          <w:b/>
          <w:sz w:val="20"/>
          <w:szCs w:val="20"/>
        </w:rPr>
      </w:pPr>
      <w:r w:rsidRPr="009B4423">
        <w:rPr>
          <w:b/>
          <w:sz w:val="20"/>
          <w:szCs w:val="20"/>
        </w:rPr>
        <w:t xml:space="preserve">от </w:t>
      </w:r>
      <w:r w:rsidR="00187825">
        <w:rPr>
          <w:b/>
          <w:sz w:val="20"/>
          <w:szCs w:val="20"/>
        </w:rPr>
        <w:t>«</w:t>
      </w:r>
      <w:r w:rsidR="002D53FA">
        <w:rPr>
          <w:b/>
          <w:sz w:val="20"/>
          <w:szCs w:val="20"/>
        </w:rPr>
        <w:t>26</w:t>
      </w:r>
      <w:r w:rsidR="00187825">
        <w:rPr>
          <w:b/>
          <w:sz w:val="20"/>
          <w:szCs w:val="20"/>
        </w:rPr>
        <w:t xml:space="preserve">» </w:t>
      </w:r>
      <w:r w:rsidR="007E12E0">
        <w:rPr>
          <w:b/>
          <w:sz w:val="20"/>
          <w:szCs w:val="20"/>
        </w:rPr>
        <w:t>02</w:t>
      </w:r>
      <w:r w:rsidR="002D53FA">
        <w:rPr>
          <w:b/>
          <w:sz w:val="20"/>
          <w:szCs w:val="20"/>
        </w:rPr>
        <w:t>.</w:t>
      </w:r>
      <w:r w:rsidRPr="009B4423">
        <w:rPr>
          <w:b/>
          <w:sz w:val="20"/>
          <w:szCs w:val="20"/>
        </w:rPr>
        <w:t>201</w:t>
      </w:r>
      <w:r w:rsidR="005924CA">
        <w:rPr>
          <w:b/>
          <w:sz w:val="20"/>
          <w:szCs w:val="20"/>
        </w:rPr>
        <w:t>8</w:t>
      </w:r>
      <w:r w:rsidRPr="009B4423">
        <w:rPr>
          <w:b/>
          <w:sz w:val="20"/>
          <w:szCs w:val="20"/>
        </w:rPr>
        <w:t xml:space="preserve"> г.  № </w:t>
      </w:r>
      <w:r w:rsidR="007E12E0">
        <w:rPr>
          <w:b/>
          <w:sz w:val="20"/>
          <w:szCs w:val="20"/>
        </w:rPr>
        <w:t>20</w:t>
      </w:r>
    </w:p>
    <w:p w:rsidR="009B4423" w:rsidRPr="009B4423" w:rsidRDefault="009B4423" w:rsidP="00B77D14">
      <w:pPr>
        <w:jc w:val="both"/>
        <w:rPr>
          <w:b/>
          <w:sz w:val="22"/>
          <w:szCs w:val="22"/>
        </w:rPr>
      </w:pPr>
      <w:r w:rsidRPr="009B4423">
        <w:rPr>
          <w:b/>
          <w:sz w:val="22"/>
          <w:szCs w:val="22"/>
        </w:rPr>
        <w:t xml:space="preserve">Схема размещения нестационарных торговых объектов на территории </w:t>
      </w:r>
    </w:p>
    <w:p w:rsidR="009B4423" w:rsidRPr="009B4423" w:rsidRDefault="007E12E0" w:rsidP="00B77D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Прогрессовского сельского поселения</w:t>
      </w:r>
      <w:r w:rsidR="009B4423" w:rsidRPr="009B4423">
        <w:rPr>
          <w:b/>
          <w:sz w:val="22"/>
          <w:szCs w:val="22"/>
        </w:rPr>
        <w:t xml:space="preserve"> Панинского муниципального района</w:t>
      </w:r>
    </w:p>
    <w:p w:rsidR="009B4423" w:rsidRPr="009B4423" w:rsidRDefault="009B4423" w:rsidP="00B77D14">
      <w:pPr>
        <w:pStyle w:val="a6"/>
        <w:rPr>
          <w:rFonts w:ascii="Times New Roman" w:hAnsi="Times New Roman" w:cs="Times New Roman"/>
          <w:b/>
        </w:rPr>
      </w:pPr>
    </w:p>
    <w:p w:rsidR="009B4423" w:rsidRPr="009B4423" w:rsidRDefault="009B4423" w:rsidP="00B77D14">
      <w:pPr>
        <w:jc w:val="both"/>
        <w:rPr>
          <w:sz w:val="22"/>
          <w:szCs w:val="22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6"/>
        <w:gridCol w:w="2072"/>
        <w:gridCol w:w="1861"/>
        <w:gridCol w:w="1899"/>
        <w:gridCol w:w="1899"/>
        <w:gridCol w:w="2341"/>
        <w:gridCol w:w="2232"/>
        <w:gridCol w:w="1899"/>
      </w:tblGrid>
      <w:tr w:rsidR="00E40CDA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Адресный ориентир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Количество нестационарных торговых объектов по одному адресному ориентиру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531AE9" w:rsidRDefault="00531AE9" w:rsidP="00B77D14">
            <w:pPr>
              <w:jc w:val="both"/>
              <w:rPr>
                <w:b/>
                <w:sz w:val="22"/>
                <w:szCs w:val="22"/>
              </w:rPr>
            </w:pPr>
            <w:r w:rsidRPr="00531AE9">
              <w:rPr>
                <w:b/>
                <w:sz w:val="22"/>
                <w:szCs w:val="22"/>
              </w:rPr>
              <w:t xml:space="preserve">Тип </w:t>
            </w:r>
            <w:r w:rsidR="009B4423" w:rsidRPr="00531AE9">
              <w:rPr>
                <w:b/>
                <w:sz w:val="22"/>
                <w:szCs w:val="22"/>
              </w:rPr>
              <w:t>нестационарного торгового объект</w:t>
            </w:r>
            <w:r w:rsidRPr="00531AE9">
              <w:rPr>
                <w:b/>
                <w:sz w:val="22"/>
                <w:szCs w:val="22"/>
              </w:rPr>
              <w:t>а  в соответствии с ГОСТ Р 51303-2013 «Торговля. Термины и определения»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Группа реализуемых товаров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 </w:t>
            </w:r>
            <w:r w:rsidR="00064B33">
              <w:rPr>
                <w:b/>
                <w:sz w:val="22"/>
                <w:szCs w:val="22"/>
              </w:rPr>
              <w:t xml:space="preserve">среднего предпринимательства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Период размещения нестационарного торгового объекта</w:t>
            </w:r>
          </w:p>
        </w:tc>
      </w:tr>
      <w:tr w:rsidR="00E40CDA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8</w:t>
            </w:r>
          </w:p>
        </w:tc>
      </w:tr>
      <w:tr w:rsidR="009B4423" w:rsidRPr="009B4423" w:rsidTr="00907D31">
        <w:trPr>
          <w:trHeight w:val="81"/>
        </w:trPr>
        <w:tc>
          <w:tcPr>
            <w:tcW w:w="14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423" w:rsidRPr="009B4423" w:rsidRDefault="009B4423" w:rsidP="00907D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0CDA" w:rsidRPr="009B4423" w:rsidTr="0041374C"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423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t>С. Ивановка ул.Ивановская, автобусная остановка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423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A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автолавка</w:t>
            </w:r>
          </w:p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B442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5924CA" w:rsidRDefault="002D53FA" w:rsidP="00B77D14">
            <w:pPr>
              <w:jc w:val="both"/>
              <w:rPr>
                <w:b/>
                <w:sz w:val="20"/>
                <w:szCs w:val="20"/>
              </w:rPr>
            </w:pPr>
            <w:r>
              <w:t>Продовольственные промышленные, хозяйственные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907D31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23" w:rsidRPr="009B4423" w:rsidRDefault="001F5FA8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t>С. Марьевка ул.Мира,15а  около почты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A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автолавка</w:t>
            </w:r>
          </w:p>
          <w:p w:rsidR="00D40E53" w:rsidRPr="009B4423" w:rsidRDefault="00D40E53" w:rsidP="00B77D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E40CDA" w:rsidRDefault="002D53FA" w:rsidP="00B77D14">
            <w:pPr>
              <w:jc w:val="both"/>
              <w:rPr>
                <w:sz w:val="20"/>
                <w:szCs w:val="20"/>
              </w:rPr>
            </w:pPr>
            <w:r>
              <w:t>Продовольственные промышленные, хозяйственные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907D31" w:rsidP="00B77D14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D40E53" w:rsidRPr="009B4423" w:rsidTr="0041374C"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3FA" w:rsidRDefault="002D53FA" w:rsidP="00B77D14">
            <w:pPr>
              <w:jc w:val="both"/>
            </w:pPr>
            <w:r>
              <w:t>С. Никольское ул.Луговая, у дома № 40</w:t>
            </w:r>
          </w:p>
          <w:p w:rsidR="00D40E53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t>ул.Колхозная. у дома № 10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E53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FA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автолавка</w:t>
            </w:r>
          </w:p>
          <w:p w:rsidR="00D40E53" w:rsidRPr="009B4423" w:rsidRDefault="00D40E53" w:rsidP="00B77D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t>Продовольственные промышленные, хозяйственные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Default="00907D31" w:rsidP="00B77D14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53" w:rsidRPr="009B4423" w:rsidRDefault="00D40E53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187825" w:rsidRPr="009B4423" w:rsidTr="0041374C"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825" w:rsidRPr="009B4423" w:rsidRDefault="002D53FA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182" w:rsidRDefault="00467182" w:rsidP="00B77D14">
            <w:pPr>
              <w:jc w:val="both"/>
            </w:pPr>
            <w:r>
              <w:t>С. Михайловка 1-я , ул.Дорожная, 11, около здания столовой,</w:t>
            </w:r>
          </w:p>
          <w:p w:rsidR="00467182" w:rsidRDefault="00467182" w:rsidP="00B77D14">
            <w:pPr>
              <w:jc w:val="both"/>
            </w:pPr>
            <w:r>
              <w:t xml:space="preserve">ул.А.Мышьяковой, у дома № 1 и у дома </w:t>
            </w:r>
          </w:p>
          <w:p w:rsidR="00467182" w:rsidRDefault="00467182" w:rsidP="00B77D14">
            <w:pPr>
              <w:jc w:val="both"/>
            </w:pPr>
            <w:r>
              <w:t>№ 138</w:t>
            </w:r>
          </w:p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825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82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автолавка</w:t>
            </w:r>
          </w:p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Default="00467182" w:rsidP="00B77D14">
            <w:pPr>
              <w:jc w:val="both"/>
            </w:pPr>
            <w:r>
              <w:t>Продовольственные промышленные, хозяйственные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Default="00907D31" w:rsidP="00B77D14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187825" w:rsidRPr="009B4423" w:rsidTr="0041374C"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825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825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>
              <w:t>С. Михайловка Ул. Рабочая,10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825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павильон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991C9A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</w:t>
            </w:r>
            <w:r w:rsidR="00991C9A">
              <w:rPr>
                <w:b/>
                <w:sz w:val="22"/>
                <w:szCs w:val="22"/>
              </w:rPr>
              <w:t>6</w:t>
            </w:r>
            <w:r w:rsidRPr="009B4423">
              <w:rPr>
                <w:b/>
                <w:sz w:val="22"/>
                <w:szCs w:val="22"/>
              </w:rPr>
              <w:t xml:space="preserve">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Default="00467182" w:rsidP="00B77D14">
            <w:pPr>
              <w:jc w:val="both"/>
            </w:pPr>
            <w:r>
              <w:t>Продовольственные промышленные, хозяйственные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Default="00907D31" w:rsidP="00B77D14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187825" w:rsidRPr="009B4423" w:rsidTr="0041374C"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825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182" w:rsidRDefault="00467182" w:rsidP="00B77D14">
            <w:pPr>
              <w:jc w:val="both"/>
            </w:pPr>
            <w:r>
              <w:t>С. Борщево, ул. В. Терешковой, автобусная остановка ,</w:t>
            </w:r>
          </w:p>
          <w:p w:rsidR="00467182" w:rsidRDefault="00467182" w:rsidP="00B77D14">
            <w:pPr>
              <w:jc w:val="both"/>
            </w:pPr>
            <w:r>
              <w:t>ул. Проспект Труда, 59, около здания ФАП</w:t>
            </w:r>
          </w:p>
          <w:p w:rsidR="00467182" w:rsidRDefault="00467182" w:rsidP="00B77D14">
            <w:pPr>
              <w:jc w:val="both"/>
            </w:pPr>
          </w:p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825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82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автолавка</w:t>
            </w:r>
          </w:p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Default="00467182" w:rsidP="00B77D14">
            <w:pPr>
              <w:jc w:val="both"/>
            </w:pPr>
            <w:r>
              <w:t>Продовольственные промышленные, хозяйственные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Default="00907D31" w:rsidP="00B77D14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  <w:tr w:rsidR="00187825" w:rsidRPr="009B4423" w:rsidTr="0041374C"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825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7182" w:rsidRDefault="00467182" w:rsidP="00B77D14">
            <w:pPr>
              <w:jc w:val="both"/>
            </w:pPr>
            <w:r>
              <w:t>С. Пады, ул. Верхняя,47, около здания ФАП,</w:t>
            </w:r>
          </w:p>
          <w:p w:rsidR="00467182" w:rsidRDefault="00902AA4" w:rsidP="00B77D14">
            <w:pPr>
              <w:jc w:val="both"/>
            </w:pPr>
            <w:r>
              <w:t>у</w:t>
            </w:r>
            <w:r w:rsidR="00467182">
              <w:t xml:space="preserve">л. Гудовка, около </w:t>
            </w:r>
          </w:p>
          <w:p w:rsidR="00187825" w:rsidRPr="009B4423" w:rsidRDefault="00467182" w:rsidP="00B77D14">
            <w:pPr>
              <w:jc w:val="both"/>
              <w:rPr>
                <w:b/>
                <w:sz w:val="22"/>
                <w:szCs w:val="22"/>
              </w:rPr>
            </w:pPr>
            <w:r>
              <w:t>здания школы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киоск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  <w:r w:rsidRPr="009B4423">
              <w:rPr>
                <w:b/>
                <w:sz w:val="22"/>
                <w:szCs w:val="22"/>
              </w:rPr>
              <w:t>12 кв.м.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Default="00902AA4" w:rsidP="00B77D14">
            <w:pPr>
              <w:jc w:val="both"/>
            </w:pPr>
            <w:r>
              <w:t>Продовольственные промышленные, хозяйственные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Default="00907D31" w:rsidP="00B77D14">
            <w:pPr>
              <w:jc w:val="both"/>
            </w:pPr>
            <w:r>
              <w:rPr>
                <w:b/>
                <w:sz w:val="22"/>
                <w:szCs w:val="22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25" w:rsidRPr="009B4423" w:rsidRDefault="00187825" w:rsidP="00B77D1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круглогодично</w:t>
            </w:r>
          </w:p>
        </w:tc>
      </w:tr>
    </w:tbl>
    <w:p w:rsidR="009B4423" w:rsidRPr="009B4423" w:rsidRDefault="009B4423" w:rsidP="00B77D14">
      <w:pPr>
        <w:jc w:val="both"/>
        <w:rPr>
          <w:sz w:val="22"/>
          <w:szCs w:val="22"/>
        </w:rPr>
      </w:pPr>
    </w:p>
    <w:p w:rsidR="009B4423" w:rsidRPr="009B4423" w:rsidRDefault="009B4423" w:rsidP="00B77D14">
      <w:pPr>
        <w:jc w:val="both"/>
        <w:rPr>
          <w:sz w:val="22"/>
          <w:szCs w:val="22"/>
        </w:rPr>
      </w:pPr>
    </w:p>
    <w:p w:rsidR="009B4423" w:rsidRPr="009B4423" w:rsidRDefault="009B4423" w:rsidP="00B77D14">
      <w:pPr>
        <w:jc w:val="both"/>
        <w:rPr>
          <w:sz w:val="22"/>
          <w:szCs w:val="22"/>
        </w:rPr>
      </w:pPr>
    </w:p>
    <w:p w:rsidR="009B4423" w:rsidRPr="009B4423" w:rsidRDefault="009B4423" w:rsidP="00B77D14">
      <w:pPr>
        <w:jc w:val="both"/>
        <w:rPr>
          <w:sz w:val="22"/>
          <w:szCs w:val="22"/>
        </w:rPr>
      </w:pPr>
    </w:p>
    <w:p w:rsidR="001C7083" w:rsidRDefault="001C7083" w:rsidP="00B77D14">
      <w:pPr>
        <w:jc w:val="both"/>
        <w:rPr>
          <w:b/>
          <w:sz w:val="22"/>
          <w:szCs w:val="22"/>
          <w:u w:val="single"/>
        </w:rPr>
      </w:pPr>
    </w:p>
    <w:p w:rsidR="001C7083" w:rsidRDefault="001C7083" w:rsidP="00B77D14">
      <w:pPr>
        <w:jc w:val="both"/>
        <w:rPr>
          <w:b/>
          <w:sz w:val="22"/>
          <w:szCs w:val="22"/>
          <w:u w:val="single"/>
        </w:rPr>
      </w:pPr>
    </w:p>
    <w:p w:rsidR="009E1208" w:rsidRDefault="009E1208" w:rsidP="00B77D14">
      <w:pPr>
        <w:jc w:val="both"/>
        <w:rPr>
          <w:sz w:val="20"/>
          <w:szCs w:val="20"/>
        </w:rPr>
      </w:pPr>
      <w:r w:rsidRPr="00B00ECC">
        <w:rPr>
          <w:sz w:val="20"/>
          <w:szCs w:val="20"/>
        </w:rPr>
        <w:t xml:space="preserve"> </w:t>
      </w:r>
    </w:p>
    <w:p w:rsidR="00B77D14" w:rsidRDefault="00B77D14" w:rsidP="00B77D14">
      <w:pPr>
        <w:jc w:val="both"/>
        <w:rPr>
          <w:sz w:val="20"/>
          <w:szCs w:val="20"/>
        </w:rPr>
        <w:sectPr w:rsidR="00B77D14" w:rsidSect="00B77D14">
          <w:pgSz w:w="16838" w:h="11906" w:orient="landscape"/>
          <w:pgMar w:top="1418" w:right="1134" w:bottom="907" w:left="1134" w:header="709" w:footer="709" w:gutter="0"/>
          <w:cols w:space="708"/>
          <w:docGrid w:linePitch="360"/>
        </w:sectPr>
      </w:pPr>
    </w:p>
    <w:p w:rsidR="00B77D14" w:rsidRDefault="00B77D14" w:rsidP="00B77D14">
      <w:pPr>
        <w:jc w:val="both"/>
        <w:rPr>
          <w:sz w:val="20"/>
          <w:szCs w:val="20"/>
        </w:rPr>
      </w:pPr>
    </w:p>
    <w:p w:rsidR="00991C9A" w:rsidRDefault="00991C9A" w:rsidP="00B77D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Приложение №2 </w:t>
      </w:r>
    </w:p>
    <w:p w:rsidR="00991C9A" w:rsidRDefault="00991C9A" w:rsidP="00B77D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к постановлению администрации</w:t>
      </w:r>
    </w:p>
    <w:p w:rsidR="00991C9A" w:rsidRDefault="00991C9A" w:rsidP="00B77D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Прогрессовского сельского поселения №20   </w:t>
      </w:r>
    </w:p>
    <w:p w:rsidR="00991C9A" w:rsidRDefault="00991C9A" w:rsidP="00B77D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от 2</w:t>
      </w:r>
      <w:r w:rsidR="000B66E3">
        <w:rPr>
          <w:sz w:val="20"/>
          <w:szCs w:val="20"/>
        </w:rPr>
        <w:t>6</w:t>
      </w:r>
      <w:r>
        <w:rPr>
          <w:sz w:val="20"/>
          <w:szCs w:val="20"/>
        </w:rPr>
        <w:t>.02.2018г.</w:t>
      </w:r>
    </w:p>
    <w:p w:rsidR="00B77D14" w:rsidRDefault="00B77D14" w:rsidP="00B77D14">
      <w:pPr>
        <w:jc w:val="both"/>
        <w:rPr>
          <w:sz w:val="20"/>
          <w:szCs w:val="20"/>
        </w:rPr>
      </w:pPr>
    </w:p>
    <w:p w:rsidR="00B77D14" w:rsidRPr="009E1208" w:rsidRDefault="00B77D14" w:rsidP="00B77D14">
      <w:pPr>
        <w:jc w:val="both"/>
        <w:rPr>
          <w:sz w:val="20"/>
          <w:szCs w:val="20"/>
        </w:rPr>
      </w:pPr>
    </w:p>
    <w:p w:rsidR="00B77D14" w:rsidRDefault="00B77D14" w:rsidP="00B77D14">
      <w:r>
        <w:rPr>
          <w:noProof/>
          <w:lang w:eastAsia="ru-RU"/>
        </w:rPr>
        <w:drawing>
          <wp:inline distT="0" distB="0" distL="0" distR="0">
            <wp:extent cx="5943600" cy="8166100"/>
            <wp:effectExtent l="19050" t="0" r="0" b="0"/>
            <wp:docPr id="79" name="Рисунок 79" descr="B5F47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5F471E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14" w:rsidRDefault="00B77D14" w:rsidP="00B77D14">
      <w:r>
        <w:rPr>
          <w:noProof/>
          <w:lang w:eastAsia="ru-RU"/>
        </w:rPr>
        <w:drawing>
          <wp:inline distT="0" distB="0" distL="0" distR="0">
            <wp:extent cx="5943600" cy="8176260"/>
            <wp:effectExtent l="19050" t="0" r="0" b="0"/>
            <wp:docPr id="80" name="Рисунок 80" descr="332105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3321051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>
      <w:r>
        <w:rPr>
          <w:noProof/>
          <w:lang w:eastAsia="ru-RU"/>
        </w:rPr>
        <w:drawing>
          <wp:inline distT="0" distB="0" distL="0" distR="0">
            <wp:extent cx="5943600" cy="8176260"/>
            <wp:effectExtent l="19050" t="0" r="0" b="0"/>
            <wp:docPr id="81" name="Рисунок 81" descr="E2E7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2E742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>
      <w:r>
        <w:rPr>
          <w:noProof/>
          <w:lang w:eastAsia="ru-RU"/>
        </w:rPr>
        <w:drawing>
          <wp:inline distT="0" distB="0" distL="0" distR="0">
            <wp:extent cx="5943600" cy="8176260"/>
            <wp:effectExtent l="19050" t="0" r="0" b="0"/>
            <wp:docPr id="82" name="Рисунок 82" descr="E0DAD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0DAD40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83" name="Рисунок 83" descr="16B93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6B93AE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/>
    <w:p w:rsidR="00B77D14" w:rsidRDefault="00B77D14" w:rsidP="00B77D14">
      <w:r>
        <w:rPr>
          <w:noProof/>
          <w:lang w:eastAsia="ru-RU"/>
        </w:rPr>
        <w:drawing>
          <wp:inline distT="0" distB="0" distL="0" distR="0">
            <wp:extent cx="5943600" cy="8166100"/>
            <wp:effectExtent l="19050" t="0" r="0" b="0"/>
            <wp:docPr id="84" name="Рисунок 84" descr="AE13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E13C3D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14" w:rsidRPr="00A15856" w:rsidRDefault="00B77D14" w:rsidP="00B77D14"/>
    <w:p w:rsidR="00B77D14" w:rsidRDefault="00B77D14" w:rsidP="00B77D14"/>
    <w:p w:rsidR="00907D31" w:rsidRDefault="00907D31" w:rsidP="00907D31">
      <w:pPr>
        <w:jc w:val="center"/>
        <w:rPr>
          <w:b/>
        </w:rPr>
      </w:pPr>
      <w:r>
        <w:rPr>
          <w:b/>
        </w:rPr>
        <w:t>ЛИСТ СОГЛАСОВАНИЯ</w:t>
      </w:r>
    </w:p>
    <w:p w:rsidR="00907D31" w:rsidRDefault="00907D31" w:rsidP="00907D31">
      <w:pPr>
        <w:jc w:val="center"/>
        <w:rPr>
          <w:b/>
        </w:rPr>
      </w:pPr>
      <w:r>
        <w:rPr>
          <w:b/>
        </w:rPr>
        <w:t>схемы размещения  нестационарных торговых объектов</w:t>
      </w:r>
    </w:p>
    <w:p w:rsidR="00907D31" w:rsidRDefault="00907D31" w:rsidP="00907D31">
      <w:pPr>
        <w:jc w:val="center"/>
      </w:pPr>
      <w:r>
        <w:t>к постановлению  администрации  Прогрессовского сельского поселения Панинского муниципального района от 2</w:t>
      </w:r>
      <w:r w:rsidR="000B66E3">
        <w:t>6</w:t>
      </w:r>
      <w:r>
        <w:t>.02.2018г. № 20</w:t>
      </w:r>
    </w:p>
    <w:p w:rsidR="00907D31" w:rsidRDefault="00907D31" w:rsidP="00907D31">
      <w:pPr>
        <w:pStyle w:val="2"/>
        <w:jc w:val="center"/>
        <w:rPr>
          <w:u w:val="single"/>
        </w:rPr>
      </w:pPr>
      <w:r>
        <w:rPr>
          <w:u w:val="single"/>
        </w:rPr>
        <w:t>«Об утверждении схемы размещения нестационарных торговых объектов на территории   Прогрессовского сельского поселения»</w:t>
      </w:r>
    </w:p>
    <w:p w:rsidR="00907D31" w:rsidRDefault="00907D31" w:rsidP="00907D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</w:p>
    <w:p w:rsidR="00907D31" w:rsidRDefault="00907D31" w:rsidP="00907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07D31" w:rsidRDefault="00907D31" w:rsidP="00907D31">
      <w:pPr>
        <w:rPr>
          <w:b/>
          <w:sz w:val="28"/>
          <w:szCs w:val="28"/>
        </w:rPr>
      </w:pPr>
    </w:p>
    <w:p w:rsidR="00907D31" w:rsidRDefault="00907D31" w:rsidP="00907D31">
      <w:pPr>
        <w:tabs>
          <w:tab w:val="left" w:pos="4592"/>
        </w:tabs>
      </w:pPr>
      <w:r>
        <w:t>Глава Прогрессовского</w:t>
      </w:r>
    </w:p>
    <w:p w:rsidR="00907D31" w:rsidRDefault="00907D31" w:rsidP="00907D31">
      <w:pPr>
        <w:tabs>
          <w:tab w:val="left" w:pos="4592"/>
        </w:tabs>
      </w:pPr>
      <w:r>
        <w:t xml:space="preserve">сельского поселения  </w:t>
      </w:r>
      <w:r>
        <w:rPr>
          <w:u w:val="single"/>
        </w:rPr>
        <w:t xml:space="preserve">                                                                            </w:t>
      </w:r>
      <w:r>
        <w:t xml:space="preserve"> Н.А.Лихачева</w:t>
      </w:r>
    </w:p>
    <w:p w:rsidR="00907D31" w:rsidRDefault="00907D31" w:rsidP="00907D31">
      <w:pPr>
        <w:jc w:val="both"/>
        <w:rPr>
          <w:b/>
        </w:rPr>
      </w:pPr>
    </w:p>
    <w:p w:rsidR="00907D31" w:rsidRDefault="00907D31" w:rsidP="00907D31">
      <w:pPr>
        <w:jc w:val="both"/>
        <w:rPr>
          <w:b/>
        </w:rPr>
      </w:pPr>
    </w:p>
    <w:p w:rsidR="00907D31" w:rsidRDefault="00907D31" w:rsidP="00907D31">
      <w:pPr>
        <w:jc w:val="both"/>
        <w:rPr>
          <w:b/>
        </w:rPr>
      </w:pPr>
    </w:p>
    <w:p w:rsidR="00907D31" w:rsidRDefault="00907D31" w:rsidP="00907D31">
      <w:pPr>
        <w:jc w:val="both"/>
        <w:rPr>
          <w:b/>
        </w:rPr>
      </w:pPr>
    </w:p>
    <w:p w:rsidR="00907D31" w:rsidRDefault="00907D31" w:rsidP="00907D31">
      <w:r>
        <w:t xml:space="preserve">Зам.начальник отдела по капитальному                                                                                  строительству, газификации, ЖКХ,                                                                                               архитектуры и градостроительства- главного архитектора </w:t>
      </w:r>
    </w:p>
    <w:p w:rsidR="00907D31" w:rsidRDefault="00907D31" w:rsidP="00907D31">
      <w:r>
        <w:t>администрации</w:t>
      </w:r>
    </w:p>
    <w:p w:rsidR="00907D31" w:rsidRDefault="00907D31" w:rsidP="00907D31">
      <w:r>
        <w:t xml:space="preserve">Панинского муниципального района  </w:t>
      </w:r>
    </w:p>
    <w:p w:rsidR="00907D31" w:rsidRDefault="00907D31" w:rsidP="00907D31">
      <w:r>
        <w:t>Воронежской области</w:t>
      </w:r>
      <w:r>
        <w:rPr>
          <w:u w:val="single"/>
        </w:rPr>
        <w:t xml:space="preserve">                                                                              __</w:t>
      </w:r>
      <w:bookmarkStart w:id="1" w:name="_GoBack"/>
      <w:bookmarkEnd w:id="1"/>
      <w:r>
        <w:t>Лукин А.В.</w:t>
      </w:r>
    </w:p>
    <w:p w:rsidR="00907D31" w:rsidRDefault="00907D31" w:rsidP="00907D31">
      <w:pPr>
        <w:rPr>
          <w:b/>
        </w:rPr>
      </w:pPr>
    </w:p>
    <w:p w:rsidR="00907D31" w:rsidRDefault="00907D31" w:rsidP="00907D31">
      <w:pPr>
        <w:rPr>
          <w:b/>
        </w:rPr>
      </w:pPr>
    </w:p>
    <w:p w:rsidR="00907D31" w:rsidRDefault="00907D31" w:rsidP="00907D31">
      <w:pPr>
        <w:rPr>
          <w:b/>
        </w:rPr>
      </w:pPr>
    </w:p>
    <w:p w:rsidR="00907D31" w:rsidRDefault="00907D31" w:rsidP="00907D31">
      <w:pPr>
        <w:rPr>
          <w:b/>
        </w:rPr>
      </w:pPr>
    </w:p>
    <w:p w:rsidR="00907D31" w:rsidRDefault="00907D31" w:rsidP="00907D31">
      <w:pPr>
        <w:rPr>
          <w:b/>
        </w:rPr>
      </w:pPr>
    </w:p>
    <w:p w:rsidR="00907D31" w:rsidRDefault="00907D31" w:rsidP="00907D31">
      <w:pPr>
        <w:rPr>
          <w:b/>
        </w:rPr>
      </w:pPr>
    </w:p>
    <w:p w:rsidR="00907D31" w:rsidRDefault="00907D31" w:rsidP="00907D31">
      <w:r>
        <w:t>ПАО «Ростелеком»</w:t>
      </w:r>
    </w:p>
    <w:p w:rsidR="00907D31" w:rsidRDefault="00907D31" w:rsidP="00907D31">
      <w:r>
        <w:t>Воронежский филиал</w:t>
      </w:r>
    </w:p>
    <w:p w:rsidR="00907D31" w:rsidRDefault="00907D31" w:rsidP="00907D31">
      <w:r>
        <w:t>Новоусманского МрЦТЭТ</w:t>
      </w:r>
    </w:p>
    <w:p w:rsidR="00907D31" w:rsidRDefault="00907D31" w:rsidP="00907D31">
      <w:r>
        <w:t xml:space="preserve">Начальник Панинского </w:t>
      </w:r>
      <w:r>
        <w:rPr>
          <w:u w:val="single"/>
        </w:rPr>
        <w:t xml:space="preserve">ЛТЦ                                                                   </w:t>
      </w:r>
      <w:r>
        <w:t>Корнеев Ю.А.</w:t>
      </w:r>
    </w:p>
    <w:p w:rsidR="00907D31" w:rsidRDefault="00907D31" w:rsidP="00907D31">
      <w:pPr>
        <w:rPr>
          <w:b/>
        </w:rPr>
      </w:pPr>
    </w:p>
    <w:p w:rsidR="00907D31" w:rsidRDefault="00907D31" w:rsidP="00907D31">
      <w:pPr>
        <w:rPr>
          <w:b/>
        </w:rPr>
      </w:pPr>
    </w:p>
    <w:p w:rsidR="00907D31" w:rsidRDefault="00907D31" w:rsidP="00907D31">
      <w:pPr>
        <w:rPr>
          <w:b/>
        </w:rPr>
      </w:pPr>
    </w:p>
    <w:p w:rsidR="00907D31" w:rsidRDefault="00907D31" w:rsidP="00907D31">
      <w:pPr>
        <w:rPr>
          <w:b/>
        </w:rPr>
      </w:pPr>
    </w:p>
    <w:p w:rsidR="00907D31" w:rsidRDefault="00907D31" w:rsidP="00907D31">
      <w:r>
        <w:t>Начальник Панинского РЭС</w:t>
      </w:r>
    </w:p>
    <w:p w:rsidR="00907D31" w:rsidRDefault="00907D31" w:rsidP="00907D31">
      <w:r>
        <w:t>филиала ПАО «МРСК Центра»-</w:t>
      </w:r>
    </w:p>
    <w:p w:rsidR="00907D31" w:rsidRDefault="00907D31" w:rsidP="00907D31">
      <w:r>
        <w:t>«Воронежэнерго»</w:t>
      </w:r>
      <w:r>
        <w:rPr>
          <w:u w:val="single"/>
        </w:rPr>
        <w:t xml:space="preserve">                                                                                   </w:t>
      </w:r>
      <w:r>
        <w:t xml:space="preserve"> Мозговой А.Н.</w:t>
      </w:r>
    </w:p>
    <w:p w:rsidR="00907D31" w:rsidRDefault="00907D31" w:rsidP="00907D31"/>
    <w:p w:rsidR="00907D31" w:rsidRDefault="00907D31" w:rsidP="00907D31"/>
    <w:p w:rsidR="00907D31" w:rsidRDefault="00907D31" w:rsidP="00907D31"/>
    <w:p w:rsidR="00907D31" w:rsidRDefault="00907D31" w:rsidP="00907D31"/>
    <w:p w:rsidR="00907D31" w:rsidRDefault="00907D31" w:rsidP="00907D31"/>
    <w:p w:rsidR="00907D31" w:rsidRDefault="00907D31" w:rsidP="00907D31"/>
    <w:p w:rsidR="00907D31" w:rsidRDefault="00907D31" w:rsidP="00907D31"/>
    <w:p w:rsidR="00907D31" w:rsidRDefault="00907D31" w:rsidP="00B77D14"/>
    <w:sectPr w:rsidR="00907D31" w:rsidSect="00B77D14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4F" w:rsidRDefault="009A534F" w:rsidP="001C7083">
      <w:r>
        <w:separator/>
      </w:r>
    </w:p>
  </w:endnote>
  <w:endnote w:type="continuationSeparator" w:id="0">
    <w:p w:rsidR="009A534F" w:rsidRDefault="009A534F" w:rsidP="001C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4F" w:rsidRDefault="009A534F" w:rsidP="001C7083">
      <w:r>
        <w:separator/>
      </w:r>
    </w:p>
  </w:footnote>
  <w:footnote w:type="continuationSeparator" w:id="0">
    <w:p w:rsidR="009A534F" w:rsidRDefault="009A534F" w:rsidP="001C7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707"/>
    <w:multiLevelType w:val="hybridMultilevel"/>
    <w:tmpl w:val="BF7C841A"/>
    <w:lvl w:ilvl="0" w:tplc="0AB2B24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">
    <w:nsid w:val="239305C0"/>
    <w:multiLevelType w:val="hybridMultilevel"/>
    <w:tmpl w:val="BEF0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529A8"/>
    <w:multiLevelType w:val="hybridMultilevel"/>
    <w:tmpl w:val="A2FE7524"/>
    <w:lvl w:ilvl="0" w:tplc="D422CD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2F54"/>
    <w:rsid w:val="00003E0C"/>
    <w:rsid w:val="00005E80"/>
    <w:rsid w:val="0000637D"/>
    <w:rsid w:val="00015D46"/>
    <w:rsid w:val="00017B90"/>
    <w:rsid w:val="00026962"/>
    <w:rsid w:val="000356DB"/>
    <w:rsid w:val="00037B33"/>
    <w:rsid w:val="000413C7"/>
    <w:rsid w:val="00050593"/>
    <w:rsid w:val="00064B33"/>
    <w:rsid w:val="000779A9"/>
    <w:rsid w:val="00080693"/>
    <w:rsid w:val="00081CE6"/>
    <w:rsid w:val="0008483B"/>
    <w:rsid w:val="000866E9"/>
    <w:rsid w:val="0009163B"/>
    <w:rsid w:val="000B4F66"/>
    <w:rsid w:val="000B66E3"/>
    <w:rsid w:val="000C14B1"/>
    <w:rsid w:val="000C3F9E"/>
    <w:rsid w:val="000C5B0D"/>
    <w:rsid w:val="000D406D"/>
    <w:rsid w:val="000E07B4"/>
    <w:rsid w:val="000E44BD"/>
    <w:rsid w:val="000F5417"/>
    <w:rsid w:val="001008A9"/>
    <w:rsid w:val="001052AA"/>
    <w:rsid w:val="00140626"/>
    <w:rsid w:val="00146168"/>
    <w:rsid w:val="00157A0D"/>
    <w:rsid w:val="00160BF0"/>
    <w:rsid w:val="0016532A"/>
    <w:rsid w:val="00166A63"/>
    <w:rsid w:val="00166E08"/>
    <w:rsid w:val="00187825"/>
    <w:rsid w:val="00190F86"/>
    <w:rsid w:val="00194B62"/>
    <w:rsid w:val="001A4F03"/>
    <w:rsid w:val="001B1A8C"/>
    <w:rsid w:val="001B2BF8"/>
    <w:rsid w:val="001B2F54"/>
    <w:rsid w:val="001B4A0A"/>
    <w:rsid w:val="001B65BB"/>
    <w:rsid w:val="001C7083"/>
    <w:rsid w:val="001D6DFC"/>
    <w:rsid w:val="001D7300"/>
    <w:rsid w:val="001E45EE"/>
    <w:rsid w:val="001F5FA8"/>
    <w:rsid w:val="001F6F69"/>
    <w:rsid w:val="0020217D"/>
    <w:rsid w:val="0020708D"/>
    <w:rsid w:val="00241C25"/>
    <w:rsid w:val="00251AD0"/>
    <w:rsid w:val="0025475D"/>
    <w:rsid w:val="002661AC"/>
    <w:rsid w:val="00286CE4"/>
    <w:rsid w:val="002D0A0F"/>
    <w:rsid w:val="002D53FA"/>
    <w:rsid w:val="002F36F5"/>
    <w:rsid w:val="00305E96"/>
    <w:rsid w:val="003226A4"/>
    <w:rsid w:val="00331D8E"/>
    <w:rsid w:val="003420D2"/>
    <w:rsid w:val="00361B28"/>
    <w:rsid w:val="00370A83"/>
    <w:rsid w:val="003815FC"/>
    <w:rsid w:val="00387A9E"/>
    <w:rsid w:val="003B4FE4"/>
    <w:rsid w:val="003C73CC"/>
    <w:rsid w:val="003D25F2"/>
    <w:rsid w:val="003D5E84"/>
    <w:rsid w:val="003D7326"/>
    <w:rsid w:val="003E293E"/>
    <w:rsid w:val="003E5B88"/>
    <w:rsid w:val="003F28A8"/>
    <w:rsid w:val="004126CE"/>
    <w:rsid w:val="0041374C"/>
    <w:rsid w:val="004226BB"/>
    <w:rsid w:val="00431EAF"/>
    <w:rsid w:val="00441C92"/>
    <w:rsid w:val="004458CC"/>
    <w:rsid w:val="0045306F"/>
    <w:rsid w:val="00455E0E"/>
    <w:rsid w:val="004573F3"/>
    <w:rsid w:val="00467182"/>
    <w:rsid w:val="004719A5"/>
    <w:rsid w:val="00472ED3"/>
    <w:rsid w:val="00473E9E"/>
    <w:rsid w:val="00481046"/>
    <w:rsid w:val="004A08CF"/>
    <w:rsid w:val="004A2045"/>
    <w:rsid w:val="004B2096"/>
    <w:rsid w:val="004B4FDC"/>
    <w:rsid w:val="004C11B5"/>
    <w:rsid w:val="004C1B2E"/>
    <w:rsid w:val="004C5D7D"/>
    <w:rsid w:val="004D4B98"/>
    <w:rsid w:val="004E0810"/>
    <w:rsid w:val="004F72F5"/>
    <w:rsid w:val="004F791C"/>
    <w:rsid w:val="00531AE9"/>
    <w:rsid w:val="00547692"/>
    <w:rsid w:val="00551A70"/>
    <w:rsid w:val="00554EF8"/>
    <w:rsid w:val="00562A16"/>
    <w:rsid w:val="005645E6"/>
    <w:rsid w:val="00572AED"/>
    <w:rsid w:val="0057658F"/>
    <w:rsid w:val="00581CEC"/>
    <w:rsid w:val="00585BB9"/>
    <w:rsid w:val="0058635F"/>
    <w:rsid w:val="00587C40"/>
    <w:rsid w:val="005924CA"/>
    <w:rsid w:val="005A247E"/>
    <w:rsid w:val="005A27F2"/>
    <w:rsid w:val="005A63E5"/>
    <w:rsid w:val="005B266C"/>
    <w:rsid w:val="005C49B5"/>
    <w:rsid w:val="005C4BE2"/>
    <w:rsid w:val="005C617D"/>
    <w:rsid w:val="005D3C84"/>
    <w:rsid w:val="005F4887"/>
    <w:rsid w:val="00603C5B"/>
    <w:rsid w:val="0060492F"/>
    <w:rsid w:val="006177AD"/>
    <w:rsid w:val="00617E69"/>
    <w:rsid w:val="00622785"/>
    <w:rsid w:val="00625A81"/>
    <w:rsid w:val="00635F01"/>
    <w:rsid w:val="00643BEA"/>
    <w:rsid w:val="006504A7"/>
    <w:rsid w:val="00655310"/>
    <w:rsid w:val="006631D8"/>
    <w:rsid w:val="006653A3"/>
    <w:rsid w:val="006655C8"/>
    <w:rsid w:val="00685321"/>
    <w:rsid w:val="00695250"/>
    <w:rsid w:val="00695759"/>
    <w:rsid w:val="006A502E"/>
    <w:rsid w:val="006B099E"/>
    <w:rsid w:val="006C3CEC"/>
    <w:rsid w:val="006E16C3"/>
    <w:rsid w:val="006E2A42"/>
    <w:rsid w:val="006F186F"/>
    <w:rsid w:val="006F4A33"/>
    <w:rsid w:val="00714485"/>
    <w:rsid w:val="00727A63"/>
    <w:rsid w:val="007369A9"/>
    <w:rsid w:val="00744918"/>
    <w:rsid w:val="00760DCF"/>
    <w:rsid w:val="00766F5F"/>
    <w:rsid w:val="0077572A"/>
    <w:rsid w:val="00784E1D"/>
    <w:rsid w:val="0078530E"/>
    <w:rsid w:val="00797012"/>
    <w:rsid w:val="007B5E93"/>
    <w:rsid w:val="007D4B3F"/>
    <w:rsid w:val="007D6D86"/>
    <w:rsid w:val="007E12E0"/>
    <w:rsid w:val="007E3693"/>
    <w:rsid w:val="007E3BB3"/>
    <w:rsid w:val="007F17EF"/>
    <w:rsid w:val="007F41E4"/>
    <w:rsid w:val="007F4BDE"/>
    <w:rsid w:val="008009DF"/>
    <w:rsid w:val="00835DF3"/>
    <w:rsid w:val="00840EA7"/>
    <w:rsid w:val="00843B6D"/>
    <w:rsid w:val="00845350"/>
    <w:rsid w:val="008459E2"/>
    <w:rsid w:val="00845C58"/>
    <w:rsid w:val="00864734"/>
    <w:rsid w:val="008648FB"/>
    <w:rsid w:val="00874B9C"/>
    <w:rsid w:val="00886AA5"/>
    <w:rsid w:val="0089094A"/>
    <w:rsid w:val="00891906"/>
    <w:rsid w:val="008924F8"/>
    <w:rsid w:val="008B5E0B"/>
    <w:rsid w:val="008C734A"/>
    <w:rsid w:val="008D5B3B"/>
    <w:rsid w:val="008E3CE6"/>
    <w:rsid w:val="008E457A"/>
    <w:rsid w:val="008E4BCF"/>
    <w:rsid w:val="008E629F"/>
    <w:rsid w:val="008F2185"/>
    <w:rsid w:val="008F2EF1"/>
    <w:rsid w:val="008F3D0A"/>
    <w:rsid w:val="00902752"/>
    <w:rsid w:val="00902AA4"/>
    <w:rsid w:val="00903020"/>
    <w:rsid w:val="00907D31"/>
    <w:rsid w:val="00927239"/>
    <w:rsid w:val="00932988"/>
    <w:rsid w:val="009344C7"/>
    <w:rsid w:val="00941883"/>
    <w:rsid w:val="00941DA2"/>
    <w:rsid w:val="00944095"/>
    <w:rsid w:val="00953269"/>
    <w:rsid w:val="00966942"/>
    <w:rsid w:val="0097211B"/>
    <w:rsid w:val="009724C6"/>
    <w:rsid w:val="00991C9A"/>
    <w:rsid w:val="0099782D"/>
    <w:rsid w:val="009A0AFC"/>
    <w:rsid w:val="009A15FB"/>
    <w:rsid w:val="009A1917"/>
    <w:rsid w:val="009A257C"/>
    <w:rsid w:val="009A534F"/>
    <w:rsid w:val="009B4423"/>
    <w:rsid w:val="009B62A6"/>
    <w:rsid w:val="009D65D5"/>
    <w:rsid w:val="009E1208"/>
    <w:rsid w:val="009E65DE"/>
    <w:rsid w:val="009F12F3"/>
    <w:rsid w:val="00A00276"/>
    <w:rsid w:val="00A27EA3"/>
    <w:rsid w:val="00A311A4"/>
    <w:rsid w:val="00A36172"/>
    <w:rsid w:val="00A37B63"/>
    <w:rsid w:val="00A4719C"/>
    <w:rsid w:val="00A53C3B"/>
    <w:rsid w:val="00A61C35"/>
    <w:rsid w:val="00A64748"/>
    <w:rsid w:val="00A85BCF"/>
    <w:rsid w:val="00AA2538"/>
    <w:rsid w:val="00AA4583"/>
    <w:rsid w:val="00AB574B"/>
    <w:rsid w:val="00AB725B"/>
    <w:rsid w:val="00AD379C"/>
    <w:rsid w:val="00AD535D"/>
    <w:rsid w:val="00AD56D1"/>
    <w:rsid w:val="00AE0254"/>
    <w:rsid w:val="00AE701D"/>
    <w:rsid w:val="00AF0C27"/>
    <w:rsid w:val="00AF3F31"/>
    <w:rsid w:val="00B03AEA"/>
    <w:rsid w:val="00B2307D"/>
    <w:rsid w:val="00B31B88"/>
    <w:rsid w:val="00B375A9"/>
    <w:rsid w:val="00B65F78"/>
    <w:rsid w:val="00B66F4E"/>
    <w:rsid w:val="00B741B9"/>
    <w:rsid w:val="00B76DA5"/>
    <w:rsid w:val="00B77D14"/>
    <w:rsid w:val="00B84D53"/>
    <w:rsid w:val="00BA421E"/>
    <w:rsid w:val="00BA4CE9"/>
    <w:rsid w:val="00BB0CE7"/>
    <w:rsid w:val="00BB3551"/>
    <w:rsid w:val="00BD69A5"/>
    <w:rsid w:val="00BE2600"/>
    <w:rsid w:val="00BE5AFB"/>
    <w:rsid w:val="00BF0728"/>
    <w:rsid w:val="00C12AFB"/>
    <w:rsid w:val="00C13AA4"/>
    <w:rsid w:val="00C1593A"/>
    <w:rsid w:val="00C15F06"/>
    <w:rsid w:val="00C1762F"/>
    <w:rsid w:val="00C17795"/>
    <w:rsid w:val="00C208CA"/>
    <w:rsid w:val="00C21169"/>
    <w:rsid w:val="00C30F9C"/>
    <w:rsid w:val="00C34BF4"/>
    <w:rsid w:val="00C47EB0"/>
    <w:rsid w:val="00C61E3A"/>
    <w:rsid w:val="00C72082"/>
    <w:rsid w:val="00C8666E"/>
    <w:rsid w:val="00CA2AE3"/>
    <w:rsid w:val="00CB3DC7"/>
    <w:rsid w:val="00CC6062"/>
    <w:rsid w:val="00CD3FF6"/>
    <w:rsid w:val="00CF6D4C"/>
    <w:rsid w:val="00D0472B"/>
    <w:rsid w:val="00D26C58"/>
    <w:rsid w:val="00D33003"/>
    <w:rsid w:val="00D3765E"/>
    <w:rsid w:val="00D40E53"/>
    <w:rsid w:val="00DA4509"/>
    <w:rsid w:val="00DB1197"/>
    <w:rsid w:val="00DC1CCD"/>
    <w:rsid w:val="00DC3362"/>
    <w:rsid w:val="00DE70C1"/>
    <w:rsid w:val="00E07EE0"/>
    <w:rsid w:val="00E11931"/>
    <w:rsid w:val="00E11F20"/>
    <w:rsid w:val="00E13E81"/>
    <w:rsid w:val="00E242D2"/>
    <w:rsid w:val="00E36F23"/>
    <w:rsid w:val="00E40CDA"/>
    <w:rsid w:val="00E47104"/>
    <w:rsid w:val="00E47D88"/>
    <w:rsid w:val="00E503B7"/>
    <w:rsid w:val="00E5141B"/>
    <w:rsid w:val="00E60456"/>
    <w:rsid w:val="00E82D3C"/>
    <w:rsid w:val="00E95758"/>
    <w:rsid w:val="00EA594E"/>
    <w:rsid w:val="00EB2131"/>
    <w:rsid w:val="00ED6FAB"/>
    <w:rsid w:val="00EE1510"/>
    <w:rsid w:val="00EE3AA4"/>
    <w:rsid w:val="00F12808"/>
    <w:rsid w:val="00F142D1"/>
    <w:rsid w:val="00F22B46"/>
    <w:rsid w:val="00F31F47"/>
    <w:rsid w:val="00F33D9F"/>
    <w:rsid w:val="00F3606C"/>
    <w:rsid w:val="00F40F2C"/>
    <w:rsid w:val="00F413B0"/>
    <w:rsid w:val="00F41885"/>
    <w:rsid w:val="00F41E64"/>
    <w:rsid w:val="00F44691"/>
    <w:rsid w:val="00F47584"/>
    <w:rsid w:val="00F63D95"/>
    <w:rsid w:val="00F6636B"/>
    <w:rsid w:val="00F71C13"/>
    <w:rsid w:val="00F8033A"/>
    <w:rsid w:val="00F82613"/>
    <w:rsid w:val="00FB68F7"/>
    <w:rsid w:val="00FC09E7"/>
    <w:rsid w:val="00FD45B8"/>
    <w:rsid w:val="00FD48D4"/>
    <w:rsid w:val="00FE025E"/>
    <w:rsid w:val="00FE1A5F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2096"/>
    <w:pPr>
      <w:keepNext/>
      <w:widowControl w:val="0"/>
      <w:shd w:val="clear" w:color="auto" w:fill="FFFFFF"/>
      <w:tabs>
        <w:tab w:val="left" w:pos="4968"/>
      </w:tabs>
      <w:suppressAutoHyphens w:val="0"/>
      <w:autoSpaceDE w:val="0"/>
      <w:autoSpaceDN w:val="0"/>
      <w:adjustRightInd w:val="0"/>
      <w:spacing w:before="240"/>
      <w:ind w:right="149"/>
      <w:outlineLvl w:val="0"/>
    </w:pPr>
    <w:rPr>
      <w:color w:val="000000"/>
      <w:spacing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7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B2096"/>
    <w:rPr>
      <w:rFonts w:ascii="Times New Roman" w:eastAsia="Times New Roman" w:hAnsi="Times New Roman" w:cs="Times New Roman"/>
      <w:color w:val="000000"/>
      <w:spacing w:val="2"/>
      <w:sz w:val="24"/>
      <w:szCs w:val="20"/>
      <w:shd w:val="clear" w:color="auto" w:fill="FFFFFF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27A6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27A6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7">
    <w:name w:val="Цветовое выделение"/>
    <w:uiPriority w:val="99"/>
    <w:rsid w:val="00727A63"/>
    <w:rPr>
      <w:b/>
      <w:bCs/>
      <w:color w:val="26282F"/>
      <w:sz w:val="26"/>
      <w:szCs w:val="26"/>
    </w:rPr>
  </w:style>
  <w:style w:type="paragraph" w:styleId="a8">
    <w:name w:val="No Spacing"/>
    <w:uiPriority w:val="1"/>
    <w:qFormat/>
    <w:rsid w:val="00727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36F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251AD0"/>
    <w:pPr>
      <w:spacing w:before="280" w:after="119"/>
    </w:pPr>
    <w:rPr>
      <w:lang w:eastAsia="zh-CN"/>
    </w:rPr>
  </w:style>
  <w:style w:type="paragraph" w:styleId="aa">
    <w:name w:val="Body Text"/>
    <w:basedOn w:val="a"/>
    <w:link w:val="ab"/>
    <w:uiPriority w:val="99"/>
    <w:rsid w:val="00DB1197"/>
    <w:pPr>
      <w:suppressAutoHyphens w:val="0"/>
    </w:pPr>
    <w:rPr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B1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DB1197"/>
    <w:pPr>
      <w:suppressAutoHyphens w:val="0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B11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57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759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1C70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7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1C70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70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1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882A-CBB0-41F2-A4EC-BBA9DACF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torgonskiy.a</dc:creator>
  <cp:lastModifiedBy>Neo</cp:lastModifiedBy>
  <cp:revision>12</cp:revision>
  <cp:lastPrinted>2018-02-28T07:17:00Z</cp:lastPrinted>
  <dcterms:created xsi:type="dcterms:W3CDTF">2018-02-21T06:05:00Z</dcterms:created>
  <dcterms:modified xsi:type="dcterms:W3CDTF">2018-02-28T07:19:00Z</dcterms:modified>
</cp:coreProperties>
</file>