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C41343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3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9460" cy="911284"/>
            <wp:effectExtent l="19050" t="0" r="2540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1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32" w:rsidRDefault="00B64132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20B1E" w:rsidRPr="003E0075" w:rsidRDefault="009E4C93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520B1E"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0B1E" w:rsidRPr="003E0075" w:rsidRDefault="00520B1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20B1E" w:rsidRPr="003E0075" w:rsidRDefault="00520B1E" w:rsidP="00932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0B1E" w:rsidRPr="003E0075" w:rsidRDefault="005B545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0B1E" w:rsidRPr="00AC1972" w:rsidRDefault="00520B1E" w:rsidP="00AC1972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</w:t>
      </w:r>
      <w:r w:rsidR="005B545E">
        <w:rPr>
          <w:rFonts w:ascii="Times New Roman" w:hAnsi="Times New Roman"/>
          <w:sz w:val="28"/>
          <w:szCs w:val="28"/>
        </w:rPr>
        <w:t>«25</w:t>
      </w:r>
      <w:r w:rsidR="00932285">
        <w:rPr>
          <w:rFonts w:ascii="Times New Roman" w:hAnsi="Times New Roman"/>
          <w:sz w:val="28"/>
          <w:szCs w:val="28"/>
        </w:rPr>
        <w:t xml:space="preserve">» </w:t>
      </w:r>
      <w:r w:rsidR="005B545E">
        <w:rPr>
          <w:rFonts w:ascii="Times New Roman" w:hAnsi="Times New Roman"/>
          <w:sz w:val="28"/>
          <w:szCs w:val="28"/>
        </w:rPr>
        <w:t>июл</w:t>
      </w:r>
      <w:r w:rsidR="006C5DEB">
        <w:rPr>
          <w:rFonts w:ascii="Times New Roman" w:hAnsi="Times New Roman"/>
          <w:sz w:val="28"/>
          <w:szCs w:val="28"/>
        </w:rPr>
        <w:t>я</w:t>
      </w:r>
      <w:r w:rsidR="001952DD">
        <w:rPr>
          <w:rFonts w:ascii="Times New Roman" w:hAnsi="Times New Roman"/>
          <w:sz w:val="28"/>
          <w:szCs w:val="28"/>
        </w:rPr>
        <w:t xml:space="preserve"> 201</w:t>
      </w:r>
      <w:r w:rsidR="00B64132">
        <w:rPr>
          <w:rFonts w:ascii="Times New Roman" w:hAnsi="Times New Roman"/>
          <w:sz w:val="28"/>
          <w:szCs w:val="28"/>
        </w:rPr>
        <w:t>8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5B545E">
        <w:rPr>
          <w:rFonts w:ascii="Times New Roman" w:hAnsi="Times New Roman"/>
          <w:sz w:val="28"/>
          <w:szCs w:val="28"/>
        </w:rPr>
        <w:t>31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bookmarkStart w:id="0" w:name="_GoBack"/>
      <w:bookmarkEnd w:id="0"/>
      <w:proofErr w:type="spellStart"/>
      <w:r w:rsidR="00C41343">
        <w:rPr>
          <w:rFonts w:ascii="Times New Roman" w:hAnsi="Times New Roman"/>
          <w:sz w:val="28"/>
          <w:szCs w:val="28"/>
        </w:rPr>
        <w:t>Лебединка</w:t>
      </w:r>
      <w:proofErr w:type="spellEnd"/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5B545E" w:rsidRDefault="00B64132" w:rsidP="005B545E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B273C">
        <w:rPr>
          <w:rFonts w:ascii="Times New Roman" w:hAnsi="Times New Roman"/>
          <w:b/>
          <w:bCs/>
          <w:kern w:val="28"/>
          <w:sz w:val="28"/>
          <w:szCs w:val="28"/>
        </w:rPr>
        <w:t xml:space="preserve">О </w:t>
      </w:r>
      <w:r w:rsidR="00BB273C" w:rsidRPr="00BB273C">
        <w:rPr>
          <w:rFonts w:ascii="Times New Roman" w:hAnsi="Times New Roman"/>
          <w:b/>
          <w:bCs/>
          <w:kern w:val="28"/>
          <w:sz w:val="28"/>
          <w:szCs w:val="28"/>
        </w:rPr>
        <w:t>признан</w:t>
      </w:r>
      <w:r w:rsidR="005B545E">
        <w:rPr>
          <w:rFonts w:ascii="Times New Roman" w:hAnsi="Times New Roman"/>
          <w:b/>
          <w:bCs/>
          <w:kern w:val="28"/>
          <w:sz w:val="28"/>
          <w:szCs w:val="28"/>
        </w:rPr>
        <w:t xml:space="preserve">ии </w:t>
      </w:r>
      <w:proofErr w:type="gramStart"/>
      <w:r w:rsidR="005B545E">
        <w:rPr>
          <w:rFonts w:ascii="Times New Roman" w:hAnsi="Times New Roman"/>
          <w:b/>
          <w:bCs/>
          <w:kern w:val="28"/>
          <w:sz w:val="28"/>
          <w:szCs w:val="28"/>
        </w:rPr>
        <w:t>утратившим</w:t>
      </w:r>
      <w:proofErr w:type="gramEnd"/>
      <w:r w:rsidR="005B545E">
        <w:rPr>
          <w:rFonts w:ascii="Times New Roman" w:hAnsi="Times New Roman"/>
          <w:b/>
          <w:bCs/>
          <w:kern w:val="28"/>
          <w:sz w:val="28"/>
          <w:szCs w:val="28"/>
        </w:rPr>
        <w:t xml:space="preserve"> силу</w:t>
      </w:r>
    </w:p>
    <w:p w:rsidR="005B545E" w:rsidRDefault="005B545E" w:rsidP="005B545E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</w:t>
      </w:r>
      <w:r w:rsidR="00BB273C" w:rsidRPr="00BB273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64132" w:rsidRPr="00BB273C">
        <w:rPr>
          <w:rFonts w:ascii="Times New Roman" w:hAnsi="Times New Roman"/>
          <w:b/>
          <w:bCs/>
          <w:kern w:val="28"/>
          <w:sz w:val="28"/>
          <w:szCs w:val="28"/>
        </w:rPr>
        <w:t>администрации</w:t>
      </w:r>
    </w:p>
    <w:p w:rsidR="005B545E" w:rsidRDefault="009E4C93" w:rsidP="005B545E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Первомайского</w:t>
      </w:r>
      <w:r w:rsidR="00B64132" w:rsidRPr="00BB273C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5B545E" w:rsidRDefault="00B64132" w:rsidP="005B545E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B273C">
        <w:rPr>
          <w:rFonts w:ascii="Times New Roman" w:hAnsi="Times New Roman"/>
          <w:b/>
          <w:bCs/>
          <w:kern w:val="28"/>
          <w:sz w:val="28"/>
          <w:szCs w:val="28"/>
        </w:rPr>
        <w:t>Богучарского муниципального района</w:t>
      </w:r>
    </w:p>
    <w:p w:rsidR="005B545E" w:rsidRPr="005B545E" w:rsidRDefault="00BB273C" w:rsidP="005B545E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B273C">
        <w:rPr>
          <w:rFonts w:ascii="Times New Roman" w:hAnsi="Times New Roman"/>
          <w:b/>
          <w:bCs/>
          <w:kern w:val="28"/>
          <w:sz w:val="28"/>
          <w:szCs w:val="28"/>
        </w:rPr>
        <w:t>от</w:t>
      </w:r>
      <w:r w:rsidR="005B545E">
        <w:rPr>
          <w:rFonts w:ascii="Times New Roman" w:hAnsi="Times New Roman"/>
          <w:b/>
          <w:sz w:val="28"/>
          <w:szCs w:val="28"/>
        </w:rPr>
        <w:t xml:space="preserve"> 06.05.2013 № 37</w:t>
      </w:r>
      <w:r w:rsidRPr="00BB273C">
        <w:rPr>
          <w:rFonts w:ascii="Times New Roman" w:hAnsi="Times New Roman"/>
          <w:b/>
          <w:sz w:val="28"/>
          <w:szCs w:val="28"/>
        </w:rPr>
        <w:t xml:space="preserve"> </w:t>
      </w:r>
      <w:r w:rsidRPr="005B545E">
        <w:rPr>
          <w:rFonts w:ascii="Times New Roman" w:hAnsi="Times New Roman"/>
          <w:b/>
          <w:sz w:val="28"/>
          <w:szCs w:val="28"/>
        </w:rPr>
        <w:t>«</w:t>
      </w:r>
      <w:r w:rsidR="005B545E" w:rsidRPr="005B545E">
        <w:rPr>
          <w:rFonts w:ascii="Times New Roman" w:hAnsi="Times New Roman"/>
          <w:b/>
          <w:sz w:val="28"/>
          <w:szCs w:val="28"/>
        </w:rPr>
        <w:t>Об определении</w:t>
      </w:r>
    </w:p>
    <w:p w:rsidR="005B545E" w:rsidRDefault="005B545E" w:rsidP="005B545E">
      <w:pPr>
        <w:ind w:firstLine="0"/>
        <w:rPr>
          <w:rFonts w:ascii="Times New Roman" w:hAnsi="Times New Roman"/>
          <w:b/>
          <w:sz w:val="28"/>
          <w:szCs w:val="28"/>
        </w:rPr>
      </w:pPr>
      <w:r w:rsidRPr="005B545E">
        <w:rPr>
          <w:rFonts w:ascii="Times New Roman" w:hAnsi="Times New Roman"/>
          <w:b/>
          <w:sz w:val="28"/>
          <w:szCs w:val="28"/>
        </w:rPr>
        <w:t>границ прилегающих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45E">
        <w:rPr>
          <w:rFonts w:ascii="Times New Roman" w:hAnsi="Times New Roman"/>
          <w:b/>
          <w:sz w:val="28"/>
          <w:szCs w:val="28"/>
        </w:rPr>
        <w:t>к организациям</w:t>
      </w:r>
    </w:p>
    <w:p w:rsidR="005B545E" w:rsidRDefault="005B545E" w:rsidP="005B545E">
      <w:pPr>
        <w:ind w:firstLine="0"/>
        <w:rPr>
          <w:rFonts w:ascii="Times New Roman" w:hAnsi="Times New Roman"/>
          <w:b/>
          <w:sz w:val="28"/>
          <w:szCs w:val="28"/>
        </w:rPr>
      </w:pPr>
      <w:r w:rsidRPr="005B545E">
        <w:rPr>
          <w:rFonts w:ascii="Times New Roman" w:hAnsi="Times New Roman"/>
          <w:b/>
          <w:sz w:val="28"/>
          <w:szCs w:val="28"/>
        </w:rPr>
        <w:t>и объектам территорий, на которых</w:t>
      </w:r>
    </w:p>
    <w:p w:rsidR="005B545E" w:rsidRPr="005B545E" w:rsidRDefault="005B545E" w:rsidP="005B545E">
      <w:pPr>
        <w:ind w:firstLine="0"/>
        <w:rPr>
          <w:rFonts w:ascii="Times New Roman" w:hAnsi="Times New Roman"/>
          <w:b/>
          <w:sz w:val="28"/>
          <w:szCs w:val="28"/>
        </w:rPr>
      </w:pPr>
      <w:r w:rsidRPr="005B545E">
        <w:rPr>
          <w:rFonts w:ascii="Times New Roman" w:hAnsi="Times New Roman"/>
          <w:b/>
          <w:sz w:val="28"/>
          <w:szCs w:val="28"/>
        </w:rPr>
        <w:t>не допускается розничная</w:t>
      </w:r>
    </w:p>
    <w:p w:rsidR="00B64132" w:rsidRPr="005B545E" w:rsidRDefault="005B545E" w:rsidP="005B545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B545E">
        <w:rPr>
          <w:rFonts w:ascii="Times New Roman" w:hAnsi="Times New Roman"/>
          <w:b/>
          <w:sz w:val="28"/>
          <w:szCs w:val="28"/>
        </w:rPr>
        <w:t>продажа алкогольной продукции</w:t>
      </w:r>
      <w:r w:rsidR="00BB273C" w:rsidRPr="005B545E">
        <w:rPr>
          <w:rFonts w:ascii="Times New Roman" w:hAnsi="Times New Roman"/>
          <w:b/>
          <w:sz w:val="28"/>
          <w:szCs w:val="28"/>
        </w:rPr>
        <w:t>»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F50329" w:rsidRPr="009F67E7" w:rsidRDefault="00085253" w:rsidP="00085253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Федеральными законами:</w:t>
      </w:r>
      <w:r w:rsidR="00F50329" w:rsidRPr="00F50329">
        <w:rPr>
          <w:rFonts w:ascii="Times New Roman" w:hAnsi="Times New Roman"/>
          <w:sz w:val="28"/>
          <w:szCs w:val="28"/>
        </w:rPr>
        <w:t xml:space="preserve"> от 22.11.1995г. №171-ФЗ «О гос</w:t>
      </w:r>
      <w:r w:rsidR="00F50329" w:rsidRPr="00F50329">
        <w:rPr>
          <w:rFonts w:ascii="Times New Roman" w:hAnsi="Times New Roman"/>
          <w:sz w:val="28"/>
          <w:szCs w:val="28"/>
        </w:rPr>
        <w:t>у</w:t>
      </w:r>
      <w:r w:rsidR="00F50329" w:rsidRPr="00F50329">
        <w:rPr>
          <w:rFonts w:ascii="Times New Roman" w:hAnsi="Times New Roman"/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="00F50329" w:rsidRPr="00F50329">
        <w:rPr>
          <w:rFonts w:ascii="Times New Roman" w:hAnsi="Times New Roman"/>
          <w:sz w:val="28"/>
          <w:szCs w:val="28"/>
        </w:rPr>
        <w:t>о</w:t>
      </w:r>
      <w:r w:rsidR="00F50329" w:rsidRPr="00F50329">
        <w:rPr>
          <w:rFonts w:ascii="Times New Roman" w:hAnsi="Times New Roman"/>
          <w:sz w:val="28"/>
          <w:szCs w:val="28"/>
        </w:rPr>
        <w:t xml:space="preserve">гольной продукции»,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Федерации», от 21.07.2014 № 212-ФЗ «Об основах общественного контроля в Российской Федерации»,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Богучарского муниципального района от 20.12.2017 № 910</w:t>
      </w:r>
      <w:r w:rsidR="00D40152">
        <w:rPr>
          <w:rFonts w:ascii="Times New Roman" w:hAnsi="Times New Roman"/>
          <w:sz w:val="28"/>
          <w:szCs w:val="28"/>
        </w:rPr>
        <w:t xml:space="preserve">, уставом </w:t>
      </w:r>
      <w:r w:rsidR="00D40152" w:rsidRPr="00B161FA">
        <w:rPr>
          <w:rFonts w:ascii="Times New Roman" w:hAnsi="Times New Roman"/>
          <w:sz w:val="28"/>
          <w:szCs w:val="28"/>
        </w:rPr>
        <w:t>Пе</w:t>
      </w:r>
      <w:r w:rsidR="00D40152" w:rsidRPr="00B161FA">
        <w:rPr>
          <w:rFonts w:ascii="Times New Roman" w:hAnsi="Times New Roman"/>
          <w:sz w:val="28"/>
          <w:szCs w:val="28"/>
        </w:rPr>
        <w:t>р</w:t>
      </w:r>
      <w:r w:rsidR="00D40152" w:rsidRPr="00B161FA">
        <w:rPr>
          <w:rFonts w:ascii="Times New Roman" w:hAnsi="Times New Roman"/>
          <w:sz w:val="28"/>
          <w:szCs w:val="28"/>
        </w:rPr>
        <w:t>вомайского</w:t>
      </w:r>
      <w:proofErr w:type="gramEnd"/>
      <w:r w:rsidR="00D40152" w:rsidRPr="00B161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0152">
        <w:rPr>
          <w:rFonts w:ascii="Times New Roman" w:hAnsi="Times New Roman"/>
          <w:b/>
          <w:sz w:val="28"/>
          <w:szCs w:val="28"/>
        </w:rPr>
        <w:t xml:space="preserve">  </w:t>
      </w:r>
      <w:r w:rsidR="00B161FA" w:rsidRPr="00B161FA">
        <w:rPr>
          <w:rFonts w:ascii="Times New Roman" w:hAnsi="Times New Roman"/>
          <w:sz w:val="28"/>
          <w:szCs w:val="28"/>
        </w:rPr>
        <w:t>администрация Первомайского сельского посел</w:t>
      </w:r>
      <w:r w:rsidR="00B161FA" w:rsidRPr="00B161FA">
        <w:rPr>
          <w:rFonts w:ascii="Times New Roman" w:hAnsi="Times New Roman"/>
          <w:sz w:val="28"/>
          <w:szCs w:val="28"/>
        </w:rPr>
        <w:t>е</w:t>
      </w:r>
      <w:r w:rsidR="00B161FA" w:rsidRPr="00B161FA">
        <w:rPr>
          <w:rFonts w:ascii="Times New Roman" w:hAnsi="Times New Roman"/>
          <w:sz w:val="28"/>
          <w:szCs w:val="28"/>
        </w:rPr>
        <w:t>ния</w:t>
      </w:r>
      <w:r w:rsidR="00B161FA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E65344" w:rsidRPr="009F67E7" w:rsidRDefault="009F67E7" w:rsidP="009F67E7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4132" w:rsidRPr="007A062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B43C0" w:rsidRPr="007A0625">
        <w:rPr>
          <w:rFonts w:ascii="Times New Roman" w:hAnsi="Times New Roman"/>
          <w:sz w:val="28"/>
          <w:szCs w:val="28"/>
        </w:rPr>
        <w:t xml:space="preserve"> администрации </w:t>
      </w:r>
      <w:r w:rsidR="009E4C93">
        <w:rPr>
          <w:rFonts w:ascii="Times New Roman" w:hAnsi="Times New Roman"/>
          <w:sz w:val="28"/>
          <w:szCs w:val="28"/>
        </w:rPr>
        <w:t>Первомайского</w:t>
      </w:r>
      <w:r w:rsidR="001B43C0" w:rsidRPr="007A0625">
        <w:rPr>
          <w:rFonts w:ascii="Times New Roman" w:hAnsi="Times New Roman"/>
          <w:sz w:val="28"/>
          <w:szCs w:val="28"/>
        </w:rPr>
        <w:t xml:space="preserve"> сельского поселения Бог</w:t>
      </w:r>
      <w:r w:rsidR="001B43C0" w:rsidRPr="007A0625">
        <w:rPr>
          <w:rFonts w:ascii="Times New Roman" w:hAnsi="Times New Roman"/>
          <w:sz w:val="28"/>
          <w:szCs w:val="28"/>
        </w:rPr>
        <w:t>у</w:t>
      </w:r>
      <w:r w:rsidR="001B43C0" w:rsidRPr="007A0625">
        <w:rPr>
          <w:rFonts w:ascii="Times New Roman" w:hAnsi="Times New Roman"/>
          <w:sz w:val="28"/>
          <w:szCs w:val="28"/>
        </w:rPr>
        <w:t xml:space="preserve">чарского муниципального района от </w:t>
      </w:r>
      <w:r>
        <w:rPr>
          <w:rFonts w:ascii="Times New Roman" w:hAnsi="Times New Roman"/>
          <w:sz w:val="28"/>
          <w:szCs w:val="28"/>
        </w:rPr>
        <w:t>06.05.2013 № 37</w:t>
      </w:r>
      <w:r w:rsidR="001B43C0" w:rsidRPr="007A0625">
        <w:rPr>
          <w:rFonts w:ascii="Times New Roman" w:hAnsi="Times New Roman"/>
          <w:sz w:val="28"/>
          <w:szCs w:val="28"/>
        </w:rPr>
        <w:t xml:space="preserve"> </w:t>
      </w:r>
      <w:r w:rsidR="001B43C0" w:rsidRPr="009F67E7">
        <w:rPr>
          <w:rFonts w:ascii="Times New Roman" w:hAnsi="Times New Roman"/>
          <w:sz w:val="28"/>
          <w:szCs w:val="28"/>
        </w:rPr>
        <w:t>«</w:t>
      </w:r>
      <w:r w:rsidRPr="009F67E7">
        <w:rPr>
          <w:rFonts w:ascii="Times New Roman" w:hAnsi="Times New Roman"/>
          <w:sz w:val="28"/>
          <w:szCs w:val="28"/>
        </w:rPr>
        <w:t>Об определении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F67E7">
        <w:rPr>
          <w:rFonts w:ascii="Times New Roman" w:hAnsi="Times New Roman"/>
          <w:sz w:val="28"/>
          <w:szCs w:val="28"/>
        </w:rPr>
        <w:t>границ пр</w:t>
      </w:r>
      <w:r w:rsidRPr="009F67E7">
        <w:rPr>
          <w:rFonts w:ascii="Times New Roman" w:hAnsi="Times New Roman"/>
          <w:sz w:val="28"/>
          <w:szCs w:val="28"/>
        </w:rPr>
        <w:t>и</w:t>
      </w:r>
      <w:r w:rsidRPr="009F67E7">
        <w:rPr>
          <w:rFonts w:ascii="Times New Roman" w:hAnsi="Times New Roman"/>
          <w:sz w:val="28"/>
          <w:szCs w:val="28"/>
        </w:rPr>
        <w:t>легающих к организациям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F67E7">
        <w:rPr>
          <w:rFonts w:ascii="Times New Roman" w:hAnsi="Times New Roman"/>
          <w:sz w:val="28"/>
          <w:szCs w:val="28"/>
        </w:rPr>
        <w:t>и объектам территорий, на которых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F67E7">
        <w:rPr>
          <w:rFonts w:ascii="Times New Roman" w:hAnsi="Times New Roman"/>
          <w:sz w:val="28"/>
          <w:szCs w:val="28"/>
        </w:rPr>
        <w:t>не допускается ро</w:t>
      </w:r>
      <w:r w:rsidRPr="009F67E7">
        <w:rPr>
          <w:rFonts w:ascii="Times New Roman" w:hAnsi="Times New Roman"/>
          <w:sz w:val="28"/>
          <w:szCs w:val="28"/>
        </w:rPr>
        <w:t>з</w:t>
      </w:r>
      <w:r w:rsidRPr="009F67E7">
        <w:rPr>
          <w:rFonts w:ascii="Times New Roman" w:hAnsi="Times New Roman"/>
          <w:sz w:val="28"/>
          <w:szCs w:val="28"/>
        </w:rPr>
        <w:t>ничная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F67E7">
        <w:rPr>
          <w:rFonts w:ascii="Times New Roman" w:hAnsi="Times New Roman"/>
          <w:sz w:val="28"/>
          <w:szCs w:val="28"/>
        </w:rPr>
        <w:t>продажа алкогольной продукции</w:t>
      </w:r>
      <w:r w:rsidR="007A0625" w:rsidRPr="009F67E7">
        <w:rPr>
          <w:rFonts w:ascii="Times New Roman" w:hAnsi="Times New Roman"/>
          <w:sz w:val="28"/>
          <w:szCs w:val="28"/>
        </w:rPr>
        <w:t xml:space="preserve">» </w:t>
      </w:r>
      <w:r w:rsidR="00E65344" w:rsidRPr="009F67E7">
        <w:rPr>
          <w:rFonts w:ascii="Times New Roman" w:hAnsi="Times New Roman"/>
          <w:sz w:val="28"/>
          <w:szCs w:val="28"/>
        </w:rPr>
        <w:t>п</w:t>
      </w:r>
      <w:r w:rsidR="00E65344">
        <w:rPr>
          <w:rFonts w:ascii="Times New Roman" w:hAnsi="Times New Roman"/>
          <w:sz w:val="28"/>
          <w:szCs w:val="28"/>
        </w:rPr>
        <w:t>ризнать утратившим силу.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B43C0" w:rsidRPr="001B4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43C0" w:rsidRPr="001B43C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F67E7">
        <w:rPr>
          <w:rFonts w:ascii="Times New Roman" w:hAnsi="Times New Roman"/>
          <w:sz w:val="28"/>
          <w:szCs w:val="28"/>
        </w:rPr>
        <w:t>постановления</w:t>
      </w:r>
      <w:r w:rsidR="001B43C0" w:rsidRPr="001B43C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64132" w:rsidRDefault="00B64132" w:rsidP="00B64132">
      <w:pPr>
        <w:ind w:firstLine="709"/>
        <w:rPr>
          <w:rFonts w:ascii="Times New Roman" w:hAnsi="Times New Roman"/>
          <w:sz w:val="28"/>
          <w:szCs w:val="28"/>
        </w:rPr>
      </w:pPr>
    </w:p>
    <w:p w:rsidR="009E4C93" w:rsidRPr="007A0625" w:rsidRDefault="009E4C93" w:rsidP="00B64132">
      <w:pPr>
        <w:ind w:firstLine="709"/>
        <w:rPr>
          <w:rFonts w:ascii="Times New Roman" w:hAnsi="Times New Roman"/>
          <w:sz w:val="28"/>
          <w:szCs w:val="28"/>
        </w:rPr>
      </w:pPr>
    </w:p>
    <w:p w:rsidR="00B64132" w:rsidRPr="007A0625" w:rsidRDefault="009E4C93" w:rsidP="001B43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</w:t>
      </w:r>
      <w:r w:rsidR="001B43C0" w:rsidRPr="007A0625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>
        <w:rPr>
          <w:rFonts w:ascii="Times New Roman" w:hAnsi="Times New Roman"/>
          <w:sz w:val="28"/>
          <w:szCs w:val="28"/>
        </w:rPr>
        <w:t>Войтиков</w:t>
      </w:r>
      <w:proofErr w:type="spellEnd"/>
    </w:p>
    <w:p w:rsidR="00520B1E" w:rsidRPr="00AC1972" w:rsidRDefault="00520B1E" w:rsidP="00AC1972">
      <w:pPr>
        <w:pStyle w:val="a3"/>
        <w:rPr>
          <w:rFonts w:ascii="Times New Roman" w:hAnsi="Times New Roman"/>
          <w:sz w:val="28"/>
          <w:szCs w:val="28"/>
        </w:rPr>
      </w:pPr>
    </w:p>
    <w:sectPr w:rsidR="00520B1E" w:rsidRPr="00AC1972" w:rsidSect="003E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0B1E"/>
    <w:rsid w:val="00085253"/>
    <w:rsid w:val="000A3E64"/>
    <w:rsid w:val="000A62B0"/>
    <w:rsid w:val="000B1D9C"/>
    <w:rsid w:val="000B58EE"/>
    <w:rsid w:val="000D701C"/>
    <w:rsid w:val="000F14A5"/>
    <w:rsid w:val="000F1CCD"/>
    <w:rsid w:val="00103F68"/>
    <w:rsid w:val="0015598D"/>
    <w:rsid w:val="00173FB3"/>
    <w:rsid w:val="00181F55"/>
    <w:rsid w:val="001952DD"/>
    <w:rsid w:val="001A1B54"/>
    <w:rsid w:val="001B43C0"/>
    <w:rsid w:val="001C329A"/>
    <w:rsid w:val="001C66D1"/>
    <w:rsid w:val="001E37DD"/>
    <w:rsid w:val="002235D0"/>
    <w:rsid w:val="00244046"/>
    <w:rsid w:val="00247FAB"/>
    <w:rsid w:val="00250985"/>
    <w:rsid w:val="002571CC"/>
    <w:rsid w:val="003834AD"/>
    <w:rsid w:val="00384061"/>
    <w:rsid w:val="003954ED"/>
    <w:rsid w:val="003B4F81"/>
    <w:rsid w:val="003D35EB"/>
    <w:rsid w:val="003E0075"/>
    <w:rsid w:val="00407696"/>
    <w:rsid w:val="00410F61"/>
    <w:rsid w:val="00435CB0"/>
    <w:rsid w:val="00436F2A"/>
    <w:rsid w:val="00455600"/>
    <w:rsid w:val="00495BF0"/>
    <w:rsid w:val="004974FC"/>
    <w:rsid w:val="004C1F51"/>
    <w:rsid w:val="004E69A1"/>
    <w:rsid w:val="0050344F"/>
    <w:rsid w:val="00520B1E"/>
    <w:rsid w:val="00546DFD"/>
    <w:rsid w:val="005604DF"/>
    <w:rsid w:val="00560C31"/>
    <w:rsid w:val="00577172"/>
    <w:rsid w:val="00582241"/>
    <w:rsid w:val="005A36C1"/>
    <w:rsid w:val="005B545E"/>
    <w:rsid w:val="005C2850"/>
    <w:rsid w:val="005C7D0E"/>
    <w:rsid w:val="005F1953"/>
    <w:rsid w:val="00611103"/>
    <w:rsid w:val="00617B81"/>
    <w:rsid w:val="00625242"/>
    <w:rsid w:val="00633D1B"/>
    <w:rsid w:val="00680C0B"/>
    <w:rsid w:val="006B3415"/>
    <w:rsid w:val="006C1BCF"/>
    <w:rsid w:val="006C5DEB"/>
    <w:rsid w:val="006D3350"/>
    <w:rsid w:val="006D78AA"/>
    <w:rsid w:val="006E66BE"/>
    <w:rsid w:val="006F2F6F"/>
    <w:rsid w:val="00703067"/>
    <w:rsid w:val="007165F7"/>
    <w:rsid w:val="0073094B"/>
    <w:rsid w:val="007438FC"/>
    <w:rsid w:val="007904B7"/>
    <w:rsid w:val="007A0625"/>
    <w:rsid w:val="007D6A11"/>
    <w:rsid w:val="007E376F"/>
    <w:rsid w:val="007E5295"/>
    <w:rsid w:val="007F4188"/>
    <w:rsid w:val="00816823"/>
    <w:rsid w:val="00853910"/>
    <w:rsid w:val="00854232"/>
    <w:rsid w:val="00866D92"/>
    <w:rsid w:val="00885D48"/>
    <w:rsid w:val="008A502D"/>
    <w:rsid w:val="008E5580"/>
    <w:rsid w:val="009206FC"/>
    <w:rsid w:val="00932285"/>
    <w:rsid w:val="00955852"/>
    <w:rsid w:val="009574FD"/>
    <w:rsid w:val="00963ACB"/>
    <w:rsid w:val="00983F1F"/>
    <w:rsid w:val="009C3C5D"/>
    <w:rsid w:val="009D57C5"/>
    <w:rsid w:val="009E451F"/>
    <w:rsid w:val="009E4C93"/>
    <w:rsid w:val="009F2813"/>
    <w:rsid w:val="009F67E7"/>
    <w:rsid w:val="00A144ED"/>
    <w:rsid w:val="00A46223"/>
    <w:rsid w:val="00A50416"/>
    <w:rsid w:val="00AC1972"/>
    <w:rsid w:val="00B11AE0"/>
    <w:rsid w:val="00B12A4D"/>
    <w:rsid w:val="00B161FA"/>
    <w:rsid w:val="00B351C6"/>
    <w:rsid w:val="00B62D54"/>
    <w:rsid w:val="00B64132"/>
    <w:rsid w:val="00B9257B"/>
    <w:rsid w:val="00BA3384"/>
    <w:rsid w:val="00BB273C"/>
    <w:rsid w:val="00BE6B5A"/>
    <w:rsid w:val="00C05410"/>
    <w:rsid w:val="00C066C3"/>
    <w:rsid w:val="00C32910"/>
    <w:rsid w:val="00C41343"/>
    <w:rsid w:val="00C46734"/>
    <w:rsid w:val="00C72DDA"/>
    <w:rsid w:val="00D10178"/>
    <w:rsid w:val="00D1121A"/>
    <w:rsid w:val="00D12B9D"/>
    <w:rsid w:val="00D40152"/>
    <w:rsid w:val="00D643E7"/>
    <w:rsid w:val="00D72F54"/>
    <w:rsid w:val="00D866E6"/>
    <w:rsid w:val="00DA5858"/>
    <w:rsid w:val="00DE4812"/>
    <w:rsid w:val="00DF4AA6"/>
    <w:rsid w:val="00E044EF"/>
    <w:rsid w:val="00E37D54"/>
    <w:rsid w:val="00E40240"/>
    <w:rsid w:val="00E65344"/>
    <w:rsid w:val="00E65BF1"/>
    <w:rsid w:val="00E74C50"/>
    <w:rsid w:val="00E933ED"/>
    <w:rsid w:val="00E946ED"/>
    <w:rsid w:val="00EE06D0"/>
    <w:rsid w:val="00F05075"/>
    <w:rsid w:val="00F50329"/>
    <w:rsid w:val="00F914A8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D701C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0D701C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01C"/>
    <w:pPr>
      <w:widowControl w:val="0"/>
      <w:shd w:val="clear" w:color="auto" w:fill="FFFFFF"/>
      <w:spacing w:after="240" w:line="312" w:lineRule="exact"/>
      <w:ind w:firstLine="0"/>
      <w:jc w:val="left"/>
    </w:pPr>
    <w:rPr>
      <w:rFonts w:eastAsiaTheme="minorHAnsi" w:cs="Arial"/>
      <w:b/>
      <w:bCs/>
      <w:spacing w:val="4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E653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161F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E95F-E548-4CE9-9D18-A83FF1D1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51</cp:revision>
  <cp:lastPrinted>2018-07-30T05:58:00Z</cp:lastPrinted>
  <dcterms:created xsi:type="dcterms:W3CDTF">2013-12-19T11:41:00Z</dcterms:created>
  <dcterms:modified xsi:type="dcterms:W3CDTF">2018-07-31T12:05:00Z</dcterms:modified>
</cp:coreProperties>
</file>