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155CAD" w:rsidRDefault="00AA4205" w:rsidP="005A378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155CAD" w:rsidRDefault="00AA4205" w:rsidP="005A3780">
      <w:pPr>
        <w:spacing w:line="276" w:lineRule="auto"/>
        <w:jc w:val="center"/>
        <w:rPr>
          <w:b/>
          <w:sz w:val="28"/>
          <w:szCs w:val="28"/>
        </w:rPr>
      </w:pPr>
      <w:r w:rsidRPr="00155CAD">
        <w:rPr>
          <w:b/>
          <w:sz w:val="28"/>
          <w:szCs w:val="28"/>
        </w:rPr>
        <w:t xml:space="preserve">АДМИНИСТРАЦИЯ СЕЛЬСКОГО ПОСЕЛЕНИЯ </w:t>
      </w:r>
      <w:r w:rsidR="002D6952">
        <w:rPr>
          <w:b/>
          <w:sz w:val="28"/>
          <w:szCs w:val="28"/>
        </w:rPr>
        <w:t>АНДОМСКОЕ</w:t>
      </w:r>
    </w:p>
    <w:p w:rsidR="00AA4205" w:rsidRPr="00155CAD" w:rsidRDefault="00AA4205" w:rsidP="005A3780">
      <w:pPr>
        <w:spacing w:line="276" w:lineRule="auto"/>
        <w:rPr>
          <w:b/>
          <w:sz w:val="28"/>
          <w:szCs w:val="28"/>
        </w:rPr>
      </w:pPr>
    </w:p>
    <w:p w:rsidR="00AA4205" w:rsidRPr="00155CAD" w:rsidRDefault="00AA4205" w:rsidP="005A3780">
      <w:pPr>
        <w:spacing w:line="276" w:lineRule="auto"/>
        <w:jc w:val="center"/>
        <w:rPr>
          <w:b/>
          <w:sz w:val="28"/>
          <w:szCs w:val="28"/>
        </w:rPr>
      </w:pPr>
      <w:r w:rsidRPr="00155CAD">
        <w:rPr>
          <w:b/>
          <w:sz w:val="28"/>
          <w:szCs w:val="28"/>
        </w:rPr>
        <w:t>ПОСТАНОВЛЕНИЕ</w:t>
      </w:r>
    </w:p>
    <w:p w:rsidR="00AA4205" w:rsidRPr="00155CAD" w:rsidRDefault="00AA4205" w:rsidP="005A3780">
      <w:pPr>
        <w:spacing w:line="276" w:lineRule="auto"/>
        <w:jc w:val="center"/>
        <w:rPr>
          <w:sz w:val="28"/>
          <w:szCs w:val="28"/>
        </w:rPr>
      </w:pPr>
      <w:r w:rsidRPr="00155CAD">
        <w:rPr>
          <w:sz w:val="28"/>
          <w:szCs w:val="28"/>
        </w:rPr>
        <w:t>(ПРОЕКТ)</w:t>
      </w:r>
    </w:p>
    <w:p w:rsidR="00AA4205" w:rsidRPr="00155CAD" w:rsidRDefault="00AA4205" w:rsidP="005A3780">
      <w:pPr>
        <w:spacing w:line="276" w:lineRule="auto"/>
        <w:jc w:val="center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от  _________  года                              №  __</w:t>
      </w:r>
    </w:p>
    <w:p w:rsidR="00AA4205" w:rsidRPr="00155CAD" w:rsidRDefault="002D6952" w:rsidP="005A37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A4205" w:rsidRPr="00155CAD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proofErr w:type="gramStart"/>
      <w:r w:rsidR="00AA4205" w:rsidRPr="00155CA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ндомский Погост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О внесении изменений в постановление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  <w:r w:rsidRPr="00155CAD">
        <w:rPr>
          <w:sz w:val="28"/>
          <w:szCs w:val="28"/>
        </w:rPr>
        <w:t>администрации сельского поселения</w:t>
      </w:r>
    </w:p>
    <w:p w:rsidR="00AA4205" w:rsidRPr="00155CAD" w:rsidRDefault="002D6952" w:rsidP="005A37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Андомское</w:t>
      </w:r>
      <w:r w:rsidR="00AA4205" w:rsidRPr="00155CAD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AA420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A4205" w:rsidRPr="00155CAD">
        <w:rPr>
          <w:sz w:val="28"/>
          <w:szCs w:val="28"/>
        </w:rPr>
        <w:t>.201</w:t>
      </w:r>
      <w:r w:rsidR="00AA4205">
        <w:rPr>
          <w:sz w:val="28"/>
          <w:szCs w:val="28"/>
        </w:rPr>
        <w:t>8</w:t>
      </w:r>
      <w:r w:rsidR="00AA4205" w:rsidRPr="00155CAD">
        <w:rPr>
          <w:sz w:val="28"/>
          <w:szCs w:val="28"/>
        </w:rPr>
        <w:t xml:space="preserve"> № </w:t>
      </w:r>
      <w:r w:rsidR="00EF6D0A">
        <w:rPr>
          <w:sz w:val="28"/>
          <w:szCs w:val="28"/>
        </w:rPr>
        <w:t>20</w:t>
      </w:r>
      <w:r w:rsidR="00AA4205" w:rsidRPr="00155CAD">
        <w:rPr>
          <w:sz w:val="28"/>
          <w:szCs w:val="28"/>
        </w:rPr>
        <w:t xml:space="preserve"> </w:t>
      </w: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spacing w:line="276" w:lineRule="auto"/>
        <w:rPr>
          <w:sz w:val="28"/>
          <w:szCs w:val="28"/>
        </w:rPr>
      </w:pPr>
    </w:p>
    <w:p w:rsidR="00AA4205" w:rsidRPr="00155CAD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2D6952">
        <w:rPr>
          <w:sz w:val="28"/>
          <w:szCs w:val="28"/>
        </w:rPr>
        <w:t>Андомское</w:t>
      </w:r>
      <w:r>
        <w:rPr>
          <w:sz w:val="28"/>
          <w:szCs w:val="28"/>
        </w:rPr>
        <w:t xml:space="preserve"> от </w:t>
      </w:r>
      <w:r w:rsidR="002D695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2D6952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EF6D0A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EF6D0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</w:t>
      </w:r>
      <w:r w:rsidR="00EF6D0A">
        <w:rPr>
          <w:sz w:val="28"/>
          <w:szCs w:val="28"/>
        </w:rPr>
        <w:t>«П</w:t>
      </w:r>
      <w:r w:rsidR="00172B09">
        <w:rPr>
          <w:sz w:val="28"/>
          <w:szCs w:val="28"/>
        </w:rPr>
        <w:t>редоставлени</w:t>
      </w:r>
      <w:r w:rsidR="00EF6D0A">
        <w:rPr>
          <w:sz w:val="28"/>
          <w:szCs w:val="28"/>
        </w:rPr>
        <w:t>е</w:t>
      </w:r>
      <w:r w:rsidR="00172B09">
        <w:rPr>
          <w:sz w:val="28"/>
          <w:szCs w:val="28"/>
        </w:rPr>
        <w:t xml:space="preserve"> </w:t>
      </w:r>
      <w:r w:rsidR="00EF6D0A">
        <w:rPr>
          <w:sz w:val="28"/>
          <w:szCs w:val="28"/>
        </w:rPr>
        <w:t>разрешения на проведение земляных работ</w:t>
      </w:r>
      <w:r>
        <w:rPr>
          <w:sz w:val="28"/>
          <w:szCs w:val="28"/>
        </w:rPr>
        <w:t>»</w:t>
      </w:r>
      <w:r w:rsidR="002D695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законодательством</w:t>
      </w:r>
      <w:r w:rsidRPr="00155CAD">
        <w:rPr>
          <w:sz w:val="28"/>
          <w:szCs w:val="28"/>
        </w:rPr>
        <w:t xml:space="preserve">, </w:t>
      </w:r>
      <w:r w:rsidRPr="00155CAD">
        <w:rPr>
          <w:b/>
          <w:sz w:val="28"/>
          <w:szCs w:val="28"/>
        </w:rPr>
        <w:t>ПОСТАНОВЛЯЮ:</w:t>
      </w:r>
    </w:p>
    <w:p w:rsidR="00AA4205" w:rsidRPr="00155CAD" w:rsidRDefault="00AA4205" w:rsidP="005A378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D6952" w:rsidRDefault="002D6952" w:rsidP="005A3780">
      <w:pPr>
        <w:pStyle w:val="a3"/>
        <w:numPr>
          <w:ilvl w:val="0"/>
          <w:numId w:val="1"/>
        </w:numPr>
        <w:tabs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Андомское от 03 февраля 2018 года № </w:t>
      </w:r>
      <w:r w:rsidR="00EF6D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EF6D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</w:t>
      </w:r>
      <w:r w:rsidR="00EF6D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EF6D0A">
        <w:rPr>
          <w:rFonts w:ascii="Times New Roman" w:hAnsi="Times New Roman"/>
          <w:sz w:val="28"/>
          <w:szCs w:val="28"/>
        </w:rPr>
        <w:t>«П</w:t>
      </w:r>
      <w:r w:rsidR="00172B09">
        <w:rPr>
          <w:rFonts w:ascii="Times New Roman" w:hAnsi="Times New Roman"/>
          <w:sz w:val="28"/>
          <w:szCs w:val="28"/>
        </w:rPr>
        <w:t>редоставлени</w:t>
      </w:r>
      <w:r w:rsidR="00EF6D0A">
        <w:rPr>
          <w:rFonts w:ascii="Times New Roman" w:hAnsi="Times New Roman"/>
          <w:sz w:val="28"/>
          <w:szCs w:val="28"/>
        </w:rPr>
        <w:t>е</w:t>
      </w:r>
      <w:r w:rsidR="00172B09">
        <w:rPr>
          <w:rFonts w:ascii="Times New Roman" w:hAnsi="Times New Roman"/>
          <w:sz w:val="28"/>
          <w:szCs w:val="28"/>
        </w:rPr>
        <w:t xml:space="preserve"> </w:t>
      </w:r>
      <w:r w:rsidR="00EF6D0A">
        <w:rPr>
          <w:rFonts w:ascii="Times New Roman" w:hAnsi="Times New Roman"/>
          <w:sz w:val="28"/>
          <w:szCs w:val="28"/>
        </w:rPr>
        <w:t>разрешений на проведение земляных работ</w:t>
      </w:r>
      <w:r>
        <w:rPr>
          <w:rFonts w:ascii="Times New Roman" w:hAnsi="Times New Roman"/>
          <w:sz w:val="28"/>
          <w:szCs w:val="28"/>
        </w:rPr>
        <w:t>»» изменение, изменив в наименовании и пункте 1 слов</w:t>
      </w:r>
      <w:r w:rsidR="00EF6D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««Предоставление» слов</w:t>
      </w:r>
      <w:r w:rsidR="00EF6D0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EF6D0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EF6D0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».</w:t>
      </w:r>
    </w:p>
    <w:p w:rsidR="00AA4205" w:rsidRDefault="00AA4205" w:rsidP="005A3780">
      <w:pPr>
        <w:pStyle w:val="a3"/>
        <w:numPr>
          <w:ilvl w:val="0"/>
          <w:numId w:val="1"/>
        </w:numPr>
        <w:tabs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AD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</w:t>
      </w:r>
      <w:r w:rsidRPr="00AA4205">
        <w:rPr>
          <w:rFonts w:ascii="Times New Roman" w:hAnsi="Times New Roman"/>
          <w:sz w:val="28"/>
          <w:szCs w:val="28"/>
        </w:rPr>
        <w:t xml:space="preserve">муниципальной услуги по </w:t>
      </w:r>
      <w:r w:rsidR="00172B09">
        <w:rPr>
          <w:rFonts w:ascii="Times New Roman" w:hAnsi="Times New Roman"/>
          <w:sz w:val="28"/>
          <w:szCs w:val="28"/>
        </w:rPr>
        <w:t xml:space="preserve">предоставлению </w:t>
      </w:r>
      <w:r w:rsidR="00EF6D0A">
        <w:rPr>
          <w:rFonts w:ascii="Times New Roman" w:hAnsi="Times New Roman"/>
          <w:sz w:val="28"/>
          <w:szCs w:val="28"/>
        </w:rPr>
        <w:t>разрешений на проведение земляных работ</w:t>
      </w:r>
      <w:r w:rsidR="00FB5331">
        <w:rPr>
          <w:rFonts w:ascii="Times New Roman" w:hAnsi="Times New Roman"/>
          <w:sz w:val="28"/>
          <w:szCs w:val="28"/>
        </w:rPr>
        <w:t xml:space="preserve">, </w:t>
      </w:r>
      <w:r w:rsidRPr="00155CAD">
        <w:rPr>
          <w:rFonts w:ascii="Times New Roman" w:hAnsi="Times New Roman"/>
          <w:sz w:val="28"/>
          <w:szCs w:val="28"/>
        </w:rPr>
        <w:t xml:space="preserve">утвержденный </w:t>
      </w:r>
      <w:r w:rsidR="002D6952">
        <w:rPr>
          <w:rFonts w:ascii="Times New Roman" w:hAnsi="Times New Roman"/>
          <w:sz w:val="28"/>
          <w:szCs w:val="28"/>
        </w:rPr>
        <w:t xml:space="preserve">указанным </w:t>
      </w:r>
      <w:r w:rsidRPr="00155CA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A4205" w:rsidRDefault="002D6952" w:rsidP="00EF6D0A">
      <w:pPr>
        <w:pStyle w:val="a3"/>
        <w:numPr>
          <w:ilvl w:val="0"/>
          <w:numId w:val="2"/>
        </w:numPr>
        <w:tabs>
          <w:tab w:val="right" w:pos="284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A4205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7.</w:t>
      </w:r>
      <w:r w:rsidR="00EF6D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пункта 2.7</w:t>
      </w:r>
      <w:r w:rsidR="00AA4205">
        <w:rPr>
          <w:rFonts w:ascii="Times New Roman" w:hAnsi="Times New Roman"/>
          <w:sz w:val="28"/>
          <w:szCs w:val="28"/>
        </w:rPr>
        <w:t xml:space="preserve"> раздела 2 </w:t>
      </w:r>
      <w:r w:rsidR="00EF6D0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A4205">
        <w:rPr>
          <w:rFonts w:ascii="Times New Roman" w:hAnsi="Times New Roman"/>
          <w:sz w:val="28"/>
          <w:szCs w:val="28"/>
        </w:rPr>
        <w:t>:</w:t>
      </w:r>
    </w:p>
    <w:p w:rsidR="00EF6D0A" w:rsidRPr="00EF6D0A" w:rsidRDefault="00EF6D0A" w:rsidP="00EF6D0A">
      <w:pPr>
        <w:tabs>
          <w:tab w:val="right" w:pos="284"/>
        </w:tabs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6D0A">
        <w:rPr>
          <w:sz w:val="28"/>
          <w:szCs w:val="28"/>
        </w:rPr>
        <w:t>2.7.3. Запрещено требовать от заявителя:</w:t>
      </w:r>
    </w:p>
    <w:p w:rsidR="00EF6D0A" w:rsidRPr="00EF6D0A" w:rsidRDefault="00EF6D0A" w:rsidP="00EF6D0A">
      <w:pPr>
        <w:tabs>
          <w:tab w:val="right" w:pos="284"/>
        </w:tabs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EF6D0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F6D0A">
        <w:rPr>
          <w:bCs/>
          <w:iCs/>
          <w:sz w:val="28"/>
          <w:szCs w:val="28"/>
        </w:rPr>
        <w:t>муниципаль</w:t>
      </w:r>
      <w:r w:rsidRPr="00EF6D0A">
        <w:rPr>
          <w:sz w:val="28"/>
          <w:szCs w:val="28"/>
        </w:rPr>
        <w:t>ной услуги;</w:t>
      </w:r>
    </w:p>
    <w:p w:rsidR="00EF6D0A" w:rsidRPr="00EF6D0A" w:rsidRDefault="00EF6D0A" w:rsidP="00EF6D0A">
      <w:pPr>
        <w:tabs>
          <w:tab w:val="right" w:pos="284"/>
        </w:tabs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EF6D0A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EF6D0A">
        <w:rPr>
          <w:sz w:val="28"/>
          <w:szCs w:val="28"/>
        </w:rPr>
        <w:lastRenderedPageBreak/>
        <w:t>нормативными правовыми актами субъектов Российской Федерации и муниципальными правовыми актами;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1F09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неудобства.»;</w:t>
      </w:r>
      <w:proofErr w:type="gramEnd"/>
    </w:p>
    <w:p w:rsidR="00FC6C54" w:rsidRDefault="002D6952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C54">
        <w:rPr>
          <w:sz w:val="28"/>
          <w:szCs w:val="28"/>
        </w:rPr>
        <w:t>) в пункте 4.</w:t>
      </w:r>
      <w:r w:rsidR="00EF6D0A">
        <w:rPr>
          <w:sz w:val="28"/>
          <w:szCs w:val="28"/>
        </w:rPr>
        <w:t>7</w:t>
      </w:r>
      <w:r w:rsidR="00FC6C54">
        <w:rPr>
          <w:sz w:val="28"/>
          <w:szCs w:val="28"/>
        </w:rPr>
        <w:t xml:space="preserve"> раздела 4 слова «(структурном подразделении Уполномоченного органа – при наличии)</w:t>
      </w:r>
      <w:proofErr w:type="gramStart"/>
      <w:r w:rsidR="00FC6C54">
        <w:rPr>
          <w:sz w:val="28"/>
          <w:szCs w:val="28"/>
        </w:rPr>
        <w:t>,»</w:t>
      </w:r>
      <w:proofErr w:type="gramEnd"/>
      <w:r w:rsidR="00FC6C54">
        <w:rPr>
          <w:sz w:val="28"/>
          <w:szCs w:val="28"/>
        </w:rPr>
        <w:t xml:space="preserve"> исключить;</w:t>
      </w:r>
    </w:p>
    <w:p w:rsidR="00AA4205" w:rsidRDefault="003A1D7B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205">
        <w:rPr>
          <w:sz w:val="28"/>
          <w:szCs w:val="28"/>
        </w:rPr>
        <w:t>) в пункте 5.2 раздела 5: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EF6D0A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«, не предусмотренных» заменить словами «или информации либо осуществления действий, представление или осуществление которых не предусмотрено»;</w:t>
      </w:r>
    </w:p>
    <w:p w:rsidR="00AA4205" w:rsidRDefault="00AA4205" w:rsidP="005A3780">
      <w:pPr>
        <w:tabs>
          <w:tab w:val="right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следующего содержания:</w:t>
      </w:r>
    </w:p>
    <w:p w:rsidR="00AA4205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AA4205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сельского поселения </w:t>
      </w:r>
      <w:r w:rsidR="002D6952">
        <w:rPr>
          <w:sz w:val="28"/>
          <w:szCs w:val="28"/>
        </w:rPr>
        <w:t>Андомское</w:t>
      </w:r>
      <w:r>
        <w:rPr>
          <w:sz w:val="28"/>
          <w:szCs w:val="28"/>
        </w:rPr>
        <w:t>;</w:t>
      </w:r>
      <w:proofErr w:type="gramEnd"/>
    </w:p>
    <w:p w:rsidR="00AA4205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</w:t>
      </w:r>
      <w:r w:rsidR="00262E6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A1D7B">
        <w:rPr>
          <w:sz w:val="28"/>
          <w:szCs w:val="28"/>
        </w:rPr>
        <w:t>под</w:t>
      </w:r>
      <w:r>
        <w:rPr>
          <w:sz w:val="28"/>
          <w:szCs w:val="28"/>
        </w:rPr>
        <w:t>пункта</w:t>
      </w:r>
      <w:r w:rsidR="003A1D7B">
        <w:rPr>
          <w:sz w:val="28"/>
          <w:szCs w:val="28"/>
        </w:rPr>
        <w:t xml:space="preserve"> 2.7.</w:t>
      </w:r>
      <w:r w:rsidR="00EF6D0A">
        <w:rPr>
          <w:sz w:val="28"/>
          <w:szCs w:val="28"/>
        </w:rPr>
        <w:t>3</w:t>
      </w:r>
      <w:r w:rsidR="003A1D7B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2</w:t>
      </w:r>
      <w:r w:rsidR="00262E6C">
        <w:rPr>
          <w:sz w:val="28"/>
          <w:szCs w:val="28"/>
        </w:rPr>
        <w:t>.</w:t>
      </w:r>
      <w:r w:rsidR="003A1D7B">
        <w:rPr>
          <w:sz w:val="28"/>
          <w:szCs w:val="28"/>
        </w:rPr>
        <w:t>7</w:t>
      </w:r>
      <w:r w:rsidR="00262E6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настоящего Административного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AA4205" w:rsidRPr="003A1D7B" w:rsidRDefault="00AA4205" w:rsidP="003A1D7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A1D7B">
        <w:rPr>
          <w:rFonts w:ascii="Times New Roman" w:hAnsi="Times New Roman"/>
          <w:sz w:val="28"/>
          <w:szCs w:val="28"/>
        </w:rPr>
        <w:t>пункт 5.</w:t>
      </w:r>
      <w:r w:rsidR="00EF6D0A">
        <w:rPr>
          <w:rFonts w:ascii="Times New Roman" w:hAnsi="Times New Roman"/>
          <w:sz w:val="28"/>
          <w:szCs w:val="28"/>
        </w:rPr>
        <w:t xml:space="preserve">9 </w:t>
      </w:r>
      <w:r w:rsidR="00D67076" w:rsidRPr="003A1D7B">
        <w:rPr>
          <w:rFonts w:ascii="Times New Roman" w:hAnsi="Times New Roman"/>
          <w:sz w:val="28"/>
          <w:szCs w:val="28"/>
        </w:rPr>
        <w:t xml:space="preserve">раздела 5 </w:t>
      </w:r>
      <w:r w:rsidRPr="003A1D7B">
        <w:rPr>
          <w:rFonts w:ascii="Times New Roman" w:hAnsi="Times New Roman"/>
          <w:sz w:val="28"/>
          <w:szCs w:val="28"/>
        </w:rPr>
        <w:t>дополнить подпунктами 5.</w:t>
      </w:r>
      <w:r w:rsidR="00EF6D0A">
        <w:rPr>
          <w:rFonts w:ascii="Times New Roman" w:hAnsi="Times New Roman"/>
          <w:sz w:val="28"/>
          <w:szCs w:val="28"/>
        </w:rPr>
        <w:t>9</w:t>
      </w:r>
      <w:r w:rsidRPr="003A1D7B">
        <w:rPr>
          <w:rFonts w:ascii="Times New Roman" w:hAnsi="Times New Roman"/>
          <w:sz w:val="28"/>
          <w:szCs w:val="28"/>
        </w:rPr>
        <w:t>.1 и 5.</w:t>
      </w:r>
      <w:r w:rsidR="00EF6D0A">
        <w:rPr>
          <w:rFonts w:ascii="Times New Roman" w:hAnsi="Times New Roman"/>
          <w:sz w:val="28"/>
          <w:szCs w:val="28"/>
        </w:rPr>
        <w:t>9</w:t>
      </w:r>
      <w:r w:rsidRPr="003A1D7B">
        <w:rPr>
          <w:rFonts w:ascii="Times New Roman" w:hAnsi="Times New Roman"/>
          <w:sz w:val="28"/>
          <w:szCs w:val="28"/>
        </w:rPr>
        <w:t>.2 следующего содержания:</w:t>
      </w:r>
    </w:p>
    <w:p w:rsidR="00AA4205" w:rsidRDefault="00EF6D0A" w:rsidP="005A378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«5.9</w:t>
      </w:r>
      <w:r w:rsidR="00AA4205">
        <w:rPr>
          <w:sz w:val="28"/>
          <w:szCs w:val="28"/>
        </w:rPr>
        <w:t xml:space="preserve">.1. </w:t>
      </w:r>
      <w:proofErr w:type="gramStart"/>
      <w:r w:rsidR="00AA4205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5" w:history="1">
        <w:r w:rsidR="00AA4205">
          <w:rPr>
            <w:color w:val="0000FF"/>
            <w:sz w:val="28"/>
            <w:szCs w:val="28"/>
          </w:rPr>
          <w:t>пункте</w:t>
        </w:r>
      </w:hyperlink>
      <w:r w:rsidR="00AA4205">
        <w:rPr>
          <w:sz w:val="28"/>
          <w:szCs w:val="28"/>
        </w:rPr>
        <w:t xml:space="preserve"> 5.</w:t>
      </w:r>
      <w:r>
        <w:rPr>
          <w:sz w:val="28"/>
          <w:szCs w:val="28"/>
        </w:rPr>
        <w:t>9</w:t>
      </w:r>
      <w:r w:rsidR="00AA4205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AA4205" w:rsidRPr="00155CAD" w:rsidRDefault="00AA4205" w:rsidP="005A3780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6D0A">
        <w:rPr>
          <w:sz w:val="28"/>
          <w:szCs w:val="28"/>
        </w:rPr>
        <w:t>9</w:t>
      </w:r>
      <w:r>
        <w:rPr>
          <w:sz w:val="28"/>
          <w:szCs w:val="28"/>
        </w:rPr>
        <w:t xml:space="preserve">.2. В случае признания жалобы не подлежащей удовлетворению в ответе заявителю, указанном в </w:t>
      </w:r>
      <w:hyperlink r:id="rId6" w:history="1">
        <w:r>
          <w:rPr>
            <w:color w:val="0000FF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</w:t>
      </w:r>
      <w:r w:rsidR="00EF6D0A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A4205" w:rsidRPr="00155CAD" w:rsidRDefault="00AA4205" w:rsidP="005A3780">
      <w:pPr>
        <w:pStyle w:val="a3"/>
        <w:numPr>
          <w:ilvl w:val="0"/>
          <w:numId w:val="1"/>
        </w:numPr>
        <w:tabs>
          <w:tab w:val="righ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A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proofErr w:type="gramStart"/>
      <w:r w:rsidRPr="00155CAD">
        <w:rPr>
          <w:rFonts w:ascii="Times New Roman" w:hAnsi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F30A49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="00F30A49">
        <w:rPr>
          <w:rFonts w:ascii="Times New Roman" w:hAnsi="Times New Roman"/>
          <w:sz w:val="28"/>
          <w:szCs w:val="28"/>
        </w:rPr>
        <w:t xml:space="preserve"> размещению на официальном сайте сельского поселения </w:t>
      </w:r>
      <w:r w:rsidR="003A1D7B">
        <w:rPr>
          <w:rFonts w:ascii="Times New Roman" w:hAnsi="Times New Roman"/>
          <w:sz w:val="28"/>
          <w:szCs w:val="28"/>
        </w:rPr>
        <w:t>Андомское</w:t>
      </w:r>
      <w:r w:rsidR="00F30A49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</w:t>
      </w:r>
      <w:r w:rsidRPr="00155CAD">
        <w:rPr>
          <w:rFonts w:ascii="Times New Roman" w:hAnsi="Times New Roman"/>
          <w:sz w:val="28"/>
          <w:szCs w:val="28"/>
        </w:rPr>
        <w:t>.</w:t>
      </w:r>
    </w:p>
    <w:p w:rsidR="00AA4205" w:rsidRPr="00155CAD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AA4205" w:rsidRPr="00155CAD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</w:p>
    <w:p w:rsidR="00DA216C" w:rsidRPr="00DA216C" w:rsidRDefault="00AA4205" w:rsidP="005A378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Cs/>
          <w:sz w:val="28"/>
          <w:szCs w:val="28"/>
        </w:rPr>
      </w:pPr>
      <w:r w:rsidRPr="00155CAD">
        <w:rPr>
          <w:bCs/>
          <w:sz w:val="28"/>
          <w:szCs w:val="28"/>
        </w:rPr>
        <w:t xml:space="preserve">Глава  поселения                                             </w:t>
      </w:r>
      <w:r w:rsidR="00DA216C">
        <w:rPr>
          <w:bCs/>
          <w:sz w:val="28"/>
          <w:szCs w:val="28"/>
        </w:rPr>
        <w:t xml:space="preserve">                         </w:t>
      </w:r>
    </w:p>
    <w:sectPr w:rsidR="00DA216C" w:rsidRPr="00DA216C" w:rsidSect="00F30A49">
      <w:pgSz w:w="11906" w:h="16838" w:code="9"/>
      <w:pgMar w:top="426" w:right="850" w:bottom="1135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B5CF8"/>
    <w:multiLevelType w:val="hybridMultilevel"/>
    <w:tmpl w:val="670A40E2"/>
    <w:lvl w:ilvl="0" w:tplc="3622215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4205"/>
    <w:rsid w:val="00172B09"/>
    <w:rsid w:val="00182E2E"/>
    <w:rsid w:val="001B2C82"/>
    <w:rsid w:val="00262E6C"/>
    <w:rsid w:val="002D6952"/>
    <w:rsid w:val="0030169A"/>
    <w:rsid w:val="00326BF9"/>
    <w:rsid w:val="0035747F"/>
    <w:rsid w:val="0037559F"/>
    <w:rsid w:val="003A1D7B"/>
    <w:rsid w:val="003E14DE"/>
    <w:rsid w:val="003E41BB"/>
    <w:rsid w:val="004F753D"/>
    <w:rsid w:val="0051171C"/>
    <w:rsid w:val="0051578F"/>
    <w:rsid w:val="0056776B"/>
    <w:rsid w:val="00573931"/>
    <w:rsid w:val="00585295"/>
    <w:rsid w:val="005A3780"/>
    <w:rsid w:val="005B27F7"/>
    <w:rsid w:val="00611A76"/>
    <w:rsid w:val="006C2A02"/>
    <w:rsid w:val="0075561C"/>
    <w:rsid w:val="00784390"/>
    <w:rsid w:val="007E787C"/>
    <w:rsid w:val="00826383"/>
    <w:rsid w:val="008E06B6"/>
    <w:rsid w:val="009B69DD"/>
    <w:rsid w:val="00AA4205"/>
    <w:rsid w:val="00B020BD"/>
    <w:rsid w:val="00B21F09"/>
    <w:rsid w:val="00B679A3"/>
    <w:rsid w:val="00B82C42"/>
    <w:rsid w:val="00B83C2D"/>
    <w:rsid w:val="00BD3447"/>
    <w:rsid w:val="00C273E1"/>
    <w:rsid w:val="00CB7349"/>
    <w:rsid w:val="00D67076"/>
    <w:rsid w:val="00DA216C"/>
    <w:rsid w:val="00E84A54"/>
    <w:rsid w:val="00EF6D0A"/>
    <w:rsid w:val="00F042B4"/>
    <w:rsid w:val="00F26134"/>
    <w:rsid w:val="00F30A49"/>
    <w:rsid w:val="00F3436C"/>
    <w:rsid w:val="00FB5331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847B104EA689810AEA3B0C9D2FE9432213B1823C018338C06FA028F7A89234169F0C409C45FBBE7C527EE4E3890AD9D9580C4633J8H8I" TargetMode="External"/><Relationship Id="rId5" Type="http://schemas.openxmlformats.org/officeDocument/2006/relationships/hyperlink" Target="consultantplus://offline/ref=A4847B104EA689810AEA3B0C9D2FE9432213B1823C018338C06FA028F7A89234169F0C409C45FBBE7C527EE4E3890AD9D9580C4633J8H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27</cp:revision>
  <dcterms:created xsi:type="dcterms:W3CDTF">2019-07-01T11:18:00Z</dcterms:created>
  <dcterms:modified xsi:type="dcterms:W3CDTF">2019-07-04T11:54:00Z</dcterms:modified>
</cp:coreProperties>
</file>