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8040"/>
      </w:tblGrid>
      <w:tr w:rsidR="00124D38" w:rsidTr="00124D38">
        <w:trPr>
          <w:cantSplit/>
          <w:trHeight w:val="1928"/>
        </w:trPr>
        <w:tc>
          <w:tcPr>
            <w:tcW w:w="8040" w:type="dxa"/>
            <w:vAlign w:val="center"/>
          </w:tcPr>
          <w:p w:rsidR="00124D38" w:rsidRDefault="00124D38">
            <w:pPr>
              <w:pStyle w:val="11"/>
              <w:tabs>
                <w:tab w:val="center" w:pos="2127"/>
              </w:tabs>
              <w:spacing w:line="264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АДМИНИСТРАЦИЯ</w:t>
            </w:r>
          </w:p>
          <w:p w:rsidR="00124D38" w:rsidRDefault="00124D38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124D38" w:rsidRDefault="00124D38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РАВНИННЫЙ СЕЛЬСОВЕТ</w:t>
            </w:r>
          </w:p>
          <w:p w:rsidR="00124D38" w:rsidRDefault="00124D38">
            <w:pPr>
              <w:pStyle w:val="11"/>
              <w:tabs>
                <w:tab w:val="center" w:pos="2127"/>
              </w:tabs>
              <w:spacing w:line="264" w:lineRule="auto"/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ПОНОМАРЕВСКОГО РАЙОНА</w:t>
            </w:r>
            <w:r>
              <w:rPr>
                <w:b/>
                <w:sz w:val="24"/>
                <w:szCs w:val="24"/>
              </w:rPr>
              <w:br/>
              <w:t xml:space="preserve">         ОРЕНБУРГСКОЙ ОБЛАСТИ</w:t>
            </w:r>
          </w:p>
          <w:p w:rsidR="00124D38" w:rsidRDefault="00124D38">
            <w:pPr>
              <w:pStyle w:val="11"/>
              <w:tabs>
                <w:tab w:val="center" w:pos="2127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  <w:p w:rsidR="00124D38" w:rsidRDefault="00124D38">
            <w:pPr>
              <w:pStyle w:val="11"/>
              <w:tabs>
                <w:tab w:val="center" w:pos="2127"/>
              </w:tabs>
              <w:ind w:left="-108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ПОСТАНОВЛЕНИЕ</w:t>
            </w:r>
          </w:p>
          <w:p w:rsidR="00124D38" w:rsidRDefault="00124D38">
            <w:pPr>
              <w:pStyle w:val="11"/>
              <w:tabs>
                <w:tab w:val="center" w:pos="2127"/>
              </w:tabs>
              <w:ind w:left="-108" w:right="-108"/>
              <w:rPr>
                <w:b/>
                <w:sz w:val="24"/>
                <w:szCs w:val="24"/>
              </w:rPr>
            </w:pPr>
          </w:p>
        </w:tc>
      </w:tr>
      <w:tr w:rsidR="00124D38" w:rsidTr="00124D38">
        <w:trPr>
          <w:cantSplit/>
          <w:trHeight w:val="930"/>
        </w:trPr>
        <w:tc>
          <w:tcPr>
            <w:tcW w:w="8040" w:type="dxa"/>
          </w:tcPr>
          <w:p w:rsidR="00124D38" w:rsidRDefault="00124D38">
            <w:pPr>
              <w:spacing w:line="360" w:lineRule="auto"/>
              <w:ind w:right="-147"/>
              <w:rPr>
                <w:sz w:val="28"/>
                <w:szCs w:val="28"/>
              </w:rPr>
            </w:pPr>
            <w:r>
              <w:t xml:space="preserve">             </w:t>
            </w:r>
            <w:r>
              <w:rPr>
                <w:sz w:val="28"/>
                <w:szCs w:val="28"/>
              </w:rPr>
              <w:t>10.11.2020№ 40-п</w:t>
            </w:r>
          </w:p>
          <w:p w:rsidR="00124D38" w:rsidRDefault="00124D38">
            <w:pPr>
              <w:spacing w:line="360" w:lineRule="auto"/>
              <w:ind w:right="-147"/>
            </w:pPr>
            <w:r>
              <w:rPr>
                <w:sz w:val="28"/>
                <w:szCs w:val="28"/>
              </w:rPr>
              <w:t xml:space="preserve">               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авнинный</w:t>
            </w:r>
          </w:p>
          <w:p w:rsidR="00124D38" w:rsidRDefault="00124D38">
            <w:pPr>
              <w:pStyle w:val="1"/>
              <w:shd w:val="clear" w:color="auto" w:fill="FFFFFF"/>
              <w:jc w:val="left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О создании общественной комиссии по делам несовершеннолетних и защите их прав при администрации Равнинного сельсовета </w:t>
            </w:r>
          </w:p>
          <w:p w:rsidR="00124D38" w:rsidRDefault="00124D38">
            <w:pPr>
              <w:spacing w:after="260"/>
              <w:jc w:val="both"/>
              <w:rPr>
                <w:b/>
              </w:rPr>
            </w:pPr>
          </w:p>
        </w:tc>
      </w:tr>
    </w:tbl>
    <w:p w:rsidR="007E0D03" w:rsidRPr="007E0D03" w:rsidRDefault="007E0D03" w:rsidP="007E0D03">
      <w:pPr>
        <w:ind w:firstLine="708"/>
        <w:jc w:val="both"/>
        <w:rPr>
          <w:iCs/>
          <w:sz w:val="28"/>
          <w:szCs w:val="28"/>
        </w:rPr>
      </w:pPr>
      <w:proofErr w:type="gramStart"/>
      <w:r w:rsidRPr="007E0D03">
        <w:rPr>
          <w:sz w:val="28"/>
          <w:szCs w:val="28"/>
        </w:rPr>
        <w:t>В  целях предупреждения безнадзорности и правонарушений несовершеннолетних, более оперативного реагирования на ненадлежащее исполнение родителями обязанностей по воспитанию, обучению, содержанию, защите прав и законных интересов несовершеннолетних, а также проведения эффективных и своевременных профилактических мероприятий в соответствии с ч. 4 ст. 24 № 120 –ФЗ «Об основах системы профилактики безнадзорности и правонарушений несовершеннолетних», п.30 ст.14  №131 – ФЗ «Об общих принципах местного</w:t>
      </w:r>
      <w:proofErr w:type="gramEnd"/>
      <w:r w:rsidRPr="007E0D03">
        <w:rPr>
          <w:sz w:val="28"/>
          <w:szCs w:val="28"/>
        </w:rPr>
        <w:t xml:space="preserve"> самоуправления в Российской Федерации», руководствуясь п. 29 ч.1ст. 5 Устава администрации МО </w:t>
      </w:r>
      <w:r>
        <w:rPr>
          <w:sz w:val="28"/>
          <w:szCs w:val="28"/>
        </w:rPr>
        <w:t>Равнинный</w:t>
      </w:r>
      <w:r w:rsidRPr="007E0D03">
        <w:rPr>
          <w:sz w:val="28"/>
          <w:szCs w:val="28"/>
        </w:rPr>
        <w:t xml:space="preserve"> сельсовет:</w:t>
      </w:r>
      <w:r w:rsidRPr="007E0D03">
        <w:rPr>
          <w:iCs/>
          <w:sz w:val="28"/>
          <w:szCs w:val="28"/>
        </w:rPr>
        <w:t xml:space="preserve">   </w:t>
      </w:r>
    </w:p>
    <w:p w:rsidR="007E0D03" w:rsidRPr="007E0D03" w:rsidRDefault="007E0D03" w:rsidP="007E0D03">
      <w:pPr>
        <w:ind w:firstLine="709"/>
        <w:jc w:val="both"/>
        <w:rPr>
          <w:iCs/>
          <w:sz w:val="28"/>
          <w:szCs w:val="28"/>
        </w:rPr>
      </w:pPr>
      <w:r w:rsidRPr="007E0D03">
        <w:rPr>
          <w:iCs/>
          <w:sz w:val="28"/>
          <w:szCs w:val="28"/>
        </w:rPr>
        <w:t xml:space="preserve">1.Создать  общественную комиссию по делам несовершеннолетних и защите их прав администрации МО </w:t>
      </w:r>
      <w:r>
        <w:rPr>
          <w:sz w:val="28"/>
          <w:szCs w:val="28"/>
        </w:rPr>
        <w:t xml:space="preserve">Равнинный </w:t>
      </w:r>
      <w:r w:rsidRPr="007E0D03">
        <w:rPr>
          <w:sz w:val="28"/>
          <w:szCs w:val="28"/>
        </w:rPr>
        <w:t>сельсовет</w:t>
      </w:r>
      <w:r w:rsidRPr="007E0D03">
        <w:rPr>
          <w:iCs/>
          <w:sz w:val="28"/>
          <w:szCs w:val="28"/>
        </w:rPr>
        <w:t xml:space="preserve"> (приложение № 1).</w:t>
      </w:r>
    </w:p>
    <w:p w:rsidR="007E0D03" w:rsidRPr="007E0D03" w:rsidRDefault="007E0D03" w:rsidP="007E0D03">
      <w:pPr>
        <w:ind w:firstLine="709"/>
        <w:jc w:val="both"/>
        <w:rPr>
          <w:iCs/>
          <w:sz w:val="28"/>
          <w:szCs w:val="28"/>
        </w:rPr>
      </w:pPr>
      <w:r w:rsidRPr="007E0D03">
        <w:rPr>
          <w:iCs/>
          <w:sz w:val="28"/>
          <w:szCs w:val="28"/>
        </w:rPr>
        <w:t xml:space="preserve">2.Утвердить положение об </w:t>
      </w:r>
      <w:r w:rsidRPr="007E0D03">
        <w:rPr>
          <w:sz w:val="28"/>
          <w:szCs w:val="28"/>
        </w:rPr>
        <w:t>общественной комиссии по делам несовершеннолетних и защите их прав</w:t>
      </w:r>
      <w:r w:rsidRPr="007E0D03">
        <w:rPr>
          <w:b/>
          <w:sz w:val="28"/>
          <w:szCs w:val="28"/>
        </w:rPr>
        <w:t xml:space="preserve">  </w:t>
      </w:r>
      <w:r w:rsidRPr="007E0D03">
        <w:rPr>
          <w:iCs/>
          <w:sz w:val="28"/>
          <w:szCs w:val="28"/>
        </w:rPr>
        <w:t xml:space="preserve"> (приложение № 2). </w:t>
      </w:r>
    </w:p>
    <w:p w:rsidR="007E0D03" w:rsidRPr="007E0D03" w:rsidRDefault="007E0D03" w:rsidP="007E0D03">
      <w:pPr>
        <w:ind w:firstLine="709"/>
        <w:jc w:val="both"/>
        <w:rPr>
          <w:iCs/>
          <w:sz w:val="28"/>
          <w:szCs w:val="28"/>
        </w:rPr>
      </w:pPr>
      <w:r w:rsidRPr="007E0D03">
        <w:rPr>
          <w:iCs/>
          <w:sz w:val="28"/>
          <w:szCs w:val="28"/>
        </w:rPr>
        <w:t xml:space="preserve">3. Признать Постановление администрации   </w:t>
      </w:r>
      <w:r w:rsidRPr="007E0D03">
        <w:rPr>
          <w:sz w:val="28"/>
          <w:szCs w:val="28"/>
        </w:rPr>
        <w:t xml:space="preserve"> </w:t>
      </w:r>
      <w:r>
        <w:rPr>
          <w:sz w:val="28"/>
          <w:szCs w:val="28"/>
        </w:rPr>
        <w:t>Равнинный</w:t>
      </w:r>
      <w:r w:rsidRPr="007E0D03">
        <w:rPr>
          <w:sz w:val="28"/>
          <w:szCs w:val="28"/>
        </w:rPr>
        <w:t xml:space="preserve"> сельсовет    №  </w:t>
      </w:r>
      <w:r>
        <w:rPr>
          <w:sz w:val="28"/>
          <w:szCs w:val="28"/>
        </w:rPr>
        <w:t>71-п</w:t>
      </w:r>
      <w:r w:rsidRPr="007E0D03">
        <w:rPr>
          <w:sz w:val="28"/>
          <w:szCs w:val="28"/>
        </w:rPr>
        <w:t xml:space="preserve">  от </w:t>
      </w:r>
      <w:r>
        <w:rPr>
          <w:sz w:val="28"/>
          <w:szCs w:val="28"/>
        </w:rPr>
        <w:t>15.11.2016</w:t>
      </w:r>
      <w:r w:rsidRPr="007E0D03">
        <w:rPr>
          <w:sz w:val="28"/>
          <w:szCs w:val="28"/>
        </w:rPr>
        <w:t xml:space="preserve"> г. «О создании общественной инспекции по делам несовершеннолетних»  со всеми изменениями и дополнениями утратившими силу.</w:t>
      </w:r>
    </w:p>
    <w:p w:rsidR="007E0D03" w:rsidRPr="007E0D03" w:rsidRDefault="007E0D03" w:rsidP="007E0D03">
      <w:pPr>
        <w:ind w:firstLine="720"/>
        <w:jc w:val="both"/>
        <w:rPr>
          <w:iCs/>
          <w:sz w:val="28"/>
          <w:szCs w:val="28"/>
        </w:rPr>
      </w:pPr>
      <w:r w:rsidRPr="007E0D03">
        <w:rPr>
          <w:iCs/>
          <w:sz w:val="28"/>
          <w:szCs w:val="28"/>
        </w:rPr>
        <w:t xml:space="preserve">4. </w:t>
      </w:r>
      <w:proofErr w:type="gramStart"/>
      <w:r w:rsidRPr="007E0D03">
        <w:rPr>
          <w:iCs/>
          <w:sz w:val="28"/>
          <w:szCs w:val="28"/>
        </w:rPr>
        <w:t>Контроль за</w:t>
      </w:r>
      <w:proofErr w:type="gramEnd"/>
      <w:r w:rsidRPr="007E0D03">
        <w:rPr>
          <w:iCs/>
          <w:sz w:val="28"/>
          <w:szCs w:val="28"/>
        </w:rPr>
        <w:t xml:space="preserve"> исполнением настоящего постановления  оставляю за собой.</w:t>
      </w:r>
    </w:p>
    <w:p w:rsidR="007E0D03" w:rsidRPr="007E0D03" w:rsidRDefault="007E0D03" w:rsidP="007E0D03">
      <w:pPr>
        <w:ind w:firstLine="720"/>
        <w:jc w:val="both"/>
        <w:rPr>
          <w:iCs/>
          <w:sz w:val="28"/>
          <w:szCs w:val="28"/>
        </w:rPr>
      </w:pPr>
      <w:r w:rsidRPr="007E0D03">
        <w:rPr>
          <w:iCs/>
          <w:sz w:val="28"/>
          <w:szCs w:val="28"/>
        </w:rPr>
        <w:t xml:space="preserve">5.Настоящее постановление вступает в силу </w:t>
      </w:r>
      <w:proofErr w:type="gramStart"/>
      <w:r w:rsidRPr="007E0D03">
        <w:rPr>
          <w:iCs/>
          <w:sz w:val="28"/>
          <w:szCs w:val="28"/>
        </w:rPr>
        <w:t>с  даты</w:t>
      </w:r>
      <w:proofErr w:type="gramEnd"/>
      <w:r w:rsidRPr="007E0D03">
        <w:rPr>
          <w:iCs/>
          <w:sz w:val="28"/>
          <w:szCs w:val="28"/>
        </w:rPr>
        <w:t xml:space="preserve"> его подписания.</w:t>
      </w:r>
    </w:p>
    <w:p w:rsidR="007E0D03" w:rsidRPr="007E0D03" w:rsidRDefault="007E0D03" w:rsidP="007E0D03">
      <w:pPr>
        <w:ind w:firstLine="720"/>
        <w:jc w:val="both"/>
        <w:rPr>
          <w:iCs/>
          <w:sz w:val="28"/>
          <w:szCs w:val="28"/>
        </w:rPr>
      </w:pPr>
    </w:p>
    <w:p w:rsidR="00124D38" w:rsidRDefault="00124D38" w:rsidP="00124D38">
      <w:pPr>
        <w:pStyle w:val="dktexjustify"/>
        <w:shd w:val="clear" w:color="auto" w:fill="FFFFFF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Глава администрации                                                       </w:t>
      </w:r>
      <w:proofErr w:type="spellStart"/>
      <w:r>
        <w:rPr>
          <w:rStyle w:val="a3"/>
          <w:b w:val="0"/>
          <w:sz w:val="28"/>
          <w:szCs w:val="28"/>
        </w:rPr>
        <w:t>А.А.Кривоплясов</w:t>
      </w:r>
      <w:proofErr w:type="spellEnd"/>
    </w:p>
    <w:p w:rsidR="00124D38" w:rsidRDefault="00124D38" w:rsidP="00124D38">
      <w:pPr>
        <w:pStyle w:val="dktexjustify"/>
        <w:shd w:val="clear" w:color="auto" w:fill="FFFFFF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pStyle w:val="dktexjustify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pStyle w:val="dktexjustify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</w:p>
    <w:p w:rsidR="00124D38" w:rsidRDefault="00124D38" w:rsidP="00124D38">
      <w:pPr>
        <w:pStyle w:val="dktexjustify"/>
        <w:spacing w:before="0" w:beforeAutospacing="0" w:after="0" w:afterAutospacing="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124D38" w:rsidRDefault="00124D38" w:rsidP="00124D38">
      <w:pPr>
        <w:pStyle w:val="dktexjustify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Приложение № 1</w:t>
      </w:r>
    </w:p>
    <w:p w:rsidR="00124D38" w:rsidRDefault="00124D38" w:rsidP="00124D38">
      <w:pPr>
        <w:pStyle w:val="dktexjustify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к постановлению   администрации     </w:t>
      </w:r>
    </w:p>
    <w:p w:rsidR="00124D38" w:rsidRDefault="00124D38" w:rsidP="00124D38">
      <w:pPr>
        <w:pStyle w:val="dktexjustify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Равнинного сельсовета № 40-п</w:t>
      </w:r>
    </w:p>
    <w:p w:rsidR="00124D38" w:rsidRDefault="00124D38" w:rsidP="00124D38">
      <w:pPr>
        <w:pStyle w:val="dktexjustify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от 10.11.2020 года</w:t>
      </w:r>
    </w:p>
    <w:p w:rsidR="00124D38" w:rsidRDefault="00124D38" w:rsidP="00124D38">
      <w:pPr>
        <w:pStyle w:val="dktexjustify"/>
        <w:spacing w:before="0" w:beforeAutospacing="0" w:after="0" w:afterAutospacing="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pStyle w:val="dktexjustify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СОСТАВ ОБЩЕСТВЕННОЙ КОМИССИИ ПО ДЕЛАМ НЕСОВЕРШЕННОЛЕТНИХ И ЗАЩИТЕ ИХ ПРАВ ПРИ АДМИНИСТРАЦИИ  РАВНИННОГО СЕЛЬСОВЕТА</w:t>
      </w:r>
      <w:r>
        <w:rPr>
          <w:b/>
          <w:bCs/>
          <w:sz w:val="28"/>
          <w:szCs w:val="28"/>
        </w:rPr>
        <w:br/>
      </w:r>
      <w:r>
        <w:rPr>
          <w:rStyle w:val="a3"/>
          <w:sz w:val="28"/>
          <w:szCs w:val="28"/>
        </w:rPr>
        <w:t>ПОНОМАРЕВСКОГО РАЙОНА ОРЕНБУРГСКОЙ  ОБЛАСТИ</w:t>
      </w:r>
    </w:p>
    <w:p w:rsidR="00124D38" w:rsidRDefault="00124D38" w:rsidP="00124D38">
      <w:pPr>
        <w:pStyle w:val="dktexjustify"/>
        <w:rPr>
          <w:rStyle w:val="a3"/>
          <w:b w:val="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17"/>
        <w:gridCol w:w="6754"/>
      </w:tblGrid>
      <w:tr w:rsidR="00124D38" w:rsidTr="00124D38">
        <w:trPr>
          <w:trHeight w:val="36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</w:rPr>
              <w:t>Кривоплясов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глава администрации  Равнинного сельсовета, председатель комиссии </w:t>
            </w:r>
          </w:p>
        </w:tc>
      </w:tr>
      <w:tr w:rsidR="00124D38" w:rsidTr="00124D38">
        <w:trPr>
          <w:trHeight w:val="48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</w:rPr>
              <w:t>Леденева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 w:rsidP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зам. директора по учебной работе МАОУ «Равнинная СОШ», заместитель председателя комиссии </w:t>
            </w:r>
          </w:p>
        </w:tc>
      </w:tr>
      <w:tr w:rsidR="00124D38" w:rsidTr="00124D38">
        <w:trPr>
          <w:trHeight w:val="480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Макарова Любовь Ивановна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 w:rsidP="00CF0A22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CF0A22">
              <w:rPr>
                <w:rStyle w:val="a3"/>
                <w:b w:val="0"/>
                <w:sz w:val="28"/>
                <w:szCs w:val="28"/>
              </w:rPr>
              <w:t xml:space="preserve">-Секретарь комиссии, </w:t>
            </w:r>
            <w:r>
              <w:rPr>
                <w:rStyle w:val="a3"/>
                <w:b w:val="0"/>
                <w:sz w:val="28"/>
                <w:szCs w:val="28"/>
              </w:rPr>
              <w:t>Повар МАОУ «Равнинная СОШ»</w:t>
            </w:r>
          </w:p>
        </w:tc>
      </w:tr>
    </w:tbl>
    <w:p w:rsidR="00124D38" w:rsidRDefault="00124D38" w:rsidP="00124D38">
      <w:pPr>
        <w:pStyle w:val="dktexjustify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Y="54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6"/>
        <w:gridCol w:w="6745"/>
      </w:tblGrid>
      <w:tr w:rsidR="00124D38" w:rsidTr="00124D38">
        <w:trPr>
          <w:trHeight w:val="360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</w:rPr>
              <w:t>Бышкина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Рук</w:t>
            </w:r>
            <w:proofErr w:type="gramStart"/>
            <w:r>
              <w:rPr>
                <w:rStyle w:val="a3"/>
                <w:b w:val="0"/>
                <w:sz w:val="28"/>
                <w:szCs w:val="28"/>
              </w:rPr>
              <w:t>.х</w:t>
            </w:r>
            <w:proofErr w:type="gramEnd"/>
            <w:r>
              <w:rPr>
                <w:rStyle w:val="a3"/>
                <w:b w:val="0"/>
                <w:sz w:val="28"/>
                <w:szCs w:val="28"/>
              </w:rPr>
              <w:t>ора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Равнинного СДК  (по согласованию) </w:t>
            </w:r>
          </w:p>
        </w:tc>
      </w:tr>
      <w:tr w:rsidR="00124D38" w:rsidTr="00124D38">
        <w:trPr>
          <w:trHeight w:val="360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</w:rPr>
              <w:t>Алябьева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Раиса Константиновна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 w:rsidP="00CF0A22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Мед.сестра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Равнинно</w:t>
            </w:r>
            <w:r w:rsidR="00CF0A22">
              <w:rPr>
                <w:rStyle w:val="a3"/>
                <w:b w:val="0"/>
                <w:sz w:val="28"/>
                <w:szCs w:val="28"/>
              </w:rPr>
              <w:t>го ФАПа</w:t>
            </w:r>
            <w:r>
              <w:rPr>
                <w:rStyle w:val="a3"/>
                <w:b w:val="0"/>
                <w:sz w:val="28"/>
                <w:szCs w:val="28"/>
              </w:rPr>
              <w:t xml:space="preserve"> (по согласованию) </w:t>
            </w:r>
          </w:p>
        </w:tc>
      </w:tr>
      <w:tr w:rsidR="00124D38" w:rsidTr="00124D38">
        <w:trPr>
          <w:trHeight w:val="360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</w:rPr>
              <w:t>Мавлекаев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b w:val="0"/>
                <w:sz w:val="28"/>
                <w:szCs w:val="28"/>
              </w:rPr>
              <w:t>Фидан</w:t>
            </w:r>
            <w:proofErr w:type="spellEnd"/>
            <w:r w:rsidR="00CF0A22">
              <w:rPr>
                <w:rStyle w:val="a3"/>
                <w:b w:val="0"/>
                <w:sz w:val="28"/>
                <w:szCs w:val="28"/>
              </w:rPr>
              <w:t xml:space="preserve"> </w:t>
            </w:r>
            <w:proofErr w:type="spellStart"/>
            <w:r w:rsidR="00CF0A22">
              <w:rPr>
                <w:rStyle w:val="a3"/>
                <w:b w:val="0"/>
                <w:sz w:val="28"/>
                <w:szCs w:val="28"/>
              </w:rPr>
              <w:t>Гарфутдинович</w:t>
            </w:r>
            <w:proofErr w:type="spellEnd"/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 уполномоченный участковый  полиции (по согласованию) </w:t>
            </w:r>
          </w:p>
        </w:tc>
      </w:tr>
      <w:tr w:rsidR="00124D38" w:rsidTr="00124D38">
        <w:trPr>
          <w:trHeight w:val="360"/>
        </w:trPr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Кириченко Татьяна Александровна</w:t>
            </w:r>
          </w:p>
        </w:tc>
        <w:tc>
          <w:tcPr>
            <w:tcW w:w="6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D38" w:rsidRDefault="00124D38">
            <w:pPr>
              <w:pStyle w:val="dktexjustify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учитель  МАОУ «Равнинная  СОШ» </w:t>
            </w:r>
            <w:proofErr w:type="gramStart"/>
            <w:r>
              <w:rPr>
                <w:rStyle w:val="a3"/>
                <w:b w:val="0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a3"/>
                <w:b w:val="0"/>
                <w:sz w:val="28"/>
                <w:szCs w:val="28"/>
              </w:rPr>
              <w:t>по согласованию)</w:t>
            </w:r>
          </w:p>
        </w:tc>
      </w:tr>
    </w:tbl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</w:t>
      </w:r>
    </w:p>
    <w:p w:rsidR="00124D38" w:rsidRDefault="00124D38" w:rsidP="00124D38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           </w:t>
      </w:r>
    </w:p>
    <w:p w:rsidR="00124D38" w:rsidRDefault="00124D38" w:rsidP="00124D38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line="240" w:lineRule="atLeast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line="240" w:lineRule="atLeast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Приложение № 2</w:t>
      </w:r>
    </w:p>
    <w:p w:rsidR="00124D38" w:rsidRDefault="00124D38" w:rsidP="00124D38">
      <w:pPr>
        <w:pStyle w:val="3"/>
        <w:shd w:val="clear" w:color="auto" w:fill="FFFFFF"/>
        <w:spacing w:after="0" w:afterAutospacing="0" w:line="240" w:lineRule="atLeast"/>
        <w:jc w:val="right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                                                                            к постановлению №  40-п</w:t>
      </w:r>
    </w:p>
    <w:p w:rsidR="00124D38" w:rsidRDefault="00124D38" w:rsidP="00124D38">
      <w:pPr>
        <w:pStyle w:val="3"/>
        <w:shd w:val="clear" w:color="auto" w:fill="FFFFFF"/>
        <w:spacing w:after="0" w:afterAutospacing="0" w:line="240" w:lineRule="atLeast"/>
        <w:jc w:val="right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                                                                                от 10.11.2020 года</w:t>
      </w:r>
    </w:p>
    <w:p w:rsidR="00124D38" w:rsidRDefault="00124D38" w:rsidP="00124D38">
      <w:pPr>
        <w:pStyle w:val="3"/>
        <w:shd w:val="clear" w:color="auto" w:fill="FFFFFF"/>
        <w:spacing w:after="0" w:afterAutospacing="0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ПОЛОЖЕНИЕ ОБ ОБЩЕСТВЕННОЙ КОМИССИИ ПО ДЕЛАМ НЕСОВЕРШЕННОЛЕТНИХ И ЗАЩИТЕ ИХ ПРАВ МУНИЦИПАЛЬНОГО ОБРАЗОВАНИЯ  РАВНИННЫЙ СЕЛЬСОВЕТ  ПОНОМАРЕВСКОГО РАЙОНА  ОРЕНБУРГСКОЙ  ОБЛАСТИ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right="280"/>
        <w:jc w:val="both"/>
        <w:rPr>
          <w:sz w:val="28"/>
          <w:szCs w:val="28"/>
        </w:rPr>
      </w:pPr>
    </w:p>
    <w:p w:rsidR="007E0D03" w:rsidRDefault="007E0D03" w:rsidP="007E0D03">
      <w:pPr>
        <w:pStyle w:val="12"/>
        <w:shd w:val="clear" w:color="auto" w:fill="auto"/>
        <w:spacing w:after="0" w:line="223" w:lineRule="exact"/>
        <w:ind w:right="280"/>
        <w:jc w:val="center"/>
        <w:rPr>
          <w:b/>
          <w:sz w:val="28"/>
          <w:szCs w:val="28"/>
        </w:rPr>
      </w:pPr>
      <w:r w:rsidRPr="007E0D03">
        <w:rPr>
          <w:b/>
          <w:sz w:val="28"/>
          <w:szCs w:val="28"/>
        </w:rPr>
        <w:t>Общие положения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right="280"/>
        <w:jc w:val="center"/>
        <w:rPr>
          <w:b/>
          <w:sz w:val="28"/>
          <w:szCs w:val="28"/>
        </w:rPr>
      </w:pPr>
    </w:p>
    <w:p w:rsidR="007E0D03" w:rsidRPr="007E0D03" w:rsidRDefault="007E0D03" w:rsidP="007E0D03">
      <w:pPr>
        <w:pStyle w:val="12"/>
        <w:numPr>
          <w:ilvl w:val="0"/>
          <w:numId w:val="1"/>
        </w:numPr>
        <w:shd w:val="clear" w:color="auto" w:fill="auto"/>
        <w:spacing w:after="0" w:line="223" w:lineRule="exact"/>
        <w:ind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Общественная  комиссия по делам несовершеннолетних и защите их прав является органом общественной деятельности и создается по решению главы    администрации МО </w:t>
      </w:r>
      <w:r>
        <w:rPr>
          <w:sz w:val="28"/>
          <w:szCs w:val="28"/>
        </w:rPr>
        <w:t xml:space="preserve">Равнинный </w:t>
      </w:r>
      <w:r w:rsidRPr="007E0D03">
        <w:rPr>
          <w:sz w:val="28"/>
          <w:szCs w:val="28"/>
        </w:rPr>
        <w:t>сельсовет.</w:t>
      </w:r>
    </w:p>
    <w:p w:rsidR="007E0D03" w:rsidRPr="007E0D03" w:rsidRDefault="007E0D03" w:rsidP="007E0D03">
      <w:pPr>
        <w:pStyle w:val="12"/>
        <w:numPr>
          <w:ilvl w:val="0"/>
          <w:numId w:val="1"/>
        </w:numPr>
        <w:shd w:val="clear" w:color="auto" w:fill="auto"/>
        <w:spacing w:after="0" w:line="223" w:lineRule="exact"/>
        <w:ind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Общественная  </w:t>
      </w:r>
      <w:proofErr w:type="gramStart"/>
      <w:r w:rsidRPr="007E0D03">
        <w:rPr>
          <w:sz w:val="28"/>
          <w:szCs w:val="28"/>
        </w:rPr>
        <w:t>комиссия</w:t>
      </w:r>
      <w:proofErr w:type="gramEnd"/>
      <w:r w:rsidRPr="007E0D03">
        <w:rPr>
          <w:sz w:val="28"/>
          <w:szCs w:val="28"/>
        </w:rPr>
        <w:t xml:space="preserve"> но делам несовершеннолетних и защите их прав не является юридическим лицом и осуществляет свою деятельность на общественных началах.</w:t>
      </w:r>
    </w:p>
    <w:p w:rsidR="007E0D03" w:rsidRPr="007E0D03" w:rsidRDefault="007E0D03" w:rsidP="007E0D03">
      <w:pPr>
        <w:pStyle w:val="12"/>
        <w:numPr>
          <w:ilvl w:val="0"/>
          <w:numId w:val="1"/>
        </w:numPr>
        <w:shd w:val="clear" w:color="auto" w:fill="auto"/>
        <w:spacing w:after="0" w:line="223" w:lineRule="exact"/>
        <w:ind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Общественная  комиссия по делам несовершеннолетних и защите их прав является общественным объединением, осуществляющим меры по профилактике безнадзорности и правонарушений несовершеннолетних.</w:t>
      </w:r>
    </w:p>
    <w:p w:rsidR="007E0D03" w:rsidRPr="007E0D03" w:rsidRDefault="007E0D03" w:rsidP="007E0D03">
      <w:pPr>
        <w:pStyle w:val="12"/>
        <w:numPr>
          <w:ilvl w:val="0"/>
          <w:numId w:val="1"/>
        </w:numPr>
        <w:shd w:val="clear" w:color="auto" w:fill="auto"/>
        <w:spacing w:after="0" w:line="223" w:lineRule="exact"/>
        <w:ind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Общественная  комиссия по делам несовершеннолетних и защите их прав в своей деятельности подотчетна главе, взаимодействует с комиссией по делам несовершеннолетних и защите их прав администрации  Пономаревского  района.</w:t>
      </w:r>
    </w:p>
    <w:p w:rsidR="007E0D03" w:rsidRPr="007E0D03" w:rsidRDefault="007E0D03" w:rsidP="007E0D03">
      <w:pPr>
        <w:pStyle w:val="12"/>
        <w:numPr>
          <w:ilvl w:val="0"/>
          <w:numId w:val="1"/>
        </w:numPr>
        <w:shd w:val="clear" w:color="auto" w:fill="auto"/>
        <w:spacing w:after="0" w:line="223" w:lineRule="exact"/>
        <w:ind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Свою деятельность по предупреждению безнадзорности и правонарушений несовершеннолетних общественная  комиссия по делам несовершеннолетних и защите их прав осуществляет на основе строгого соблюдения законности.</w:t>
      </w:r>
    </w:p>
    <w:p w:rsidR="007E0D03" w:rsidRPr="007E0D03" w:rsidRDefault="007E0D03" w:rsidP="007E0D03">
      <w:pPr>
        <w:pStyle w:val="12"/>
        <w:numPr>
          <w:ilvl w:val="0"/>
          <w:numId w:val="1"/>
        </w:numPr>
        <w:shd w:val="clear" w:color="auto" w:fill="auto"/>
        <w:spacing w:after="0" w:line="223" w:lineRule="exact"/>
        <w:ind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Для работы в общественной  комиссии по делам несовершеннолетних и защите их прав привлекаются граждане не моложе 18 лет из числа руководителей, сотрудников учреждений образования, культуры, медицинских учреждений, представителей администрации, полиции и общественности, депутатов представительных органов. В состав общественной  комиссии входят: председатель комиссии, ответственный секретарь, не менее пяти членов комиссии - специалисты, имеющие опыт работы с несовершеннолетними.</w:t>
      </w:r>
      <w:bookmarkStart w:id="0" w:name="_GoBack"/>
      <w:bookmarkEnd w:id="0"/>
    </w:p>
    <w:p w:rsidR="007E0D03" w:rsidRPr="007E0D03" w:rsidRDefault="007E0D03" w:rsidP="007E0D03">
      <w:pPr>
        <w:pStyle w:val="12"/>
        <w:shd w:val="clear" w:color="auto" w:fill="auto"/>
        <w:spacing w:after="177" w:line="216" w:lineRule="exact"/>
        <w:ind w:left="20" w:right="24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           </w:t>
      </w:r>
      <w:proofErr w:type="gramStart"/>
      <w:r w:rsidRPr="007E0D03">
        <w:rPr>
          <w:sz w:val="28"/>
          <w:szCs w:val="28"/>
        </w:rPr>
        <w:t>7.Отдел внутренних дел,  образовательное учреждение обеспечивают общественные комиссии по делам несовершеннолетних и защите их прав необходимой для их деятельности информацией о состоянии преступности и правонарушений среди несовершеннолетних, представляют материалы на несовершеннолетних, совершивших антиобщественные действия, пропускающих занятия в школе, а также на родителей (законных представителей) несовершеннолетних за ненадлежащее исполнение обязанностей по воспитанию, обучению, содержанию, защите прав и законных интересов детей.</w:t>
      </w:r>
      <w:proofErr w:type="gramEnd"/>
    </w:p>
    <w:p w:rsidR="007E0D03" w:rsidRDefault="007E0D03" w:rsidP="007E0D03">
      <w:pPr>
        <w:pStyle w:val="20"/>
        <w:shd w:val="clear" w:color="auto" w:fill="auto"/>
        <w:spacing w:before="0" w:line="220" w:lineRule="exact"/>
        <w:ind w:right="60" w:firstLine="0"/>
        <w:rPr>
          <w:sz w:val="28"/>
          <w:szCs w:val="28"/>
        </w:rPr>
      </w:pPr>
      <w:r w:rsidRPr="007E0D03">
        <w:rPr>
          <w:sz w:val="28"/>
          <w:szCs w:val="28"/>
        </w:rPr>
        <w:t>Цель и основные задачи деятельности комиссии:</w:t>
      </w:r>
    </w:p>
    <w:p w:rsidR="007E0D03" w:rsidRPr="007E0D03" w:rsidRDefault="007E0D03" w:rsidP="007E0D03">
      <w:pPr>
        <w:pStyle w:val="20"/>
        <w:shd w:val="clear" w:color="auto" w:fill="auto"/>
        <w:spacing w:before="0" w:line="220" w:lineRule="exact"/>
        <w:ind w:right="60" w:firstLine="0"/>
        <w:rPr>
          <w:sz w:val="28"/>
          <w:szCs w:val="28"/>
        </w:rPr>
      </w:pPr>
    </w:p>
    <w:p w:rsidR="007E0D03" w:rsidRPr="007E0D03" w:rsidRDefault="007E0D03" w:rsidP="007E0D03">
      <w:pPr>
        <w:pStyle w:val="12"/>
        <w:numPr>
          <w:ilvl w:val="0"/>
          <w:numId w:val="2"/>
        </w:numPr>
        <w:shd w:val="clear" w:color="auto" w:fill="auto"/>
        <w:spacing w:after="0" w:line="220" w:lineRule="exact"/>
        <w:ind w:left="20" w:right="2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Выявление детей и семей, находящихся в социально опасном положении. Устранение причин и условий социального неблагополучия семей и детей совместно с органами и учреждениями системы профилактики.</w:t>
      </w: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left="20" w:right="24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          2.Обеспечение защиты прав и интересов несовершеннолетних во всех сферах жизнедеятельности (воспитания и обращения с детьми в семье;</w:t>
      </w: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left="20" w:right="24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морального, психического и физического здоровья; образования; </w:t>
      </w:r>
      <w:r w:rsidRPr="007E0D03">
        <w:rPr>
          <w:sz w:val="28"/>
          <w:szCs w:val="28"/>
        </w:rPr>
        <w:lastRenderedPageBreak/>
        <w:t>трудовых и жилищных прав);</w:t>
      </w:r>
    </w:p>
    <w:p w:rsidR="007E0D03" w:rsidRPr="007E0D03" w:rsidRDefault="007E0D03" w:rsidP="007E0D03">
      <w:pPr>
        <w:pStyle w:val="12"/>
        <w:shd w:val="clear" w:color="auto" w:fill="auto"/>
        <w:spacing w:after="212" w:line="220" w:lineRule="exact"/>
        <w:ind w:left="20" w:right="2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3. Обеспечение координации и взаимодействия в работе учреждений и служб, расположенных на территории сельского поселения.</w:t>
      </w:r>
    </w:p>
    <w:p w:rsidR="007E0D03" w:rsidRPr="007E0D03" w:rsidRDefault="007E0D03" w:rsidP="007E0D03">
      <w:pPr>
        <w:pStyle w:val="20"/>
        <w:shd w:val="clear" w:color="auto" w:fill="auto"/>
        <w:spacing w:before="0" w:after="117" w:line="180" w:lineRule="exact"/>
        <w:ind w:left="1820" w:firstLine="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Полномочия общественной комиссии: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right="2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1.Организует мероприятия по профилактике безнадзорности и правонарушений несовершеннолетних.</w:t>
      </w:r>
    </w:p>
    <w:p w:rsidR="007E0D03" w:rsidRPr="007E0D03" w:rsidRDefault="007E0D03" w:rsidP="007E0D03">
      <w:pPr>
        <w:pStyle w:val="12"/>
        <w:numPr>
          <w:ilvl w:val="0"/>
          <w:numId w:val="2"/>
        </w:numPr>
        <w:shd w:val="clear" w:color="auto" w:fill="auto"/>
        <w:spacing w:after="0" w:line="223" w:lineRule="exact"/>
        <w:ind w:left="20" w:right="2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Выявляет и ведет учет детей и семей, находящихся в социально опасном положении.</w:t>
      </w:r>
    </w:p>
    <w:p w:rsidR="007E0D03" w:rsidRPr="007E0D03" w:rsidRDefault="007E0D03" w:rsidP="007E0D03">
      <w:pPr>
        <w:pStyle w:val="12"/>
        <w:numPr>
          <w:ilvl w:val="0"/>
          <w:numId w:val="2"/>
        </w:numPr>
        <w:shd w:val="clear" w:color="auto" w:fill="auto"/>
        <w:spacing w:after="0" w:line="223" w:lineRule="exact"/>
        <w:ind w:left="20" w:right="2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Организует индивидуально-профилактическую работу с несовершеннолетними и семьями, находящимися в социально опасном положении, в этой связи оказывают содействие в осуществлении индивидуальных профилактических мероприятий: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right="240" w:firstLine="3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-с несовершеннолетними, совершившими общественно опасные действия до достижения возраста, с которого наступает уголовная ответственность, а также совершившими преступления, когда в отношении их мера пресечения не связана с арестом;</w:t>
      </w:r>
    </w:p>
    <w:p w:rsidR="007E0D03" w:rsidRPr="007E0D03" w:rsidRDefault="007E0D03" w:rsidP="007E0D03">
      <w:pPr>
        <w:pStyle w:val="12"/>
        <w:shd w:val="clear" w:color="auto" w:fill="auto"/>
        <w:tabs>
          <w:tab w:val="left" w:pos="3061"/>
          <w:tab w:val="right" w:pos="6616"/>
        </w:tabs>
        <w:spacing w:after="0" w:line="223" w:lineRule="exact"/>
        <w:ind w:left="20" w:firstLine="3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-с не</w:t>
      </w:r>
      <w:r>
        <w:rPr>
          <w:sz w:val="28"/>
          <w:szCs w:val="28"/>
        </w:rPr>
        <w:t>совершеннолетними,</w:t>
      </w:r>
      <w:r>
        <w:rPr>
          <w:sz w:val="28"/>
          <w:szCs w:val="28"/>
        </w:rPr>
        <w:tab/>
        <w:t xml:space="preserve">совершившими </w:t>
      </w:r>
      <w:r w:rsidRPr="007E0D03">
        <w:rPr>
          <w:sz w:val="28"/>
          <w:szCs w:val="28"/>
        </w:rPr>
        <w:t>административные</w:t>
      </w:r>
      <w:r>
        <w:rPr>
          <w:sz w:val="28"/>
          <w:szCs w:val="28"/>
        </w:rPr>
        <w:t xml:space="preserve"> </w:t>
      </w:r>
      <w:r w:rsidRPr="007E0D03">
        <w:rPr>
          <w:sz w:val="28"/>
          <w:szCs w:val="28"/>
        </w:rPr>
        <w:t>правонарушения;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firstLine="3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- с несовершеннолетними, злостно уклоняющимися от учебы;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right="160" w:firstLine="3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-с родителями и лицами, их заменяющими злостно не выполняющими обязанности по воспитанию детей и своим антиобщественным поведением способствующими совершению правонарушений.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right="2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4.Организует и участвует в проведении рейдов по выявлению детей, склонных к бродяжничеству, </w:t>
      </w:r>
      <w:proofErr w:type="gramStart"/>
      <w:r w:rsidRPr="007E0D03">
        <w:rPr>
          <w:sz w:val="28"/>
          <w:szCs w:val="28"/>
        </w:rPr>
        <w:t>попрошайничеству</w:t>
      </w:r>
      <w:proofErr w:type="gramEnd"/>
      <w:r w:rsidRPr="007E0D03">
        <w:rPr>
          <w:sz w:val="28"/>
          <w:szCs w:val="28"/>
        </w:rPr>
        <w:t>, систематически пропускающих учебные занятия, а также родителей или иных лиц, отрицательно влияющих на поведение детей, вовлекающих несовершеннолетних в пьянство, совершение противоправных поступков, о чем незамедлительно сообщать в ОВД, КДН и ЗП администрации  района.</w:t>
      </w:r>
    </w:p>
    <w:p w:rsidR="007E0D03" w:rsidRPr="007E0D03" w:rsidRDefault="007E0D03" w:rsidP="007E0D03">
      <w:pPr>
        <w:pStyle w:val="12"/>
        <w:shd w:val="clear" w:color="auto" w:fill="auto"/>
        <w:tabs>
          <w:tab w:val="left" w:pos="3061"/>
          <w:tab w:val="left" w:pos="1986"/>
        </w:tabs>
        <w:spacing w:after="0" w:line="223" w:lineRule="exact"/>
        <w:ind w:right="24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           5.Информирует органы местного самоуправления и учреждения системы профилактики безнадзорности и правонарушений несовершеннолетних о работе с семьями, находящимися в социально опасном положении.</w:t>
      </w: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right="4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           6.Информирует компетентные органы о выявленных фактах нарушения прав и законных интересов несовершеннолетних.</w:t>
      </w: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right="4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           7.Взаимодействует и привлекает к своей работе общественные организации, партии и движения, религиозные организации, педагогические, родительские коллективы по вопросам профилактики безнадзорности и правонарушений несовершеннолетних.</w:t>
      </w: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right="4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           8.Организует индивидуальное шефство за несовершеннолетними, оказавшими в социально опасном положении.</w:t>
      </w: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left="20" w:right="40" w:firstLine="34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Проводит работу по вовлечению их в занятия спортом, художественной самодеятельностью, в клубы и кружки по интересам, а также принимает участие в обеспечении общественно полезной занятости подростков, состоящих на учете в  ПДН, КДН и ЗП, оказывает содействие в направлении их в спортивные, другие лагеря, профильные смены.</w:t>
      </w: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right="4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          9.Совместно с районной КДН и ЗП осуществляет </w:t>
      </w:r>
      <w:proofErr w:type="gramStart"/>
      <w:r w:rsidRPr="007E0D03">
        <w:rPr>
          <w:sz w:val="28"/>
          <w:szCs w:val="28"/>
        </w:rPr>
        <w:t>контроль за</w:t>
      </w:r>
      <w:proofErr w:type="gramEnd"/>
      <w:r w:rsidRPr="007E0D03">
        <w:rPr>
          <w:sz w:val="28"/>
          <w:szCs w:val="28"/>
        </w:rPr>
        <w:t xml:space="preserve"> организацией досуга несовершеннолетних по месту жительства, за состоянием воспитательно-профилактической работы с детьми и подростками и образовательных, культурно-просветительных учреждениях, спортивных организациях.</w:t>
      </w:r>
    </w:p>
    <w:p w:rsidR="007E0D03" w:rsidRPr="007E0D03" w:rsidRDefault="007E0D03" w:rsidP="007E0D03">
      <w:pPr>
        <w:pStyle w:val="12"/>
        <w:shd w:val="clear" w:color="auto" w:fill="auto"/>
        <w:spacing w:after="212" w:line="220" w:lineRule="exact"/>
        <w:ind w:right="4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         10. Заслушивает на своих заседаниях родителей, не занимающихся в должной мере воспитанием, содержанием и обучением своих детей.</w:t>
      </w:r>
    </w:p>
    <w:p w:rsidR="007E0D03" w:rsidRPr="007E0D03" w:rsidRDefault="007E0D03" w:rsidP="007E0D03">
      <w:pPr>
        <w:pStyle w:val="20"/>
        <w:shd w:val="clear" w:color="auto" w:fill="auto"/>
        <w:spacing w:before="0" w:after="110" w:line="180" w:lineRule="exact"/>
        <w:ind w:left="2080" w:firstLine="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Права общественной комиссии:</w:t>
      </w:r>
    </w:p>
    <w:p w:rsidR="007E0D03" w:rsidRPr="007E0D03" w:rsidRDefault="007E0D03" w:rsidP="007E0D03">
      <w:pPr>
        <w:pStyle w:val="12"/>
        <w:numPr>
          <w:ilvl w:val="0"/>
          <w:numId w:val="3"/>
        </w:numPr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В пределах своей компетенции запрашивать и безвозмездно получать необходимую для осуществления своих полномочий информацию (материалы, сведения</w:t>
      </w:r>
      <w:proofErr w:type="gramStart"/>
      <w:r w:rsidRPr="007E0D03">
        <w:rPr>
          <w:sz w:val="28"/>
          <w:szCs w:val="28"/>
        </w:rPr>
        <w:t>)о</w:t>
      </w:r>
      <w:proofErr w:type="gramEnd"/>
      <w:r w:rsidRPr="007E0D03">
        <w:rPr>
          <w:sz w:val="28"/>
          <w:szCs w:val="28"/>
        </w:rPr>
        <w:t>т органов местного самоуправления, организаций, юридических лиц независимо от их форм собственности.</w:t>
      </w:r>
    </w:p>
    <w:p w:rsidR="007E0D03" w:rsidRPr="007E0D03" w:rsidRDefault="007E0D03" w:rsidP="007E0D03">
      <w:pPr>
        <w:pStyle w:val="12"/>
        <w:numPr>
          <w:ilvl w:val="0"/>
          <w:numId w:val="3"/>
        </w:numPr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Заслушивать на заседаниях комиссии информации по вопросам, относящимся к условиям содержания и воспитания детей и подростков, организации их труда и отдыха.</w:t>
      </w:r>
    </w:p>
    <w:p w:rsidR="007E0D03" w:rsidRPr="007E0D03" w:rsidRDefault="007E0D03" w:rsidP="007E0D03">
      <w:pPr>
        <w:pStyle w:val="12"/>
        <w:numPr>
          <w:ilvl w:val="0"/>
          <w:numId w:val="3"/>
        </w:numPr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Производить личный прием несовершеннолетних, родителей рассматривать их жалобы и заявления, принимать по ним решения в </w:t>
      </w:r>
      <w:r w:rsidRPr="007E0D03">
        <w:rPr>
          <w:sz w:val="28"/>
          <w:szCs w:val="28"/>
        </w:rPr>
        <w:lastRenderedPageBreak/>
        <w:t>пределах своих полномочий.</w:t>
      </w:r>
    </w:p>
    <w:p w:rsidR="007E0D03" w:rsidRPr="007E0D03" w:rsidRDefault="007E0D03" w:rsidP="007E0D03">
      <w:pPr>
        <w:pStyle w:val="12"/>
        <w:numPr>
          <w:ilvl w:val="0"/>
          <w:numId w:val="3"/>
        </w:numPr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Ставить перед компетентными органами вопрос об ответственности должностных лиц в случаях невыполнения или ненадлежащего выполнения ими своих должностных обязанностей, ведущих к нарушению прав и законных интересов детей и подростков.</w:t>
      </w:r>
    </w:p>
    <w:p w:rsidR="007E0D03" w:rsidRPr="007E0D03" w:rsidRDefault="007E0D03" w:rsidP="007E0D03">
      <w:pPr>
        <w:pStyle w:val="12"/>
        <w:numPr>
          <w:ilvl w:val="0"/>
          <w:numId w:val="3"/>
        </w:numPr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Ставить перед соответствующими государственными органами и общественными организациями вопрос о принятии мер воспитательного, административного, уголовного воздействия к несовершеннолетним, совершающим правонарушения и преступления;</w:t>
      </w: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left="20" w:right="4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родителям, не исполняющим должным образом своих обязанностей по воспитанию и обучению детей; гражданам, вовлекающим несовершеннолетних в совершении преступлении.</w:t>
      </w:r>
    </w:p>
    <w:p w:rsidR="007E0D03" w:rsidRPr="007E0D03" w:rsidRDefault="007E0D03" w:rsidP="007E0D03">
      <w:pPr>
        <w:pStyle w:val="12"/>
        <w:numPr>
          <w:ilvl w:val="0"/>
          <w:numId w:val="3"/>
        </w:numPr>
        <w:shd w:val="clear" w:color="auto" w:fill="auto"/>
        <w:spacing w:after="0" w:line="220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Обеспечивать меры по социальной защите детей - сирот и детей, оставшихся без попечения родителей. </w:t>
      </w:r>
    </w:p>
    <w:p w:rsidR="007E0D03" w:rsidRPr="007E0D03" w:rsidRDefault="007E0D03" w:rsidP="007E0D03">
      <w:pPr>
        <w:pStyle w:val="12"/>
        <w:numPr>
          <w:ilvl w:val="0"/>
          <w:numId w:val="3"/>
        </w:numPr>
        <w:shd w:val="clear" w:color="auto" w:fill="auto"/>
        <w:spacing w:after="0" w:line="220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Посещать учреждения системы профилактики безнадзорности и правонарушений несовершеннолетних независимо от их организационно-правовых форм собственности для обследования условии воспитания, обучения и содержания в них несовершеннолетних.</w:t>
      </w:r>
    </w:p>
    <w:p w:rsidR="007E0D03" w:rsidRPr="007E0D03" w:rsidRDefault="007E0D03" w:rsidP="007E0D03">
      <w:pPr>
        <w:pStyle w:val="12"/>
        <w:numPr>
          <w:ilvl w:val="0"/>
          <w:numId w:val="3"/>
        </w:numPr>
        <w:shd w:val="clear" w:color="auto" w:fill="auto"/>
        <w:spacing w:after="272" w:line="220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Проводить обследование условий жизни и воспитания несовершеннолетних, оказавшихся в социально опасном положении с целью оказания различных видов помощи.</w:t>
      </w:r>
    </w:p>
    <w:p w:rsidR="007E0D03" w:rsidRPr="007E0D03" w:rsidRDefault="007E0D03" w:rsidP="007E0D03">
      <w:pPr>
        <w:pStyle w:val="20"/>
        <w:shd w:val="clear" w:color="auto" w:fill="auto"/>
        <w:spacing w:before="0" w:after="177" w:line="180" w:lineRule="exact"/>
        <w:ind w:right="40" w:firstLine="0"/>
        <w:rPr>
          <w:sz w:val="28"/>
          <w:szCs w:val="28"/>
        </w:rPr>
      </w:pPr>
      <w:r w:rsidRPr="007E0D03">
        <w:rPr>
          <w:sz w:val="28"/>
          <w:szCs w:val="28"/>
        </w:rPr>
        <w:t>Порядок проведения заседания общественной комиссии.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1.Заседания общественной комиссии по мере необходимости, но не реже одного раза в месяц.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2.Заседания общественной комиссии является правомочным при наличии не менее половины ее состава.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3.Общественная комиссия вправе рассматривать дела в пределах предоставленных ей полномочий, в отношении несовершеннолетних, допустивших проявление антиобщественных поступков, за исключением рассмотрения дел об административных правонарушениях, в отношении родителей (лиц, их заменяющих), не выполняющих обязанностей по воспитанию и обучению несовершеннолетних.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по поручению </w:t>
      </w:r>
      <w:proofErr w:type="gramStart"/>
      <w:r w:rsidRPr="007E0D03">
        <w:rPr>
          <w:sz w:val="28"/>
          <w:szCs w:val="28"/>
        </w:rPr>
        <w:t>районной</w:t>
      </w:r>
      <w:proofErr w:type="gramEnd"/>
      <w:r w:rsidRPr="007E0D03">
        <w:rPr>
          <w:sz w:val="28"/>
          <w:szCs w:val="28"/>
        </w:rPr>
        <w:t xml:space="preserve"> КДН и ЗП в порядке, предусмотренным Положением о КДН;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по представлению и ходатайству общественной организации (родительский комитет, совет ветеранов и т.д.), органа опеки и попечительства, социальной защиты населения, образования, здравоохранения, внутренних дел;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ходатайству </w:t>
      </w:r>
      <w:r w:rsidRPr="007E0D03">
        <w:rPr>
          <w:sz w:val="28"/>
          <w:szCs w:val="28"/>
        </w:rPr>
        <w:t>работодателей;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по заявлению граждан;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по собственной инициативе;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комиссии рассматривают дела в срок не более 15 дней с момента их поступления.</w:t>
      </w:r>
    </w:p>
    <w:p w:rsidR="007E0D03" w:rsidRPr="007E0D03" w:rsidRDefault="007E0D03" w:rsidP="007E0D03">
      <w:pPr>
        <w:pStyle w:val="12"/>
        <w:numPr>
          <w:ilvl w:val="0"/>
          <w:numId w:val="2"/>
        </w:numPr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На заседании обязательно присутствие несовершеннолетнего, дело о котором рассматривается, его родителей. При необходимости представителей образовательного учреждения.</w:t>
      </w:r>
    </w:p>
    <w:p w:rsidR="007E0D03" w:rsidRPr="007E0D03" w:rsidRDefault="007E0D03" w:rsidP="007E0D03">
      <w:pPr>
        <w:pStyle w:val="12"/>
        <w:numPr>
          <w:ilvl w:val="0"/>
          <w:numId w:val="2"/>
        </w:numPr>
        <w:shd w:val="clear" w:color="auto" w:fill="auto"/>
        <w:spacing w:after="0" w:line="223" w:lineRule="exact"/>
        <w:ind w:left="20" w:right="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Члены общественной комиссии рассматривают, собранные по делу материалы выслушивают объяснения несовершеннолетнего его родителей или их заменяющих, потерпевшего, свидетелей и после всестороннего рассмотрения всех обстоятельств дела принимают следующее решение: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обязать виновного принести публичное извинение потерпевшего или коллективу;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вынести общественное порицание;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передать дело на рассмотрение в </w:t>
      </w:r>
      <w:proofErr w:type="gramStart"/>
      <w:r w:rsidRPr="007E0D03">
        <w:rPr>
          <w:sz w:val="28"/>
          <w:szCs w:val="28"/>
        </w:rPr>
        <w:t>районную</w:t>
      </w:r>
      <w:proofErr w:type="gramEnd"/>
      <w:r w:rsidRPr="007E0D03">
        <w:rPr>
          <w:sz w:val="28"/>
          <w:szCs w:val="28"/>
        </w:rPr>
        <w:t xml:space="preserve"> КДН и ЗП;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-ходатайствовать перед органами и учреждениями системы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right="2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профилактики о принятии мер действенного характера в отношении лица обсуждаемого на заседании общественной комиссии.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При применении мер воздействия к несовершеннолетнему комиссия должна учитывать возраст  несовершеннолетнего, мотивы, характеры, причины </w:t>
      </w:r>
      <w:proofErr w:type="spellStart"/>
      <w:r w:rsidRPr="007E0D03">
        <w:rPr>
          <w:sz w:val="28"/>
          <w:szCs w:val="28"/>
        </w:rPr>
        <w:t>девиантного</w:t>
      </w:r>
      <w:proofErr w:type="spellEnd"/>
      <w:r w:rsidRPr="007E0D03">
        <w:rPr>
          <w:sz w:val="28"/>
          <w:szCs w:val="28"/>
        </w:rPr>
        <w:t xml:space="preserve"> поведения в семье, быту, школе, на работе.</w:t>
      </w:r>
    </w:p>
    <w:p w:rsidR="007E0D03" w:rsidRDefault="007E0D03" w:rsidP="007E0D03">
      <w:pPr>
        <w:pStyle w:val="12"/>
        <w:numPr>
          <w:ilvl w:val="0"/>
          <w:numId w:val="2"/>
        </w:numPr>
        <w:shd w:val="clear" w:color="auto" w:fill="auto"/>
        <w:tabs>
          <w:tab w:val="left" w:pos="776"/>
        </w:tabs>
        <w:spacing w:after="0" w:line="223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На заседании общественной комиссии составляется протокол с указанием даты и места заседания содержания рассматриваемого дела и краткой записью объяснений других данных относящихся к </w:t>
      </w:r>
      <w:proofErr w:type="gramStart"/>
      <w:r w:rsidRPr="007E0D03">
        <w:rPr>
          <w:sz w:val="28"/>
          <w:szCs w:val="28"/>
        </w:rPr>
        <w:t>делу</w:t>
      </w:r>
      <w:proofErr w:type="gramEnd"/>
      <w:r w:rsidRPr="007E0D03">
        <w:rPr>
          <w:sz w:val="28"/>
          <w:szCs w:val="28"/>
        </w:rPr>
        <w:t xml:space="preserve"> а также </w:t>
      </w:r>
      <w:r w:rsidRPr="007E0D03">
        <w:rPr>
          <w:sz w:val="28"/>
          <w:szCs w:val="28"/>
        </w:rPr>
        <w:lastRenderedPageBreak/>
        <w:t>сведения о принятом решении. Протокол подписываются председателем общественной комиссии и секретарем комиссии.</w:t>
      </w:r>
      <w:r>
        <w:rPr>
          <w:sz w:val="28"/>
          <w:szCs w:val="28"/>
        </w:rPr>
        <w:t xml:space="preserve">   </w:t>
      </w:r>
      <w:r w:rsidRPr="007E0D03">
        <w:rPr>
          <w:sz w:val="28"/>
          <w:szCs w:val="28"/>
        </w:rPr>
        <w:t>Решения общественной комиссии принимаются простым большинством голосов членов комиссии участвующих в заседании.</w:t>
      </w:r>
    </w:p>
    <w:p w:rsidR="007E0D03" w:rsidRPr="007E0D03" w:rsidRDefault="007E0D03" w:rsidP="007E0D03">
      <w:pPr>
        <w:pStyle w:val="12"/>
        <w:shd w:val="clear" w:color="auto" w:fill="auto"/>
        <w:tabs>
          <w:tab w:val="left" w:pos="776"/>
        </w:tabs>
        <w:spacing w:after="0" w:line="223" w:lineRule="exact"/>
        <w:ind w:left="20" w:right="20"/>
        <w:jc w:val="both"/>
        <w:rPr>
          <w:sz w:val="28"/>
          <w:szCs w:val="28"/>
        </w:rPr>
      </w:pPr>
    </w:p>
    <w:p w:rsidR="007E0D03" w:rsidRDefault="007E0D03" w:rsidP="007E0D03">
      <w:pPr>
        <w:pStyle w:val="20"/>
        <w:shd w:val="clear" w:color="auto" w:fill="auto"/>
        <w:spacing w:before="0" w:line="216" w:lineRule="exact"/>
        <w:ind w:left="1200" w:firstLine="0"/>
        <w:rPr>
          <w:sz w:val="28"/>
          <w:szCs w:val="28"/>
        </w:rPr>
      </w:pPr>
      <w:r w:rsidRPr="007E0D03">
        <w:rPr>
          <w:sz w:val="28"/>
          <w:szCs w:val="28"/>
        </w:rPr>
        <w:t>Председатель общественной комиссии:</w:t>
      </w:r>
    </w:p>
    <w:p w:rsidR="007E0D03" w:rsidRPr="007E0D03" w:rsidRDefault="007E0D03" w:rsidP="007E0D03">
      <w:pPr>
        <w:pStyle w:val="20"/>
        <w:shd w:val="clear" w:color="auto" w:fill="auto"/>
        <w:spacing w:before="0" w:line="216" w:lineRule="exact"/>
        <w:ind w:left="1200" w:firstLine="0"/>
        <w:rPr>
          <w:sz w:val="28"/>
          <w:szCs w:val="28"/>
        </w:rPr>
      </w:pP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16" w:lineRule="exact"/>
        <w:ind w:lef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</w:t>
      </w:r>
      <w:proofErr w:type="gramStart"/>
      <w:r w:rsidRPr="007E0D03">
        <w:rPr>
          <w:sz w:val="28"/>
          <w:szCs w:val="28"/>
        </w:rPr>
        <w:t>руководит оперативной деятельностью инспекции распределяет</w:t>
      </w:r>
      <w:proofErr w:type="gramEnd"/>
      <w:r w:rsidRPr="007E0D03">
        <w:rPr>
          <w:sz w:val="28"/>
          <w:szCs w:val="28"/>
        </w:rPr>
        <w:t xml:space="preserve"> обязанности между членами общественной</w:t>
      </w:r>
    </w:p>
    <w:p w:rsidR="007E0D03" w:rsidRPr="007E0D03" w:rsidRDefault="007E0D03" w:rsidP="007E0D03">
      <w:pPr>
        <w:pStyle w:val="12"/>
        <w:shd w:val="clear" w:color="auto" w:fill="auto"/>
        <w:spacing w:after="0" w:line="216" w:lineRule="exact"/>
        <w:ind w:lef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комиссии;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16" w:lineRule="exact"/>
        <w:ind w:lef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определяет место и дату заседания комиссии;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16" w:lineRule="exact"/>
        <w:ind w:lef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дает поручения членам комиссии;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16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организует созыв членов комиссии для их участия в подготовке заседания комиссии;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16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председательствует на заседаниях комиссии - организует работу по выполнению решений комиссии;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16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информирует районную комиссию по делам несовершеннолетних о результатах деятельности общественной комиссии;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16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утверждает план работы комиссии, номенклатуру дел, решает иные вопросы, предусмотренные настоящим Положением;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174" w:line="216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вносит главе муниципального образования района предложения по вопросам профилактики безнадзорности и правонарушений несовершеннолетних.</w:t>
      </w:r>
    </w:p>
    <w:p w:rsidR="007E0D03" w:rsidRDefault="007E0D03" w:rsidP="007E0D03">
      <w:pPr>
        <w:pStyle w:val="20"/>
        <w:shd w:val="clear" w:color="auto" w:fill="auto"/>
        <w:spacing w:before="0"/>
        <w:ind w:left="2080" w:firstLine="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                       Секретарь комиссии:</w:t>
      </w:r>
    </w:p>
    <w:p w:rsidR="007E0D03" w:rsidRPr="007E0D03" w:rsidRDefault="007E0D03" w:rsidP="007E0D03">
      <w:pPr>
        <w:pStyle w:val="20"/>
        <w:shd w:val="clear" w:color="auto" w:fill="auto"/>
        <w:spacing w:before="0"/>
        <w:ind w:left="2080" w:firstLine="0"/>
        <w:jc w:val="both"/>
        <w:rPr>
          <w:sz w:val="28"/>
          <w:szCs w:val="28"/>
        </w:rPr>
      </w:pP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 </w:t>
      </w:r>
      <w:r w:rsidRPr="007E0D03">
        <w:rPr>
          <w:sz w:val="28"/>
          <w:szCs w:val="28"/>
        </w:rPr>
        <w:t>подчиняется непосредственно председателю комиссии.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обеспечивает организационную деятельность комиссии;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ведет протокол заседания;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планирует текущую работу комиссии, составляет межведомственный план в сфере профилактики безнадзорности и правонарушений несовершеннолетних, защите их прав;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right="4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организует оперативную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ведет делопроизводство общественной комиссии;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3" w:lineRule="exact"/>
        <w:ind w:left="20" w:right="4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организует информационный обмен по компетенции общественной комиссии;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180" w:line="223" w:lineRule="exact"/>
        <w:ind w:left="20" w:right="44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контролирует выполнение решений общественной комиссии, формирует и выполняет планы заседаний комиссии.</w:t>
      </w:r>
    </w:p>
    <w:p w:rsidR="007E0D03" w:rsidRDefault="007E0D03" w:rsidP="007E0D03">
      <w:pPr>
        <w:pStyle w:val="20"/>
        <w:shd w:val="clear" w:color="auto" w:fill="auto"/>
        <w:spacing w:before="0"/>
        <w:ind w:right="20" w:firstLine="0"/>
        <w:rPr>
          <w:sz w:val="28"/>
          <w:szCs w:val="28"/>
        </w:rPr>
      </w:pPr>
      <w:r w:rsidRPr="007E0D03">
        <w:rPr>
          <w:sz w:val="28"/>
          <w:szCs w:val="28"/>
        </w:rPr>
        <w:t>Состав комиссии</w:t>
      </w:r>
    </w:p>
    <w:p w:rsidR="007E0D03" w:rsidRPr="007E0D03" w:rsidRDefault="007E0D03" w:rsidP="007E0D03">
      <w:pPr>
        <w:pStyle w:val="20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</w:p>
    <w:p w:rsidR="007E0D03" w:rsidRPr="007E0D03" w:rsidRDefault="007E0D03" w:rsidP="007E0D03">
      <w:pPr>
        <w:pStyle w:val="12"/>
        <w:numPr>
          <w:ilvl w:val="0"/>
          <w:numId w:val="5"/>
        </w:numPr>
        <w:shd w:val="clear" w:color="auto" w:fill="auto"/>
        <w:spacing w:after="0" w:line="223" w:lineRule="exact"/>
        <w:ind w:left="20" w:right="2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Состав комиссии, ее численность определяется соответствующим постановлением главы поселения, с учетом несовершеннолетнего населения территории, состояния правонарушений несовершеннолетних, числа учреждений, организаций, предприятий.</w:t>
      </w:r>
    </w:p>
    <w:p w:rsidR="007E0D03" w:rsidRPr="007E0D03" w:rsidRDefault="007E0D03" w:rsidP="007E0D03">
      <w:pPr>
        <w:pStyle w:val="12"/>
        <w:numPr>
          <w:ilvl w:val="0"/>
          <w:numId w:val="5"/>
        </w:numPr>
        <w:shd w:val="clear" w:color="auto" w:fill="auto"/>
        <w:spacing w:after="186" w:line="223" w:lineRule="exact"/>
        <w:ind w:left="20" w:right="2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Состав комиссии, ее председатель утверждается на определенный срок. Изменения в состав комиссии вносятся соответствующим распоряжением.</w:t>
      </w:r>
    </w:p>
    <w:p w:rsidR="007E0D03" w:rsidRDefault="007E0D03" w:rsidP="007E0D03">
      <w:pPr>
        <w:pStyle w:val="20"/>
        <w:shd w:val="clear" w:color="auto" w:fill="auto"/>
        <w:spacing w:before="0" w:line="216" w:lineRule="exact"/>
        <w:ind w:right="300" w:firstLine="0"/>
        <w:rPr>
          <w:sz w:val="28"/>
          <w:szCs w:val="28"/>
        </w:rPr>
      </w:pPr>
      <w:r w:rsidRPr="007E0D03">
        <w:rPr>
          <w:sz w:val="28"/>
          <w:szCs w:val="28"/>
        </w:rPr>
        <w:t>Правовая основа и принципы деятельности комиссии</w:t>
      </w:r>
    </w:p>
    <w:p w:rsidR="007E0D03" w:rsidRPr="007E0D03" w:rsidRDefault="007E0D03" w:rsidP="007E0D03">
      <w:pPr>
        <w:pStyle w:val="20"/>
        <w:shd w:val="clear" w:color="auto" w:fill="auto"/>
        <w:spacing w:before="0" w:line="216" w:lineRule="exact"/>
        <w:ind w:right="300" w:firstLine="0"/>
        <w:rPr>
          <w:sz w:val="28"/>
          <w:szCs w:val="28"/>
        </w:rPr>
      </w:pPr>
    </w:p>
    <w:p w:rsidR="007E0D03" w:rsidRPr="007E0D03" w:rsidRDefault="007E0D03" w:rsidP="007E0D03">
      <w:pPr>
        <w:pStyle w:val="12"/>
        <w:numPr>
          <w:ilvl w:val="0"/>
          <w:numId w:val="6"/>
        </w:numPr>
        <w:shd w:val="clear" w:color="auto" w:fill="auto"/>
        <w:spacing w:after="0" w:line="216" w:lineRule="exact"/>
        <w:ind w:left="20" w:right="2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Комиссия в своей деятельности руководствуется Конституцией РФ, №120-ФЗ «Об основах системы профилактики безнадзорности и правонарушений несовершеннолетних», № 131-ФЭ «Об общих принципах организации местного самоуправления в Российской Федерации», нормативными актами органов местного самоуправления, другими законами и подзаконными правовыми актами Российской Федерации, субъекта Российской Федерации и органов местного самоуправления,</w:t>
      </w:r>
    </w:p>
    <w:p w:rsidR="007E0D03" w:rsidRPr="007E0D03" w:rsidRDefault="007E0D03" w:rsidP="007E0D03">
      <w:pPr>
        <w:pStyle w:val="12"/>
        <w:numPr>
          <w:ilvl w:val="0"/>
          <w:numId w:val="6"/>
        </w:numPr>
        <w:shd w:val="clear" w:color="auto" w:fill="auto"/>
        <w:spacing w:after="0" w:line="216" w:lineRule="exact"/>
        <w:ind w:left="2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Деятельность комиссии основывается:</w:t>
      </w:r>
    </w:p>
    <w:p w:rsidR="007E0D03" w:rsidRPr="007E0D03" w:rsidRDefault="007E0D03" w:rsidP="007E0D03">
      <w:pPr>
        <w:pStyle w:val="12"/>
        <w:shd w:val="clear" w:color="auto" w:fill="auto"/>
        <w:spacing w:after="183" w:line="223" w:lineRule="exact"/>
        <w:ind w:left="20" w:right="20" w:firstLine="9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на принципах законности; гуманного обращения несовершеннолетними; поддержки семьи и взаимодействия с ней в вопросах защиты прав и законных интересов несовершеннолетних. </w:t>
      </w:r>
      <w:r w:rsidRPr="007E0D03">
        <w:rPr>
          <w:sz w:val="28"/>
          <w:szCs w:val="28"/>
        </w:rPr>
        <w:lastRenderedPageBreak/>
        <w:t>Комиссия не вправе предавать гласности информацию, которая может привести к указанию на личность несовершеннолетнего без согласия его законного представителя.</w:t>
      </w:r>
    </w:p>
    <w:p w:rsidR="007E0D03" w:rsidRDefault="007E0D03" w:rsidP="007E0D03">
      <w:pPr>
        <w:pStyle w:val="20"/>
        <w:shd w:val="clear" w:color="auto" w:fill="auto"/>
        <w:spacing w:before="0" w:line="220" w:lineRule="exact"/>
        <w:ind w:right="20" w:firstLine="0"/>
        <w:rPr>
          <w:sz w:val="28"/>
          <w:szCs w:val="28"/>
        </w:rPr>
      </w:pPr>
      <w:r w:rsidRPr="007E0D03">
        <w:rPr>
          <w:sz w:val="28"/>
          <w:szCs w:val="28"/>
        </w:rPr>
        <w:t>Делопроизводство комиссии</w:t>
      </w:r>
    </w:p>
    <w:p w:rsidR="007E0D03" w:rsidRPr="007E0D03" w:rsidRDefault="007E0D03" w:rsidP="007E0D03">
      <w:pPr>
        <w:pStyle w:val="20"/>
        <w:shd w:val="clear" w:color="auto" w:fill="auto"/>
        <w:spacing w:before="0" w:line="220" w:lineRule="exact"/>
        <w:ind w:right="20" w:firstLine="0"/>
        <w:rPr>
          <w:sz w:val="28"/>
          <w:szCs w:val="28"/>
        </w:rPr>
      </w:pP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left="20" w:right="2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Комиссия должна иметь материалы, подтверждающие ее деятельность;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0" w:lineRule="exact"/>
        <w:ind w:left="2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е</w:t>
      </w:r>
      <w:r w:rsidRPr="007E0D03">
        <w:rPr>
          <w:sz w:val="28"/>
          <w:szCs w:val="28"/>
        </w:rPr>
        <w:t xml:space="preserve"> главы сельского поселения об образовании комиссии;</w:t>
      </w:r>
    </w:p>
    <w:p w:rsidR="007E0D03" w:rsidRPr="007E0D03" w:rsidRDefault="007E0D03" w:rsidP="007E0D03">
      <w:pPr>
        <w:pStyle w:val="12"/>
        <w:numPr>
          <w:ilvl w:val="0"/>
          <w:numId w:val="4"/>
        </w:numPr>
        <w:shd w:val="clear" w:color="auto" w:fill="auto"/>
        <w:spacing w:after="0" w:line="220" w:lineRule="exact"/>
        <w:ind w:left="2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 протоколы проведения заседаний;</w:t>
      </w: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0D03">
        <w:rPr>
          <w:sz w:val="28"/>
          <w:szCs w:val="28"/>
        </w:rPr>
        <w:t>- план работы.</w:t>
      </w: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left="20" w:right="20" w:firstLine="50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Протокол отражает порядок рассмотрения вопросов на заседании. В нем указывается дата, место заседания; состав присутствующих членов комиссии, содержание рассматриваемого дела и материалов.</w:t>
      </w:r>
    </w:p>
    <w:p w:rsidR="007E0D03" w:rsidRPr="007E0D03" w:rsidRDefault="007E0D03" w:rsidP="007E0D03">
      <w:pPr>
        <w:pStyle w:val="12"/>
        <w:shd w:val="clear" w:color="auto" w:fill="auto"/>
        <w:spacing w:after="177" w:line="216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Протокол подписывается председательствующим на заседании комиссии и  секретарем.</w:t>
      </w:r>
    </w:p>
    <w:p w:rsidR="007E0D03" w:rsidRDefault="007E0D03" w:rsidP="007E0D03">
      <w:pPr>
        <w:pStyle w:val="20"/>
        <w:shd w:val="clear" w:color="auto" w:fill="auto"/>
        <w:spacing w:before="0" w:line="220" w:lineRule="exact"/>
        <w:ind w:left="232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Меры морального и морального поощрения</w:t>
      </w:r>
    </w:p>
    <w:p w:rsidR="007E0D03" w:rsidRPr="007E0D03" w:rsidRDefault="007E0D03" w:rsidP="007E0D03">
      <w:pPr>
        <w:pStyle w:val="20"/>
        <w:shd w:val="clear" w:color="auto" w:fill="auto"/>
        <w:spacing w:before="0" w:line="220" w:lineRule="exact"/>
        <w:ind w:left="2320"/>
        <w:jc w:val="both"/>
        <w:rPr>
          <w:sz w:val="28"/>
          <w:szCs w:val="28"/>
        </w:rPr>
      </w:pPr>
    </w:p>
    <w:p w:rsidR="007E0D03" w:rsidRDefault="007E0D03" w:rsidP="007E0D03">
      <w:pPr>
        <w:pStyle w:val="12"/>
        <w:shd w:val="clear" w:color="auto" w:fill="auto"/>
        <w:spacing w:after="0" w:line="220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В целях поощрения членов  комиссии использовать, все имеющиеся в распоряжении сельского поселения, формы морального и материального поощрения.</w:t>
      </w:r>
    </w:p>
    <w:p w:rsidR="007E0D03" w:rsidRPr="007E0D03" w:rsidRDefault="007E0D03" w:rsidP="007E0D03">
      <w:pPr>
        <w:pStyle w:val="12"/>
        <w:shd w:val="clear" w:color="auto" w:fill="auto"/>
        <w:spacing w:after="0" w:line="220" w:lineRule="exact"/>
        <w:ind w:left="20" w:right="20" w:firstLine="480"/>
        <w:jc w:val="both"/>
        <w:rPr>
          <w:sz w:val="28"/>
          <w:szCs w:val="28"/>
        </w:rPr>
      </w:pPr>
    </w:p>
    <w:p w:rsidR="007E0D03" w:rsidRDefault="007E0D03" w:rsidP="007E0D03">
      <w:pPr>
        <w:pStyle w:val="20"/>
        <w:shd w:val="clear" w:color="auto" w:fill="auto"/>
        <w:spacing w:before="0"/>
        <w:ind w:left="2320" w:right="920"/>
        <w:rPr>
          <w:sz w:val="28"/>
          <w:szCs w:val="28"/>
        </w:rPr>
      </w:pPr>
      <w:r w:rsidRPr="007E0D03">
        <w:rPr>
          <w:sz w:val="28"/>
          <w:szCs w:val="28"/>
        </w:rPr>
        <w:t>Взаимодействие с органами и учреждениями системы профилактики</w:t>
      </w:r>
    </w:p>
    <w:p w:rsidR="007E0D03" w:rsidRPr="007E0D03" w:rsidRDefault="007E0D03" w:rsidP="007E0D03">
      <w:pPr>
        <w:pStyle w:val="20"/>
        <w:shd w:val="clear" w:color="auto" w:fill="auto"/>
        <w:spacing w:before="0"/>
        <w:ind w:left="2320" w:right="920"/>
        <w:jc w:val="both"/>
        <w:rPr>
          <w:sz w:val="28"/>
          <w:szCs w:val="28"/>
        </w:rPr>
      </w:pP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>1.Органы и учреждения системы профилактики представляют в общественную комиссию необходимую информацию о состоянии безнадзорности и правонарушений несовершеннолетних для ее деятельности.</w:t>
      </w:r>
    </w:p>
    <w:p w:rsidR="007E0D03" w:rsidRPr="007E0D03" w:rsidRDefault="00CF0A22" w:rsidP="007E0D03">
      <w:pPr>
        <w:pStyle w:val="12"/>
        <w:shd w:val="clear" w:color="auto" w:fill="auto"/>
        <w:spacing w:after="0" w:line="223" w:lineRule="exact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7E0D03" w:rsidRPr="007E0D03">
        <w:rPr>
          <w:sz w:val="28"/>
          <w:szCs w:val="28"/>
        </w:rPr>
        <w:t>бъем, периодичность представления указанной информации определяются КДН и ЗП администрации   района.</w:t>
      </w:r>
    </w:p>
    <w:p w:rsidR="007E0D03" w:rsidRPr="007E0D03" w:rsidRDefault="007E0D03" w:rsidP="007E0D03">
      <w:pPr>
        <w:pStyle w:val="12"/>
        <w:shd w:val="clear" w:color="auto" w:fill="auto"/>
        <w:tabs>
          <w:tab w:val="left" w:pos="1798"/>
        </w:tabs>
        <w:spacing w:after="0" w:line="223" w:lineRule="exact"/>
        <w:ind w:left="20" w:right="20" w:firstLine="480"/>
        <w:jc w:val="both"/>
        <w:rPr>
          <w:sz w:val="28"/>
          <w:szCs w:val="28"/>
        </w:rPr>
      </w:pPr>
      <w:r w:rsidRPr="007E0D03">
        <w:rPr>
          <w:sz w:val="28"/>
          <w:szCs w:val="28"/>
        </w:rPr>
        <w:t xml:space="preserve">З.Руководство и </w:t>
      </w:r>
      <w:proofErr w:type="gramStart"/>
      <w:r w:rsidRPr="007E0D03">
        <w:rPr>
          <w:sz w:val="28"/>
          <w:szCs w:val="28"/>
        </w:rPr>
        <w:t>контроль за</w:t>
      </w:r>
      <w:proofErr w:type="gramEnd"/>
      <w:r w:rsidRPr="007E0D03">
        <w:rPr>
          <w:sz w:val="28"/>
          <w:szCs w:val="28"/>
        </w:rPr>
        <w:t xml:space="preserve"> деятельностью общественной комиссии осуществляется КДН и ЗП администрации   района.</w:t>
      </w:r>
    </w:p>
    <w:p w:rsidR="007E0D03" w:rsidRPr="007E0D03" w:rsidRDefault="007E0D03" w:rsidP="007E0D03">
      <w:pPr>
        <w:pStyle w:val="12"/>
        <w:shd w:val="clear" w:color="auto" w:fill="auto"/>
        <w:spacing w:after="0" w:line="223" w:lineRule="exact"/>
        <w:ind w:right="20" w:firstLine="480"/>
        <w:jc w:val="both"/>
        <w:rPr>
          <w:sz w:val="28"/>
          <w:szCs w:val="28"/>
        </w:rPr>
      </w:pPr>
    </w:p>
    <w:p w:rsidR="007E0D03" w:rsidRPr="007E0D03" w:rsidRDefault="007E0D03" w:rsidP="007E0D03">
      <w:pPr>
        <w:jc w:val="both"/>
        <w:rPr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CF0A22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</w:t>
      </w:r>
    </w:p>
    <w:p w:rsidR="00CF0A22" w:rsidRDefault="00CF0A22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CF0A22" w:rsidRDefault="00CF0A22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CF0A22" w:rsidRDefault="00CF0A22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CF0A22" w:rsidRDefault="00CF0A22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CF0A22" w:rsidRDefault="00CF0A22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CF0A22" w:rsidRDefault="00CF0A22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CF0A22" w:rsidRDefault="00CF0A22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CF0A22" w:rsidRDefault="00CF0A22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CF0A22">
      <w:pPr>
        <w:pStyle w:val="a7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       Приложение N 1 </w:t>
      </w:r>
      <w:r>
        <w:br/>
      </w:r>
      <w:r>
        <w:rPr>
          <w:rStyle w:val="a3"/>
          <w:b w:val="0"/>
          <w:sz w:val="28"/>
          <w:szCs w:val="28"/>
        </w:rPr>
        <w:t xml:space="preserve">                                                                   к Положению </w:t>
      </w:r>
      <w:r>
        <w:br/>
      </w:r>
      <w:r>
        <w:rPr>
          <w:rStyle w:val="a3"/>
          <w:b w:val="0"/>
          <w:sz w:val="28"/>
          <w:szCs w:val="28"/>
        </w:rPr>
        <w:t xml:space="preserve">                                                                   об общественной комиссии </w:t>
      </w:r>
      <w:r>
        <w:br/>
      </w:r>
      <w:r>
        <w:rPr>
          <w:rStyle w:val="a3"/>
          <w:b w:val="0"/>
          <w:sz w:val="28"/>
          <w:szCs w:val="28"/>
        </w:rPr>
        <w:t xml:space="preserve">                                                                   по делам несовершеннолетних                                   </w:t>
      </w:r>
    </w:p>
    <w:p w:rsidR="00124D38" w:rsidRDefault="00124D38" w:rsidP="00CF0A22">
      <w:pPr>
        <w:pStyle w:val="a7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и защите их прав                     </w:t>
      </w:r>
    </w:p>
    <w:p w:rsidR="00124D38" w:rsidRDefault="00124D38" w:rsidP="00CF0A22">
      <w:pPr>
        <w:pStyle w:val="a7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администрации </w:t>
      </w:r>
      <w:proofErr w:type="gramStart"/>
      <w:r>
        <w:rPr>
          <w:rStyle w:val="a3"/>
          <w:b w:val="0"/>
          <w:sz w:val="28"/>
          <w:szCs w:val="28"/>
        </w:rPr>
        <w:t>Равнинного</w:t>
      </w:r>
      <w:proofErr w:type="gramEnd"/>
      <w:r>
        <w:rPr>
          <w:rStyle w:val="a3"/>
          <w:b w:val="0"/>
          <w:sz w:val="28"/>
          <w:szCs w:val="28"/>
        </w:rPr>
        <w:t xml:space="preserve">                </w:t>
      </w:r>
    </w:p>
    <w:p w:rsidR="00124D38" w:rsidRDefault="00124D38" w:rsidP="00CF0A22">
      <w:pPr>
        <w:pStyle w:val="a7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сельсовета Пономаревского </w:t>
      </w:r>
    </w:p>
    <w:p w:rsidR="00124D38" w:rsidRDefault="00124D38" w:rsidP="00CF0A22">
      <w:pPr>
        <w:pStyle w:val="a7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района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CF0A22">
      <w:pPr>
        <w:shd w:val="clear" w:color="auto" w:fill="FFFFFF"/>
        <w:spacing w:after="24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ПРОТОКОЛ N 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заседания общественной комиссии по делам несовершеннолетних и защите их прав администрации Равнинного сельсовета Пономаревского района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</w:t>
      </w:r>
      <w:proofErr w:type="gramStart"/>
      <w:r>
        <w:rPr>
          <w:rStyle w:val="a3"/>
          <w:b w:val="0"/>
          <w:sz w:val="28"/>
          <w:szCs w:val="28"/>
        </w:rPr>
        <w:t>.Р</w:t>
      </w:r>
      <w:proofErr w:type="gramEnd"/>
      <w:r>
        <w:rPr>
          <w:rStyle w:val="a3"/>
          <w:b w:val="0"/>
          <w:sz w:val="28"/>
          <w:szCs w:val="28"/>
        </w:rPr>
        <w:t>авнинный                                                                        "___" ________ 20</w:t>
      </w:r>
      <w:r w:rsidR="00CF0A22">
        <w:rPr>
          <w:rStyle w:val="a3"/>
          <w:b w:val="0"/>
          <w:sz w:val="28"/>
          <w:szCs w:val="28"/>
        </w:rPr>
        <w:t>20</w:t>
      </w:r>
      <w:r>
        <w:rPr>
          <w:rStyle w:val="a3"/>
          <w:b w:val="0"/>
          <w:sz w:val="28"/>
          <w:szCs w:val="28"/>
        </w:rPr>
        <w:t xml:space="preserve"> г.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Присутствовали: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Председатель комиссии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Зам. председателя комиссии- 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Секретарь комиссии-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Члены комиссии: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Приглашенные: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ПОВЕСТКА ДНЯ: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1. 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Слушали: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Выступили: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Постановили: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>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2.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Слушали: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Выступили: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Постановили: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Председательствующий 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(расшифровка подписи)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Секретарь комиссии 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(расшифровка подписи)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           </w:t>
      </w:r>
    </w:p>
    <w:p w:rsidR="00124D38" w:rsidRDefault="00124D38" w:rsidP="00124D38">
      <w:pPr>
        <w:shd w:val="clear" w:color="auto" w:fill="FFFFFF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Приложение N 2 </w:t>
      </w:r>
      <w:r>
        <w:rPr>
          <w:bCs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 xml:space="preserve">                                                                      к Положению  об общественной </w:t>
      </w:r>
      <w:r>
        <w:rPr>
          <w:bCs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lastRenderedPageBreak/>
        <w:t xml:space="preserve">                                                           комиссии по делам несовершеннолетних </w:t>
      </w:r>
      <w:r>
        <w:rPr>
          <w:bCs/>
          <w:sz w:val="28"/>
          <w:szCs w:val="28"/>
        </w:rPr>
        <w:br/>
      </w:r>
      <w:r>
        <w:rPr>
          <w:rStyle w:val="a3"/>
          <w:b w:val="0"/>
          <w:sz w:val="28"/>
          <w:szCs w:val="28"/>
        </w:rPr>
        <w:t xml:space="preserve">                                                  и защите их прав администрации </w:t>
      </w:r>
      <w:proofErr w:type="gramStart"/>
      <w:r>
        <w:rPr>
          <w:rStyle w:val="a3"/>
          <w:b w:val="0"/>
          <w:sz w:val="28"/>
          <w:szCs w:val="28"/>
        </w:rPr>
        <w:t>Равнинного</w:t>
      </w:r>
      <w:proofErr w:type="gramEnd"/>
      <w:r>
        <w:rPr>
          <w:rStyle w:val="a3"/>
          <w:b w:val="0"/>
          <w:sz w:val="28"/>
          <w:szCs w:val="28"/>
        </w:rPr>
        <w:t xml:space="preserve">     </w:t>
      </w:r>
    </w:p>
    <w:p w:rsidR="00124D38" w:rsidRDefault="00124D38" w:rsidP="00124D38">
      <w:pPr>
        <w:shd w:val="clear" w:color="auto" w:fill="FFFFFF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                                  сельсовета Пономаревского  района</w:t>
      </w:r>
    </w:p>
    <w:p w:rsidR="00124D38" w:rsidRDefault="00124D38" w:rsidP="00124D38">
      <w:pPr>
        <w:shd w:val="clear" w:color="auto" w:fill="FFFFFF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</w:t>
      </w:r>
    </w:p>
    <w:p w:rsidR="00124D38" w:rsidRDefault="00124D38" w:rsidP="00124D38">
      <w:pPr>
        <w:shd w:val="clear" w:color="auto" w:fill="FFFFFF"/>
        <w:spacing w:after="24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РЕШЕНИЕ N __</w:t>
      </w:r>
    </w:p>
    <w:p w:rsidR="00124D38" w:rsidRDefault="00124D38" w:rsidP="00124D38">
      <w:pPr>
        <w:shd w:val="clear" w:color="auto" w:fill="FFFFFF"/>
        <w:spacing w:after="24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ОБЩЕСТВЕННОЙ КОМИССИИ ПО ДЕЛАМ НЕСОВЕРШЕННОЛЕТНИХ И ЗАЩИТЕ  ИХ ПРАВ АДМИНИСТРАЦИИ</w:t>
      </w:r>
    </w:p>
    <w:p w:rsidR="00124D38" w:rsidRDefault="00124D38" w:rsidP="00124D38">
      <w:pPr>
        <w:shd w:val="clear" w:color="auto" w:fill="FFFFFF"/>
        <w:spacing w:after="24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РАВНИННОГО СЕЛЬСОВЕТА  ПОНОМАРЕВСКОГО РАЙОНА</w:t>
      </w:r>
    </w:p>
    <w:p w:rsidR="00124D38" w:rsidRDefault="00CF0A22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</w:t>
      </w:r>
      <w:proofErr w:type="gramStart"/>
      <w:r w:rsidR="00124D38">
        <w:rPr>
          <w:rStyle w:val="a3"/>
          <w:b w:val="0"/>
          <w:sz w:val="28"/>
          <w:szCs w:val="28"/>
        </w:rPr>
        <w:t>.Р</w:t>
      </w:r>
      <w:proofErr w:type="gramEnd"/>
      <w:r w:rsidR="00124D38">
        <w:rPr>
          <w:rStyle w:val="a3"/>
          <w:b w:val="0"/>
          <w:sz w:val="28"/>
          <w:szCs w:val="28"/>
        </w:rPr>
        <w:t>авнинный                                                                            "___"______20</w:t>
      </w:r>
      <w:r>
        <w:rPr>
          <w:rStyle w:val="a3"/>
          <w:b w:val="0"/>
          <w:sz w:val="28"/>
          <w:szCs w:val="28"/>
        </w:rPr>
        <w:t xml:space="preserve">20 </w:t>
      </w:r>
      <w:r w:rsidR="00124D38">
        <w:rPr>
          <w:rStyle w:val="a3"/>
          <w:b w:val="0"/>
          <w:sz w:val="28"/>
          <w:szCs w:val="28"/>
        </w:rPr>
        <w:t>г.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Общественная   комиссия  по  делам  несовершеннолетних  и  защите  их  прав администрации Равнинного сельсовета Пономаревского  района Оренбургской области в составе: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председателя комиссии- 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заместителя председателя- 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секретаря комиссии-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членов комиссии: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приглашенных: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рассмотрев дело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(Ф.И.О. несовершеннолетнего)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дата рождения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место рождения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место учебы или работы 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proofErr w:type="gramStart"/>
      <w:r>
        <w:rPr>
          <w:rStyle w:val="a3"/>
          <w:b w:val="0"/>
          <w:sz w:val="28"/>
          <w:szCs w:val="28"/>
        </w:rPr>
        <w:lastRenderedPageBreak/>
        <w:t>проживающего</w:t>
      </w:r>
      <w:proofErr w:type="gramEnd"/>
      <w:r>
        <w:rPr>
          <w:rStyle w:val="a3"/>
          <w:b w:val="0"/>
          <w:sz w:val="28"/>
          <w:szCs w:val="28"/>
        </w:rPr>
        <w:t xml:space="preserve"> по адресу 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УСТАНОВИЛА: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Обстоятельства, установленные при рассмотрении дела: 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Доказательства 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КОМИССИЯ РЕШИЛА: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_______________________________________________________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Председательствующий 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(расшифровка подписи)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Секретарь комиссии ___________________________________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           (расшифровка подписи)</w:t>
      </w: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>
      <w:pPr>
        <w:shd w:val="clear" w:color="auto" w:fill="FFFFFF"/>
        <w:spacing w:after="240"/>
        <w:rPr>
          <w:rStyle w:val="a3"/>
          <w:b w:val="0"/>
          <w:sz w:val="28"/>
          <w:szCs w:val="28"/>
        </w:rPr>
      </w:pPr>
    </w:p>
    <w:p w:rsidR="00124D38" w:rsidRDefault="00124D38" w:rsidP="00124D38"/>
    <w:p w:rsidR="00064FA6" w:rsidRDefault="00064FA6"/>
    <w:sectPr w:rsidR="00064FA6" w:rsidSect="0006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275"/>
    <w:multiLevelType w:val="multilevel"/>
    <w:tmpl w:val="D0A83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D1F52"/>
    <w:multiLevelType w:val="multilevel"/>
    <w:tmpl w:val="87B8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A1552"/>
    <w:multiLevelType w:val="multilevel"/>
    <w:tmpl w:val="4F364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393885"/>
    <w:multiLevelType w:val="multilevel"/>
    <w:tmpl w:val="2EC4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EA1015"/>
    <w:multiLevelType w:val="multilevel"/>
    <w:tmpl w:val="4B6CEC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511D4E"/>
    <w:multiLevelType w:val="multilevel"/>
    <w:tmpl w:val="AB987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D38"/>
    <w:rsid w:val="00064FA6"/>
    <w:rsid w:val="00104065"/>
    <w:rsid w:val="00124D38"/>
    <w:rsid w:val="007E0D03"/>
    <w:rsid w:val="00CF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4D38"/>
    <w:pPr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24D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D38"/>
    <w:rPr>
      <w:rFonts w:ascii="Times New Roman" w:eastAsia="Times New Roman" w:hAnsi="Times New Roman" w:cs="Times New Roman"/>
      <w:b/>
      <w:bCs/>
      <w:color w:val="000000"/>
      <w:kern w:val="36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24D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ktexjustify">
    <w:name w:val="dktexjustify"/>
    <w:basedOn w:val="a"/>
    <w:rsid w:val="00124D38"/>
    <w:pPr>
      <w:spacing w:before="100" w:beforeAutospacing="1" w:after="100" w:afterAutospacing="1"/>
      <w:jc w:val="both"/>
    </w:pPr>
  </w:style>
  <w:style w:type="paragraph" w:customStyle="1" w:styleId="11">
    <w:name w:val="Обычный1"/>
    <w:rsid w:val="00124D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124D38"/>
    <w:rPr>
      <w:b/>
      <w:bCs/>
    </w:rPr>
  </w:style>
  <w:style w:type="character" w:styleId="a4">
    <w:name w:val="Hyperlink"/>
    <w:basedOn w:val="a0"/>
    <w:uiPriority w:val="99"/>
    <w:semiHidden/>
    <w:unhideWhenUsed/>
    <w:rsid w:val="00124D38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7E0D0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Основной текст_"/>
    <w:basedOn w:val="a0"/>
    <w:link w:val="12"/>
    <w:rsid w:val="007E0D03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E0D03"/>
    <w:rPr>
      <w:rFonts w:ascii="Times New Roman" w:eastAsia="Times New Roman" w:hAnsi="Times New Roman" w:cs="Times New Roman"/>
      <w:b/>
      <w:bCs/>
      <w:spacing w:val="7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6"/>
    <w:rsid w:val="007E0D03"/>
    <w:pPr>
      <w:widowControl w:val="0"/>
      <w:shd w:val="clear" w:color="auto" w:fill="FFFFFF"/>
      <w:spacing w:after="60" w:line="0" w:lineRule="atLeast"/>
    </w:pPr>
    <w:rPr>
      <w:spacing w:val="3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7E0D03"/>
    <w:pPr>
      <w:widowControl w:val="0"/>
      <w:shd w:val="clear" w:color="auto" w:fill="FFFFFF"/>
      <w:spacing w:before="420" w:line="223" w:lineRule="exact"/>
      <w:ind w:hanging="760"/>
      <w:jc w:val="center"/>
    </w:pPr>
    <w:rPr>
      <w:b/>
      <w:bCs/>
      <w:spacing w:val="7"/>
      <w:sz w:val="18"/>
      <w:szCs w:val="18"/>
      <w:lang w:eastAsia="en-US"/>
    </w:rPr>
  </w:style>
  <w:style w:type="paragraph" w:styleId="a7">
    <w:name w:val="No Spacing"/>
    <w:uiPriority w:val="1"/>
    <w:qFormat/>
    <w:rsid w:val="00CF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2020-11-10T11:15:00Z</dcterms:created>
  <dcterms:modified xsi:type="dcterms:W3CDTF">2020-11-25T05:15:00Z</dcterms:modified>
</cp:coreProperties>
</file>