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A7AA9" w:rsidRPr="0009183E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9183E"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BA7AA9" w:rsidRPr="0009183E" w:rsidRDefault="00BA7AA9" w:rsidP="00BA7AA9">
      <w:pPr>
        <w:rPr>
          <w:sz w:val="28"/>
          <w:szCs w:val="28"/>
        </w:rPr>
      </w:pPr>
    </w:p>
    <w:p w:rsidR="00BA7AA9" w:rsidRPr="0009183E" w:rsidRDefault="00BA7AA9" w:rsidP="00BA7AA9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8"/>
          <w:szCs w:val="28"/>
        </w:rPr>
      </w:pPr>
      <w:r w:rsidRPr="0009183E">
        <w:rPr>
          <w:b/>
          <w:bCs/>
          <w:sz w:val="28"/>
          <w:szCs w:val="28"/>
        </w:rPr>
        <w:t>РЕШЕНИЕ</w:t>
      </w:r>
    </w:p>
    <w:p w:rsidR="00BA7AA9" w:rsidRPr="007F3C27" w:rsidRDefault="00BA7AA9" w:rsidP="0087650C">
      <w:pPr>
        <w:ind w:firstLine="709"/>
        <w:rPr>
          <w:sz w:val="26"/>
          <w:szCs w:val="26"/>
        </w:rPr>
      </w:pPr>
      <w:r w:rsidRPr="007F3C27">
        <w:rPr>
          <w:sz w:val="26"/>
          <w:szCs w:val="26"/>
        </w:rPr>
        <w:t xml:space="preserve">         </w:t>
      </w:r>
    </w:p>
    <w:tbl>
      <w:tblPr>
        <w:tblW w:w="9641" w:type="dxa"/>
        <w:tblInd w:w="-34" w:type="dxa"/>
        <w:tblLook w:val="01E0"/>
      </w:tblPr>
      <w:tblGrid>
        <w:gridCol w:w="4962"/>
        <w:gridCol w:w="709"/>
        <w:gridCol w:w="3970"/>
      </w:tblGrid>
      <w:tr w:rsidR="00BA7AA9" w:rsidRPr="007F3C27" w:rsidTr="00DF14AE">
        <w:tc>
          <w:tcPr>
            <w:tcW w:w="4962" w:type="dxa"/>
            <w:hideMark/>
          </w:tcPr>
          <w:p w:rsidR="006557DB" w:rsidRPr="007F3C27" w:rsidRDefault="00622DB4" w:rsidP="00622DB4">
            <w:pPr>
              <w:spacing w:line="240" w:lineRule="atLeast"/>
              <w:rPr>
                <w:sz w:val="26"/>
                <w:szCs w:val="26"/>
              </w:rPr>
            </w:pPr>
            <w:r w:rsidRPr="007F3C27">
              <w:rPr>
                <w:sz w:val="26"/>
                <w:szCs w:val="26"/>
              </w:rPr>
              <w:t>О внесении изменений и дополнений в решение Совета народных депутатов от 07.09.2018 № 4</w:t>
            </w:r>
            <w:bookmarkStart w:id="0" w:name="_GoBack"/>
            <w:bookmarkEnd w:id="0"/>
            <w:r w:rsidRPr="007F3C27">
              <w:rPr>
                <w:sz w:val="26"/>
                <w:szCs w:val="26"/>
              </w:rPr>
              <w:t>3 «Об утверждении Положения о комиссиях по соблюдению требований к служебному поведению  муниципальных служащих и урегулированию конфликта интересов»</w:t>
            </w:r>
          </w:p>
        </w:tc>
        <w:tc>
          <w:tcPr>
            <w:tcW w:w="709" w:type="dxa"/>
          </w:tcPr>
          <w:p w:rsidR="00BA7AA9" w:rsidRPr="007F3C27" w:rsidRDefault="00BA7AA9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3970" w:type="dxa"/>
          </w:tcPr>
          <w:p w:rsidR="00BA7AA9" w:rsidRPr="007F3C27" w:rsidRDefault="00BA7AA9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 w:rsidRPr="007F3C27">
              <w:rPr>
                <w:bCs/>
                <w:spacing w:val="-11"/>
                <w:sz w:val="26"/>
                <w:szCs w:val="26"/>
              </w:rPr>
              <w:t xml:space="preserve">Принято на </w:t>
            </w:r>
            <w:r w:rsidR="00622DB4" w:rsidRPr="007F3C27">
              <w:rPr>
                <w:bCs/>
                <w:spacing w:val="-11"/>
                <w:sz w:val="26"/>
                <w:szCs w:val="26"/>
              </w:rPr>
              <w:t>9</w:t>
            </w:r>
            <w:r w:rsidRPr="007F3C27">
              <w:rPr>
                <w:bCs/>
                <w:spacing w:val="-11"/>
                <w:sz w:val="26"/>
                <w:szCs w:val="26"/>
              </w:rPr>
              <w:t xml:space="preserve"> заседании</w:t>
            </w:r>
          </w:p>
          <w:p w:rsidR="00BA7AA9" w:rsidRPr="007F3C27" w:rsidRDefault="00BA7AA9" w:rsidP="00A5039D">
            <w:pPr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 w:rsidRPr="007F3C27">
              <w:rPr>
                <w:bCs/>
                <w:spacing w:val="-11"/>
                <w:sz w:val="26"/>
                <w:szCs w:val="26"/>
              </w:rPr>
              <w:t>Россошенского сельского Совета</w:t>
            </w:r>
          </w:p>
          <w:p w:rsidR="00BA7AA9" w:rsidRPr="007F3C27" w:rsidRDefault="00BA7AA9" w:rsidP="00A5039D">
            <w:pPr>
              <w:spacing w:line="240" w:lineRule="atLeast"/>
              <w:rPr>
                <w:spacing w:val="-5"/>
                <w:sz w:val="26"/>
                <w:szCs w:val="26"/>
              </w:rPr>
            </w:pPr>
            <w:r w:rsidRPr="007F3C27">
              <w:rPr>
                <w:sz w:val="26"/>
                <w:szCs w:val="26"/>
              </w:rPr>
              <w:t xml:space="preserve">народных </w:t>
            </w:r>
            <w:r w:rsidRPr="007F3C27">
              <w:rPr>
                <w:spacing w:val="-5"/>
                <w:sz w:val="26"/>
                <w:szCs w:val="26"/>
              </w:rPr>
              <w:t>депутатов</w:t>
            </w:r>
          </w:p>
          <w:p w:rsidR="00BA7AA9" w:rsidRPr="007F3C27" w:rsidRDefault="00BA7AA9" w:rsidP="002A0E9A">
            <w:pPr>
              <w:spacing w:line="240" w:lineRule="atLeast"/>
              <w:rPr>
                <w:b/>
                <w:spacing w:val="-5"/>
                <w:sz w:val="26"/>
                <w:szCs w:val="26"/>
              </w:rPr>
            </w:pPr>
            <w:r w:rsidRPr="007F3C27">
              <w:rPr>
                <w:b/>
                <w:spacing w:val="-5"/>
                <w:sz w:val="26"/>
                <w:szCs w:val="26"/>
              </w:rPr>
              <w:t>«</w:t>
            </w:r>
            <w:r w:rsidR="00622DB4" w:rsidRPr="007F3C27">
              <w:rPr>
                <w:b/>
                <w:spacing w:val="-5"/>
                <w:sz w:val="26"/>
                <w:szCs w:val="26"/>
              </w:rPr>
              <w:t>2</w:t>
            </w:r>
            <w:r w:rsidR="002A0E9A">
              <w:rPr>
                <w:b/>
                <w:spacing w:val="-5"/>
                <w:sz w:val="26"/>
                <w:szCs w:val="26"/>
              </w:rPr>
              <w:t>2</w:t>
            </w:r>
            <w:r w:rsidRPr="007F3C27">
              <w:rPr>
                <w:b/>
                <w:spacing w:val="-5"/>
                <w:sz w:val="26"/>
                <w:szCs w:val="26"/>
              </w:rPr>
              <w:t>»</w:t>
            </w:r>
            <w:r w:rsidR="00622DB4" w:rsidRPr="007F3C27">
              <w:rPr>
                <w:b/>
                <w:spacing w:val="-5"/>
                <w:sz w:val="26"/>
                <w:szCs w:val="26"/>
              </w:rPr>
              <w:t xml:space="preserve"> ию</w:t>
            </w:r>
            <w:r w:rsidR="002617A8" w:rsidRPr="007F3C27">
              <w:rPr>
                <w:b/>
                <w:spacing w:val="-5"/>
                <w:sz w:val="26"/>
                <w:szCs w:val="26"/>
              </w:rPr>
              <w:t>ля</w:t>
            </w:r>
            <w:r w:rsidR="00291444" w:rsidRPr="007F3C27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F3C27">
              <w:rPr>
                <w:b/>
                <w:spacing w:val="-5"/>
                <w:sz w:val="26"/>
                <w:szCs w:val="26"/>
              </w:rPr>
              <w:t xml:space="preserve">2022 г. № </w:t>
            </w:r>
            <w:r w:rsidR="000229F9" w:rsidRPr="007F3C27">
              <w:rPr>
                <w:b/>
                <w:spacing w:val="-5"/>
                <w:sz w:val="26"/>
                <w:szCs w:val="26"/>
              </w:rPr>
              <w:t>4</w:t>
            </w:r>
            <w:r w:rsidR="00622DB4" w:rsidRPr="007F3C27">
              <w:rPr>
                <w:b/>
                <w:spacing w:val="-5"/>
                <w:sz w:val="26"/>
                <w:szCs w:val="26"/>
              </w:rPr>
              <w:t>0</w:t>
            </w:r>
          </w:p>
        </w:tc>
      </w:tr>
    </w:tbl>
    <w:p w:rsidR="000E4587" w:rsidRPr="007F3C27" w:rsidRDefault="00BA7AA9" w:rsidP="00A5039D">
      <w:pPr>
        <w:spacing w:line="240" w:lineRule="atLeast"/>
        <w:rPr>
          <w:b/>
          <w:bCs/>
          <w:color w:val="000000"/>
          <w:sz w:val="26"/>
          <w:szCs w:val="26"/>
        </w:rPr>
      </w:pPr>
      <w:r w:rsidRPr="007F3C27">
        <w:rPr>
          <w:sz w:val="26"/>
          <w:szCs w:val="26"/>
        </w:rPr>
        <w:t xml:space="preserve"> </w:t>
      </w:r>
    </w:p>
    <w:p w:rsidR="00622DB4" w:rsidRPr="007F3C27" w:rsidRDefault="00A5039D" w:rsidP="00622DB4">
      <w:pPr>
        <w:spacing w:line="240" w:lineRule="atLeast"/>
        <w:jc w:val="both"/>
        <w:rPr>
          <w:b/>
          <w:sz w:val="26"/>
          <w:szCs w:val="26"/>
        </w:rPr>
      </w:pPr>
      <w:r w:rsidRPr="007F3C27">
        <w:rPr>
          <w:sz w:val="26"/>
          <w:szCs w:val="26"/>
        </w:rPr>
        <w:t xml:space="preserve"> </w:t>
      </w:r>
      <w:r w:rsidRPr="007F3C27">
        <w:rPr>
          <w:sz w:val="26"/>
          <w:szCs w:val="26"/>
        </w:rPr>
        <w:tab/>
      </w:r>
      <w:r w:rsidR="000E4587" w:rsidRPr="007F3C27">
        <w:rPr>
          <w:sz w:val="26"/>
          <w:szCs w:val="26"/>
        </w:rPr>
        <w:t>С целью приведения нормативных правовых актов Россошенского сельского Совета народных депутатов</w:t>
      </w:r>
      <w:r w:rsidR="006557DB" w:rsidRPr="007F3C27">
        <w:rPr>
          <w:sz w:val="26"/>
          <w:szCs w:val="26"/>
        </w:rPr>
        <w:t xml:space="preserve"> Краснозоренского района Орловской области</w:t>
      </w:r>
      <w:r w:rsidR="000E4587" w:rsidRPr="007F3C27">
        <w:rPr>
          <w:sz w:val="26"/>
          <w:szCs w:val="26"/>
        </w:rPr>
        <w:t xml:space="preserve"> в соответствие с действующим законодательством</w:t>
      </w:r>
      <w:r w:rsidR="006557DB" w:rsidRPr="007F3C27">
        <w:rPr>
          <w:sz w:val="26"/>
          <w:szCs w:val="26"/>
        </w:rPr>
        <w:t>,</w:t>
      </w:r>
      <w:r w:rsidR="009E195E" w:rsidRPr="007F3C27">
        <w:rPr>
          <w:sz w:val="26"/>
          <w:szCs w:val="26"/>
        </w:rPr>
        <w:t xml:space="preserve"> </w:t>
      </w:r>
      <w:r w:rsidR="00622DB4" w:rsidRPr="007F3C27">
        <w:rPr>
          <w:sz w:val="26"/>
          <w:szCs w:val="26"/>
        </w:rPr>
        <w:t>на основании Протеста Новодеревеньковской межрайонной прокуратуры на решение сельского Совета народных депутатов от 07.09.2018 № 4</w:t>
      </w:r>
      <w:r w:rsidR="007F3C27">
        <w:rPr>
          <w:sz w:val="26"/>
          <w:szCs w:val="26"/>
        </w:rPr>
        <w:t>3</w:t>
      </w:r>
      <w:r w:rsidR="00622DB4" w:rsidRPr="007F3C27">
        <w:rPr>
          <w:sz w:val="26"/>
          <w:szCs w:val="26"/>
        </w:rPr>
        <w:t xml:space="preserve"> «Об у</w:t>
      </w:r>
      <w:r w:rsidR="00622DB4" w:rsidRPr="007F3C27">
        <w:rPr>
          <w:bCs/>
          <w:sz w:val="26"/>
          <w:szCs w:val="26"/>
        </w:rPr>
        <w:t>тверждении П</w:t>
      </w:r>
      <w:r w:rsidR="00622DB4" w:rsidRPr="007F3C27">
        <w:rPr>
          <w:sz w:val="26"/>
          <w:szCs w:val="26"/>
        </w:rPr>
        <w:t>оложения о комиссиях по соблюдению требований к служебному поведению  муниципальных служащих и урегулированию конфликта интересов</w:t>
      </w:r>
      <w:r w:rsidR="00622DB4" w:rsidRPr="007F3C27">
        <w:rPr>
          <w:bCs/>
          <w:sz w:val="26"/>
          <w:szCs w:val="26"/>
        </w:rPr>
        <w:t>» от 30.06.2022 № 14-2022</w:t>
      </w:r>
      <w:r w:rsidR="00622DB4" w:rsidRPr="007F3C27">
        <w:rPr>
          <w:sz w:val="26"/>
          <w:szCs w:val="26"/>
        </w:rPr>
        <w:t xml:space="preserve"> Совет народных депутатов </w:t>
      </w:r>
      <w:r w:rsidR="00622DB4" w:rsidRPr="007F3C27">
        <w:rPr>
          <w:b/>
          <w:sz w:val="26"/>
          <w:szCs w:val="26"/>
        </w:rPr>
        <w:t>РЕШИЛ:</w:t>
      </w:r>
    </w:p>
    <w:p w:rsidR="000E4587" w:rsidRPr="007F3C27" w:rsidRDefault="000E4587" w:rsidP="00A5039D">
      <w:pPr>
        <w:spacing w:line="240" w:lineRule="atLeast"/>
        <w:jc w:val="both"/>
        <w:rPr>
          <w:sz w:val="26"/>
          <w:szCs w:val="26"/>
        </w:rPr>
      </w:pPr>
    </w:p>
    <w:p w:rsidR="00622DB4" w:rsidRPr="007F3C27" w:rsidRDefault="00622DB4" w:rsidP="00622DB4">
      <w:pPr>
        <w:spacing w:line="240" w:lineRule="atLeast"/>
        <w:ind w:left="34"/>
        <w:jc w:val="both"/>
        <w:rPr>
          <w:sz w:val="26"/>
          <w:szCs w:val="26"/>
        </w:rPr>
      </w:pPr>
      <w:r w:rsidRPr="007F3C27">
        <w:rPr>
          <w:sz w:val="26"/>
          <w:szCs w:val="26"/>
        </w:rPr>
        <w:t xml:space="preserve">        1. Внести в решение Совета народных депутатов от 07.09.2018 № 43 «Об у</w:t>
      </w:r>
      <w:r w:rsidRPr="007F3C27">
        <w:rPr>
          <w:bCs/>
          <w:sz w:val="26"/>
          <w:szCs w:val="26"/>
        </w:rPr>
        <w:t>тверждении П</w:t>
      </w:r>
      <w:r w:rsidRPr="007F3C27">
        <w:rPr>
          <w:sz w:val="26"/>
          <w:szCs w:val="26"/>
        </w:rPr>
        <w:t>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Pr="007F3C27">
        <w:rPr>
          <w:bCs/>
          <w:sz w:val="26"/>
          <w:szCs w:val="26"/>
        </w:rPr>
        <w:t>»</w:t>
      </w:r>
      <w:r w:rsidRPr="007F3C27">
        <w:rPr>
          <w:sz w:val="26"/>
          <w:szCs w:val="26"/>
        </w:rPr>
        <w:t xml:space="preserve"> (далее - Положение) следующие изменения:</w:t>
      </w:r>
    </w:p>
    <w:p w:rsidR="00622DB4" w:rsidRPr="007F3C27" w:rsidRDefault="00622DB4" w:rsidP="00622DB4">
      <w:pPr>
        <w:pStyle w:val="af3"/>
        <w:numPr>
          <w:ilvl w:val="1"/>
          <w:numId w:val="4"/>
        </w:numPr>
        <w:spacing w:after="0" w:line="240" w:lineRule="atLeast"/>
        <w:ind w:left="0" w:firstLine="567"/>
        <w:rPr>
          <w:color w:val="000000" w:themeColor="text1"/>
          <w:sz w:val="26"/>
          <w:szCs w:val="26"/>
          <w:lang w:eastAsia="ru-RU"/>
        </w:rPr>
      </w:pPr>
      <w:r w:rsidRPr="007F3C27">
        <w:rPr>
          <w:bCs/>
          <w:sz w:val="26"/>
          <w:szCs w:val="26"/>
        </w:rPr>
        <w:t xml:space="preserve">Дополнить абзацем подпункт «б)» пункта 14 Положения </w:t>
      </w:r>
      <w:r w:rsidRPr="007F3C27">
        <w:rPr>
          <w:bCs/>
          <w:color w:val="000000" w:themeColor="text1"/>
          <w:sz w:val="26"/>
          <w:szCs w:val="26"/>
        </w:rPr>
        <w:t>следующего содержания:</w:t>
      </w:r>
    </w:p>
    <w:p w:rsidR="00622DB4" w:rsidRPr="007F3C27" w:rsidRDefault="00622DB4" w:rsidP="007F3C27">
      <w:pPr>
        <w:pStyle w:val="s10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 w:themeColor="text1"/>
          <w:sz w:val="26"/>
          <w:szCs w:val="26"/>
        </w:rPr>
      </w:pPr>
      <w:r w:rsidRPr="007F3C27">
        <w:rPr>
          <w:bCs/>
          <w:color w:val="000000" w:themeColor="text1"/>
          <w:sz w:val="26"/>
          <w:szCs w:val="26"/>
        </w:rPr>
        <w:t>«</w:t>
      </w:r>
      <w:r w:rsidRPr="007F3C27">
        <w:rPr>
          <w:color w:val="000000" w:themeColor="text1"/>
          <w:sz w:val="26"/>
          <w:szCs w:val="26"/>
        </w:rPr>
        <w:t>заявление муниципального служащего о невозможности выполнить требования Федерального закона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детей.».</w:t>
      </w:r>
    </w:p>
    <w:p w:rsidR="0009183E" w:rsidRPr="007F3C27" w:rsidRDefault="0009183E" w:rsidP="00A5039D">
      <w:pPr>
        <w:spacing w:line="240" w:lineRule="atLeast"/>
        <w:ind w:firstLine="709"/>
        <w:jc w:val="both"/>
        <w:rPr>
          <w:rStyle w:val="s1"/>
          <w:color w:val="000000"/>
          <w:sz w:val="26"/>
          <w:szCs w:val="26"/>
        </w:rPr>
      </w:pPr>
    </w:p>
    <w:p w:rsidR="000E4587" w:rsidRPr="007F3C27" w:rsidRDefault="000E4587" w:rsidP="00A5039D">
      <w:pPr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  <w:r w:rsidRPr="007F3C27">
        <w:rPr>
          <w:sz w:val="26"/>
          <w:szCs w:val="26"/>
        </w:rPr>
        <w:lastRenderedPageBreak/>
        <w:t xml:space="preserve">       </w:t>
      </w:r>
      <w:r w:rsidRPr="007F3C27">
        <w:rPr>
          <w:rFonts w:eastAsia="Calibri"/>
          <w:sz w:val="26"/>
          <w:szCs w:val="26"/>
          <w:lang w:eastAsia="en-US"/>
        </w:rPr>
        <w:t xml:space="preserve">2. </w:t>
      </w:r>
      <w:r w:rsidRPr="007F3C27">
        <w:rPr>
          <w:sz w:val="26"/>
          <w:szCs w:val="26"/>
        </w:rPr>
        <w:t>Настоящее решение вступает в силу после обнарод</w:t>
      </w:r>
      <w:r w:rsidR="00DE26E2" w:rsidRPr="007F3C27">
        <w:rPr>
          <w:sz w:val="26"/>
          <w:szCs w:val="26"/>
        </w:rPr>
        <w:t>ования</w:t>
      </w:r>
      <w:r w:rsidR="00A5039D" w:rsidRPr="007F3C27">
        <w:rPr>
          <w:sz w:val="26"/>
          <w:szCs w:val="26"/>
        </w:rPr>
        <w:t xml:space="preserve"> (опубликования)</w:t>
      </w:r>
      <w:r w:rsidR="00DE26E2" w:rsidRPr="007F3C27">
        <w:rPr>
          <w:sz w:val="26"/>
          <w:szCs w:val="26"/>
        </w:rPr>
        <w:t xml:space="preserve"> в установленном порядке</w:t>
      </w:r>
      <w:r w:rsidR="006B5C20" w:rsidRPr="007F3C27">
        <w:rPr>
          <w:sz w:val="26"/>
          <w:szCs w:val="26"/>
        </w:rPr>
        <w:t>.</w:t>
      </w:r>
    </w:p>
    <w:p w:rsidR="000E4587" w:rsidRPr="007F3C27" w:rsidRDefault="000E4587" w:rsidP="00A5039D">
      <w:pPr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DE26E2" w:rsidRPr="0009183E" w:rsidRDefault="00DE26E2" w:rsidP="00A5039D">
      <w:pPr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0E4587" w:rsidRPr="0009183E" w:rsidRDefault="0009183E" w:rsidP="00A5039D">
      <w:pPr>
        <w:spacing w:line="240" w:lineRule="atLeast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0E4587" w:rsidRPr="0009183E">
        <w:rPr>
          <w:color w:val="000000" w:themeColor="text1"/>
          <w:sz w:val="26"/>
          <w:szCs w:val="26"/>
        </w:rPr>
        <w:t>Глава Россошенского</w:t>
      </w:r>
      <w:r w:rsidR="000E4587" w:rsidRPr="0009183E">
        <w:rPr>
          <w:sz w:val="26"/>
          <w:szCs w:val="26"/>
        </w:rPr>
        <w:t xml:space="preserve"> </w:t>
      </w:r>
    </w:p>
    <w:p w:rsidR="00314C6D" w:rsidRDefault="0009183E" w:rsidP="00A5039D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E4587" w:rsidRPr="0009183E">
        <w:rPr>
          <w:sz w:val="26"/>
          <w:szCs w:val="26"/>
        </w:rPr>
        <w:t>сельского поселения                                                       А.Г. Алдошин</w:t>
      </w:r>
    </w:p>
    <w:p w:rsidR="008022E5" w:rsidRDefault="008022E5" w:rsidP="00A5039D">
      <w:pPr>
        <w:spacing w:line="240" w:lineRule="atLeast"/>
        <w:jc w:val="both"/>
        <w:rPr>
          <w:sz w:val="26"/>
          <w:szCs w:val="26"/>
        </w:rPr>
      </w:pPr>
    </w:p>
    <w:p w:rsidR="008022E5" w:rsidRDefault="008022E5" w:rsidP="00A5039D">
      <w:pPr>
        <w:spacing w:line="240" w:lineRule="atLeast"/>
        <w:jc w:val="both"/>
        <w:rPr>
          <w:sz w:val="26"/>
          <w:szCs w:val="26"/>
        </w:rPr>
      </w:pPr>
    </w:p>
    <w:p w:rsidR="008022E5" w:rsidRPr="008022E5" w:rsidRDefault="008022E5" w:rsidP="008022E5">
      <w:pPr>
        <w:spacing w:line="240" w:lineRule="atLeast"/>
        <w:jc w:val="both"/>
        <w:rPr>
          <w:sz w:val="26"/>
          <w:szCs w:val="26"/>
        </w:rPr>
      </w:pPr>
    </w:p>
    <w:sectPr w:rsidR="008022E5" w:rsidRPr="008022E5" w:rsidSect="00CE39CD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30" w:rsidRDefault="00334630">
      <w:r>
        <w:separator/>
      </w:r>
    </w:p>
  </w:endnote>
  <w:endnote w:type="continuationSeparator" w:id="1">
    <w:p w:rsidR="00334630" w:rsidRDefault="003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3644C2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4C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4C6D" w:rsidRDefault="00314C6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314C6D">
    <w:pPr>
      <w:pStyle w:val="af"/>
      <w:framePr w:wrap="around" w:vAnchor="text" w:hAnchor="margin" w:xAlign="right" w:y="1"/>
      <w:rPr>
        <w:rStyle w:val="af0"/>
      </w:rPr>
    </w:pPr>
  </w:p>
  <w:p w:rsidR="00314C6D" w:rsidRDefault="00314C6D" w:rsidP="009130C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30" w:rsidRDefault="00334630">
      <w:r>
        <w:separator/>
      </w:r>
    </w:p>
  </w:footnote>
  <w:footnote w:type="continuationSeparator" w:id="1">
    <w:p w:rsidR="00334630" w:rsidRDefault="0033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7A19E0"/>
    <w:multiLevelType w:val="hybridMultilevel"/>
    <w:tmpl w:val="93E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5BE7"/>
    <w:multiLevelType w:val="hybridMultilevel"/>
    <w:tmpl w:val="3F8C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4">
    <w:nsid w:val="772D55E1"/>
    <w:multiLevelType w:val="hybridMultilevel"/>
    <w:tmpl w:val="D68C3BB0"/>
    <w:lvl w:ilvl="0" w:tplc="22E6196E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650C"/>
    <w:rsid w:val="00022135"/>
    <w:rsid w:val="000229F9"/>
    <w:rsid w:val="0004550F"/>
    <w:rsid w:val="0008016E"/>
    <w:rsid w:val="00080945"/>
    <w:rsid w:val="0009183E"/>
    <w:rsid w:val="000E4587"/>
    <w:rsid w:val="00107185"/>
    <w:rsid w:val="00117F6D"/>
    <w:rsid w:val="00157041"/>
    <w:rsid w:val="00176D10"/>
    <w:rsid w:val="00193DAF"/>
    <w:rsid w:val="001E024B"/>
    <w:rsid w:val="001E0FAD"/>
    <w:rsid w:val="002617A8"/>
    <w:rsid w:val="00291444"/>
    <w:rsid w:val="002A0E9A"/>
    <w:rsid w:val="002B6153"/>
    <w:rsid w:val="00314C6D"/>
    <w:rsid w:val="00334630"/>
    <w:rsid w:val="003644C2"/>
    <w:rsid w:val="00372A9E"/>
    <w:rsid w:val="00391BC7"/>
    <w:rsid w:val="00397D18"/>
    <w:rsid w:val="003A3440"/>
    <w:rsid w:val="004668C7"/>
    <w:rsid w:val="00494040"/>
    <w:rsid w:val="004C104B"/>
    <w:rsid w:val="004E5D50"/>
    <w:rsid w:val="0060232B"/>
    <w:rsid w:val="00622DB4"/>
    <w:rsid w:val="006248E0"/>
    <w:rsid w:val="00631D00"/>
    <w:rsid w:val="00642E09"/>
    <w:rsid w:val="006557DB"/>
    <w:rsid w:val="00697910"/>
    <w:rsid w:val="006B5C20"/>
    <w:rsid w:val="007F3C27"/>
    <w:rsid w:val="008022E5"/>
    <w:rsid w:val="008701B4"/>
    <w:rsid w:val="0087650C"/>
    <w:rsid w:val="009051E4"/>
    <w:rsid w:val="009130C7"/>
    <w:rsid w:val="009209A3"/>
    <w:rsid w:val="009731CD"/>
    <w:rsid w:val="009B4B23"/>
    <w:rsid w:val="009C4026"/>
    <w:rsid w:val="009E195E"/>
    <w:rsid w:val="00A5039D"/>
    <w:rsid w:val="00A81E26"/>
    <w:rsid w:val="00AD5FA3"/>
    <w:rsid w:val="00B24F5E"/>
    <w:rsid w:val="00B84393"/>
    <w:rsid w:val="00BA7AA9"/>
    <w:rsid w:val="00C524E0"/>
    <w:rsid w:val="00CB12A4"/>
    <w:rsid w:val="00CB74CE"/>
    <w:rsid w:val="00CE39CD"/>
    <w:rsid w:val="00DB253B"/>
    <w:rsid w:val="00DE26E2"/>
    <w:rsid w:val="00DF14AE"/>
    <w:rsid w:val="00E7205B"/>
    <w:rsid w:val="00E875AE"/>
    <w:rsid w:val="00F440A5"/>
    <w:rsid w:val="00F655A8"/>
    <w:rsid w:val="00FD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1CD"/>
    <w:pPr>
      <w:keepNext/>
      <w:tabs>
        <w:tab w:val="num" w:pos="0"/>
        <w:tab w:val="left" w:pos="2865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1CD"/>
  </w:style>
  <w:style w:type="character" w:customStyle="1" w:styleId="WW-Absatz-Standardschriftart">
    <w:name w:val="WW-Absatz-Standardschriftart"/>
    <w:rsid w:val="009731CD"/>
  </w:style>
  <w:style w:type="character" w:customStyle="1" w:styleId="WW-Absatz-Standardschriftart1">
    <w:name w:val="WW-Absatz-Standardschriftart1"/>
    <w:rsid w:val="009731CD"/>
  </w:style>
  <w:style w:type="character" w:customStyle="1" w:styleId="WW-Absatz-Standardschriftart11">
    <w:name w:val="WW-Absatz-Standardschriftart11"/>
    <w:rsid w:val="009731CD"/>
  </w:style>
  <w:style w:type="character" w:customStyle="1" w:styleId="WW-Absatz-Standardschriftart111">
    <w:name w:val="WW-Absatz-Standardschriftart111"/>
    <w:rsid w:val="009731CD"/>
  </w:style>
  <w:style w:type="character" w:customStyle="1" w:styleId="a3">
    <w:name w:val="Символ нумерации"/>
    <w:rsid w:val="009731CD"/>
  </w:style>
  <w:style w:type="character" w:customStyle="1" w:styleId="a4">
    <w:name w:val="Маркеры списка"/>
    <w:rsid w:val="009731CD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31CD"/>
  </w:style>
  <w:style w:type="character" w:customStyle="1" w:styleId="WW-Absatz-Standardschriftart11111">
    <w:name w:val="WW-Absatz-Standardschriftart11111"/>
    <w:rsid w:val="009731CD"/>
  </w:style>
  <w:style w:type="character" w:customStyle="1" w:styleId="WW-Absatz-Standardschriftart111111">
    <w:name w:val="WW-Absatz-Standardschriftart111111"/>
    <w:rsid w:val="009731CD"/>
  </w:style>
  <w:style w:type="character" w:customStyle="1" w:styleId="WW-Absatz-Standardschriftart1111111">
    <w:name w:val="WW-Absatz-Standardschriftart1111111"/>
    <w:rsid w:val="009731CD"/>
  </w:style>
  <w:style w:type="character" w:customStyle="1" w:styleId="WW-Absatz-Standardschriftart11111111">
    <w:name w:val="WW-Absatz-Standardschriftart11111111"/>
    <w:rsid w:val="009731CD"/>
  </w:style>
  <w:style w:type="character" w:customStyle="1" w:styleId="WW-Absatz-Standardschriftart111111111">
    <w:name w:val="WW-Absatz-Standardschriftart111111111"/>
    <w:rsid w:val="009731CD"/>
  </w:style>
  <w:style w:type="character" w:customStyle="1" w:styleId="WW-Absatz-Standardschriftart1111111111">
    <w:name w:val="WW-Absatz-Standardschriftart1111111111"/>
    <w:rsid w:val="009731CD"/>
  </w:style>
  <w:style w:type="character" w:customStyle="1" w:styleId="WW-Absatz-Standardschriftart11111111111">
    <w:name w:val="WW-Absatz-Standardschriftart11111111111"/>
    <w:rsid w:val="009731CD"/>
  </w:style>
  <w:style w:type="character" w:customStyle="1" w:styleId="WW8Num1z0">
    <w:name w:val="WW8Num1z0"/>
    <w:rsid w:val="009731CD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731CD"/>
  </w:style>
  <w:style w:type="character" w:customStyle="1" w:styleId="WW-Absatz-Standardschriftart1111111111111">
    <w:name w:val="WW-Absatz-Standardschriftart1111111111111"/>
    <w:rsid w:val="009731CD"/>
  </w:style>
  <w:style w:type="character" w:customStyle="1" w:styleId="WW-Absatz-Standardschriftart11111111111111">
    <w:name w:val="WW-Absatz-Standardschriftart11111111111111"/>
    <w:rsid w:val="009731CD"/>
  </w:style>
  <w:style w:type="character" w:customStyle="1" w:styleId="WW-Absatz-Standardschriftart111111111111111">
    <w:name w:val="WW-Absatz-Standardschriftart111111111111111"/>
    <w:rsid w:val="009731CD"/>
  </w:style>
  <w:style w:type="character" w:customStyle="1" w:styleId="WW-Absatz-Standardschriftart1111111111111111">
    <w:name w:val="WW-Absatz-Standardschriftart1111111111111111"/>
    <w:rsid w:val="009731CD"/>
  </w:style>
  <w:style w:type="character" w:customStyle="1" w:styleId="WW-Absatz-Standardschriftart11111111111111111">
    <w:name w:val="WW-Absatz-Standardschriftart11111111111111111"/>
    <w:rsid w:val="009731CD"/>
  </w:style>
  <w:style w:type="character" w:customStyle="1" w:styleId="WW-Absatz-Standardschriftart111111111111111111">
    <w:name w:val="WW-Absatz-Standardschriftart111111111111111111"/>
    <w:rsid w:val="009731CD"/>
  </w:style>
  <w:style w:type="character" w:customStyle="1" w:styleId="WW-Absatz-Standardschriftart1111111111111111111">
    <w:name w:val="WW-Absatz-Standardschriftart1111111111111111111"/>
    <w:rsid w:val="009731CD"/>
  </w:style>
  <w:style w:type="character" w:customStyle="1" w:styleId="WW-Absatz-Standardschriftart11111111111111111111">
    <w:name w:val="WW-Absatz-Standardschriftart11111111111111111111"/>
    <w:rsid w:val="009731CD"/>
  </w:style>
  <w:style w:type="paragraph" w:customStyle="1" w:styleId="a5">
    <w:name w:val="Заголовок"/>
    <w:basedOn w:val="a"/>
    <w:next w:val="a6"/>
    <w:rsid w:val="009731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731CD"/>
    <w:pPr>
      <w:tabs>
        <w:tab w:val="left" w:pos="7425"/>
      </w:tabs>
    </w:pPr>
    <w:rPr>
      <w:sz w:val="28"/>
    </w:rPr>
  </w:style>
  <w:style w:type="paragraph" w:styleId="a7">
    <w:name w:val="List"/>
    <w:basedOn w:val="a6"/>
    <w:rsid w:val="009731CD"/>
    <w:rPr>
      <w:rFonts w:ascii="Arial" w:hAnsi="Arial" w:cs="Tahoma"/>
    </w:rPr>
  </w:style>
  <w:style w:type="paragraph" w:styleId="a8">
    <w:name w:val="Title"/>
    <w:basedOn w:val="a5"/>
    <w:next w:val="a9"/>
    <w:qFormat/>
    <w:rsid w:val="009731CD"/>
  </w:style>
  <w:style w:type="paragraph" w:styleId="aa">
    <w:name w:val="index heading"/>
    <w:basedOn w:val="a"/>
    <w:semiHidden/>
    <w:rsid w:val="009731CD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9731C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9731CD"/>
    <w:pPr>
      <w:suppressLineNumbers/>
    </w:pPr>
  </w:style>
  <w:style w:type="paragraph" w:customStyle="1" w:styleId="ac">
    <w:name w:val="Заголовок таблицы"/>
    <w:basedOn w:val="ab"/>
    <w:rsid w:val="009731CD"/>
    <w:pPr>
      <w:jc w:val="center"/>
    </w:pPr>
    <w:rPr>
      <w:b/>
      <w:bCs/>
    </w:rPr>
  </w:style>
  <w:style w:type="paragraph" w:styleId="2">
    <w:name w:val="Body Text 2"/>
    <w:basedOn w:val="a"/>
    <w:rsid w:val="009731CD"/>
    <w:pPr>
      <w:jc w:val="both"/>
    </w:pPr>
    <w:rPr>
      <w:sz w:val="28"/>
    </w:rPr>
  </w:style>
  <w:style w:type="paragraph" w:customStyle="1" w:styleId="ConsPlusTitle">
    <w:name w:val="ConsPlusTitle"/>
    <w:rsid w:val="00973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9731CD"/>
    <w:pPr>
      <w:ind w:left="-180"/>
      <w:jc w:val="center"/>
    </w:pPr>
    <w:rPr>
      <w:u w:val="single"/>
    </w:rPr>
  </w:style>
  <w:style w:type="paragraph" w:styleId="20">
    <w:name w:val="Body Text Indent 2"/>
    <w:basedOn w:val="a"/>
    <w:rsid w:val="009731CD"/>
    <w:pPr>
      <w:ind w:left="-180"/>
      <w:jc w:val="center"/>
    </w:pPr>
  </w:style>
  <w:style w:type="paragraph" w:styleId="ae">
    <w:name w:val="Normal (Web)"/>
    <w:basedOn w:val="a"/>
    <w:uiPriority w:val="99"/>
    <w:rsid w:val="009731CD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footer"/>
    <w:basedOn w:val="a"/>
    <w:rsid w:val="009731C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731CD"/>
  </w:style>
  <w:style w:type="character" w:customStyle="1" w:styleId="21">
    <w:name w:val="Основной текст (2)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Без интервала1"/>
    <w:rsid w:val="00BA7A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header"/>
    <w:basedOn w:val="a"/>
    <w:link w:val="af2"/>
    <w:rsid w:val="009130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130C7"/>
    <w:rPr>
      <w:sz w:val="24"/>
      <w:szCs w:val="24"/>
      <w:lang w:eastAsia="ar-SA"/>
    </w:rPr>
  </w:style>
  <w:style w:type="paragraph" w:customStyle="1" w:styleId="ConsTitle">
    <w:name w:val="ConsTitle"/>
    <w:rsid w:val="000E458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E4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0E4587"/>
    <w:pPr>
      <w:widowControl w:val="0"/>
      <w:suppressAutoHyphens w:val="0"/>
      <w:autoSpaceDE w:val="0"/>
      <w:autoSpaceDN w:val="0"/>
      <w:adjustRightInd w:val="0"/>
      <w:spacing w:line="322" w:lineRule="exact"/>
      <w:ind w:firstLine="194"/>
      <w:jc w:val="both"/>
    </w:pPr>
    <w:rPr>
      <w:lang w:eastAsia="ru-RU"/>
    </w:rPr>
  </w:style>
  <w:style w:type="paragraph" w:customStyle="1" w:styleId="p4">
    <w:name w:val="p4"/>
    <w:basedOn w:val="a"/>
    <w:uiPriority w:val="99"/>
    <w:rsid w:val="000E4587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FontStyle16">
    <w:name w:val="Font Style16"/>
    <w:basedOn w:val="a0"/>
    <w:rsid w:val="000E458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">
    <w:name w:val="s1"/>
    <w:basedOn w:val="a0"/>
    <w:uiPriority w:val="99"/>
    <w:rsid w:val="000E4587"/>
  </w:style>
  <w:style w:type="paragraph" w:styleId="af3">
    <w:name w:val="List Paragraph"/>
    <w:basedOn w:val="a"/>
    <w:uiPriority w:val="34"/>
    <w:qFormat/>
    <w:rsid w:val="00DF14AE"/>
    <w:pPr>
      <w:suppressAutoHyphens w:val="0"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F14AE"/>
    <w:rPr>
      <w:rFonts w:ascii="Arial" w:hAnsi="Arial" w:cs="Arial"/>
      <w:b/>
      <w:bCs/>
      <w:sz w:val="30"/>
      <w:szCs w:val="30"/>
    </w:rPr>
  </w:style>
  <w:style w:type="paragraph" w:styleId="af4">
    <w:name w:val="No Spacing"/>
    <w:uiPriority w:val="1"/>
    <w:qFormat/>
    <w:rsid w:val="00622DB4"/>
    <w:rPr>
      <w:rFonts w:ascii="Calibri" w:eastAsia="Calibri" w:hAnsi="Calibri"/>
      <w:sz w:val="22"/>
      <w:szCs w:val="22"/>
      <w:lang w:eastAsia="en-US"/>
    </w:rPr>
  </w:style>
  <w:style w:type="paragraph" w:customStyle="1" w:styleId="s10">
    <w:name w:val="s_1"/>
    <w:basedOn w:val="a"/>
    <w:rsid w:val="00622D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unhideWhenUsed/>
    <w:rsid w:val="008022E5"/>
    <w:rPr>
      <w:color w:val="0000FF"/>
      <w:u w:val="single"/>
    </w:rPr>
  </w:style>
  <w:style w:type="paragraph" w:customStyle="1" w:styleId="s22">
    <w:name w:val="s_22"/>
    <w:basedOn w:val="a"/>
    <w:rsid w:val="008022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User</cp:lastModifiedBy>
  <cp:revision>3</cp:revision>
  <cp:lastPrinted>2022-01-07T16:06:00Z</cp:lastPrinted>
  <dcterms:created xsi:type="dcterms:W3CDTF">2022-10-05T11:45:00Z</dcterms:created>
  <dcterms:modified xsi:type="dcterms:W3CDTF">2022-10-05T12:03:00Z</dcterms:modified>
</cp:coreProperties>
</file>