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31" w:rsidRDefault="00EC7F5C" w:rsidP="00EC7F5C">
      <w:pPr>
        <w:pStyle w:val="1"/>
        <w:numPr>
          <w:ilvl w:val="0"/>
          <w:numId w:val="0"/>
        </w:numPr>
        <w:rPr>
          <w:rFonts w:ascii="Times New Roman" w:hAnsi="Times New Roman" w:cs="Times New Roman"/>
          <w:b w:val="0"/>
          <w:i/>
          <w:spacing w:val="200"/>
          <w:sz w:val="36"/>
        </w:rPr>
      </w:pPr>
      <w:r>
        <w:rPr>
          <w:rFonts w:ascii="Times New Roman" w:hAnsi="Times New Roman" w:cs="Times New Roman"/>
          <w:b w:val="0"/>
          <w:i/>
          <w:spacing w:val="200"/>
          <w:sz w:val="36"/>
        </w:rPr>
        <w:t xml:space="preserve">              </w:t>
      </w:r>
      <w:r w:rsidR="00441995">
        <w:rPr>
          <w:rFonts w:ascii="Times New Roman" w:hAnsi="Times New Roman" w:cs="Times New Roman"/>
          <w:b w:val="0"/>
          <w:i/>
          <w:spacing w:val="200"/>
          <w:sz w:val="36"/>
        </w:rPr>
        <w:t xml:space="preserve"> </w:t>
      </w:r>
      <w:r w:rsidR="00277E31">
        <w:rPr>
          <w:rFonts w:ascii="Times New Roman" w:hAnsi="Times New Roman" w:cs="Times New Roman"/>
          <w:b w:val="0"/>
          <w:i/>
          <w:noProof/>
          <w:spacing w:val="200"/>
          <w:sz w:val="36"/>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r w:rsidR="00B706BC">
        <w:rPr>
          <w:rFonts w:ascii="Times New Roman" w:hAnsi="Times New Roman" w:cs="Times New Roman"/>
          <w:b w:val="0"/>
          <w:i/>
          <w:spacing w:val="200"/>
          <w:sz w:val="36"/>
        </w:rPr>
        <w:t xml:space="preserve">   </w:t>
      </w:r>
    </w:p>
    <w:p w:rsidR="00277E31" w:rsidRDefault="00277E31" w:rsidP="00277E31">
      <w:pPr>
        <w:numPr>
          <w:ilvl w:val="0"/>
          <w:numId w:val="1"/>
        </w:numPr>
        <w:jc w:val="center"/>
        <w:rPr>
          <w:b/>
          <w:i/>
          <w:sz w:val="36"/>
          <w:szCs w:val="36"/>
        </w:rPr>
      </w:pPr>
      <w:r w:rsidRPr="00F84443">
        <w:rPr>
          <w:b/>
          <w:i/>
          <w:sz w:val="36"/>
          <w:szCs w:val="36"/>
        </w:rPr>
        <w:t xml:space="preserve">Администрация </w:t>
      </w:r>
      <w:r>
        <w:rPr>
          <w:b/>
          <w:i/>
          <w:sz w:val="36"/>
          <w:szCs w:val="36"/>
        </w:rPr>
        <w:t>Филиппенковского сельского поселения</w:t>
      </w:r>
    </w:p>
    <w:p w:rsidR="00277E31" w:rsidRPr="00B6358D" w:rsidRDefault="00277E31" w:rsidP="00277E31">
      <w:pPr>
        <w:numPr>
          <w:ilvl w:val="0"/>
          <w:numId w:val="1"/>
        </w:numPr>
        <w:jc w:val="center"/>
      </w:pPr>
      <w:r w:rsidRPr="00F84443">
        <w:rPr>
          <w:b/>
          <w:i/>
          <w:sz w:val="36"/>
          <w:szCs w:val="36"/>
        </w:rPr>
        <w:t xml:space="preserve">Бутурлиновского </w:t>
      </w:r>
      <w:r>
        <w:rPr>
          <w:b/>
          <w:i/>
          <w:sz w:val="36"/>
          <w:szCs w:val="36"/>
        </w:rPr>
        <w:t xml:space="preserve">муниципального </w:t>
      </w:r>
      <w:r w:rsidRPr="00F84443">
        <w:rPr>
          <w:b/>
          <w:i/>
          <w:sz w:val="36"/>
          <w:szCs w:val="36"/>
        </w:rPr>
        <w:t>района</w:t>
      </w:r>
    </w:p>
    <w:p w:rsidR="00277E31" w:rsidRDefault="00277E31" w:rsidP="00277E31">
      <w:pPr>
        <w:numPr>
          <w:ilvl w:val="0"/>
          <w:numId w:val="1"/>
        </w:numPr>
        <w:jc w:val="center"/>
        <w:rPr>
          <w:b/>
          <w:i/>
          <w:sz w:val="34"/>
          <w:szCs w:val="34"/>
        </w:rPr>
      </w:pPr>
      <w:r w:rsidRPr="00881E00">
        <w:rPr>
          <w:b/>
          <w:i/>
          <w:sz w:val="34"/>
          <w:szCs w:val="34"/>
        </w:rPr>
        <w:t>Воронежской области</w:t>
      </w:r>
    </w:p>
    <w:p w:rsidR="001B2801" w:rsidRPr="00881E00" w:rsidRDefault="001B2801" w:rsidP="00277E31">
      <w:pPr>
        <w:numPr>
          <w:ilvl w:val="0"/>
          <w:numId w:val="1"/>
        </w:numPr>
        <w:jc w:val="center"/>
        <w:rPr>
          <w:b/>
          <w:i/>
          <w:sz w:val="34"/>
          <w:szCs w:val="34"/>
        </w:rPr>
      </w:pPr>
    </w:p>
    <w:p w:rsidR="001B2801" w:rsidRPr="001B2801" w:rsidRDefault="00277E31" w:rsidP="001B2801">
      <w:pPr>
        <w:numPr>
          <w:ilvl w:val="0"/>
          <w:numId w:val="1"/>
        </w:numPr>
        <w:jc w:val="center"/>
        <w:rPr>
          <w:b/>
          <w:i/>
          <w:sz w:val="32"/>
          <w:szCs w:val="32"/>
        </w:rPr>
      </w:pPr>
      <w:r w:rsidRPr="00EC7F5C">
        <w:rPr>
          <w:b/>
          <w:i/>
          <w:sz w:val="32"/>
          <w:szCs w:val="32"/>
        </w:rPr>
        <w:t>ПОСТАНОВЛЕНИЕ</w:t>
      </w:r>
    </w:p>
    <w:p w:rsidR="001B2801" w:rsidRPr="00EC7F5C" w:rsidRDefault="001B2801" w:rsidP="00EC7F5C">
      <w:pPr>
        <w:numPr>
          <w:ilvl w:val="0"/>
          <w:numId w:val="1"/>
        </w:numPr>
        <w:jc w:val="center"/>
        <w:rPr>
          <w:b/>
          <w:i/>
          <w:sz w:val="32"/>
          <w:szCs w:val="32"/>
        </w:rPr>
      </w:pPr>
    </w:p>
    <w:p w:rsidR="00F915CA" w:rsidRDefault="009A4FF2" w:rsidP="00277E31">
      <w:pPr>
        <w:pStyle w:val="ConsTitle"/>
        <w:widowControl/>
        <w:tabs>
          <w:tab w:val="left" w:pos="9900"/>
        </w:tabs>
        <w:ind w:right="22"/>
        <w:jc w:val="both"/>
        <w:rPr>
          <w:rFonts w:ascii="Times New Roman" w:hAnsi="Times New Roman" w:cs="Times New Roman"/>
          <w:bCs w:val="0"/>
          <w:sz w:val="28"/>
          <w:szCs w:val="28"/>
        </w:rPr>
      </w:pPr>
      <w:r>
        <w:rPr>
          <w:rFonts w:ascii="Times New Roman" w:hAnsi="Times New Roman" w:cs="Times New Roman"/>
          <w:bCs w:val="0"/>
          <w:sz w:val="28"/>
          <w:szCs w:val="28"/>
          <w:u w:val="single"/>
        </w:rPr>
        <w:t>31</w:t>
      </w:r>
      <w:r w:rsidR="001B2801" w:rsidRPr="001B2801">
        <w:rPr>
          <w:rFonts w:ascii="Times New Roman" w:hAnsi="Times New Roman" w:cs="Times New Roman"/>
          <w:bCs w:val="0"/>
          <w:sz w:val="28"/>
          <w:szCs w:val="28"/>
          <w:u w:val="single"/>
        </w:rPr>
        <w:t xml:space="preserve"> </w:t>
      </w:r>
      <w:r w:rsidR="00F915CA">
        <w:rPr>
          <w:rFonts w:ascii="Times New Roman" w:hAnsi="Times New Roman" w:cs="Times New Roman"/>
          <w:bCs w:val="0"/>
          <w:sz w:val="28"/>
          <w:szCs w:val="28"/>
          <w:u w:val="single"/>
        </w:rPr>
        <w:t>июля</w:t>
      </w:r>
      <w:r w:rsidR="001B2801" w:rsidRPr="001B2801">
        <w:rPr>
          <w:rFonts w:ascii="Times New Roman" w:hAnsi="Times New Roman" w:cs="Times New Roman"/>
          <w:bCs w:val="0"/>
          <w:sz w:val="28"/>
          <w:szCs w:val="28"/>
          <w:u w:val="single"/>
        </w:rPr>
        <w:t xml:space="preserve"> 2018 года</w:t>
      </w:r>
      <w:r w:rsidR="00277E31" w:rsidRPr="001B2801">
        <w:rPr>
          <w:rFonts w:ascii="Times New Roman" w:hAnsi="Times New Roman" w:cs="Times New Roman"/>
          <w:bCs w:val="0"/>
          <w:sz w:val="28"/>
          <w:szCs w:val="28"/>
          <w:u w:val="single"/>
        </w:rPr>
        <w:t xml:space="preserve"> </w:t>
      </w:r>
      <w:r w:rsidR="00277E31" w:rsidRPr="001B2801">
        <w:rPr>
          <w:rFonts w:ascii="Times New Roman" w:hAnsi="Times New Roman" w:cs="Times New Roman"/>
          <w:bCs w:val="0"/>
          <w:sz w:val="28"/>
          <w:szCs w:val="28"/>
        </w:rPr>
        <w:t xml:space="preserve">   № </w:t>
      </w:r>
      <w:r>
        <w:rPr>
          <w:rFonts w:ascii="Times New Roman" w:hAnsi="Times New Roman" w:cs="Times New Roman"/>
          <w:bCs w:val="0"/>
          <w:sz w:val="28"/>
          <w:szCs w:val="28"/>
        </w:rPr>
        <w:t>54</w:t>
      </w:r>
    </w:p>
    <w:p w:rsidR="00277E31" w:rsidRDefault="00277E31" w:rsidP="00277E31">
      <w:pPr>
        <w:pStyle w:val="ConsTitle"/>
        <w:widowControl/>
        <w:tabs>
          <w:tab w:val="left" w:pos="9900"/>
        </w:tabs>
        <w:ind w:right="22"/>
        <w:jc w:val="both"/>
        <w:rPr>
          <w:rFonts w:ascii="Times New Roman" w:hAnsi="Times New Roman" w:cs="Times New Roman"/>
          <w:bCs w:val="0"/>
        </w:rPr>
      </w:pPr>
      <w:r w:rsidRPr="001B2801">
        <w:rPr>
          <w:rFonts w:ascii="Times New Roman" w:hAnsi="Times New Roman" w:cs="Times New Roman"/>
          <w:bCs w:val="0"/>
        </w:rPr>
        <w:t xml:space="preserve">   с. Филиппенково</w:t>
      </w:r>
    </w:p>
    <w:p w:rsidR="00F915CA" w:rsidRPr="001B2801" w:rsidRDefault="00F915CA" w:rsidP="00277E31">
      <w:pPr>
        <w:pStyle w:val="ConsTitle"/>
        <w:widowControl/>
        <w:tabs>
          <w:tab w:val="left" w:pos="9900"/>
        </w:tabs>
        <w:ind w:right="22"/>
        <w:jc w:val="both"/>
        <w:rPr>
          <w:rFonts w:ascii="Times New Roman" w:hAnsi="Times New Roman" w:cs="Times New Roman"/>
          <w:bCs w:val="0"/>
        </w:rPr>
      </w:pPr>
    </w:p>
    <w:p w:rsidR="00277E31" w:rsidRDefault="00277E31" w:rsidP="00277E31">
      <w:pPr>
        <w:ind w:right="3530"/>
        <w:jc w:val="both"/>
        <w:rPr>
          <w:b/>
          <w:sz w:val="28"/>
          <w:szCs w:val="28"/>
        </w:rPr>
      </w:pPr>
      <w:r>
        <w:rPr>
          <w:b/>
          <w:sz w:val="28"/>
          <w:szCs w:val="28"/>
        </w:rPr>
        <w:t xml:space="preserve">Об утверждении муниципальной  программы «Социальное развитие сельского поселения и социальная поддержка граждан Филиппенковского сельского поселения Бутурлиновского муниципального района Воронежской области» </w:t>
      </w:r>
    </w:p>
    <w:p w:rsidR="00277E31" w:rsidRDefault="00277E31" w:rsidP="00277E31">
      <w:pPr>
        <w:keepNext/>
        <w:keepLines/>
        <w:widowControl w:val="0"/>
        <w:suppressLineNumbers/>
        <w:spacing w:line="288" w:lineRule="auto"/>
        <w:rPr>
          <w:sz w:val="16"/>
          <w:szCs w:val="16"/>
        </w:rPr>
      </w:pPr>
    </w:p>
    <w:p w:rsidR="00277E31" w:rsidRDefault="00277E31" w:rsidP="00277E31">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Филиппенковского сельского поселения, постановлением администрации Филиппенковского сельского поселения  от 11.10.2013 г. №  56 «Об утверждении порядка разработки, реализации   и оценки эффективности  муниципальных программ Филиппенковского сельского поселения Бутурлиновского муниципального района Воронежской области»</w:t>
      </w:r>
    </w:p>
    <w:p w:rsidR="00277E31" w:rsidRDefault="00EC7F5C" w:rsidP="00FC4521">
      <w:pPr>
        <w:pStyle w:val="ConsTitle"/>
        <w:widowControl/>
        <w:tabs>
          <w:tab w:val="left" w:pos="9900"/>
        </w:tabs>
        <w:ind w:right="22"/>
        <w:rPr>
          <w:rFonts w:ascii="Times New Roman" w:hAnsi="Times New Roman" w:cs="Times New Roman"/>
          <w:sz w:val="28"/>
          <w:szCs w:val="28"/>
        </w:rPr>
      </w:pPr>
      <w:r>
        <w:rPr>
          <w:rFonts w:ascii="Times New Roman" w:hAnsi="Times New Roman" w:cs="Times New Roman"/>
          <w:b w:val="0"/>
          <w:bCs w:val="0"/>
          <w:sz w:val="28"/>
          <w:szCs w:val="28"/>
        </w:rPr>
        <w:t xml:space="preserve">                                                         </w:t>
      </w:r>
      <w:r w:rsidR="00FC4521">
        <w:rPr>
          <w:rFonts w:ascii="Times New Roman" w:hAnsi="Times New Roman" w:cs="Times New Roman"/>
          <w:b w:val="0"/>
          <w:bCs w:val="0"/>
          <w:sz w:val="28"/>
          <w:szCs w:val="28"/>
        </w:rPr>
        <w:t xml:space="preserve"> </w:t>
      </w:r>
      <w:r w:rsidR="00277E31">
        <w:rPr>
          <w:rFonts w:ascii="Times New Roman" w:hAnsi="Times New Roman" w:cs="Times New Roman"/>
          <w:sz w:val="28"/>
          <w:szCs w:val="28"/>
        </w:rPr>
        <w:t>ПОСТАНОВЛЯЮ:</w:t>
      </w:r>
    </w:p>
    <w:p w:rsidR="00603630" w:rsidRDefault="00FC4521" w:rsidP="00603630">
      <w:pPr>
        <w:widowControl w:val="0"/>
        <w:tabs>
          <w:tab w:val="left" w:pos="360"/>
          <w:tab w:val="left" w:pos="540"/>
        </w:tabs>
        <w:suppressAutoHyphens w:val="0"/>
        <w:autoSpaceDE w:val="0"/>
        <w:autoSpaceDN w:val="0"/>
        <w:adjustRightInd w:val="0"/>
        <w:ind w:right="567"/>
        <w:rPr>
          <w:sz w:val="28"/>
          <w:szCs w:val="28"/>
        </w:rPr>
      </w:pPr>
      <w:r>
        <w:rPr>
          <w:rFonts w:eastAsia="Arial"/>
          <w:b/>
          <w:bCs/>
          <w:sz w:val="28"/>
          <w:szCs w:val="28"/>
        </w:rPr>
        <w:t xml:space="preserve">           </w:t>
      </w:r>
      <w:r w:rsidR="00603630">
        <w:rPr>
          <w:sz w:val="28"/>
          <w:szCs w:val="28"/>
        </w:rPr>
        <w:t>1. Утвердить прилагаемую муниципальную программу  Филиппенковского сель ского поселения «Социальное развитие сельского поселения и социальная поддержка граждан  Филиппенковского  сельского  поселения Бутурлиновского  муниципального района    Воронежской области»</w:t>
      </w:r>
    </w:p>
    <w:p w:rsidR="00603630" w:rsidRDefault="00603630" w:rsidP="00603630">
      <w:pPr>
        <w:pStyle w:val="ae"/>
        <w:tabs>
          <w:tab w:val="left" w:pos="708"/>
        </w:tabs>
        <w:ind w:firstLine="720"/>
        <w:rPr>
          <w:sz w:val="28"/>
          <w:szCs w:val="28"/>
        </w:rPr>
      </w:pPr>
      <w:r>
        <w:rPr>
          <w:szCs w:val="28"/>
        </w:rPr>
        <w:t xml:space="preserve">       </w:t>
      </w:r>
    </w:p>
    <w:p w:rsidR="00603630" w:rsidRPr="00603630" w:rsidRDefault="00603630" w:rsidP="00603630">
      <w:pPr>
        <w:pStyle w:val="ae"/>
        <w:tabs>
          <w:tab w:val="left" w:pos="708"/>
        </w:tabs>
        <w:ind w:left="375"/>
        <w:rPr>
          <w:sz w:val="28"/>
          <w:szCs w:val="28"/>
        </w:rPr>
      </w:pPr>
      <w:r w:rsidRPr="00603630">
        <w:rPr>
          <w:sz w:val="28"/>
          <w:szCs w:val="28"/>
        </w:rPr>
        <w:t>2. Ведущему специалисту- главному бухгалтеру администрации Филиппенковского сельского поселения (В.А. Романцова) при формировании бюджета Филиппенковского сельского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объемах, предус</w:t>
      </w:r>
      <w:r w:rsidR="006B3D2E">
        <w:rPr>
          <w:sz w:val="28"/>
          <w:szCs w:val="28"/>
        </w:rPr>
        <w:t>м</w:t>
      </w:r>
      <w:r w:rsidRPr="00603630">
        <w:rPr>
          <w:sz w:val="28"/>
          <w:szCs w:val="28"/>
        </w:rPr>
        <w:t>отренных</w:t>
      </w:r>
    </w:p>
    <w:p w:rsidR="00603630" w:rsidRPr="00603630" w:rsidRDefault="00603630" w:rsidP="00603630">
      <w:pPr>
        <w:pStyle w:val="ae"/>
        <w:tabs>
          <w:tab w:val="left" w:pos="708"/>
        </w:tabs>
        <w:ind w:left="375"/>
        <w:rPr>
          <w:sz w:val="28"/>
          <w:szCs w:val="28"/>
        </w:rPr>
      </w:pPr>
      <w:r w:rsidRPr="00603630">
        <w:rPr>
          <w:sz w:val="28"/>
          <w:szCs w:val="28"/>
        </w:rPr>
        <w:t xml:space="preserve"> муниципальной программой.</w:t>
      </w:r>
    </w:p>
    <w:p w:rsidR="00603630" w:rsidRDefault="00603630" w:rsidP="00603630">
      <w:pPr>
        <w:pStyle w:val="ae"/>
        <w:tabs>
          <w:tab w:val="left" w:pos="708"/>
        </w:tabs>
        <w:ind w:left="375"/>
        <w:rPr>
          <w:szCs w:val="28"/>
        </w:rPr>
      </w:pPr>
    </w:p>
    <w:p w:rsidR="00603630" w:rsidRPr="00603630" w:rsidRDefault="00603630" w:rsidP="00603630">
      <w:pPr>
        <w:pStyle w:val="ae"/>
        <w:tabs>
          <w:tab w:val="left" w:pos="708"/>
        </w:tabs>
        <w:ind w:left="375"/>
        <w:rPr>
          <w:sz w:val="28"/>
          <w:szCs w:val="28"/>
        </w:rPr>
      </w:pPr>
      <w:r w:rsidRPr="00603630">
        <w:rPr>
          <w:sz w:val="28"/>
          <w:szCs w:val="28"/>
        </w:rPr>
        <w:t>3. Считать утратившим силу:</w:t>
      </w:r>
    </w:p>
    <w:p w:rsidR="00603630" w:rsidRDefault="00603630" w:rsidP="00603630">
      <w:pPr>
        <w:pStyle w:val="ae"/>
        <w:tabs>
          <w:tab w:val="left" w:pos="708"/>
        </w:tabs>
        <w:ind w:left="375"/>
        <w:rPr>
          <w:szCs w:val="28"/>
        </w:rPr>
      </w:pPr>
      <w:r w:rsidRPr="00603630">
        <w:rPr>
          <w:sz w:val="28"/>
          <w:szCs w:val="28"/>
        </w:rPr>
        <w:t>3.1. Постановление администрации Филиппенковского сельского поселения Бутурлиновского муниципального района Воронеж</w:t>
      </w:r>
      <w:r>
        <w:rPr>
          <w:sz w:val="28"/>
          <w:szCs w:val="28"/>
        </w:rPr>
        <w:t>ской области от 11.10.2013г. № 61</w:t>
      </w:r>
      <w:r w:rsidRPr="00603630">
        <w:rPr>
          <w:sz w:val="28"/>
          <w:szCs w:val="28"/>
        </w:rPr>
        <w:t xml:space="preserve"> «Об утверждении муниципальной программы </w:t>
      </w:r>
      <w:r w:rsidRPr="00603630">
        <w:rPr>
          <w:sz w:val="28"/>
          <w:szCs w:val="28"/>
        </w:rPr>
        <w:lastRenderedPageBreak/>
        <w:t>«</w:t>
      </w:r>
      <w:r>
        <w:rPr>
          <w:sz w:val="28"/>
          <w:szCs w:val="28"/>
        </w:rPr>
        <w:t xml:space="preserve">Социальное развитие сельского поселения и социальная поддержка граждан </w:t>
      </w:r>
      <w:r w:rsidRPr="00603630">
        <w:rPr>
          <w:sz w:val="28"/>
          <w:szCs w:val="28"/>
        </w:rPr>
        <w:t>Филиппенковского сельского поселения Бутурлиновского муниципального района Воронежской области»»</w:t>
      </w:r>
      <w:r>
        <w:rPr>
          <w:szCs w:val="28"/>
        </w:rPr>
        <w:t xml:space="preserve"> ;</w:t>
      </w:r>
    </w:p>
    <w:p w:rsidR="00277E31" w:rsidRDefault="00603630" w:rsidP="00277E31">
      <w:pPr>
        <w:jc w:val="both"/>
        <w:rPr>
          <w:sz w:val="28"/>
          <w:szCs w:val="28"/>
        </w:rPr>
      </w:pPr>
      <w:r>
        <w:rPr>
          <w:sz w:val="28"/>
          <w:szCs w:val="28"/>
        </w:rPr>
        <w:t xml:space="preserve">     </w:t>
      </w:r>
      <w:r w:rsidRPr="00603630">
        <w:rPr>
          <w:sz w:val="28"/>
          <w:szCs w:val="28"/>
        </w:rPr>
        <w:t>3.</w:t>
      </w:r>
      <w:r>
        <w:rPr>
          <w:sz w:val="28"/>
          <w:szCs w:val="28"/>
        </w:rPr>
        <w:t>2</w:t>
      </w:r>
      <w:r w:rsidRPr="00603630">
        <w:rPr>
          <w:sz w:val="28"/>
          <w:szCs w:val="28"/>
        </w:rPr>
        <w:t>. Постановление администрации Филиппенковского сельского поселения Бутурлиновского муниципального района Воронеж</w:t>
      </w:r>
      <w:r>
        <w:rPr>
          <w:sz w:val="28"/>
          <w:szCs w:val="28"/>
        </w:rPr>
        <w:t>ской области от 01.11.2013г. № 70 «О внесении изменений в постановление администрации Филиппенковского сельского поселения от 11.10.2013г. №61</w:t>
      </w:r>
      <w:r w:rsidRPr="00603630">
        <w:rPr>
          <w:sz w:val="28"/>
          <w:szCs w:val="28"/>
        </w:rPr>
        <w:t xml:space="preserve"> «Об утверждении муниципальной программы «</w:t>
      </w:r>
      <w:r>
        <w:rPr>
          <w:sz w:val="28"/>
          <w:szCs w:val="28"/>
        </w:rPr>
        <w:t xml:space="preserve">Социальное развитие сельского поселения и социальная поддержка граждан </w:t>
      </w:r>
      <w:r w:rsidRPr="00603630">
        <w:rPr>
          <w:sz w:val="28"/>
          <w:szCs w:val="28"/>
        </w:rPr>
        <w:t>Филиппенковского сельского поселения Бутурлиновского муниципального района Воронежской области»»</w:t>
      </w:r>
      <w:r>
        <w:rPr>
          <w:sz w:val="28"/>
          <w:szCs w:val="28"/>
        </w:rPr>
        <w:t>;</w:t>
      </w:r>
    </w:p>
    <w:p w:rsidR="00603630" w:rsidRDefault="00603630" w:rsidP="00277E31">
      <w:pPr>
        <w:jc w:val="both"/>
        <w:rPr>
          <w:sz w:val="28"/>
          <w:szCs w:val="28"/>
        </w:rPr>
      </w:pPr>
      <w:r>
        <w:rPr>
          <w:sz w:val="28"/>
          <w:szCs w:val="28"/>
        </w:rPr>
        <w:t xml:space="preserve">     </w:t>
      </w:r>
      <w:r w:rsidRPr="00603630">
        <w:rPr>
          <w:sz w:val="28"/>
          <w:szCs w:val="28"/>
        </w:rPr>
        <w:t>3.</w:t>
      </w:r>
      <w:r>
        <w:rPr>
          <w:sz w:val="28"/>
          <w:szCs w:val="28"/>
        </w:rPr>
        <w:t>3</w:t>
      </w:r>
      <w:r w:rsidRPr="00603630">
        <w:rPr>
          <w:sz w:val="28"/>
          <w:szCs w:val="28"/>
        </w:rPr>
        <w:t>. Постановление администрации Филиппенковского сельского поселения Бутур</w:t>
      </w:r>
      <w:r w:rsidR="00773F41">
        <w:rPr>
          <w:sz w:val="28"/>
          <w:szCs w:val="28"/>
        </w:rPr>
        <w:t>л</w:t>
      </w:r>
      <w:r w:rsidRPr="00603630">
        <w:rPr>
          <w:sz w:val="28"/>
          <w:szCs w:val="28"/>
        </w:rPr>
        <w:t>иновского муниципального района Воронеж</w:t>
      </w:r>
      <w:r>
        <w:rPr>
          <w:sz w:val="28"/>
          <w:szCs w:val="28"/>
        </w:rPr>
        <w:t>ской области от 10.12.2013г. № 89 «О внесении изменений в постановление администрации Филиппенковского сельского поселения от 11.10.2013г. №61</w:t>
      </w:r>
      <w:r w:rsidRPr="00603630">
        <w:rPr>
          <w:sz w:val="28"/>
          <w:szCs w:val="28"/>
        </w:rPr>
        <w:t xml:space="preserve"> «Об утверждении муниципальной программы «</w:t>
      </w:r>
      <w:r>
        <w:rPr>
          <w:sz w:val="28"/>
          <w:szCs w:val="28"/>
        </w:rPr>
        <w:t xml:space="preserve">Социальное развитие сельского поселения и социальная поддержка граждан </w:t>
      </w:r>
      <w:r w:rsidRPr="00603630">
        <w:rPr>
          <w:sz w:val="28"/>
          <w:szCs w:val="28"/>
        </w:rPr>
        <w:t>Филиппенковского сельского поселения Бутурлиновского муниципального района Воронежской области»»</w:t>
      </w:r>
      <w:r>
        <w:rPr>
          <w:sz w:val="28"/>
          <w:szCs w:val="28"/>
        </w:rPr>
        <w:t>;</w:t>
      </w:r>
    </w:p>
    <w:p w:rsidR="00603630" w:rsidRDefault="002E1012" w:rsidP="00277E31">
      <w:pPr>
        <w:jc w:val="both"/>
        <w:rPr>
          <w:sz w:val="28"/>
          <w:szCs w:val="28"/>
        </w:rPr>
      </w:pPr>
      <w:r>
        <w:rPr>
          <w:sz w:val="28"/>
          <w:szCs w:val="28"/>
        </w:rPr>
        <w:t xml:space="preserve">      </w:t>
      </w:r>
      <w:r w:rsidR="00603630" w:rsidRPr="00603630">
        <w:rPr>
          <w:sz w:val="28"/>
          <w:szCs w:val="28"/>
        </w:rPr>
        <w:t>3.</w:t>
      </w:r>
      <w:r>
        <w:rPr>
          <w:sz w:val="28"/>
          <w:szCs w:val="28"/>
        </w:rPr>
        <w:t>4</w:t>
      </w:r>
      <w:r w:rsidR="00603630"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603630">
        <w:rPr>
          <w:sz w:val="28"/>
          <w:szCs w:val="28"/>
        </w:rPr>
        <w:t>ской области от 0</w:t>
      </w:r>
      <w:r>
        <w:rPr>
          <w:sz w:val="28"/>
          <w:szCs w:val="28"/>
        </w:rPr>
        <w:t>9</w:t>
      </w:r>
      <w:r w:rsidR="00603630">
        <w:rPr>
          <w:sz w:val="28"/>
          <w:szCs w:val="28"/>
        </w:rPr>
        <w:t>.</w:t>
      </w:r>
      <w:r>
        <w:rPr>
          <w:sz w:val="28"/>
          <w:szCs w:val="28"/>
        </w:rPr>
        <w:t>0</w:t>
      </w:r>
      <w:r w:rsidR="00603630">
        <w:rPr>
          <w:sz w:val="28"/>
          <w:szCs w:val="28"/>
        </w:rPr>
        <w:t>1.201</w:t>
      </w:r>
      <w:r>
        <w:rPr>
          <w:sz w:val="28"/>
          <w:szCs w:val="28"/>
        </w:rPr>
        <w:t>4</w:t>
      </w:r>
      <w:r w:rsidR="00603630">
        <w:rPr>
          <w:sz w:val="28"/>
          <w:szCs w:val="28"/>
        </w:rPr>
        <w:t xml:space="preserve">г. № </w:t>
      </w:r>
      <w:r>
        <w:rPr>
          <w:sz w:val="28"/>
          <w:szCs w:val="28"/>
        </w:rPr>
        <w:t>2</w:t>
      </w:r>
      <w:r w:rsidR="00603630">
        <w:rPr>
          <w:sz w:val="28"/>
          <w:szCs w:val="28"/>
        </w:rPr>
        <w:t xml:space="preserve"> «О внесении изменений в постановление администрации Филиппенковского сельского поселения от 11.10.2013г. №61</w:t>
      </w:r>
      <w:r w:rsidR="00603630" w:rsidRPr="00603630">
        <w:rPr>
          <w:sz w:val="28"/>
          <w:szCs w:val="28"/>
        </w:rPr>
        <w:t xml:space="preserve"> «Об утверждении муниципальной программы «</w:t>
      </w:r>
      <w:r w:rsidR="00603630">
        <w:rPr>
          <w:sz w:val="28"/>
          <w:szCs w:val="28"/>
        </w:rPr>
        <w:t xml:space="preserve">Социальное развитие сельского поселения и социальная поддержка граждан </w:t>
      </w:r>
      <w:r w:rsidR="00603630" w:rsidRPr="00603630">
        <w:rPr>
          <w:sz w:val="28"/>
          <w:szCs w:val="28"/>
        </w:rPr>
        <w:t>Филиппенковского сельского поселения Бутурлиновского муниципального района Воронежской области»»</w:t>
      </w:r>
      <w:r w:rsidR="00603630">
        <w:rPr>
          <w:sz w:val="28"/>
          <w:szCs w:val="28"/>
        </w:rPr>
        <w:t>;</w:t>
      </w:r>
    </w:p>
    <w:p w:rsidR="00603630" w:rsidRDefault="002E1012" w:rsidP="00277E31">
      <w:pPr>
        <w:jc w:val="both"/>
        <w:rPr>
          <w:sz w:val="28"/>
          <w:szCs w:val="28"/>
        </w:rPr>
      </w:pPr>
      <w:r>
        <w:rPr>
          <w:sz w:val="28"/>
          <w:szCs w:val="28"/>
        </w:rPr>
        <w:t xml:space="preserve">        </w:t>
      </w:r>
      <w:r w:rsidR="00603630" w:rsidRPr="00603630">
        <w:rPr>
          <w:sz w:val="28"/>
          <w:szCs w:val="28"/>
        </w:rPr>
        <w:t>3.</w:t>
      </w:r>
      <w:r>
        <w:rPr>
          <w:sz w:val="28"/>
          <w:szCs w:val="28"/>
        </w:rPr>
        <w:t>5</w:t>
      </w:r>
      <w:r w:rsidR="00603630"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603630">
        <w:rPr>
          <w:sz w:val="28"/>
          <w:szCs w:val="28"/>
        </w:rPr>
        <w:t xml:space="preserve">ской области от </w:t>
      </w:r>
      <w:r>
        <w:rPr>
          <w:sz w:val="28"/>
          <w:szCs w:val="28"/>
        </w:rPr>
        <w:t>16</w:t>
      </w:r>
      <w:r w:rsidR="00603630">
        <w:rPr>
          <w:sz w:val="28"/>
          <w:szCs w:val="28"/>
        </w:rPr>
        <w:t>.</w:t>
      </w:r>
      <w:r>
        <w:rPr>
          <w:sz w:val="28"/>
          <w:szCs w:val="28"/>
        </w:rPr>
        <w:t>07</w:t>
      </w:r>
      <w:r w:rsidR="00603630">
        <w:rPr>
          <w:sz w:val="28"/>
          <w:szCs w:val="28"/>
        </w:rPr>
        <w:t>.201</w:t>
      </w:r>
      <w:r>
        <w:rPr>
          <w:sz w:val="28"/>
          <w:szCs w:val="28"/>
        </w:rPr>
        <w:t>4</w:t>
      </w:r>
      <w:r w:rsidR="00603630">
        <w:rPr>
          <w:sz w:val="28"/>
          <w:szCs w:val="28"/>
        </w:rPr>
        <w:t xml:space="preserve">г. № </w:t>
      </w:r>
      <w:r>
        <w:rPr>
          <w:sz w:val="28"/>
          <w:szCs w:val="28"/>
        </w:rPr>
        <w:t>35</w:t>
      </w:r>
      <w:r w:rsidR="00603630">
        <w:rPr>
          <w:sz w:val="28"/>
          <w:szCs w:val="28"/>
        </w:rPr>
        <w:t xml:space="preserve"> «О внесении изменений в постановление администрации Филиппенковского сельского поселения от 11.10.2013г. №61</w:t>
      </w:r>
      <w:r w:rsidR="00603630" w:rsidRPr="00603630">
        <w:rPr>
          <w:sz w:val="28"/>
          <w:szCs w:val="28"/>
        </w:rPr>
        <w:t xml:space="preserve"> «Об утверждении муниципальной программы «</w:t>
      </w:r>
      <w:r w:rsidR="00603630">
        <w:rPr>
          <w:sz w:val="28"/>
          <w:szCs w:val="28"/>
        </w:rPr>
        <w:t xml:space="preserve">Социальное развитие сельского поселения и социальная поддержка граждан </w:t>
      </w:r>
      <w:r w:rsidR="00603630" w:rsidRPr="00603630">
        <w:rPr>
          <w:sz w:val="28"/>
          <w:szCs w:val="28"/>
        </w:rPr>
        <w:t>Филиппенковского сельского поселения Бутурлиновского муниципального района Воронежской области»»</w:t>
      </w:r>
      <w:r w:rsidR="00603630">
        <w:rPr>
          <w:sz w:val="28"/>
          <w:szCs w:val="28"/>
        </w:rPr>
        <w:t>;</w:t>
      </w:r>
    </w:p>
    <w:p w:rsidR="00603630" w:rsidRDefault="002E1012" w:rsidP="00277E31">
      <w:pPr>
        <w:jc w:val="both"/>
        <w:rPr>
          <w:sz w:val="28"/>
          <w:szCs w:val="28"/>
        </w:rPr>
      </w:pPr>
      <w:r>
        <w:rPr>
          <w:sz w:val="28"/>
          <w:szCs w:val="28"/>
        </w:rPr>
        <w:t xml:space="preserve">       </w:t>
      </w:r>
      <w:r w:rsidR="00603630" w:rsidRPr="00603630">
        <w:rPr>
          <w:sz w:val="28"/>
          <w:szCs w:val="28"/>
        </w:rPr>
        <w:t>3.</w:t>
      </w:r>
      <w:r>
        <w:rPr>
          <w:sz w:val="28"/>
          <w:szCs w:val="28"/>
        </w:rPr>
        <w:t>6</w:t>
      </w:r>
      <w:r w:rsidR="00603630"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603630">
        <w:rPr>
          <w:sz w:val="28"/>
          <w:szCs w:val="28"/>
        </w:rPr>
        <w:t xml:space="preserve">ской области от </w:t>
      </w:r>
      <w:r>
        <w:rPr>
          <w:sz w:val="28"/>
          <w:szCs w:val="28"/>
        </w:rPr>
        <w:t>17.02</w:t>
      </w:r>
      <w:r w:rsidR="00603630">
        <w:rPr>
          <w:sz w:val="28"/>
          <w:szCs w:val="28"/>
        </w:rPr>
        <w:t>.201</w:t>
      </w:r>
      <w:r>
        <w:rPr>
          <w:sz w:val="28"/>
          <w:szCs w:val="28"/>
        </w:rPr>
        <w:t>5</w:t>
      </w:r>
      <w:r w:rsidR="00603630">
        <w:rPr>
          <w:sz w:val="28"/>
          <w:szCs w:val="28"/>
        </w:rPr>
        <w:t xml:space="preserve">г. № </w:t>
      </w:r>
      <w:r>
        <w:rPr>
          <w:sz w:val="28"/>
          <w:szCs w:val="28"/>
        </w:rPr>
        <w:t>12</w:t>
      </w:r>
      <w:r w:rsidR="00603630">
        <w:rPr>
          <w:sz w:val="28"/>
          <w:szCs w:val="28"/>
        </w:rPr>
        <w:t xml:space="preserve"> «О внесении изменений в постановление администрации Филиппенковского сельского поселения от 11.10.2013г. №61</w:t>
      </w:r>
      <w:r w:rsidR="00603630" w:rsidRPr="00603630">
        <w:rPr>
          <w:sz w:val="28"/>
          <w:szCs w:val="28"/>
        </w:rPr>
        <w:t xml:space="preserve"> «Об утверждении муниципальной программы «</w:t>
      </w:r>
      <w:r w:rsidR="00603630">
        <w:rPr>
          <w:sz w:val="28"/>
          <w:szCs w:val="28"/>
        </w:rPr>
        <w:t xml:space="preserve">Социальное развитие сельского поселения и социальная поддержка граждан </w:t>
      </w:r>
      <w:r w:rsidR="00603630" w:rsidRPr="00603630">
        <w:rPr>
          <w:sz w:val="28"/>
          <w:szCs w:val="28"/>
        </w:rPr>
        <w:t>Филиппенковского сельского поселения Бутурлиновского муниципального района Воронежской области»»</w:t>
      </w:r>
      <w:r w:rsidR="00603630">
        <w:rPr>
          <w:sz w:val="28"/>
          <w:szCs w:val="28"/>
        </w:rPr>
        <w:t>;</w:t>
      </w:r>
    </w:p>
    <w:p w:rsidR="00603630" w:rsidRDefault="002E1012" w:rsidP="00277E31">
      <w:pPr>
        <w:jc w:val="both"/>
        <w:rPr>
          <w:sz w:val="28"/>
          <w:szCs w:val="28"/>
        </w:rPr>
      </w:pPr>
      <w:r>
        <w:rPr>
          <w:sz w:val="28"/>
          <w:szCs w:val="28"/>
        </w:rPr>
        <w:t xml:space="preserve">       </w:t>
      </w:r>
      <w:r w:rsidR="00603630" w:rsidRPr="00603630">
        <w:rPr>
          <w:sz w:val="28"/>
          <w:szCs w:val="28"/>
        </w:rPr>
        <w:t>3.</w:t>
      </w:r>
      <w:r>
        <w:rPr>
          <w:sz w:val="28"/>
          <w:szCs w:val="28"/>
        </w:rPr>
        <w:t>7</w:t>
      </w:r>
      <w:r w:rsidR="00603630"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603630">
        <w:rPr>
          <w:sz w:val="28"/>
          <w:szCs w:val="28"/>
        </w:rPr>
        <w:t>ской области от 0</w:t>
      </w:r>
      <w:r>
        <w:rPr>
          <w:sz w:val="28"/>
          <w:szCs w:val="28"/>
        </w:rPr>
        <w:t>4</w:t>
      </w:r>
      <w:r w:rsidR="00603630">
        <w:rPr>
          <w:sz w:val="28"/>
          <w:szCs w:val="28"/>
        </w:rPr>
        <w:t>.</w:t>
      </w:r>
      <w:r>
        <w:rPr>
          <w:sz w:val="28"/>
          <w:szCs w:val="28"/>
        </w:rPr>
        <w:t>06</w:t>
      </w:r>
      <w:r w:rsidR="00603630">
        <w:rPr>
          <w:sz w:val="28"/>
          <w:szCs w:val="28"/>
        </w:rPr>
        <w:t>.201</w:t>
      </w:r>
      <w:r>
        <w:rPr>
          <w:sz w:val="28"/>
          <w:szCs w:val="28"/>
        </w:rPr>
        <w:t>5</w:t>
      </w:r>
      <w:r w:rsidR="00603630">
        <w:rPr>
          <w:sz w:val="28"/>
          <w:szCs w:val="28"/>
        </w:rPr>
        <w:t xml:space="preserve">г. № </w:t>
      </w:r>
      <w:r>
        <w:rPr>
          <w:sz w:val="28"/>
          <w:szCs w:val="28"/>
        </w:rPr>
        <w:t>46</w:t>
      </w:r>
      <w:r w:rsidR="00603630">
        <w:rPr>
          <w:sz w:val="28"/>
          <w:szCs w:val="28"/>
        </w:rPr>
        <w:t xml:space="preserve"> «О внесении изменений в постановление администрации Филиппенковского сельского поселения от 11.10.2013г. №61</w:t>
      </w:r>
      <w:r w:rsidR="00603630" w:rsidRPr="00603630">
        <w:rPr>
          <w:sz w:val="28"/>
          <w:szCs w:val="28"/>
        </w:rPr>
        <w:t xml:space="preserve"> «Об утверждении муниципальной программы «</w:t>
      </w:r>
      <w:r w:rsidR="00603630">
        <w:rPr>
          <w:sz w:val="28"/>
          <w:szCs w:val="28"/>
        </w:rPr>
        <w:t xml:space="preserve">Социальное развитие сельского поселения и социальная поддержка граждан </w:t>
      </w:r>
      <w:r w:rsidR="00603630" w:rsidRPr="00603630">
        <w:rPr>
          <w:sz w:val="28"/>
          <w:szCs w:val="28"/>
        </w:rPr>
        <w:t>Филиппенковского сельского поселения Бутурлиновского муниципального района Воронежской области»»</w:t>
      </w:r>
      <w:r w:rsidR="00603630">
        <w:rPr>
          <w:sz w:val="28"/>
          <w:szCs w:val="28"/>
        </w:rPr>
        <w:t>;</w:t>
      </w:r>
    </w:p>
    <w:p w:rsidR="002E1012" w:rsidRDefault="00445B17" w:rsidP="00277E31">
      <w:pPr>
        <w:jc w:val="both"/>
        <w:rPr>
          <w:sz w:val="28"/>
          <w:szCs w:val="28"/>
        </w:rPr>
      </w:pPr>
      <w:r>
        <w:rPr>
          <w:sz w:val="28"/>
          <w:szCs w:val="28"/>
        </w:rPr>
        <w:lastRenderedPageBreak/>
        <w:t xml:space="preserve">      </w:t>
      </w:r>
      <w:r w:rsidR="002E1012" w:rsidRPr="00603630">
        <w:rPr>
          <w:sz w:val="28"/>
          <w:szCs w:val="28"/>
        </w:rPr>
        <w:t>3.</w:t>
      </w:r>
      <w:r w:rsidR="006B3D2E">
        <w:rPr>
          <w:sz w:val="28"/>
          <w:szCs w:val="28"/>
        </w:rPr>
        <w:t>8</w:t>
      </w:r>
      <w:r w:rsidR="002E1012"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2E1012">
        <w:rPr>
          <w:sz w:val="28"/>
          <w:szCs w:val="28"/>
        </w:rPr>
        <w:t xml:space="preserve">ской области от </w:t>
      </w:r>
      <w:r>
        <w:rPr>
          <w:sz w:val="28"/>
          <w:szCs w:val="28"/>
        </w:rPr>
        <w:t>10</w:t>
      </w:r>
      <w:r w:rsidR="002E1012">
        <w:rPr>
          <w:sz w:val="28"/>
          <w:szCs w:val="28"/>
        </w:rPr>
        <w:t>.0</w:t>
      </w:r>
      <w:r>
        <w:rPr>
          <w:sz w:val="28"/>
          <w:szCs w:val="28"/>
        </w:rPr>
        <w:t>3</w:t>
      </w:r>
      <w:r w:rsidR="002E1012">
        <w:rPr>
          <w:sz w:val="28"/>
          <w:szCs w:val="28"/>
        </w:rPr>
        <w:t>.201</w:t>
      </w:r>
      <w:r>
        <w:rPr>
          <w:sz w:val="28"/>
          <w:szCs w:val="28"/>
        </w:rPr>
        <w:t>6</w:t>
      </w:r>
      <w:r w:rsidR="002E1012">
        <w:rPr>
          <w:sz w:val="28"/>
          <w:szCs w:val="28"/>
        </w:rPr>
        <w:t xml:space="preserve">г. № </w:t>
      </w:r>
      <w:r>
        <w:rPr>
          <w:sz w:val="28"/>
          <w:szCs w:val="28"/>
        </w:rPr>
        <w:t>18</w:t>
      </w:r>
      <w:r w:rsidR="002E1012">
        <w:rPr>
          <w:sz w:val="28"/>
          <w:szCs w:val="28"/>
        </w:rPr>
        <w:t xml:space="preserve"> «О внесении изменений в постановление администрации Филиппенковского сельского поселения от 11.10.2013г. №61</w:t>
      </w:r>
      <w:r w:rsidR="002E1012" w:rsidRPr="00603630">
        <w:rPr>
          <w:sz w:val="28"/>
          <w:szCs w:val="28"/>
        </w:rPr>
        <w:t xml:space="preserve"> «Об утверждении муниципальной программы «</w:t>
      </w:r>
      <w:r w:rsidR="002E1012">
        <w:rPr>
          <w:sz w:val="28"/>
          <w:szCs w:val="28"/>
        </w:rPr>
        <w:t xml:space="preserve">Социальное развитие сельского поселения и социальная поддержка граждан </w:t>
      </w:r>
      <w:r w:rsidR="002E1012" w:rsidRPr="00603630">
        <w:rPr>
          <w:sz w:val="28"/>
          <w:szCs w:val="28"/>
        </w:rPr>
        <w:t>Филиппенковского сельского поселения Бутурлиновского муниципального района Воронежской области»»</w:t>
      </w:r>
      <w:r w:rsidR="002E1012">
        <w:rPr>
          <w:sz w:val="28"/>
          <w:szCs w:val="28"/>
        </w:rPr>
        <w:t>;</w:t>
      </w:r>
    </w:p>
    <w:p w:rsidR="002E1012" w:rsidRDefault="00445B17" w:rsidP="00277E31">
      <w:pPr>
        <w:jc w:val="both"/>
        <w:rPr>
          <w:sz w:val="28"/>
          <w:szCs w:val="28"/>
        </w:rPr>
      </w:pPr>
      <w:r>
        <w:rPr>
          <w:sz w:val="28"/>
          <w:szCs w:val="28"/>
        </w:rPr>
        <w:t xml:space="preserve">     3.</w:t>
      </w:r>
      <w:r w:rsidR="006B3D2E">
        <w:rPr>
          <w:sz w:val="28"/>
          <w:szCs w:val="28"/>
        </w:rPr>
        <w:t>9</w:t>
      </w:r>
      <w:r w:rsidR="002E1012" w:rsidRPr="00603630">
        <w:rPr>
          <w:sz w:val="28"/>
          <w:szCs w:val="28"/>
        </w:rPr>
        <w:t>. Постановление администрации Филиппенковского сельского поселения Бутурлиновского муниципального района Воронеж</w:t>
      </w:r>
      <w:r w:rsidR="002E1012">
        <w:rPr>
          <w:sz w:val="28"/>
          <w:szCs w:val="28"/>
        </w:rPr>
        <w:t xml:space="preserve">ской области от </w:t>
      </w:r>
      <w:r>
        <w:rPr>
          <w:sz w:val="28"/>
          <w:szCs w:val="28"/>
        </w:rPr>
        <w:t>1</w:t>
      </w:r>
      <w:r w:rsidR="002E1012">
        <w:rPr>
          <w:sz w:val="28"/>
          <w:szCs w:val="28"/>
        </w:rPr>
        <w:t>4.0</w:t>
      </w:r>
      <w:r>
        <w:rPr>
          <w:sz w:val="28"/>
          <w:szCs w:val="28"/>
        </w:rPr>
        <w:t>4</w:t>
      </w:r>
      <w:r w:rsidR="002E1012">
        <w:rPr>
          <w:sz w:val="28"/>
          <w:szCs w:val="28"/>
        </w:rPr>
        <w:t>.201</w:t>
      </w:r>
      <w:r>
        <w:rPr>
          <w:sz w:val="28"/>
          <w:szCs w:val="28"/>
        </w:rPr>
        <w:t>7</w:t>
      </w:r>
      <w:r w:rsidR="002E1012">
        <w:rPr>
          <w:sz w:val="28"/>
          <w:szCs w:val="28"/>
        </w:rPr>
        <w:t xml:space="preserve">г. № </w:t>
      </w:r>
      <w:r>
        <w:rPr>
          <w:sz w:val="28"/>
          <w:szCs w:val="28"/>
        </w:rPr>
        <w:t>13</w:t>
      </w:r>
      <w:r w:rsidR="002E1012">
        <w:rPr>
          <w:sz w:val="28"/>
          <w:szCs w:val="28"/>
        </w:rPr>
        <w:t xml:space="preserve"> «О внесении изменений в постановление администрации Филиппенковского сельского поселения от 11.10.2013г. №61</w:t>
      </w:r>
      <w:r w:rsidR="002E1012" w:rsidRPr="00603630">
        <w:rPr>
          <w:sz w:val="28"/>
          <w:szCs w:val="28"/>
        </w:rPr>
        <w:t xml:space="preserve"> «Об утверждении муниципальной программы «</w:t>
      </w:r>
      <w:r w:rsidR="002E1012">
        <w:rPr>
          <w:sz w:val="28"/>
          <w:szCs w:val="28"/>
        </w:rPr>
        <w:t xml:space="preserve">Социальное развитие сельского поселения и социальная поддержка граждан </w:t>
      </w:r>
      <w:r w:rsidR="002E1012" w:rsidRPr="00603630">
        <w:rPr>
          <w:sz w:val="28"/>
          <w:szCs w:val="28"/>
        </w:rPr>
        <w:t>Филиппенковского сельского поселения Бутурлиновского муниципального района Воронежской области»»</w:t>
      </w:r>
      <w:r w:rsidR="002E1012">
        <w:rPr>
          <w:sz w:val="28"/>
          <w:szCs w:val="28"/>
        </w:rPr>
        <w:t>;</w:t>
      </w:r>
    </w:p>
    <w:p w:rsidR="00445B17" w:rsidRDefault="00445B17" w:rsidP="00445B17">
      <w:pPr>
        <w:jc w:val="both"/>
        <w:rPr>
          <w:sz w:val="28"/>
          <w:szCs w:val="28"/>
        </w:rPr>
      </w:pPr>
      <w:r>
        <w:rPr>
          <w:sz w:val="28"/>
          <w:szCs w:val="28"/>
        </w:rPr>
        <w:t xml:space="preserve">     3.1</w:t>
      </w:r>
      <w:r w:rsidR="006B3D2E">
        <w:rPr>
          <w:sz w:val="28"/>
          <w:szCs w:val="28"/>
        </w:rPr>
        <w:t>0</w:t>
      </w:r>
      <w:r>
        <w:rPr>
          <w:sz w:val="28"/>
          <w:szCs w:val="28"/>
        </w:rPr>
        <w:t>.</w:t>
      </w:r>
      <w:r w:rsidRPr="00603630">
        <w:rPr>
          <w:sz w:val="28"/>
          <w:szCs w:val="28"/>
        </w:rPr>
        <w:t xml:space="preserve"> Постановление администрации Филиппенковского сельского поселения Бутурлиновского муниципального района Воронеж</w:t>
      </w:r>
      <w:r>
        <w:rPr>
          <w:sz w:val="28"/>
          <w:szCs w:val="28"/>
        </w:rPr>
        <w:t>ской области от 15.11.2017г. № 58 «О внесении изменений в постановление администрации Филиппенковского сельского поселения от 11.10.2013г. №61</w:t>
      </w:r>
      <w:r w:rsidRPr="00603630">
        <w:rPr>
          <w:sz w:val="28"/>
          <w:szCs w:val="28"/>
        </w:rPr>
        <w:t xml:space="preserve"> «Об утверждении муниципальной программы «</w:t>
      </w:r>
      <w:r>
        <w:rPr>
          <w:sz w:val="28"/>
          <w:szCs w:val="28"/>
        </w:rPr>
        <w:t xml:space="preserve">Социальное развитие сельского поселения и социальная поддержка граждан </w:t>
      </w:r>
      <w:r w:rsidRPr="00603630">
        <w:rPr>
          <w:sz w:val="28"/>
          <w:szCs w:val="28"/>
        </w:rPr>
        <w:t>Филиппенковского сельского поселения Бутурлиновского муниципального района Воронежской области»»</w:t>
      </w:r>
      <w:r>
        <w:rPr>
          <w:sz w:val="28"/>
          <w:szCs w:val="28"/>
        </w:rPr>
        <w:t>;</w:t>
      </w:r>
    </w:p>
    <w:p w:rsidR="00445B17" w:rsidRDefault="00445B17" w:rsidP="00277E31">
      <w:pPr>
        <w:jc w:val="both"/>
        <w:rPr>
          <w:sz w:val="28"/>
          <w:szCs w:val="28"/>
        </w:rPr>
      </w:pPr>
      <w:r>
        <w:rPr>
          <w:sz w:val="28"/>
          <w:szCs w:val="28"/>
        </w:rPr>
        <w:t>3.1</w:t>
      </w:r>
      <w:r w:rsidR="006B3D2E">
        <w:rPr>
          <w:sz w:val="28"/>
          <w:szCs w:val="28"/>
        </w:rPr>
        <w:t>1</w:t>
      </w:r>
      <w:r>
        <w:rPr>
          <w:sz w:val="28"/>
          <w:szCs w:val="28"/>
        </w:rPr>
        <w:t>.</w:t>
      </w:r>
      <w:r w:rsidRPr="00603630">
        <w:rPr>
          <w:sz w:val="28"/>
          <w:szCs w:val="28"/>
        </w:rPr>
        <w:t xml:space="preserve"> Постановление администрации Филиппенковского сельского поселения Бутурлиновского муниципального района Воронеж</w:t>
      </w:r>
      <w:r>
        <w:rPr>
          <w:sz w:val="28"/>
          <w:szCs w:val="28"/>
        </w:rPr>
        <w:t>ской области от 27.02.2018г. № 18 «О внесении изменений в постановление администрации Филиппенковского сельского поселения от 11.10.2013г. №61</w:t>
      </w:r>
      <w:r w:rsidRPr="00603630">
        <w:rPr>
          <w:sz w:val="28"/>
          <w:szCs w:val="28"/>
        </w:rPr>
        <w:t xml:space="preserve"> «Об утверждении муниципальной программы «</w:t>
      </w:r>
      <w:r>
        <w:rPr>
          <w:sz w:val="28"/>
          <w:szCs w:val="28"/>
        </w:rPr>
        <w:t xml:space="preserve">Социальное развитие сельского поселения и социальная поддержка граждан </w:t>
      </w:r>
      <w:r w:rsidRPr="00603630">
        <w:rPr>
          <w:sz w:val="28"/>
          <w:szCs w:val="28"/>
        </w:rPr>
        <w:t>Филиппенковского сельского поселения Бутурлиновского муниципального района Воронежской области»»</w:t>
      </w:r>
      <w:r>
        <w:rPr>
          <w:sz w:val="28"/>
          <w:szCs w:val="28"/>
        </w:rPr>
        <w:t>;</w:t>
      </w:r>
    </w:p>
    <w:p w:rsidR="00277E31" w:rsidRDefault="00277E31" w:rsidP="00277E31">
      <w:pPr>
        <w:jc w:val="both"/>
        <w:rPr>
          <w:szCs w:val="24"/>
        </w:rPr>
      </w:pPr>
      <w:r>
        <w:rPr>
          <w:szCs w:val="24"/>
        </w:rPr>
        <w:t xml:space="preserve">              </w:t>
      </w:r>
      <w:r>
        <w:rPr>
          <w:sz w:val="28"/>
          <w:szCs w:val="28"/>
        </w:rPr>
        <w:t xml:space="preserve">2. Настоящее постановление  </w:t>
      </w:r>
      <w:r>
        <w:rPr>
          <w:sz w:val="28"/>
          <w:szCs w:val="24"/>
        </w:rPr>
        <w:t xml:space="preserve"> о</w:t>
      </w:r>
      <w:r>
        <w:rPr>
          <w:sz w:val="28"/>
          <w:szCs w:val="28"/>
        </w:rPr>
        <w:t>публиковать в официальном периодическом печатном издании «Вестник муниципальных правовых актов Филиппенковского сельского поселения Бутурлиновского муниципального района Воронежской области» и разместить  на официальном  сайте администрации Филиппенковского сельского поселения Бутурлиновского муниципального района Воронежской области</w:t>
      </w:r>
      <w:r w:rsidR="001B2801">
        <w:rPr>
          <w:sz w:val="28"/>
          <w:szCs w:val="28"/>
        </w:rPr>
        <w:t>.</w:t>
      </w:r>
    </w:p>
    <w:p w:rsidR="00EC7F5C" w:rsidRDefault="00277E31" w:rsidP="00EC7F5C">
      <w:pPr>
        <w:jc w:val="both"/>
        <w:rPr>
          <w:sz w:val="28"/>
          <w:szCs w:val="28"/>
        </w:rPr>
      </w:pPr>
      <w:r>
        <w:rPr>
          <w:sz w:val="28"/>
          <w:szCs w:val="28"/>
        </w:rPr>
        <w:t xml:space="preserve">  3. Настоящее постановление вступает в силу с момента опубликования.</w:t>
      </w:r>
    </w:p>
    <w:p w:rsidR="001B2801" w:rsidRDefault="00EC7F5C" w:rsidP="001B2801">
      <w:pPr>
        <w:jc w:val="both"/>
        <w:rPr>
          <w:sz w:val="28"/>
          <w:szCs w:val="28"/>
        </w:rPr>
      </w:pPr>
      <w:r>
        <w:rPr>
          <w:sz w:val="28"/>
          <w:szCs w:val="28"/>
        </w:rPr>
        <w:t xml:space="preserve">   </w:t>
      </w:r>
      <w:r w:rsidR="00277E31">
        <w:rPr>
          <w:sz w:val="28"/>
          <w:szCs w:val="28"/>
        </w:rPr>
        <w:t>4</w:t>
      </w:r>
      <w:r w:rsidR="00277E31" w:rsidRPr="00AE2A4D">
        <w:rPr>
          <w:sz w:val="28"/>
          <w:szCs w:val="28"/>
        </w:rPr>
        <w:t>. Контроль за исполнением насто</w:t>
      </w:r>
      <w:r w:rsidR="001B2801">
        <w:rPr>
          <w:sz w:val="28"/>
          <w:szCs w:val="28"/>
        </w:rPr>
        <w:t xml:space="preserve">ящего постановления оставляю за </w:t>
      </w:r>
      <w:r w:rsidR="00277E31" w:rsidRPr="00AE2A4D">
        <w:rPr>
          <w:sz w:val="28"/>
          <w:szCs w:val="28"/>
        </w:rPr>
        <w:t>собой.</w:t>
      </w:r>
    </w:p>
    <w:p w:rsidR="001B2801" w:rsidRDefault="001B2801" w:rsidP="001B2801">
      <w:pPr>
        <w:jc w:val="both"/>
        <w:rPr>
          <w:sz w:val="28"/>
          <w:szCs w:val="28"/>
        </w:rPr>
      </w:pPr>
    </w:p>
    <w:p w:rsidR="00277E31" w:rsidRPr="001B2801" w:rsidRDefault="001B2801" w:rsidP="001B2801">
      <w:pPr>
        <w:jc w:val="both"/>
        <w:rPr>
          <w:szCs w:val="24"/>
        </w:rPr>
      </w:pPr>
      <w:r>
        <w:rPr>
          <w:sz w:val="28"/>
          <w:szCs w:val="28"/>
        </w:rPr>
        <w:t xml:space="preserve">Глава </w:t>
      </w:r>
      <w:r w:rsidR="00277E31" w:rsidRPr="00D06F19">
        <w:rPr>
          <w:sz w:val="28"/>
          <w:szCs w:val="28"/>
        </w:rPr>
        <w:t>Филиппенковского</w:t>
      </w:r>
      <w:r>
        <w:rPr>
          <w:sz w:val="28"/>
          <w:szCs w:val="28"/>
        </w:rPr>
        <w:t xml:space="preserve"> </w:t>
      </w:r>
      <w:r w:rsidR="00277E31" w:rsidRPr="00D06F19">
        <w:rPr>
          <w:sz w:val="28"/>
          <w:szCs w:val="28"/>
        </w:rPr>
        <w:t xml:space="preserve">сельского поселения              </w:t>
      </w:r>
      <w:r>
        <w:rPr>
          <w:sz w:val="28"/>
          <w:szCs w:val="28"/>
        </w:rPr>
        <w:t xml:space="preserve">            </w:t>
      </w:r>
      <w:r w:rsidR="00277E31" w:rsidRPr="00D06F19">
        <w:rPr>
          <w:sz w:val="28"/>
          <w:szCs w:val="28"/>
        </w:rPr>
        <w:t>М.Л.Багно</w:t>
      </w:r>
    </w:p>
    <w:p w:rsidR="00B706BC" w:rsidRDefault="00FC4521" w:rsidP="00FC45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6B3D2E" w:rsidRDefault="006B3D2E" w:rsidP="00FC4521">
      <w:pPr>
        <w:pStyle w:val="ConsPlusNormal"/>
        <w:widowControl/>
        <w:ind w:firstLine="0"/>
        <w:rPr>
          <w:rFonts w:ascii="Times New Roman" w:hAnsi="Times New Roman" w:cs="Times New Roman"/>
          <w:sz w:val="28"/>
          <w:szCs w:val="28"/>
        </w:rPr>
      </w:pPr>
    </w:p>
    <w:p w:rsidR="00FC4521" w:rsidRDefault="00B706BC" w:rsidP="00EC7F5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F5C">
        <w:rPr>
          <w:rFonts w:ascii="Times New Roman" w:hAnsi="Times New Roman" w:cs="Times New Roman"/>
          <w:sz w:val="28"/>
          <w:szCs w:val="28"/>
        </w:rPr>
        <w:t xml:space="preserve">                     </w:t>
      </w:r>
      <w:r w:rsidR="00FC4521">
        <w:rPr>
          <w:rFonts w:ascii="Times New Roman" w:hAnsi="Times New Roman" w:cs="Times New Roman"/>
          <w:sz w:val="28"/>
          <w:szCs w:val="28"/>
        </w:rPr>
        <w:t xml:space="preserve">Приложение к </w:t>
      </w:r>
      <w:r w:rsidR="00EC7F5C">
        <w:rPr>
          <w:rFonts w:ascii="Times New Roman" w:hAnsi="Times New Roman" w:cs="Times New Roman"/>
          <w:sz w:val="28"/>
          <w:szCs w:val="28"/>
        </w:rPr>
        <w:t xml:space="preserve">                 </w:t>
      </w:r>
      <w:r w:rsidR="00FC4521">
        <w:rPr>
          <w:rFonts w:ascii="Times New Roman" w:hAnsi="Times New Roman" w:cs="Times New Roman"/>
          <w:sz w:val="28"/>
          <w:szCs w:val="28"/>
        </w:rPr>
        <w:t>постановлени</w:t>
      </w:r>
      <w:r w:rsidR="00EC7F5C">
        <w:rPr>
          <w:rFonts w:ascii="Times New Roman" w:hAnsi="Times New Roman" w:cs="Times New Roman"/>
          <w:sz w:val="28"/>
          <w:szCs w:val="28"/>
        </w:rPr>
        <w:t>ю</w:t>
      </w:r>
    </w:p>
    <w:p w:rsidR="00FC4521" w:rsidRDefault="00FC4521" w:rsidP="00EC7F5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Филиппенковского </w:t>
      </w:r>
    </w:p>
    <w:p w:rsidR="00FC4521" w:rsidRDefault="00FC4521" w:rsidP="00EC7F5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FC4521" w:rsidRDefault="00FC4521" w:rsidP="00EC7F5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от </w:t>
      </w:r>
      <w:r w:rsidR="009A4FF2">
        <w:rPr>
          <w:rFonts w:ascii="Times New Roman" w:hAnsi="Times New Roman" w:cs="Times New Roman"/>
          <w:sz w:val="28"/>
          <w:szCs w:val="28"/>
        </w:rPr>
        <w:t>31</w:t>
      </w:r>
      <w:r w:rsidR="001B2801">
        <w:rPr>
          <w:rFonts w:ascii="Times New Roman" w:hAnsi="Times New Roman" w:cs="Times New Roman"/>
          <w:sz w:val="28"/>
          <w:szCs w:val="28"/>
        </w:rPr>
        <w:t>.0</w:t>
      </w:r>
      <w:r w:rsidR="00445B17">
        <w:rPr>
          <w:rFonts w:ascii="Times New Roman" w:hAnsi="Times New Roman" w:cs="Times New Roman"/>
          <w:sz w:val="28"/>
          <w:szCs w:val="28"/>
        </w:rPr>
        <w:t>7</w:t>
      </w:r>
      <w:r w:rsidR="001B2801">
        <w:rPr>
          <w:rFonts w:ascii="Times New Roman" w:hAnsi="Times New Roman" w:cs="Times New Roman"/>
          <w:sz w:val="28"/>
          <w:szCs w:val="28"/>
        </w:rPr>
        <w:t>.2018г.</w:t>
      </w:r>
      <w:r>
        <w:rPr>
          <w:rFonts w:ascii="Times New Roman" w:hAnsi="Times New Roman" w:cs="Times New Roman"/>
          <w:sz w:val="28"/>
          <w:szCs w:val="28"/>
        </w:rPr>
        <w:t xml:space="preserve"> </w:t>
      </w:r>
      <w:r w:rsidR="001B2801">
        <w:rPr>
          <w:rFonts w:ascii="Times New Roman" w:hAnsi="Times New Roman" w:cs="Times New Roman"/>
          <w:sz w:val="28"/>
          <w:szCs w:val="28"/>
        </w:rPr>
        <w:t xml:space="preserve">  </w:t>
      </w:r>
      <w:r>
        <w:rPr>
          <w:rFonts w:ascii="Times New Roman" w:hAnsi="Times New Roman" w:cs="Times New Roman"/>
          <w:sz w:val="28"/>
          <w:szCs w:val="28"/>
        </w:rPr>
        <w:t>№</w:t>
      </w:r>
      <w:r w:rsidR="001B2801">
        <w:rPr>
          <w:rFonts w:ascii="Times New Roman" w:hAnsi="Times New Roman" w:cs="Times New Roman"/>
          <w:sz w:val="28"/>
          <w:szCs w:val="28"/>
        </w:rPr>
        <w:t xml:space="preserve"> </w:t>
      </w:r>
      <w:r w:rsidR="009A4FF2">
        <w:rPr>
          <w:rFonts w:ascii="Times New Roman" w:hAnsi="Times New Roman" w:cs="Times New Roman"/>
          <w:sz w:val="28"/>
          <w:szCs w:val="28"/>
        </w:rPr>
        <w:t>54</w:t>
      </w:r>
    </w:p>
    <w:p w:rsidR="00FC4521" w:rsidRDefault="00FC4521" w:rsidP="00EC7F5C">
      <w:pPr>
        <w:pStyle w:val="ConsPlusNormal"/>
        <w:widowControl/>
        <w:ind w:firstLine="0"/>
        <w:jc w:val="right"/>
        <w:rPr>
          <w:rFonts w:ascii="Times New Roman" w:hAnsi="Times New Roman" w:cs="Times New Roman"/>
          <w:sz w:val="28"/>
          <w:szCs w:val="28"/>
        </w:rPr>
      </w:pPr>
    </w:p>
    <w:p w:rsidR="00FC4521" w:rsidRDefault="00FC4521" w:rsidP="00FC4521">
      <w:pPr>
        <w:pStyle w:val="ConsPlusNormal"/>
        <w:widowControl/>
        <w:ind w:firstLine="0"/>
        <w:jc w:val="center"/>
        <w:rPr>
          <w:rFonts w:ascii="Times New Roman" w:hAnsi="Times New Roman" w:cs="Times New Roman"/>
          <w:sz w:val="28"/>
          <w:szCs w:val="28"/>
        </w:rPr>
      </w:pPr>
    </w:p>
    <w:p w:rsidR="00277E31" w:rsidRPr="00FC4521" w:rsidRDefault="00277E31" w:rsidP="00FC4521">
      <w:pPr>
        <w:pStyle w:val="ConsPlusNormal"/>
        <w:widowControl/>
        <w:ind w:firstLine="0"/>
        <w:jc w:val="center"/>
        <w:rPr>
          <w:rFonts w:ascii="Times New Roman" w:hAnsi="Times New Roman" w:cs="Times New Roman"/>
          <w:sz w:val="28"/>
          <w:szCs w:val="28"/>
        </w:rPr>
      </w:pPr>
      <w:r>
        <w:rPr>
          <w:b/>
          <w:sz w:val="26"/>
          <w:szCs w:val="26"/>
        </w:rPr>
        <w:t>МУНИЦИПАЛЬНАЯ  ПРОГРАММА</w:t>
      </w:r>
    </w:p>
    <w:p w:rsidR="00277E31" w:rsidRDefault="00277E31" w:rsidP="00277E31">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Филиппенковского сельского поселения Бутурлиновского муниципального района Воронежской области </w:t>
      </w:r>
    </w:p>
    <w:p w:rsidR="00277E31" w:rsidRDefault="00277E31" w:rsidP="00277E31">
      <w:pPr>
        <w:jc w:val="center"/>
        <w:rPr>
          <w:b/>
          <w:sz w:val="28"/>
          <w:szCs w:val="28"/>
        </w:rPr>
      </w:pPr>
      <w:r>
        <w:rPr>
          <w:b/>
          <w:sz w:val="28"/>
          <w:szCs w:val="28"/>
        </w:rPr>
        <w:t>«Социальное развитие сельского поселения и социальная поддержка граждан Филиппенк</w:t>
      </w:r>
      <w:r>
        <w:rPr>
          <w:b/>
          <w:bCs/>
          <w:sz w:val="28"/>
          <w:szCs w:val="28"/>
        </w:rPr>
        <w:t>овского сельского поселения Бутурлиновского муниципального района Воронежской области</w:t>
      </w:r>
      <w:r>
        <w:rPr>
          <w:b/>
          <w:sz w:val="28"/>
          <w:szCs w:val="28"/>
        </w:rPr>
        <w:t>»</w:t>
      </w:r>
    </w:p>
    <w:p w:rsidR="00277E31" w:rsidRDefault="00277E31" w:rsidP="00277E31">
      <w:pPr>
        <w:jc w:val="center"/>
        <w:rPr>
          <w:b/>
          <w:sz w:val="28"/>
          <w:szCs w:val="28"/>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jc w:val="cente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277E31" w:rsidRDefault="00277E31" w:rsidP="00277E31">
      <w:pPr>
        <w:rPr>
          <w:b/>
          <w:sz w:val="26"/>
          <w:szCs w:val="26"/>
        </w:rPr>
      </w:pPr>
    </w:p>
    <w:p w:rsidR="00FC4521" w:rsidRDefault="00277E31" w:rsidP="00277E31">
      <w:pPr>
        <w:rPr>
          <w:b/>
          <w:sz w:val="26"/>
          <w:szCs w:val="26"/>
        </w:rPr>
      </w:pPr>
      <w:r>
        <w:rPr>
          <w:b/>
          <w:sz w:val="26"/>
          <w:szCs w:val="26"/>
        </w:rPr>
        <w:t xml:space="preserve">                                          </w:t>
      </w:r>
    </w:p>
    <w:p w:rsidR="00FC4521" w:rsidRDefault="00FC4521" w:rsidP="00277E31">
      <w:pPr>
        <w:rPr>
          <w:b/>
          <w:sz w:val="26"/>
          <w:szCs w:val="26"/>
        </w:rPr>
      </w:pPr>
    </w:p>
    <w:p w:rsidR="00FC4521" w:rsidRDefault="00FC4521" w:rsidP="00277E31">
      <w:pPr>
        <w:rPr>
          <w:b/>
          <w:sz w:val="26"/>
          <w:szCs w:val="26"/>
        </w:rPr>
      </w:pPr>
    </w:p>
    <w:p w:rsidR="00FC4521" w:rsidRDefault="00FC4521" w:rsidP="00277E31">
      <w:pPr>
        <w:rPr>
          <w:b/>
          <w:sz w:val="26"/>
          <w:szCs w:val="26"/>
        </w:rPr>
      </w:pPr>
    </w:p>
    <w:p w:rsidR="00FC4521" w:rsidRDefault="00FC4521" w:rsidP="00277E31">
      <w:pPr>
        <w:rPr>
          <w:b/>
          <w:sz w:val="26"/>
          <w:szCs w:val="26"/>
        </w:rPr>
      </w:pPr>
    </w:p>
    <w:p w:rsidR="00FC4521" w:rsidRDefault="00FC4521" w:rsidP="00277E31">
      <w:pPr>
        <w:rPr>
          <w:b/>
          <w:sz w:val="26"/>
          <w:szCs w:val="26"/>
        </w:rPr>
      </w:pPr>
    </w:p>
    <w:p w:rsidR="001B2801" w:rsidRDefault="001B2801" w:rsidP="00277E31">
      <w:pPr>
        <w:rPr>
          <w:b/>
          <w:sz w:val="26"/>
          <w:szCs w:val="26"/>
        </w:rPr>
      </w:pPr>
    </w:p>
    <w:p w:rsidR="00FC4521" w:rsidRDefault="00FC4521" w:rsidP="00277E31">
      <w:pPr>
        <w:rPr>
          <w:b/>
          <w:sz w:val="26"/>
          <w:szCs w:val="26"/>
        </w:rPr>
      </w:pPr>
    </w:p>
    <w:p w:rsidR="00277E31" w:rsidRDefault="00FC4521" w:rsidP="00277E31">
      <w:pPr>
        <w:rPr>
          <w:smallCaps/>
          <w:sz w:val="28"/>
          <w:szCs w:val="28"/>
        </w:rPr>
      </w:pPr>
      <w:r>
        <w:rPr>
          <w:b/>
          <w:sz w:val="26"/>
          <w:szCs w:val="26"/>
        </w:rPr>
        <w:lastRenderedPageBreak/>
        <w:t xml:space="preserve">                                                                            </w:t>
      </w:r>
      <w:r w:rsidR="00277E31">
        <w:rPr>
          <w:b/>
          <w:sz w:val="26"/>
          <w:szCs w:val="26"/>
        </w:rPr>
        <w:t xml:space="preserve"> </w:t>
      </w:r>
      <w:r w:rsidR="00277E31">
        <w:rPr>
          <w:smallCaps/>
          <w:sz w:val="28"/>
          <w:szCs w:val="28"/>
        </w:rPr>
        <w:t>Содержание</w:t>
      </w:r>
    </w:p>
    <w:p w:rsidR="00277E31" w:rsidRDefault="00277E31" w:rsidP="00277E31">
      <w:pPr>
        <w:jc w:val="center"/>
        <w:rPr>
          <w:smallCaps/>
          <w:sz w:val="26"/>
          <w:szCs w:val="26"/>
        </w:rPr>
      </w:pPr>
    </w:p>
    <w:p w:rsidR="00277E31" w:rsidRDefault="00277E31" w:rsidP="00277E31">
      <w:pPr>
        <w:rPr>
          <w:smallCaps/>
          <w:sz w:val="28"/>
          <w:szCs w:val="28"/>
        </w:rPr>
      </w:pPr>
      <w:r>
        <w:rPr>
          <w:smallCaps/>
          <w:sz w:val="28"/>
          <w:szCs w:val="28"/>
        </w:rPr>
        <w:t xml:space="preserve">1. Паспорт муниципальной программы. </w:t>
      </w:r>
    </w:p>
    <w:p w:rsidR="00277E31" w:rsidRDefault="00277E31" w:rsidP="00277E31">
      <w:pPr>
        <w:rPr>
          <w:sz w:val="28"/>
          <w:szCs w:val="28"/>
        </w:rPr>
      </w:pPr>
      <w:r>
        <w:rPr>
          <w:sz w:val="24"/>
          <w:szCs w:val="24"/>
        </w:rPr>
        <w:t xml:space="preserve">2. </w:t>
      </w:r>
      <w:r>
        <w:rPr>
          <w:sz w:val="28"/>
          <w:szCs w:val="28"/>
        </w:rPr>
        <w:t>Общая характеристика сферы реализации муниципальной программы.</w:t>
      </w:r>
    </w:p>
    <w:p w:rsidR="00277E31" w:rsidRDefault="00277E31" w:rsidP="00277E31">
      <w:pPr>
        <w:rPr>
          <w:sz w:val="28"/>
          <w:szCs w:val="28"/>
        </w:rPr>
      </w:pPr>
      <w:r>
        <w:rPr>
          <w:sz w:val="28"/>
          <w:szCs w:val="28"/>
        </w:rPr>
        <w:t>3. Цели, задачи  и сроки реализации программы.</w:t>
      </w:r>
    </w:p>
    <w:p w:rsidR="00277E31" w:rsidRDefault="00277E31" w:rsidP="00277E31">
      <w:pPr>
        <w:jc w:val="both"/>
        <w:rPr>
          <w:sz w:val="28"/>
          <w:szCs w:val="28"/>
        </w:rPr>
      </w:pPr>
      <w:r>
        <w:rPr>
          <w:sz w:val="28"/>
          <w:szCs w:val="28"/>
        </w:rPr>
        <w:t>4. Обоснования выделения подпрограмм и обобщенная характеристика основных мероприятий.</w:t>
      </w:r>
    </w:p>
    <w:p w:rsidR="00277E31" w:rsidRDefault="00277E31" w:rsidP="00277E31">
      <w:pPr>
        <w:rPr>
          <w:sz w:val="28"/>
          <w:szCs w:val="28"/>
        </w:rPr>
      </w:pPr>
      <w:r>
        <w:rPr>
          <w:sz w:val="28"/>
          <w:szCs w:val="28"/>
        </w:rPr>
        <w:t>5. Ресурсное обеспечение муниципальной программы.</w:t>
      </w:r>
    </w:p>
    <w:p w:rsidR="00277E31" w:rsidRDefault="00277E31" w:rsidP="00277E31">
      <w:pPr>
        <w:jc w:val="both"/>
        <w:rPr>
          <w:sz w:val="28"/>
          <w:szCs w:val="28"/>
        </w:rPr>
      </w:pPr>
      <w:r>
        <w:rPr>
          <w:sz w:val="28"/>
          <w:szCs w:val="28"/>
        </w:rPr>
        <w:t>6. Подпрограммы муниципальной программы.</w:t>
      </w:r>
    </w:p>
    <w:p w:rsidR="00277E31" w:rsidRDefault="00277E31" w:rsidP="00277E31">
      <w:pPr>
        <w:snapToGrid w:val="0"/>
        <w:jc w:val="both"/>
        <w:rPr>
          <w:sz w:val="28"/>
          <w:szCs w:val="28"/>
        </w:rPr>
      </w:pPr>
      <w:r>
        <w:rPr>
          <w:sz w:val="28"/>
          <w:szCs w:val="28"/>
        </w:rPr>
        <w:t>6.1.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Филиппенковского сельского поселения».</w:t>
      </w:r>
    </w:p>
    <w:p w:rsidR="00277E31" w:rsidRDefault="00277E31" w:rsidP="00277E31">
      <w:pPr>
        <w:snapToGrid w:val="0"/>
        <w:jc w:val="both"/>
        <w:rPr>
          <w:sz w:val="28"/>
          <w:szCs w:val="28"/>
        </w:rPr>
      </w:pPr>
      <w:r>
        <w:rPr>
          <w:sz w:val="28"/>
          <w:szCs w:val="28"/>
        </w:rPr>
        <w:t>6.2. Подпрограмма «Организация благоустройства в границах территории Филиппенковского сельского поселения».</w:t>
      </w:r>
    </w:p>
    <w:p w:rsidR="00277E31" w:rsidRDefault="00277E31" w:rsidP="00277E31">
      <w:pPr>
        <w:jc w:val="both"/>
        <w:rPr>
          <w:sz w:val="28"/>
          <w:szCs w:val="28"/>
        </w:rPr>
      </w:pPr>
      <w:r>
        <w:rPr>
          <w:sz w:val="28"/>
          <w:szCs w:val="28"/>
        </w:rPr>
        <w:t>6.3. Подпрограмма «Социальная политика Филиппенковского сельского поселения».</w:t>
      </w:r>
    </w:p>
    <w:p w:rsidR="00277E31" w:rsidRDefault="00277E31" w:rsidP="00277E31">
      <w:pPr>
        <w:jc w:val="both"/>
        <w:rPr>
          <w:sz w:val="28"/>
          <w:szCs w:val="28"/>
        </w:rPr>
      </w:pPr>
      <w:r>
        <w:rPr>
          <w:sz w:val="28"/>
          <w:szCs w:val="28"/>
        </w:rPr>
        <w:t>6.4. Подпрограмма «Развитие национальной экономики Филиппенковского сельского поселения»</w:t>
      </w:r>
    </w:p>
    <w:p w:rsidR="00277E31" w:rsidRDefault="00277E31" w:rsidP="00277E31">
      <w:pPr>
        <w:jc w:val="both"/>
        <w:rPr>
          <w:sz w:val="28"/>
          <w:szCs w:val="28"/>
        </w:rPr>
      </w:pPr>
      <w:r>
        <w:rPr>
          <w:sz w:val="28"/>
          <w:szCs w:val="28"/>
        </w:rPr>
        <w:t xml:space="preserve">6.5. Подпрограмма </w:t>
      </w:r>
      <w:r w:rsidRPr="009E7E82">
        <w:rPr>
          <w:sz w:val="28"/>
          <w:szCs w:val="28"/>
        </w:rPr>
        <w:t>«Реализация мероприятий по санитарно – эпидемиологическому благополучию на территории Филиппенковского сельского поселения</w:t>
      </w:r>
      <w:r w:rsidRPr="005E3C17">
        <w:rPr>
          <w:sz w:val="24"/>
          <w:szCs w:val="24"/>
        </w:rPr>
        <w:t>»</w:t>
      </w:r>
    </w:p>
    <w:p w:rsidR="00277E31" w:rsidRDefault="00277E31" w:rsidP="00277E31">
      <w:pPr>
        <w:rPr>
          <w:sz w:val="28"/>
          <w:szCs w:val="28"/>
        </w:rPr>
      </w:pPr>
      <w:r>
        <w:rPr>
          <w:sz w:val="28"/>
          <w:szCs w:val="28"/>
        </w:rPr>
        <w:t xml:space="preserve">6.6 Подпрограмма </w:t>
      </w:r>
      <w:r w:rsidRPr="002F1A6E">
        <w:rPr>
          <w:bCs/>
          <w:sz w:val="28"/>
          <w:szCs w:val="28"/>
        </w:rPr>
        <w:t>«Дорожное хозяйство Филиппенковского сельского поселения</w:t>
      </w:r>
    </w:p>
    <w:p w:rsidR="00277E31" w:rsidRDefault="00277E31" w:rsidP="00277E31">
      <w:pPr>
        <w:jc w:val="both"/>
        <w:rPr>
          <w:sz w:val="28"/>
          <w:szCs w:val="28"/>
        </w:rPr>
      </w:pPr>
      <w:r>
        <w:rPr>
          <w:sz w:val="28"/>
          <w:szCs w:val="28"/>
        </w:rPr>
        <w:t xml:space="preserve">6.7 Подпрограмма </w:t>
      </w:r>
      <w:r w:rsidRPr="00147696">
        <w:rPr>
          <w:b/>
          <w:sz w:val="28"/>
          <w:szCs w:val="28"/>
        </w:rPr>
        <w:t>«</w:t>
      </w:r>
      <w:r w:rsidRPr="00147696">
        <w:rPr>
          <w:sz w:val="28"/>
          <w:szCs w:val="28"/>
        </w:rPr>
        <w:t>Энергосбережение и  повышение энергетической эффективности на территории Филиппенковского сельского поселения</w:t>
      </w:r>
      <w:r>
        <w:rPr>
          <w:b/>
          <w:sz w:val="28"/>
          <w:szCs w:val="28"/>
        </w:rPr>
        <w:t>»</w:t>
      </w:r>
    </w:p>
    <w:p w:rsidR="00277E31" w:rsidRDefault="00277E31" w:rsidP="00277E31">
      <w:pPr>
        <w:rPr>
          <w:sz w:val="28"/>
          <w:szCs w:val="28"/>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277E31" w:rsidRDefault="00277E31" w:rsidP="00277E31">
      <w:pPr>
        <w:tabs>
          <w:tab w:val="left" w:pos="420"/>
        </w:tabs>
        <w:jc w:val="center"/>
        <w:rPr>
          <w:smallCaps/>
          <w:sz w:val="26"/>
          <w:szCs w:val="26"/>
        </w:rPr>
      </w:pPr>
    </w:p>
    <w:p w:rsidR="00FD6127" w:rsidRDefault="00FD6127" w:rsidP="00277E31">
      <w:pPr>
        <w:tabs>
          <w:tab w:val="left" w:pos="420"/>
        </w:tabs>
        <w:jc w:val="center"/>
        <w:rPr>
          <w:smallCaps/>
          <w:sz w:val="26"/>
          <w:szCs w:val="26"/>
        </w:rPr>
      </w:pPr>
    </w:p>
    <w:p w:rsidR="00FD6127" w:rsidRDefault="00EC7F5C" w:rsidP="00EC7F5C">
      <w:pPr>
        <w:tabs>
          <w:tab w:val="left" w:pos="420"/>
        </w:tabs>
        <w:jc w:val="center"/>
        <w:rPr>
          <w:smallCaps/>
          <w:sz w:val="26"/>
          <w:szCs w:val="26"/>
        </w:rPr>
      </w:pPr>
      <w:r>
        <w:rPr>
          <w:smallCaps/>
          <w:sz w:val="26"/>
          <w:szCs w:val="26"/>
        </w:rPr>
        <w:t xml:space="preserve">   </w:t>
      </w:r>
    </w:p>
    <w:p w:rsidR="00FD6127" w:rsidRDefault="00FD6127" w:rsidP="00277E31">
      <w:pPr>
        <w:tabs>
          <w:tab w:val="left" w:pos="420"/>
        </w:tabs>
        <w:jc w:val="center"/>
        <w:rPr>
          <w:smallCaps/>
          <w:sz w:val="26"/>
          <w:szCs w:val="26"/>
        </w:rPr>
      </w:pPr>
    </w:p>
    <w:p w:rsidR="00277E31" w:rsidRDefault="00277E31" w:rsidP="00277E31">
      <w:pPr>
        <w:rPr>
          <w:b/>
          <w:bCs/>
          <w:sz w:val="28"/>
          <w:szCs w:val="28"/>
        </w:rPr>
      </w:pPr>
      <w:r>
        <w:rPr>
          <w:smallCaps/>
          <w:sz w:val="26"/>
          <w:szCs w:val="26"/>
        </w:rPr>
        <w:t xml:space="preserve">                                                                     </w:t>
      </w:r>
      <w:r>
        <w:rPr>
          <w:sz w:val="28"/>
          <w:szCs w:val="28"/>
        </w:rPr>
        <w:t xml:space="preserve">       </w:t>
      </w:r>
      <w:r>
        <w:rPr>
          <w:b/>
          <w:bCs/>
          <w:sz w:val="28"/>
          <w:szCs w:val="28"/>
        </w:rPr>
        <w:t>1. ПАСПОРТ</w:t>
      </w:r>
    </w:p>
    <w:p w:rsidR="00277E31" w:rsidRDefault="00277E31" w:rsidP="00277E31">
      <w:pPr>
        <w:ind w:left="-18" w:hanging="3988"/>
        <w:jc w:val="center"/>
        <w:rPr>
          <w:sz w:val="28"/>
          <w:szCs w:val="28"/>
        </w:rPr>
      </w:pPr>
      <w:r>
        <w:rPr>
          <w:sz w:val="28"/>
          <w:szCs w:val="28"/>
        </w:rPr>
        <w:t>муни                                                 муниципальной программы Филиппенковского сельского поселения Бутурлиновского муниципального района Воронежской области</w:t>
      </w:r>
    </w:p>
    <w:p w:rsidR="00277E31" w:rsidRDefault="00277E31" w:rsidP="00277E31">
      <w:pPr>
        <w:ind w:left="-18" w:hanging="3988"/>
        <w:jc w:val="center"/>
        <w:rPr>
          <w:sz w:val="28"/>
          <w:szCs w:val="28"/>
        </w:rPr>
      </w:pPr>
      <w:r>
        <w:rPr>
          <w:sz w:val="28"/>
          <w:szCs w:val="28"/>
        </w:rPr>
        <w:t xml:space="preserve">«С                                                      «Социальное развитие сельского поселения и социальная </w:t>
      </w:r>
    </w:p>
    <w:p w:rsidR="00277E31" w:rsidRDefault="00277E31" w:rsidP="00277E31">
      <w:pPr>
        <w:ind w:left="-18" w:hanging="3988"/>
        <w:jc w:val="center"/>
        <w:rPr>
          <w:sz w:val="28"/>
          <w:szCs w:val="28"/>
        </w:rPr>
      </w:pPr>
      <w:r>
        <w:rPr>
          <w:sz w:val="28"/>
          <w:szCs w:val="28"/>
        </w:rPr>
        <w:t xml:space="preserve">поддержка                                                         поддержка  граждан Филиппенковского сельского поселения    </w:t>
      </w:r>
      <w:r>
        <w:rPr>
          <w:sz w:val="28"/>
          <w:szCs w:val="28"/>
        </w:rPr>
        <w:tab/>
        <w:t xml:space="preserve"> </w:t>
      </w:r>
      <w:r>
        <w:rPr>
          <w:sz w:val="28"/>
          <w:szCs w:val="28"/>
        </w:rPr>
        <w:tab/>
        <w:t>Бутурлиновского муниципального района Воронежской области»</w:t>
      </w:r>
    </w:p>
    <w:p w:rsidR="00277E31" w:rsidRDefault="00277E31" w:rsidP="00277E31">
      <w:pPr>
        <w:ind w:left="-18" w:hanging="3988"/>
        <w:jc w:val="center"/>
      </w:pPr>
    </w:p>
    <w:tbl>
      <w:tblPr>
        <w:tblW w:w="0" w:type="auto"/>
        <w:tblInd w:w="-70" w:type="dxa"/>
        <w:tblLayout w:type="fixed"/>
        <w:tblLook w:val="0000"/>
      </w:tblPr>
      <w:tblGrid>
        <w:gridCol w:w="2910"/>
        <w:gridCol w:w="7084"/>
      </w:tblGrid>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Ответственный  ис</w:t>
            </w:r>
            <w:r>
              <w:rPr>
                <w:sz w:val="28"/>
                <w:szCs w:val="28"/>
              </w:rPr>
              <w:softHyphen/>
              <w:t>полнитель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Исполнители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Основные разработ</w:t>
            </w:r>
            <w:r>
              <w:rPr>
                <w:sz w:val="28"/>
                <w:szCs w:val="28"/>
              </w:rPr>
              <w:softHyphen/>
              <w:t xml:space="preserve">чики муниципальной программы </w:t>
            </w:r>
          </w:p>
          <w:p w:rsidR="00277E31" w:rsidRDefault="00277E31" w:rsidP="00277E31">
            <w:pPr>
              <w:rPr>
                <w:sz w:val="28"/>
                <w:szCs w:val="28"/>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Подпрограммы муни</w:t>
            </w:r>
            <w:r>
              <w:rPr>
                <w:sz w:val="28"/>
                <w:szCs w:val="28"/>
              </w:rPr>
              <w:softHyphen/>
              <w:t>ципальной програм</w:t>
            </w:r>
            <w:r>
              <w:rPr>
                <w:sz w:val="28"/>
                <w:szCs w:val="28"/>
              </w:rPr>
              <w:softHyphen/>
              <w:t xml:space="preserve">мы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1. Подпрограмма «Предупреждение и ликвидация по</w:t>
            </w:r>
            <w:r>
              <w:rPr>
                <w:sz w:val="28"/>
                <w:szCs w:val="28"/>
              </w:rPr>
              <w:softHyphen/>
              <w:t>следствий чрезвычайных ситуаций и стихийных бед</w:t>
            </w:r>
            <w:r>
              <w:rPr>
                <w:sz w:val="28"/>
                <w:szCs w:val="28"/>
              </w:rPr>
              <w:softHyphen/>
              <w:t>ствий, гражданская оборона, обеспечение первичных мер пожарной безопасности на территории Филиппенковского сельского поселения».</w:t>
            </w:r>
          </w:p>
          <w:p w:rsidR="00277E31" w:rsidRDefault="00277E31" w:rsidP="00277E31">
            <w:pPr>
              <w:snapToGrid w:val="0"/>
              <w:rPr>
                <w:sz w:val="28"/>
                <w:szCs w:val="28"/>
              </w:rPr>
            </w:pPr>
            <w:r>
              <w:rPr>
                <w:sz w:val="28"/>
                <w:szCs w:val="28"/>
              </w:rPr>
              <w:t>2. Подпрограмма «Организация благоустройства в гра</w:t>
            </w:r>
            <w:r>
              <w:rPr>
                <w:sz w:val="28"/>
                <w:szCs w:val="28"/>
              </w:rPr>
              <w:softHyphen/>
              <w:t>ницах территории Филиппенковского сельского поселе</w:t>
            </w:r>
            <w:r>
              <w:rPr>
                <w:sz w:val="28"/>
                <w:szCs w:val="28"/>
              </w:rPr>
              <w:softHyphen/>
              <w:t>ния».</w:t>
            </w:r>
          </w:p>
          <w:p w:rsidR="00277E31" w:rsidRDefault="00277E31" w:rsidP="00277E31">
            <w:pPr>
              <w:snapToGrid w:val="0"/>
              <w:rPr>
                <w:sz w:val="28"/>
                <w:szCs w:val="28"/>
              </w:rPr>
            </w:pPr>
            <w:r>
              <w:rPr>
                <w:sz w:val="28"/>
                <w:szCs w:val="28"/>
              </w:rPr>
              <w:t>3. Подпрограмма «Социальная политика Филиппенковского сельского поселения».</w:t>
            </w:r>
          </w:p>
          <w:p w:rsidR="00277E31" w:rsidRDefault="00277E31" w:rsidP="00277E31">
            <w:pPr>
              <w:jc w:val="both"/>
              <w:rPr>
                <w:sz w:val="28"/>
                <w:szCs w:val="28"/>
              </w:rPr>
            </w:pPr>
            <w:r w:rsidRPr="00FA1A8D">
              <w:rPr>
                <w:sz w:val="28"/>
                <w:szCs w:val="28"/>
              </w:rPr>
              <w:t>4</w:t>
            </w:r>
            <w:r>
              <w:rPr>
                <w:sz w:val="28"/>
                <w:szCs w:val="28"/>
              </w:rPr>
              <w:t>.Подпрограмма «Развитие национальная экономики Филиппенковского сельского поселения».</w:t>
            </w:r>
          </w:p>
          <w:p w:rsidR="00277E31" w:rsidRDefault="00277E31" w:rsidP="00277E31">
            <w:pPr>
              <w:jc w:val="both"/>
              <w:rPr>
                <w:sz w:val="28"/>
                <w:szCs w:val="28"/>
              </w:rPr>
            </w:pPr>
            <w:r>
              <w:rPr>
                <w:sz w:val="28"/>
                <w:szCs w:val="28"/>
              </w:rPr>
              <w:t xml:space="preserve">5. Подпрограмма </w:t>
            </w:r>
            <w:r w:rsidRPr="009E7E82">
              <w:rPr>
                <w:sz w:val="28"/>
                <w:szCs w:val="28"/>
              </w:rPr>
              <w:t>«Реализация мероприятий по санитарно – эпидемиологическому благополучию на территории Филиппенковского сельского поселения</w:t>
            </w:r>
            <w:r w:rsidRPr="005E3C17">
              <w:rPr>
                <w:sz w:val="24"/>
                <w:szCs w:val="24"/>
              </w:rPr>
              <w:t>»</w:t>
            </w:r>
          </w:p>
          <w:p w:rsidR="00277E31" w:rsidRDefault="00277E31" w:rsidP="00277E31">
            <w:pPr>
              <w:rPr>
                <w:sz w:val="28"/>
                <w:szCs w:val="28"/>
              </w:rPr>
            </w:pPr>
            <w:r>
              <w:rPr>
                <w:sz w:val="28"/>
                <w:szCs w:val="28"/>
              </w:rPr>
              <w:t xml:space="preserve">6. Подпрограмма </w:t>
            </w:r>
            <w:r w:rsidRPr="002F1A6E">
              <w:rPr>
                <w:bCs/>
                <w:sz w:val="28"/>
                <w:szCs w:val="28"/>
              </w:rPr>
              <w:t>«Дорожное хозяйство Филиппенковского сельского поселения</w:t>
            </w:r>
            <w:r>
              <w:rPr>
                <w:bCs/>
                <w:sz w:val="28"/>
                <w:szCs w:val="28"/>
              </w:rPr>
              <w:t>»</w:t>
            </w:r>
          </w:p>
          <w:p w:rsidR="00277E31" w:rsidRPr="00344174" w:rsidRDefault="00277E31" w:rsidP="00277E31">
            <w:pPr>
              <w:jc w:val="both"/>
              <w:rPr>
                <w:sz w:val="28"/>
                <w:szCs w:val="28"/>
              </w:rPr>
            </w:pPr>
            <w:r>
              <w:rPr>
                <w:sz w:val="28"/>
                <w:szCs w:val="28"/>
              </w:rPr>
              <w:t>7 Подпрограмма «</w:t>
            </w:r>
            <w:r w:rsidRPr="00344174">
              <w:rPr>
                <w:sz w:val="28"/>
                <w:szCs w:val="28"/>
              </w:rPr>
              <w:t>Энергосбережение и  повышение энергетической эффективности на территории Филиппенковского сельс</w:t>
            </w:r>
            <w:r>
              <w:rPr>
                <w:sz w:val="28"/>
                <w:szCs w:val="28"/>
              </w:rPr>
              <w:t>кого поселения</w:t>
            </w:r>
            <w:r w:rsidRPr="00344174">
              <w:rPr>
                <w:sz w:val="28"/>
                <w:szCs w:val="28"/>
              </w:rPr>
              <w:t>»</w:t>
            </w:r>
          </w:p>
          <w:p w:rsidR="00277E31" w:rsidRDefault="00277E31" w:rsidP="00277E31">
            <w:pPr>
              <w:rPr>
                <w:sz w:val="28"/>
                <w:szCs w:val="28"/>
              </w:rPr>
            </w:pPr>
          </w:p>
          <w:p w:rsidR="00277E31" w:rsidRPr="00FA1A8D" w:rsidRDefault="00277E31" w:rsidP="00277E31">
            <w:pPr>
              <w:snapToGrid w:val="0"/>
              <w:rPr>
                <w:sz w:val="28"/>
                <w:szCs w:val="28"/>
              </w:rPr>
            </w:pPr>
          </w:p>
          <w:p w:rsidR="00277E31" w:rsidRDefault="00277E31" w:rsidP="00277E31">
            <w:pPr>
              <w:snapToGrid w:val="0"/>
            </w:pPr>
          </w:p>
        </w:tc>
      </w:tr>
      <w:tr w:rsidR="00277E31" w:rsidTr="00277E31">
        <w:tc>
          <w:tcPr>
            <w:tcW w:w="2910" w:type="dxa"/>
            <w:tcBorders>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Цель муниципальной программы</w:t>
            </w:r>
          </w:p>
        </w:tc>
        <w:tc>
          <w:tcPr>
            <w:tcW w:w="7084" w:type="dxa"/>
            <w:tcBorders>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 xml:space="preserve">   Целью программы является  развитие  Филиппенковско</w:t>
            </w:r>
            <w:r>
              <w:rPr>
                <w:sz w:val="28"/>
                <w:szCs w:val="28"/>
              </w:rPr>
              <w:softHyphen/>
              <w:t>го сельского поселения , обеспечивающее необходи</w:t>
            </w:r>
            <w:r>
              <w:rPr>
                <w:sz w:val="28"/>
                <w:szCs w:val="28"/>
              </w:rPr>
              <w:softHyphen/>
              <w:t>мые условия для реализации прав граждан сельского поселения, стабильное повышение качества жизни.</w:t>
            </w:r>
          </w:p>
          <w:p w:rsidR="00277E31" w:rsidRPr="006A62C7" w:rsidRDefault="006A62C7" w:rsidP="00277E31">
            <w:pPr>
              <w:ind w:right="-43"/>
              <w:rPr>
                <w:sz w:val="28"/>
                <w:szCs w:val="28"/>
              </w:rPr>
            </w:pPr>
            <w:r w:rsidRPr="00523BB2">
              <w:rPr>
                <w:sz w:val="24"/>
                <w:szCs w:val="24"/>
              </w:rPr>
              <w:t xml:space="preserve">- </w:t>
            </w:r>
            <w:r w:rsidRPr="006A62C7">
              <w:rPr>
                <w:sz w:val="28"/>
                <w:szCs w:val="28"/>
              </w:rPr>
              <w:t xml:space="preserve">совершенствование единой многоуровневой системы </w:t>
            </w:r>
            <w:r w:rsidRPr="006A62C7">
              <w:rPr>
                <w:sz w:val="28"/>
                <w:szCs w:val="28"/>
              </w:rPr>
              <w:lastRenderedPageBreak/>
              <w:t>профилактики правонарушений, обеспечивающий защиту прав и свобод человека и гражданина, общественный порядок и безопасность, охрану собственности повышение эффективности в борьб</w:t>
            </w:r>
            <w:r w:rsidR="0068671D">
              <w:rPr>
                <w:sz w:val="28"/>
                <w:szCs w:val="28"/>
              </w:rPr>
              <w:t>е с преступностью на территории Филиппенк</w:t>
            </w:r>
            <w:r w:rsidRPr="006A62C7">
              <w:rPr>
                <w:sz w:val="28"/>
                <w:szCs w:val="28"/>
              </w:rPr>
              <w:t>овского сельского поселения</w:t>
            </w:r>
          </w:p>
          <w:p w:rsidR="00277E31" w:rsidRDefault="00277E31" w:rsidP="00277E31">
            <w:pPr>
              <w:pStyle w:val="ConsPlusNormal"/>
              <w:widowControl/>
              <w:ind w:firstLine="0"/>
              <w:jc w:val="both"/>
              <w:rPr>
                <w:rFonts w:ascii="Times New Roman" w:hAnsi="Times New Roman"/>
                <w:sz w:val="28"/>
                <w:szCs w:val="28"/>
              </w:rPr>
            </w:pP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lastRenderedPageBreak/>
              <w:t>Задачи муниципаль</w:t>
            </w:r>
            <w:r>
              <w:rPr>
                <w:sz w:val="28"/>
                <w:szCs w:val="28"/>
              </w:rPr>
              <w:softHyphen/>
              <w:t>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Реализация программы позволит решить следующие задачи:</w:t>
            </w:r>
          </w:p>
          <w:p w:rsidR="00277E31" w:rsidRDefault="00277E31" w:rsidP="00277E31">
            <w:pPr>
              <w:ind w:right="-43"/>
              <w:rPr>
                <w:sz w:val="28"/>
                <w:szCs w:val="28"/>
              </w:rPr>
            </w:pPr>
            <w:r>
              <w:rPr>
                <w:sz w:val="28"/>
                <w:szCs w:val="28"/>
              </w:rPr>
              <w:t>- защита населения от чрезвычайных ситуаций и стихий</w:t>
            </w:r>
            <w:r>
              <w:rPr>
                <w:sz w:val="28"/>
                <w:szCs w:val="28"/>
              </w:rPr>
              <w:softHyphen/>
              <w:t>ных бедствий;</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сельского поселения;</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277E31" w:rsidRDefault="00277E31" w:rsidP="00277E31">
            <w:pPr>
              <w:pStyle w:val="ConsPlusNormal"/>
              <w:widowControl/>
              <w:ind w:firstLine="0"/>
              <w:jc w:val="both"/>
              <w:rPr>
                <w:rFonts w:ascii="Times New Roman" w:hAnsi="Times New Roman"/>
                <w:sz w:val="28"/>
                <w:szCs w:val="28"/>
              </w:rPr>
            </w:pPr>
            <w:r>
              <w:rPr>
                <w:rFonts w:ascii="Times New Roman" w:hAnsi="Times New Roman"/>
                <w:sz w:val="28"/>
                <w:szCs w:val="28"/>
              </w:rPr>
              <w:t>- защита населения от эпидемий природного характера, повышение качества и безопасности проживания и отдыха в Филиппенковском  сельском  поселении.</w:t>
            </w:r>
          </w:p>
          <w:p w:rsidR="00277E31" w:rsidRDefault="00277E31" w:rsidP="00277E31">
            <w:pPr>
              <w:pStyle w:val="ConsPlusNormal"/>
              <w:widowControl/>
              <w:ind w:firstLine="0"/>
              <w:jc w:val="both"/>
              <w:rPr>
                <w:rFonts w:ascii="Times New Roman" w:hAnsi="Times New Roman"/>
                <w:sz w:val="28"/>
                <w:szCs w:val="28"/>
              </w:rPr>
            </w:pPr>
            <w:r>
              <w:rPr>
                <w:rFonts w:ascii="Times New Roman" w:hAnsi="Times New Roman"/>
                <w:sz w:val="28"/>
                <w:szCs w:val="28"/>
              </w:rPr>
              <w:t>-создание комфортной среды для проживания населения, положительное воздействие на экономику,социальную сферу и экологическую ситуацию;</w:t>
            </w:r>
          </w:p>
          <w:p w:rsidR="00277E31" w:rsidRPr="00CF567F" w:rsidRDefault="00277E31" w:rsidP="00277E31">
            <w:pPr>
              <w:pStyle w:val="ConsPlusNormal"/>
              <w:widowControl/>
              <w:ind w:firstLine="0"/>
              <w:jc w:val="both"/>
              <w:rPr>
                <w:rFonts w:ascii="Times New Roman" w:hAnsi="Times New Roman"/>
                <w:sz w:val="28"/>
                <w:szCs w:val="28"/>
              </w:rPr>
            </w:pPr>
            <w:r w:rsidRPr="00CF567F">
              <w:rPr>
                <w:rFonts w:ascii="Times New Roman" w:hAnsi="Times New Roman"/>
                <w:sz w:val="28"/>
                <w:szCs w:val="28"/>
              </w:rPr>
              <w:t>-улучшение внешнего вида поселения.</w:t>
            </w:r>
          </w:p>
          <w:p w:rsidR="00277E31" w:rsidRPr="00CF567F"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CF567F">
              <w:rPr>
                <w:rFonts w:ascii="Times New Roman" w:hAnsi="Times New Roman" w:cs="Times New Roman"/>
                <w:sz w:val="28"/>
                <w:szCs w:val="28"/>
              </w:rPr>
              <w:t>овышение эффективности потребления энергии.</w:t>
            </w:r>
          </w:p>
          <w:p w:rsidR="00277E31" w:rsidRPr="0087753F" w:rsidRDefault="00277E31" w:rsidP="00277E31">
            <w:pPr>
              <w:tabs>
                <w:tab w:val="left" w:pos="8460"/>
              </w:tabs>
              <w:suppressAutoHyphens w:val="0"/>
              <w:rPr>
                <w:sz w:val="28"/>
                <w:szCs w:val="28"/>
              </w:rPr>
            </w:pPr>
            <w:r>
              <w:rPr>
                <w:sz w:val="28"/>
                <w:szCs w:val="28"/>
              </w:rPr>
              <w:t>-с</w:t>
            </w:r>
            <w:r w:rsidRPr="0087753F">
              <w:rPr>
                <w:sz w:val="28"/>
                <w:szCs w:val="28"/>
              </w:rPr>
              <w:t>окращение расхода бюджетных средств на оплату за энергоресурсы, в том числе за счет сокращения потерь электрической  энергии.</w:t>
            </w:r>
          </w:p>
          <w:p w:rsidR="00277E31" w:rsidRPr="0087753F" w:rsidRDefault="00277E31" w:rsidP="00277E31">
            <w:pPr>
              <w:tabs>
                <w:tab w:val="left" w:pos="8460"/>
              </w:tabs>
              <w:suppressAutoHyphens w:val="0"/>
              <w:rPr>
                <w:sz w:val="28"/>
                <w:szCs w:val="28"/>
              </w:rPr>
            </w:pPr>
            <w:r>
              <w:rPr>
                <w:sz w:val="28"/>
                <w:szCs w:val="28"/>
              </w:rPr>
              <w:t>-о</w:t>
            </w:r>
            <w:r w:rsidRPr="0087753F">
              <w:rPr>
                <w:sz w:val="28"/>
                <w:szCs w:val="28"/>
              </w:rPr>
              <w:t>беспечение учета всего объема потребляемых энергетических ресурсов.</w:t>
            </w:r>
          </w:p>
          <w:p w:rsidR="00277E31" w:rsidRPr="0087753F" w:rsidRDefault="00277E31" w:rsidP="00277E31">
            <w:pPr>
              <w:tabs>
                <w:tab w:val="left" w:pos="8460"/>
              </w:tabs>
              <w:suppressAutoHyphens w:val="0"/>
              <w:rPr>
                <w:sz w:val="28"/>
                <w:szCs w:val="28"/>
              </w:rPr>
            </w:pPr>
            <w:r>
              <w:rPr>
                <w:sz w:val="28"/>
                <w:szCs w:val="28"/>
              </w:rPr>
              <w:t>-о</w:t>
            </w:r>
            <w:r w:rsidRPr="0087753F">
              <w:rPr>
                <w:sz w:val="28"/>
                <w:szCs w:val="28"/>
              </w:rPr>
              <w:t>беспечение мониторинга потребления энергетических ресурсов и их эффективного использования</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CF567F">
              <w:rPr>
                <w:rFonts w:ascii="Times New Roman" w:hAnsi="Times New Roman" w:cs="Times New Roman"/>
                <w:sz w:val="28"/>
                <w:szCs w:val="28"/>
              </w:rPr>
              <w:t>рименение энергосберегающих технологий при модернизации, реконструкции и капитальном ремонте основных фондов.</w:t>
            </w:r>
          </w:p>
          <w:p w:rsidR="006A62C7" w:rsidRPr="006A62C7" w:rsidRDefault="0068671D"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6A62C7" w:rsidRPr="006A62C7">
              <w:rPr>
                <w:rFonts w:ascii="Times New Roman" w:hAnsi="Times New Roman" w:cs="Times New Roman"/>
                <w:sz w:val="28"/>
                <w:szCs w:val="28"/>
              </w:rPr>
              <w:t>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 обеспечение безопасности граждан на улицах и в других общественных местах .</w:t>
            </w:r>
          </w:p>
          <w:p w:rsidR="00277E31" w:rsidRDefault="00277E31" w:rsidP="00277E31">
            <w:pPr>
              <w:pStyle w:val="ConsPlusNormal"/>
              <w:widowControl/>
              <w:ind w:firstLine="0"/>
              <w:jc w:val="both"/>
              <w:rPr>
                <w:rFonts w:ascii="Times New Roman" w:hAnsi="Times New Roman"/>
                <w:sz w:val="28"/>
                <w:szCs w:val="28"/>
              </w:rPr>
            </w:pP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Сроки реализации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9371C2" w:rsidP="00277E31">
            <w:pPr>
              <w:snapToGrid w:val="0"/>
              <w:rPr>
                <w:sz w:val="28"/>
                <w:szCs w:val="28"/>
              </w:rPr>
            </w:pPr>
            <w:r>
              <w:rPr>
                <w:sz w:val="28"/>
                <w:szCs w:val="28"/>
              </w:rPr>
              <w:t xml:space="preserve"> 201</w:t>
            </w:r>
            <w:r w:rsidR="00F915CA">
              <w:rPr>
                <w:sz w:val="28"/>
                <w:szCs w:val="28"/>
              </w:rPr>
              <w:t>8</w:t>
            </w:r>
            <w:r>
              <w:rPr>
                <w:sz w:val="28"/>
                <w:szCs w:val="28"/>
              </w:rPr>
              <w:t>г-202</w:t>
            </w:r>
            <w:r w:rsidR="00F915CA">
              <w:rPr>
                <w:sz w:val="28"/>
                <w:szCs w:val="28"/>
              </w:rPr>
              <w:t>4</w:t>
            </w:r>
            <w:r w:rsidR="00277E31">
              <w:rPr>
                <w:sz w:val="28"/>
                <w:szCs w:val="28"/>
              </w:rPr>
              <w:t>г</w:t>
            </w:r>
          </w:p>
          <w:p w:rsidR="00277E31" w:rsidRDefault="00277E31" w:rsidP="00277E31">
            <w:pPr>
              <w:rPr>
                <w:sz w:val="28"/>
                <w:szCs w:val="28"/>
              </w:rPr>
            </w:pP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lastRenderedPageBreak/>
              <w:t>Объемы и источники финансирования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a9"/>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за счет средств бюджета Филиппенковского сельского поселения  в 201</w:t>
            </w:r>
            <w:r w:rsidR="00F915CA">
              <w:rPr>
                <w:rFonts w:ascii="Times New Roman" w:hAnsi="Times New Roman"/>
                <w:sz w:val="28"/>
                <w:szCs w:val="28"/>
              </w:rPr>
              <w:t>8</w:t>
            </w:r>
            <w:r>
              <w:rPr>
                <w:rFonts w:ascii="Times New Roman" w:hAnsi="Times New Roman"/>
                <w:sz w:val="28"/>
                <w:szCs w:val="28"/>
              </w:rPr>
              <w:t>-20</w:t>
            </w:r>
            <w:r w:rsidR="009371C2">
              <w:rPr>
                <w:rFonts w:ascii="Times New Roman" w:hAnsi="Times New Roman"/>
                <w:sz w:val="28"/>
                <w:szCs w:val="28"/>
              </w:rPr>
              <w:t>2</w:t>
            </w:r>
            <w:r w:rsidR="00F915CA">
              <w:rPr>
                <w:rFonts w:ascii="Times New Roman" w:hAnsi="Times New Roman"/>
                <w:sz w:val="28"/>
                <w:szCs w:val="28"/>
              </w:rPr>
              <w:t>4</w:t>
            </w:r>
            <w:r>
              <w:rPr>
                <w:rFonts w:ascii="Times New Roman" w:hAnsi="Times New Roman"/>
                <w:sz w:val="28"/>
                <w:szCs w:val="28"/>
              </w:rPr>
              <w:t xml:space="preserve"> гг на сумму</w:t>
            </w:r>
            <w:r>
              <w:rPr>
                <w:rFonts w:ascii="Times New Roman" w:hAnsi="Times New Roman"/>
                <w:b/>
              </w:rPr>
              <w:t xml:space="preserve">  </w:t>
            </w:r>
            <w:r w:rsidR="009775B3">
              <w:rPr>
                <w:rFonts w:ascii="Times New Roman" w:hAnsi="Times New Roman"/>
                <w:sz w:val="28"/>
                <w:szCs w:val="28"/>
              </w:rPr>
              <w:t xml:space="preserve"> </w:t>
            </w:r>
            <w:r w:rsidR="00F915CA">
              <w:rPr>
                <w:rFonts w:ascii="Times New Roman" w:hAnsi="Times New Roman"/>
                <w:sz w:val="28"/>
                <w:szCs w:val="28"/>
              </w:rPr>
              <w:t>6602,7</w:t>
            </w:r>
            <w:r w:rsidR="00126E24">
              <w:rPr>
                <w:rFonts w:ascii="Times New Roman" w:hAnsi="Times New Roman"/>
                <w:sz w:val="28"/>
                <w:szCs w:val="28"/>
              </w:rPr>
              <w:t xml:space="preserve"> </w:t>
            </w:r>
            <w:r>
              <w:rPr>
                <w:rFonts w:ascii="Times New Roman" w:hAnsi="Times New Roman"/>
                <w:sz w:val="28"/>
                <w:szCs w:val="28"/>
              </w:rPr>
              <w:t>тыс. рублей, в том числе:</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F915CA">
              <w:rPr>
                <w:rFonts w:ascii="Times New Roman" w:hAnsi="Times New Roman"/>
                <w:sz w:val="28"/>
                <w:szCs w:val="28"/>
              </w:rPr>
              <w:t>8</w:t>
            </w:r>
            <w:r>
              <w:rPr>
                <w:rFonts w:ascii="Times New Roman" w:hAnsi="Times New Roman"/>
                <w:sz w:val="28"/>
                <w:szCs w:val="28"/>
              </w:rPr>
              <w:t xml:space="preserve"> год  -  </w:t>
            </w:r>
            <w:r w:rsidR="00F915CA">
              <w:rPr>
                <w:rFonts w:ascii="Times New Roman" w:hAnsi="Times New Roman"/>
                <w:sz w:val="28"/>
                <w:szCs w:val="28"/>
              </w:rPr>
              <w:t>1319,5</w:t>
            </w:r>
            <w:r>
              <w:rPr>
                <w:rFonts w:ascii="Times New Roman" w:hAnsi="Times New Roman"/>
                <w:sz w:val="28"/>
                <w:szCs w:val="28"/>
              </w:rPr>
              <w:t xml:space="preserve"> тыс. рублей</w:t>
            </w:r>
          </w:p>
          <w:p w:rsidR="00277E31" w:rsidRDefault="00277E31" w:rsidP="00F915CA">
            <w:pPr>
              <w:pStyle w:val="a9"/>
              <w:ind w:firstLine="708"/>
              <w:jc w:val="both"/>
              <w:rPr>
                <w:rFonts w:ascii="Times New Roman" w:hAnsi="Times New Roman"/>
                <w:sz w:val="28"/>
                <w:szCs w:val="28"/>
              </w:rPr>
            </w:pPr>
            <w:r>
              <w:rPr>
                <w:rFonts w:ascii="Times New Roman" w:hAnsi="Times New Roman"/>
                <w:sz w:val="28"/>
                <w:szCs w:val="28"/>
              </w:rPr>
              <w:t>201</w:t>
            </w:r>
            <w:r w:rsidR="00F915CA">
              <w:rPr>
                <w:rFonts w:ascii="Times New Roman" w:hAnsi="Times New Roman"/>
                <w:sz w:val="28"/>
                <w:szCs w:val="28"/>
              </w:rPr>
              <w:t>9</w:t>
            </w:r>
            <w:r>
              <w:rPr>
                <w:rFonts w:ascii="Times New Roman" w:hAnsi="Times New Roman"/>
                <w:sz w:val="28"/>
                <w:szCs w:val="28"/>
              </w:rPr>
              <w:t xml:space="preserve"> год -   </w:t>
            </w:r>
            <w:r w:rsidR="00F915CA">
              <w:rPr>
                <w:rFonts w:ascii="Times New Roman" w:hAnsi="Times New Roman"/>
                <w:sz w:val="28"/>
                <w:szCs w:val="28"/>
              </w:rPr>
              <w:t>1080,</w:t>
            </w:r>
            <w:r w:rsidR="00C12A74">
              <w:rPr>
                <w:rFonts w:ascii="Times New Roman" w:hAnsi="Times New Roman"/>
                <w:sz w:val="28"/>
                <w:szCs w:val="28"/>
              </w:rPr>
              <w:t>9</w:t>
            </w:r>
            <w:r w:rsidR="009775B3">
              <w:rPr>
                <w:rFonts w:ascii="Times New Roman" w:hAnsi="Times New Roman"/>
                <w:sz w:val="28"/>
                <w:szCs w:val="28"/>
              </w:rPr>
              <w:t xml:space="preserve"> </w:t>
            </w:r>
            <w:r>
              <w:rPr>
                <w:rFonts w:ascii="Times New Roman" w:hAnsi="Times New Roman"/>
                <w:sz w:val="28"/>
                <w:szCs w:val="28"/>
              </w:rPr>
              <w:t>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F915CA">
              <w:rPr>
                <w:rFonts w:ascii="Times New Roman" w:hAnsi="Times New Roman"/>
                <w:sz w:val="28"/>
                <w:szCs w:val="28"/>
              </w:rPr>
              <w:t>20</w:t>
            </w:r>
            <w:r>
              <w:rPr>
                <w:rFonts w:ascii="Times New Roman" w:hAnsi="Times New Roman"/>
                <w:sz w:val="28"/>
                <w:szCs w:val="28"/>
              </w:rPr>
              <w:t xml:space="preserve"> год — </w:t>
            </w:r>
            <w:r w:rsidR="00F915CA">
              <w:rPr>
                <w:rFonts w:ascii="Times New Roman" w:hAnsi="Times New Roman"/>
                <w:sz w:val="28"/>
                <w:szCs w:val="28"/>
              </w:rPr>
              <w:t>840,5</w:t>
            </w:r>
            <w:r>
              <w:rPr>
                <w:rFonts w:ascii="Times New Roman" w:hAnsi="Times New Roman"/>
                <w:sz w:val="28"/>
                <w:szCs w:val="28"/>
              </w:rPr>
              <w:t xml:space="preserve"> тыс. рублей</w:t>
            </w:r>
          </w:p>
          <w:p w:rsidR="00277E31" w:rsidRPr="009371C2" w:rsidRDefault="00277E31" w:rsidP="00277E31">
            <w:pPr>
              <w:pStyle w:val="a9"/>
              <w:ind w:firstLine="708"/>
              <w:jc w:val="both"/>
              <w:rPr>
                <w:rFonts w:ascii="Times New Roman" w:hAnsi="Times New Roman"/>
                <w:sz w:val="28"/>
                <w:szCs w:val="28"/>
                <w:highlight w:val="yellow"/>
              </w:rPr>
            </w:pPr>
            <w:r>
              <w:rPr>
                <w:rFonts w:ascii="Times New Roman" w:hAnsi="Times New Roman"/>
                <w:sz w:val="28"/>
                <w:szCs w:val="28"/>
              </w:rPr>
              <w:t>20</w:t>
            </w:r>
            <w:r w:rsidR="00F915CA">
              <w:rPr>
                <w:rFonts w:ascii="Times New Roman" w:hAnsi="Times New Roman"/>
                <w:sz w:val="28"/>
                <w:szCs w:val="28"/>
              </w:rPr>
              <w:t>21</w:t>
            </w:r>
            <w:r>
              <w:rPr>
                <w:rFonts w:ascii="Times New Roman" w:hAnsi="Times New Roman"/>
                <w:sz w:val="28"/>
                <w:szCs w:val="28"/>
              </w:rPr>
              <w:t xml:space="preserve"> год </w:t>
            </w:r>
            <w:r w:rsidRPr="0073493B">
              <w:rPr>
                <w:rFonts w:ascii="Times New Roman" w:hAnsi="Times New Roman"/>
                <w:sz w:val="28"/>
                <w:szCs w:val="28"/>
              </w:rPr>
              <w:t xml:space="preserve">— </w:t>
            </w:r>
            <w:r w:rsidR="00F915CA">
              <w:rPr>
                <w:rFonts w:ascii="Times New Roman" w:hAnsi="Times New Roman"/>
                <w:sz w:val="28"/>
                <w:szCs w:val="28"/>
              </w:rPr>
              <w:t>840,5</w:t>
            </w:r>
            <w:r w:rsidRPr="0073493B">
              <w:rPr>
                <w:rFonts w:ascii="Times New Roman" w:hAnsi="Times New Roman"/>
                <w:sz w:val="28"/>
                <w:szCs w:val="28"/>
              </w:rPr>
              <w:t xml:space="preserve"> тыс. рублей</w:t>
            </w:r>
          </w:p>
          <w:p w:rsidR="00277E31" w:rsidRPr="0073493B" w:rsidRDefault="00F915CA" w:rsidP="00277E31">
            <w:pPr>
              <w:pStyle w:val="a9"/>
              <w:ind w:firstLine="708"/>
              <w:jc w:val="both"/>
              <w:rPr>
                <w:rFonts w:ascii="Times New Roman" w:hAnsi="Times New Roman"/>
                <w:sz w:val="28"/>
                <w:szCs w:val="28"/>
              </w:rPr>
            </w:pPr>
            <w:r>
              <w:rPr>
                <w:rFonts w:ascii="Times New Roman" w:hAnsi="Times New Roman"/>
                <w:sz w:val="28"/>
                <w:szCs w:val="28"/>
              </w:rPr>
              <w:t>2022</w:t>
            </w:r>
            <w:r w:rsidR="00277E31" w:rsidRPr="0073493B">
              <w:rPr>
                <w:rFonts w:ascii="Times New Roman" w:hAnsi="Times New Roman"/>
                <w:sz w:val="28"/>
                <w:szCs w:val="28"/>
              </w:rPr>
              <w:t xml:space="preserve"> год — </w:t>
            </w:r>
            <w:r>
              <w:rPr>
                <w:rFonts w:ascii="Times New Roman" w:hAnsi="Times New Roman"/>
                <w:sz w:val="28"/>
                <w:szCs w:val="28"/>
              </w:rPr>
              <w:t>840</w:t>
            </w:r>
            <w:r w:rsidR="0073493B" w:rsidRPr="0073493B">
              <w:rPr>
                <w:rFonts w:ascii="Times New Roman" w:hAnsi="Times New Roman"/>
                <w:sz w:val="28"/>
                <w:szCs w:val="28"/>
              </w:rPr>
              <w:t>,5</w:t>
            </w:r>
            <w:r w:rsidR="00277E31" w:rsidRPr="0073493B">
              <w:rPr>
                <w:rFonts w:ascii="Times New Roman" w:hAnsi="Times New Roman"/>
                <w:sz w:val="28"/>
                <w:szCs w:val="28"/>
              </w:rPr>
              <w:t xml:space="preserve"> тыс. рублей</w:t>
            </w:r>
          </w:p>
          <w:p w:rsidR="0073493B" w:rsidRDefault="00F915CA" w:rsidP="00F915CA">
            <w:pPr>
              <w:pStyle w:val="a9"/>
              <w:ind w:firstLine="708"/>
              <w:jc w:val="both"/>
              <w:rPr>
                <w:rFonts w:ascii="Times New Roman" w:hAnsi="Times New Roman"/>
                <w:sz w:val="28"/>
                <w:szCs w:val="28"/>
              </w:rPr>
            </w:pPr>
            <w:r>
              <w:rPr>
                <w:rFonts w:ascii="Times New Roman" w:hAnsi="Times New Roman"/>
                <w:sz w:val="28"/>
                <w:szCs w:val="28"/>
              </w:rPr>
              <w:t>2023</w:t>
            </w:r>
            <w:r w:rsidR="00277E31" w:rsidRPr="0073493B">
              <w:rPr>
                <w:rFonts w:ascii="Times New Roman" w:hAnsi="Times New Roman"/>
                <w:sz w:val="28"/>
                <w:szCs w:val="28"/>
              </w:rPr>
              <w:t xml:space="preserve"> год —</w:t>
            </w:r>
            <w:r>
              <w:rPr>
                <w:rFonts w:ascii="Times New Roman" w:hAnsi="Times New Roman"/>
                <w:sz w:val="28"/>
                <w:szCs w:val="28"/>
              </w:rPr>
              <w:t>840</w:t>
            </w:r>
            <w:r w:rsidR="0073493B">
              <w:rPr>
                <w:rFonts w:ascii="Times New Roman" w:hAnsi="Times New Roman"/>
                <w:sz w:val="28"/>
                <w:szCs w:val="28"/>
              </w:rPr>
              <w:t>,5 тыс.рублей</w:t>
            </w:r>
          </w:p>
          <w:p w:rsidR="00F915CA" w:rsidRDefault="00F915CA" w:rsidP="00F915CA">
            <w:pPr>
              <w:pStyle w:val="a9"/>
              <w:ind w:firstLine="708"/>
              <w:jc w:val="both"/>
              <w:rPr>
                <w:rFonts w:ascii="Times New Roman" w:hAnsi="Times New Roman"/>
                <w:sz w:val="28"/>
                <w:szCs w:val="28"/>
              </w:rPr>
            </w:pPr>
            <w:r>
              <w:rPr>
                <w:rFonts w:ascii="Times New Roman" w:hAnsi="Times New Roman"/>
                <w:sz w:val="28"/>
                <w:szCs w:val="28"/>
              </w:rPr>
              <w:t>2024</w:t>
            </w:r>
            <w:r w:rsidRPr="0073493B">
              <w:rPr>
                <w:rFonts w:ascii="Times New Roman" w:hAnsi="Times New Roman"/>
                <w:sz w:val="28"/>
                <w:szCs w:val="28"/>
              </w:rPr>
              <w:t xml:space="preserve"> год —</w:t>
            </w:r>
            <w:r>
              <w:rPr>
                <w:rFonts w:ascii="Times New Roman" w:hAnsi="Times New Roman"/>
                <w:sz w:val="28"/>
                <w:szCs w:val="28"/>
              </w:rPr>
              <w:t>840,5 тыс.рублей</w:t>
            </w:r>
          </w:p>
          <w:p w:rsidR="00277E31" w:rsidRDefault="00277E31" w:rsidP="00277E31">
            <w:pPr>
              <w:pStyle w:val="a9"/>
              <w:jc w:val="both"/>
              <w:rPr>
                <w:rFonts w:ascii="Times New Roman" w:hAnsi="Times New Roman"/>
                <w:sz w:val="28"/>
                <w:szCs w:val="28"/>
              </w:rPr>
            </w:pPr>
          </w:p>
          <w:p w:rsidR="00277E31" w:rsidRDefault="00277E31" w:rsidP="00277E31">
            <w:pPr>
              <w:pStyle w:val="a9"/>
              <w:ind w:firstLine="708"/>
              <w:jc w:val="both"/>
              <w:rPr>
                <w:rFonts w:ascii="Times New Roman" w:hAnsi="Times New Roman"/>
                <w:sz w:val="28"/>
                <w:szCs w:val="28"/>
              </w:rPr>
            </w:pP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 xml:space="preserve">Для реализации мероприятий программы привлечение финансовых средств из </w:t>
            </w:r>
            <w:r w:rsidR="0073493B">
              <w:rPr>
                <w:rFonts w:ascii="Times New Roman" w:hAnsi="Times New Roman"/>
                <w:sz w:val="28"/>
                <w:szCs w:val="28"/>
              </w:rPr>
              <w:t xml:space="preserve">бюджетов других уровней в сумме </w:t>
            </w:r>
            <w:r w:rsidR="00857A71">
              <w:rPr>
                <w:rFonts w:ascii="Times New Roman" w:hAnsi="Times New Roman"/>
                <w:sz w:val="28"/>
                <w:szCs w:val="28"/>
              </w:rPr>
              <w:t>131</w:t>
            </w:r>
            <w:r w:rsidR="001C2D16" w:rsidRPr="00A0707A">
              <w:rPr>
                <w:rFonts w:ascii="Times New Roman" w:hAnsi="Times New Roman"/>
                <w:sz w:val="28"/>
                <w:szCs w:val="28"/>
              </w:rPr>
              <w:t>,0</w:t>
            </w:r>
            <w:r w:rsidR="00BC78FC">
              <w:rPr>
                <w:rFonts w:ascii="Times New Roman" w:hAnsi="Times New Roman"/>
                <w:sz w:val="28"/>
                <w:szCs w:val="28"/>
              </w:rPr>
              <w:t xml:space="preserve"> т</w:t>
            </w:r>
            <w:r>
              <w:rPr>
                <w:rFonts w:ascii="Times New Roman" w:hAnsi="Times New Roman"/>
                <w:sz w:val="28"/>
                <w:szCs w:val="28"/>
              </w:rPr>
              <w:t>.руб.</w:t>
            </w:r>
          </w:p>
          <w:p w:rsidR="00277E31" w:rsidRDefault="00277E31" w:rsidP="00277E31">
            <w:pPr>
              <w:rPr>
                <w:sz w:val="28"/>
                <w:szCs w:val="28"/>
              </w:rPr>
            </w:pPr>
          </w:p>
        </w:tc>
      </w:tr>
      <w:tr w:rsidR="00277E31" w:rsidTr="00277E31">
        <w:tc>
          <w:tcPr>
            <w:tcW w:w="2910"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Ожидаемые конечные  результаты реализа</w:t>
            </w:r>
            <w:r>
              <w:rPr>
                <w:sz w:val="28"/>
                <w:szCs w:val="28"/>
              </w:rPr>
              <w:softHyphen/>
              <w:t>ции  муниципальной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a9"/>
              <w:snapToGrid w:val="0"/>
              <w:jc w:val="both"/>
              <w:rPr>
                <w:rFonts w:ascii="Times New Roman" w:hAnsi="Times New Roman"/>
                <w:sz w:val="28"/>
                <w:szCs w:val="28"/>
              </w:rPr>
            </w:pPr>
            <w:r>
              <w:rPr>
                <w:rFonts w:ascii="Times New Roman" w:hAnsi="Times New Roman"/>
                <w:sz w:val="28"/>
                <w:szCs w:val="28"/>
              </w:rPr>
              <w:t>Снижение социальной напряженности, , улучшение экологической обстановки на территории Филиппенковского сельского поселения</w:t>
            </w:r>
          </w:p>
          <w:p w:rsidR="00277E31" w:rsidRDefault="00277E31" w:rsidP="00277E31">
            <w:pPr>
              <w:pStyle w:val="a9"/>
              <w:jc w:val="both"/>
              <w:rPr>
                <w:rFonts w:ascii="Times New Roman" w:hAnsi="Times New Roman"/>
                <w:sz w:val="28"/>
                <w:szCs w:val="28"/>
              </w:rPr>
            </w:pPr>
          </w:p>
        </w:tc>
      </w:tr>
    </w:tbl>
    <w:p w:rsidR="00277E31" w:rsidRDefault="00277E31" w:rsidP="00277E31">
      <w:pPr>
        <w:rPr>
          <w:sz w:val="28"/>
          <w:szCs w:val="28"/>
        </w:rPr>
      </w:pPr>
    </w:p>
    <w:p w:rsidR="00277E31" w:rsidRDefault="00277E31" w:rsidP="00277E31">
      <w:pPr>
        <w:rPr>
          <w:sz w:val="28"/>
          <w:szCs w:val="28"/>
        </w:rPr>
      </w:pPr>
    </w:p>
    <w:p w:rsidR="00277E31" w:rsidRDefault="00277E31" w:rsidP="00277E31">
      <w:pPr>
        <w:rPr>
          <w:sz w:val="28"/>
          <w:szCs w:val="28"/>
        </w:rPr>
      </w:pPr>
    </w:p>
    <w:p w:rsidR="00277E31" w:rsidRDefault="00277E31" w:rsidP="00277E31">
      <w:pPr>
        <w:numPr>
          <w:ilvl w:val="0"/>
          <w:numId w:val="2"/>
        </w:numPr>
        <w:jc w:val="center"/>
        <w:rPr>
          <w:b/>
          <w:sz w:val="28"/>
          <w:szCs w:val="28"/>
        </w:rPr>
      </w:pPr>
      <w:r>
        <w:rPr>
          <w:b/>
          <w:sz w:val="28"/>
          <w:szCs w:val="28"/>
        </w:rPr>
        <w:t>Общая характеристика сферы реализации муниципальной программы.</w:t>
      </w:r>
    </w:p>
    <w:p w:rsidR="00277E31" w:rsidRDefault="00277E31" w:rsidP="00277E31">
      <w:pPr>
        <w:ind w:left="360"/>
        <w:rPr>
          <w:b/>
          <w:sz w:val="28"/>
          <w:szCs w:val="28"/>
        </w:rPr>
      </w:pPr>
    </w:p>
    <w:p w:rsidR="00277E31" w:rsidRPr="00BE4FE4" w:rsidRDefault="00277E31" w:rsidP="00277E31">
      <w:pPr>
        <w:ind w:left="360"/>
        <w:rPr>
          <w:b/>
          <w:sz w:val="28"/>
          <w:szCs w:val="28"/>
        </w:rPr>
      </w:pPr>
      <w:r>
        <w:rPr>
          <w:color w:val="000000"/>
          <w:sz w:val="28"/>
          <w:szCs w:val="28"/>
        </w:rPr>
        <w:t xml:space="preserve">       </w:t>
      </w:r>
      <w:r w:rsidRPr="00C54064">
        <w:rPr>
          <w:color w:val="000000"/>
          <w:sz w:val="28"/>
          <w:szCs w:val="28"/>
        </w:rPr>
        <w:t>Муниципальное образование «</w:t>
      </w:r>
      <w:r>
        <w:rPr>
          <w:color w:val="000000"/>
          <w:sz w:val="28"/>
          <w:szCs w:val="28"/>
        </w:rPr>
        <w:t>Филиппенков</w:t>
      </w:r>
      <w:r w:rsidRPr="00C54064">
        <w:rPr>
          <w:color w:val="000000"/>
          <w:sz w:val="28"/>
          <w:szCs w:val="28"/>
        </w:rPr>
        <w:t xml:space="preserve">ское сельское поселение» включает в себя </w:t>
      </w:r>
      <w:r>
        <w:rPr>
          <w:color w:val="000000"/>
          <w:sz w:val="28"/>
          <w:szCs w:val="28"/>
        </w:rPr>
        <w:t>4</w:t>
      </w:r>
      <w:r w:rsidRPr="00C54064">
        <w:rPr>
          <w:color w:val="000000"/>
          <w:sz w:val="28"/>
          <w:szCs w:val="28"/>
        </w:rPr>
        <w:t xml:space="preserve"> населенных пункта: село </w:t>
      </w:r>
      <w:r>
        <w:rPr>
          <w:color w:val="000000"/>
          <w:sz w:val="28"/>
          <w:szCs w:val="28"/>
        </w:rPr>
        <w:t>Филиппенково</w:t>
      </w:r>
      <w:r w:rsidRPr="00C54064">
        <w:rPr>
          <w:color w:val="000000"/>
          <w:sz w:val="28"/>
          <w:szCs w:val="28"/>
        </w:rPr>
        <w:t xml:space="preserve">, </w:t>
      </w:r>
      <w:r>
        <w:rPr>
          <w:color w:val="000000"/>
          <w:sz w:val="28"/>
          <w:szCs w:val="28"/>
        </w:rPr>
        <w:t xml:space="preserve">село Масычево, село Елизаветино, </w:t>
      </w:r>
      <w:r w:rsidRPr="00C54064">
        <w:rPr>
          <w:color w:val="000000"/>
          <w:sz w:val="28"/>
          <w:szCs w:val="28"/>
        </w:rPr>
        <w:t xml:space="preserve">село </w:t>
      </w:r>
      <w:r>
        <w:rPr>
          <w:color w:val="000000"/>
          <w:sz w:val="28"/>
          <w:szCs w:val="28"/>
        </w:rPr>
        <w:t>Патокино</w:t>
      </w:r>
      <w:r w:rsidRPr="00C54064">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w:t>
      </w:r>
    </w:p>
    <w:p w:rsidR="00277E31" w:rsidRPr="00C54064" w:rsidRDefault="00277E31" w:rsidP="00277E31">
      <w:pPr>
        <w:spacing w:before="100" w:beforeAutospacing="1" w:after="100" w:afterAutospacing="1"/>
        <w:ind w:firstLine="600"/>
        <w:jc w:val="both"/>
        <w:rPr>
          <w:color w:val="000000"/>
          <w:sz w:val="28"/>
          <w:szCs w:val="28"/>
        </w:rPr>
      </w:pPr>
      <w:r w:rsidRPr="00C54064">
        <w:rPr>
          <w:color w:val="000000"/>
          <w:sz w:val="28"/>
          <w:szCs w:val="28"/>
        </w:rPr>
        <w:t>Большинство объектов внешнего благоустройства населенных пунктов, таких как пеше</w:t>
      </w:r>
      <w:r>
        <w:rPr>
          <w:color w:val="000000"/>
          <w:sz w:val="28"/>
          <w:szCs w:val="28"/>
        </w:rPr>
        <w:t>ходные зоны,</w:t>
      </w:r>
      <w:r w:rsidRPr="00C54064">
        <w:rPr>
          <w:color w:val="000000"/>
          <w:sz w:val="28"/>
          <w:szCs w:val="28"/>
        </w:rPr>
        <w:t xml:space="preserve">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277E31" w:rsidRDefault="00277E31" w:rsidP="00277E31">
      <w:pPr>
        <w:rPr>
          <w:sz w:val="28"/>
          <w:szCs w:val="28"/>
        </w:rPr>
      </w:pPr>
      <w:r>
        <w:rPr>
          <w:color w:val="000000"/>
          <w:sz w:val="28"/>
          <w:szCs w:val="28"/>
        </w:rPr>
        <w:t>Программный</w:t>
      </w:r>
      <w:r w:rsidRPr="00C54064">
        <w:rPr>
          <w:color w:val="000000"/>
          <w:sz w:val="28"/>
          <w:szCs w:val="28"/>
        </w:rPr>
        <w:t xml:space="preserve"> подход к решению проблем </w:t>
      </w:r>
      <w:r>
        <w:rPr>
          <w:color w:val="000000"/>
          <w:sz w:val="28"/>
          <w:szCs w:val="28"/>
        </w:rPr>
        <w:t>социального развития</w:t>
      </w:r>
      <w:r w:rsidRPr="00C54064">
        <w:rPr>
          <w:color w:val="000000"/>
          <w:sz w:val="28"/>
          <w:szCs w:val="28"/>
        </w:rPr>
        <w:t xml:space="preserve"> населенного пункта необходим, так как без стройной комплексной системы </w:t>
      </w:r>
      <w:r>
        <w:rPr>
          <w:color w:val="000000"/>
          <w:sz w:val="28"/>
          <w:szCs w:val="28"/>
        </w:rPr>
        <w:t>развития</w:t>
      </w:r>
      <w:r w:rsidRPr="00C54064">
        <w:rPr>
          <w:color w:val="000000"/>
          <w:sz w:val="28"/>
          <w:szCs w:val="28"/>
        </w:rPr>
        <w:t xml:space="preserve"> </w:t>
      </w:r>
      <w:r>
        <w:rPr>
          <w:color w:val="000000"/>
          <w:sz w:val="28"/>
          <w:szCs w:val="28"/>
        </w:rPr>
        <w:t>Филиппенков</w:t>
      </w:r>
      <w:r w:rsidRPr="00C54064">
        <w:rPr>
          <w:color w:val="000000"/>
          <w:sz w:val="28"/>
          <w:szCs w:val="28"/>
        </w:rPr>
        <w:t xml:space="preserve">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w:t>
      </w:r>
      <w:r>
        <w:rPr>
          <w:color w:val="000000"/>
          <w:sz w:val="28"/>
          <w:szCs w:val="28"/>
        </w:rPr>
        <w:t>социальным развитием села</w:t>
      </w:r>
      <w:r w:rsidRPr="00C54064">
        <w:rPr>
          <w:color w:val="000000"/>
          <w:sz w:val="28"/>
          <w:szCs w:val="28"/>
        </w:rPr>
        <w:t xml:space="preserve">.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w:t>
      </w:r>
      <w:r w:rsidRPr="00C54064">
        <w:rPr>
          <w:color w:val="000000"/>
          <w:sz w:val="28"/>
          <w:szCs w:val="28"/>
        </w:rPr>
        <w:lastRenderedPageBreak/>
        <w:t>средства на текущий ремонт отдельных элементов благоустройства</w:t>
      </w:r>
      <w:r w:rsidRPr="00B56827">
        <w:rPr>
          <w:color w:val="000000"/>
        </w:rPr>
        <w:t xml:space="preserve">. </w:t>
      </w:r>
      <w:r>
        <w:rPr>
          <w:sz w:val="28"/>
          <w:szCs w:val="28"/>
        </w:rPr>
        <w:t>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Филиппенковского сельского поселения</w:t>
      </w:r>
    </w:p>
    <w:p w:rsidR="00277E31" w:rsidRDefault="00277E31" w:rsidP="00277E31">
      <w:pPr>
        <w:rPr>
          <w:sz w:val="28"/>
          <w:szCs w:val="28"/>
        </w:rPr>
      </w:pPr>
    </w:p>
    <w:p w:rsidR="00277E31" w:rsidRDefault="00277E31" w:rsidP="00277E31">
      <w:pPr>
        <w:rPr>
          <w:sz w:val="28"/>
          <w:szCs w:val="28"/>
        </w:rPr>
      </w:pPr>
    </w:p>
    <w:p w:rsidR="00277E31" w:rsidRDefault="00277E31" w:rsidP="00277E31">
      <w:pPr>
        <w:jc w:val="both"/>
        <w:rPr>
          <w:sz w:val="28"/>
          <w:szCs w:val="28"/>
        </w:rPr>
      </w:pPr>
    </w:p>
    <w:p w:rsidR="00277E31" w:rsidRDefault="00277E31" w:rsidP="00277E31">
      <w:pPr>
        <w:jc w:val="center"/>
        <w:rPr>
          <w:b/>
          <w:bCs/>
          <w:sz w:val="28"/>
          <w:szCs w:val="28"/>
        </w:rPr>
      </w:pPr>
      <w:r>
        <w:rPr>
          <w:b/>
          <w:bCs/>
          <w:sz w:val="28"/>
          <w:szCs w:val="28"/>
        </w:rPr>
        <w:t>3. Цели, задачи и сроки реализации программы.</w:t>
      </w:r>
    </w:p>
    <w:p w:rsidR="00277E31" w:rsidRDefault="00277E31" w:rsidP="00277E31">
      <w:pPr>
        <w:rPr>
          <w:sz w:val="28"/>
          <w:szCs w:val="28"/>
        </w:rPr>
      </w:pPr>
      <w:r>
        <w:rPr>
          <w:sz w:val="28"/>
          <w:szCs w:val="28"/>
        </w:rPr>
        <w:tab/>
      </w:r>
    </w:p>
    <w:p w:rsidR="00277E31" w:rsidRDefault="00277E31" w:rsidP="00277E31">
      <w:pPr>
        <w:jc w:val="both"/>
        <w:rPr>
          <w:sz w:val="28"/>
          <w:szCs w:val="28"/>
        </w:rPr>
      </w:pPr>
      <w:r>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277E31" w:rsidRDefault="00277E31" w:rsidP="00277E31">
      <w:pPr>
        <w:pStyle w:val="Report"/>
        <w:spacing w:line="100" w:lineRule="atLeast"/>
        <w:ind w:firstLine="709"/>
        <w:rPr>
          <w:sz w:val="28"/>
          <w:szCs w:val="28"/>
        </w:rPr>
      </w:pPr>
      <w:r>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277E31" w:rsidRDefault="00277E31" w:rsidP="00277E31">
      <w:pPr>
        <w:pStyle w:val="Report"/>
        <w:spacing w:line="100" w:lineRule="atLeast"/>
        <w:rPr>
          <w:sz w:val="28"/>
          <w:szCs w:val="28"/>
        </w:rPr>
      </w:pPr>
      <w:r>
        <w:rPr>
          <w:sz w:val="28"/>
          <w:szCs w:val="28"/>
        </w:rPr>
        <w:t>Разработанная Программа представляет собой систему целевых ориентиров социального развития Филиппенковского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277E31" w:rsidRDefault="00277E31" w:rsidP="00277E31">
      <w:pPr>
        <w:pStyle w:val="Report"/>
        <w:spacing w:line="100" w:lineRule="atLeast"/>
        <w:ind w:firstLine="540"/>
        <w:rPr>
          <w:sz w:val="28"/>
          <w:szCs w:val="28"/>
        </w:rPr>
      </w:pPr>
      <w:r>
        <w:rPr>
          <w:sz w:val="28"/>
          <w:szCs w:val="28"/>
        </w:rPr>
        <w:t>Основной целью программы является  развитие Филиппенковского сельского поселения, обеспечивающее необходимые условия для реализации прав граждан сельского поселения, стабильное повышение качества жизни.</w:t>
      </w:r>
    </w:p>
    <w:p w:rsidR="00277E31" w:rsidRDefault="00277E31" w:rsidP="00277E31">
      <w:pPr>
        <w:snapToGrid w:val="0"/>
        <w:rPr>
          <w:sz w:val="28"/>
          <w:szCs w:val="28"/>
        </w:rPr>
      </w:pPr>
      <w:r>
        <w:rPr>
          <w:sz w:val="28"/>
          <w:szCs w:val="28"/>
        </w:rPr>
        <w:tab/>
        <w:t>Реализация программы позволит решить следующие основные задачи:</w:t>
      </w:r>
    </w:p>
    <w:p w:rsidR="00277E31" w:rsidRDefault="00277E31" w:rsidP="00277E31">
      <w:pPr>
        <w:ind w:right="-43"/>
        <w:rPr>
          <w:sz w:val="28"/>
          <w:szCs w:val="28"/>
        </w:rPr>
      </w:pPr>
      <w:r>
        <w:rPr>
          <w:sz w:val="28"/>
          <w:szCs w:val="28"/>
        </w:rPr>
        <w:t xml:space="preserve">- защита населения от чрезвычайных ситуаций и стихийных бедствий; </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сельского поселения;</w:t>
      </w:r>
    </w:p>
    <w:p w:rsidR="00277E31" w:rsidRDefault="00277E31" w:rsidP="00277E31">
      <w:pPr>
        <w:pStyle w:val="ConsPlusNormal"/>
        <w:widowControl/>
        <w:spacing w:line="100" w:lineRule="atLeast"/>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277E31" w:rsidRDefault="00277E31" w:rsidP="00277E3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277E31" w:rsidRDefault="00277E31" w:rsidP="00277E31">
      <w:pPr>
        <w:pStyle w:val="Report"/>
        <w:spacing w:line="100" w:lineRule="atLeast"/>
        <w:ind w:firstLine="540"/>
        <w:rPr>
          <w:sz w:val="28"/>
          <w:szCs w:val="28"/>
        </w:rPr>
      </w:pPr>
      <w:r>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277E31" w:rsidRDefault="00277E31" w:rsidP="00277E31">
      <w:pPr>
        <w:pStyle w:val="Report"/>
        <w:spacing w:line="100" w:lineRule="atLeast"/>
        <w:ind w:firstLine="540"/>
        <w:rPr>
          <w:sz w:val="28"/>
          <w:szCs w:val="28"/>
        </w:rPr>
      </w:pPr>
      <w:r>
        <w:rPr>
          <w:sz w:val="28"/>
          <w:szCs w:val="28"/>
        </w:rPr>
        <w:lastRenderedPageBreak/>
        <w:t xml:space="preserve"> </w:t>
      </w:r>
    </w:p>
    <w:p w:rsidR="00277E31" w:rsidRDefault="00277E31" w:rsidP="00277E31">
      <w:pPr>
        <w:pStyle w:val="Report"/>
        <w:spacing w:line="100" w:lineRule="atLeast"/>
        <w:ind w:firstLine="540"/>
        <w:rPr>
          <w:sz w:val="28"/>
          <w:szCs w:val="28"/>
        </w:rPr>
      </w:pPr>
    </w:p>
    <w:p w:rsidR="00277E31" w:rsidRDefault="00277E31" w:rsidP="00277E31">
      <w:pPr>
        <w:pStyle w:val="Report"/>
        <w:spacing w:line="100" w:lineRule="atLeast"/>
        <w:ind w:firstLine="540"/>
        <w:jc w:val="center"/>
        <w:rPr>
          <w:b/>
          <w:bCs/>
          <w:sz w:val="28"/>
          <w:szCs w:val="28"/>
        </w:rPr>
      </w:pPr>
      <w:r>
        <w:rPr>
          <w:b/>
          <w:bCs/>
          <w:sz w:val="28"/>
          <w:szCs w:val="28"/>
        </w:rPr>
        <w:t>4. Обоснования выделения подпрограмм и обобщенная характеристика основных мероприятий.</w:t>
      </w:r>
    </w:p>
    <w:p w:rsidR="00277E31" w:rsidRDefault="00277E31" w:rsidP="00277E31">
      <w:pPr>
        <w:pStyle w:val="Report"/>
        <w:spacing w:line="100" w:lineRule="atLeast"/>
        <w:ind w:firstLine="540"/>
        <w:rPr>
          <w:sz w:val="28"/>
          <w:szCs w:val="28"/>
        </w:rPr>
      </w:pPr>
    </w:p>
    <w:p w:rsidR="00277E31" w:rsidRDefault="00277E31" w:rsidP="00277E31">
      <w:pPr>
        <w:pStyle w:val="Report"/>
        <w:spacing w:line="100" w:lineRule="atLeast"/>
        <w:ind w:firstLine="540"/>
        <w:rPr>
          <w:sz w:val="28"/>
          <w:szCs w:val="28"/>
        </w:rPr>
      </w:pPr>
      <w:r>
        <w:rPr>
          <w:sz w:val="28"/>
          <w:szCs w:val="28"/>
        </w:rPr>
        <w:t>Исходя из вышеизложенных целей и задач, а также в связи с обособленностью частей сферы реализации программы  сформированы 4 подпрограмм:</w:t>
      </w:r>
    </w:p>
    <w:p w:rsidR="00277E31" w:rsidRDefault="00277E31" w:rsidP="00277E31">
      <w:pPr>
        <w:jc w:val="both"/>
        <w:rPr>
          <w:sz w:val="28"/>
          <w:szCs w:val="28"/>
        </w:rPr>
      </w:pPr>
      <w:r>
        <w:rPr>
          <w:sz w:val="28"/>
          <w:szCs w:val="28"/>
        </w:rPr>
        <w:tab/>
        <w:t>1.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Филиппенковского сельского поселения». Подпрограмма направлена на предотвращение чрезвычайных ситуаций и ликвидацию их негативных последствий, проведение мероприятий по гражданской обороне, обеспечение первичных мер  пожарной безопасности.</w:t>
      </w:r>
    </w:p>
    <w:p w:rsidR="00277E31" w:rsidRDefault="00277E31" w:rsidP="00277E31">
      <w:pPr>
        <w:snapToGrid w:val="0"/>
        <w:jc w:val="both"/>
        <w:rPr>
          <w:sz w:val="28"/>
          <w:szCs w:val="28"/>
        </w:rPr>
      </w:pPr>
      <w:r>
        <w:rPr>
          <w:sz w:val="28"/>
          <w:szCs w:val="28"/>
        </w:rPr>
        <w:tab/>
        <w:t xml:space="preserve">2. Подпрограмма «Организация благоустройства в границах территории Филиппенковского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277E31" w:rsidRDefault="00277E31" w:rsidP="00277E31">
      <w:pPr>
        <w:spacing w:line="100" w:lineRule="atLeast"/>
        <w:jc w:val="both"/>
        <w:rPr>
          <w:sz w:val="28"/>
          <w:szCs w:val="28"/>
        </w:rPr>
      </w:pPr>
      <w:r>
        <w:rPr>
          <w:sz w:val="28"/>
          <w:szCs w:val="28"/>
        </w:rPr>
        <w:t xml:space="preserve">       3. Подпрограмма «Социальная политика Филиппенковского сельского поселения». Подпрограмма направлена на проведение мероприятий по выплате пенсии за выслугу лет лицам, замещающим  должности муниципальной службы в органах местного самоуправления  Филиппенковского сельского поселения.</w:t>
      </w:r>
    </w:p>
    <w:p w:rsidR="00277E31" w:rsidRDefault="00277E31" w:rsidP="00277E31">
      <w:pPr>
        <w:spacing w:line="100" w:lineRule="atLeast"/>
        <w:jc w:val="both"/>
        <w:rPr>
          <w:sz w:val="28"/>
          <w:szCs w:val="28"/>
        </w:rPr>
      </w:pPr>
      <w:r>
        <w:rPr>
          <w:sz w:val="28"/>
          <w:szCs w:val="28"/>
        </w:rPr>
        <w:t xml:space="preserve">          4. Подпрограмма «Развитие национальной экономики Филиппенковского сельского поселения». Подпрограмма направлена на проведение мероприятий по изменению границ  Филиппенковского сельского поселения.</w:t>
      </w:r>
    </w:p>
    <w:p w:rsidR="00277E31" w:rsidRDefault="00277E31" w:rsidP="00277E31">
      <w:pPr>
        <w:spacing w:line="100" w:lineRule="atLeast"/>
        <w:jc w:val="both"/>
        <w:rPr>
          <w:sz w:val="28"/>
          <w:szCs w:val="28"/>
        </w:rPr>
      </w:pPr>
      <w:r>
        <w:rPr>
          <w:sz w:val="28"/>
          <w:szCs w:val="28"/>
        </w:rPr>
        <w:t>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w:t>
      </w:r>
    </w:p>
    <w:p w:rsidR="00277E31" w:rsidRDefault="00277E31" w:rsidP="00277E31">
      <w:pPr>
        <w:jc w:val="both"/>
        <w:rPr>
          <w:sz w:val="28"/>
          <w:szCs w:val="28"/>
        </w:rPr>
      </w:pPr>
      <w:r>
        <w:rPr>
          <w:sz w:val="28"/>
          <w:szCs w:val="28"/>
        </w:rPr>
        <w:t xml:space="preserve">            5. Подпрограмма </w:t>
      </w:r>
      <w:r w:rsidRPr="009E7E82">
        <w:rPr>
          <w:sz w:val="28"/>
          <w:szCs w:val="28"/>
        </w:rPr>
        <w:t>«Реализация мероприятий по санитарно – эпидемиологическому благополучию на территории Филиппенковского сельского поселения</w:t>
      </w:r>
      <w:r w:rsidRPr="005E3C17">
        <w:rPr>
          <w:sz w:val="24"/>
          <w:szCs w:val="24"/>
        </w:rPr>
        <w:t>»</w:t>
      </w:r>
    </w:p>
    <w:p w:rsidR="00277E31" w:rsidRPr="002F1A6E" w:rsidRDefault="00277E31" w:rsidP="00277E31">
      <w:pPr>
        <w:snapToGrid w:val="0"/>
        <w:rPr>
          <w:sz w:val="28"/>
          <w:szCs w:val="28"/>
        </w:rPr>
      </w:pPr>
      <w:r>
        <w:rPr>
          <w:sz w:val="28"/>
          <w:szCs w:val="28"/>
        </w:rPr>
        <w:t xml:space="preserve">            6.Подпрограмма </w:t>
      </w:r>
      <w:r w:rsidRPr="002F1A6E">
        <w:rPr>
          <w:bCs/>
          <w:sz w:val="28"/>
          <w:szCs w:val="28"/>
        </w:rPr>
        <w:t>«Дорожное хозяйство Филиппенковского сельского поселения»</w:t>
      </w:r>
    </w:p>
    <w:p w:rsidR="00277E31" w:rsidRPr="00344174" w:rsidRDefault="00277E31" w:rsidP="00277E31">
      <w:pPr>
        <w:jc w:val="both"/>
        <w:rPr>
          <w:sz w:val="28"/>
          <w:szCs w:val="28"/>
        </w:rPr>
      </w:pPr>
      <w:r>
        <w:rPr>
          <w:sz w:val="28"/>
          <w:szCs w:val="28"/>
        </w:rPr>
        <w:t xml:space="preserve">             7 Подпрограмма «</w:t>
      </w:r>
      <w:r w:rsidRPr="00344174">
        <w:rPr>
          <w:sz w:val="28"/>
          <w:szCs w:val="28"/>
        </w:rPr>
        <w:t>Энергосбережение и  повышение энергетической эффективности на территории Филиппенковского сельс</w:t>
      </w:r>
      <w:r>
        <w:rPr>
          <w:sz w:val="28"/>
          <w:szCs w:val="28"/>
        </w:rPr>
        <w:t>кого поселения</w:t>
      </w:r>
      <w:r w:rsidRPr="00344174">
        <w:rPr>
          <w:sz w:val="28"/>
          <w:szCs w:val="28"/>
        </w:rPr>
        <w:t>»</w:t>
      </w:r>
    </w:p>
    <w:p w:rsidR="00277E31" w:rsidRDefault="00277E31" w:rsidP="00277E31">
      <w:pPr>
        <w:spacing w:line="100" w:lineRule="atLeast"/>
        <w:jc w:val="both"/>
        <w:rPr>
          <w:sz w:val="28"/>
          <w:szCs w:val="28"/>
        </w:rPr>
      </w:pPr>
    </w:p>
    <w:p w:rsidR="00277E31" w:rsidRDefault="0016039E" w:rsidP="0016039E">
      <w:pPr>
        <w:spacing w:line="100" w:lineRule="atLeast"/>
        <w:rPr>
          <w:b/>
          <w:bCs/>
          <w:sz w:val="28"/>
          <w:szCs w:val="28"/>
        </w:rPr>
      </w:pPr>
      <w:r>
        <w:rPr>
          <w:sz w:val="28"/>
          <w:szCs w:val="28"/>
        </w:rPr>
        <w:t xml:space="preserve">         </w:t>
      </w:r>
      <w:r w:rsidR="00277E31">
        <w:rPr>
          <w:b/>
          <w:bCs/>
          <w:sz w:val="28"/>
          <w:szCs w:val="28"/>
        </w:rPr>
        <w:t>5. Ресурсное обеспечение муниципальной программы.</w:t>
      </w:r>
    </w:p>
    <w:p w:rsidR="00277E31" w:rsidRDefault="00277E31" w:rsidP="00277E31">
      <w:pPr>
        <w:spacing w:line="100" w:lineRule="atLeast"/>
        <w:rPr>
          <w:sz w:val="28"/>
          <w:szCs w:val="28"/>
        </w:rPr>
      </w:pPr>
    </w:p>
    <w:p w:rsidR="00277E31" w:rsidRDefault="00277E31" w:rsidP="00277E31">
      <w:pPr>
        <w:spacing w:line="100" w:lineRule="atLeast"/>
        <w:jc w:val="both"/>
        <w:rPr>
          <w:sz w:val="28"/>
          <w:szCs w:val="28"/>
        </w:rPr>
      </w:pPr>
      <w:r>
        <w:rPr>
          <w:sz w:val="28"/>
          <w:szCs w:val="28"/>
        </w:rPr>
        <w:tab/>
        <w:t xml:space="preserve">В связи с принятием бюджета Филиппенковского сельского поселения на трехлетний период, ресурсное обеспечение муниципальной программы предусмотрено на три года  в сумме </w:t>
      </w:r>
      <w:r w:rsidR="00F915CA">
        <w:rPr>
          <w:sz w:val="28"/>
          <w:szCs w:val="28"/>
        </w:rPr>
        <w:t>6602,7</w:t>
      </w:r>
      <w:r w:rsidR="00C822CD">
        <w:rPr>
          <w:sz w:val="28"/>
          <w:szCs w:val="28"/>
        </w:rPr>
        <w:t xml:space="preserve"> </w:t>
      </w:r>
      <w:r>
        <w:rPr>
          <w:sz w:val="28"/>
          <w:szCs w:val="28"/>
        </w:rPr>
        <w:t>тыс. рублей за счет средств бюджета сельского поселения, в том числе:</w:t>
      </w:r>
    </w:p>
    <w:p w:rsidR="00126E24" w:rsidRDefault="00126E24" w:rsidP="00126E24">
      <w:pPr>
        <w:pStyle w:val="a9"/>
        <w:ind w:firstLine="708"/>
        <w:jc w:val="both"/>
        <w:rPr>
          <w:rFonts w:ascii="Times New Roman" w:hAnsi="Times New Roman"/>
          <w:sz w:val="28"/>
          <w:szCs w:val="28"/>
        </w:rPr>
      </w:pPr>
      <w:r>
        <w:rPr>
          <w:sz w:val="28"/>
          <w:szCs w:val="28"/>
        </w:rPr>
        <w:t xml:space="preserve"> </w:t>
      </w:r>
      <w:r>
        <w:rPr>
          <w:rFonts w:ascii="Times New Roman" w:hAnsi="Times New Roman"/>
          <w:sz w:val="28"/>
          <w:szCs w:val="28"/>
        </w:rPr>
        <w:t>201</w:t>
      </w:r>
      <w:r w:rsidR="00445B17">
        <w:rPr>
          <w:rFonts w:ascii="Times New Roman" w:hAnsi="Times New Roman"/>
          <w:sz w:val="28"/>
          <w:szCs w:val="28"/>
        </w:rPr>
        <w:t>8</w:t>
      </w:r>
      <w:r>
        <w:rPr>
          <w:rFonts w:ascii="Times New Roman" w:hAnsi="Times New Roman"/>
          <w:sz w:val="28"/>
          <w:szCs w:val="28"/>
        </w:rPr>
        <w:t xml:space="preserve"> год  -  </w:t>
      </w:r>
      <w:r w:rsidR="00F915CA">
        <w:rPr>
          <w:rFonts w:ascii="Times New Roman" w:hAnsi="Times New Roman"/>
          <w:sz w:val="28"/>
          <w:szCs w:val="28"/>
        </w:rPr>
        <w:t>1319,5</w:t>
      </w:r>
      <w:r>
        <w:rPr>
          <w:rFonts w:ascii="Times New Roman" w:hAnsi="Times New Roman"/>
          <w:sz w:val="28"/>
          <w:szCs w:val="28"/>
        </w:rPr>
        <w:t xml:space="preserve"> тыс. рублей</w:t>
      </w:r>
    </w:p>
    <w:p w:rsidR="00126E24" w:rsidRDefault="00126E24" w:rsidP="00126E24">
      <w:pPr>
        <w:pStyle w:val="a9"/>
        <w:ind w:firstLine="708"/>
        <w:jc w:val="both"/>
        <w:rPr>
          <w:rFonts w:ascii="Times New Roman" w:hAnsi="Times New Roman"/>
          <w:sz w:val="28"/>
          <w:szCs w:val="28"/>
        </w:rPr>
      </w:pPr>
      <w:r>
        <w:rPr>
          <w:rFonts w:ascii="Times New Roman" w:hAnsi="Times New Roman"/>
          <w:sz w:val="28"/>
          <w:szCs w:val="28"/>
        </w:rPr>
        <w:t>201</w:t>
      </w:r>
      <w:r w:rsidR="00445B17">
        <w:rPr>
          <w:rFonts w:ascii="Times New Roman" w:hAnsi="Times New Roman"/>
          <w:sz w:val="28"/>
          <w:szCs w:val="28"/>
        </w:rPr>
        <w:t>9</w:t>
      </w:r>
      <w:r>
        <w:rPr>
          <w:rFonts w:ascii="Times New Roman" w:hAnsi="Times New Roman"/>
          <w:sz w:val="28"/>
          <w:szCs w:val="28"/>
        </w:rPr>
        <w:t xml:space="preserve"> год -   </w:t>
      </w:r>
      <w:r w:rsidR="00F915CA">
        <w:rPr>
          <w:rFonts w:ascii="Times New Roman" w:hAnsi="Times New Roman"/>
          <w:sz w:val="28"/>
          <w:szCs w:val="28"/>
        </w:rPr>
        <w:t>1080,</w:t>
      </w:r>
      <w:r w:rsidR="00C12A74">
        <w:rPr>
          <w:rFonts w:ascii="Times New Roman" w:hAnsi="Times New Roman"/>
          <w:sz w:val="28"/>
          <w:szCs w:val="28"/>
        </w:rPr>
        <w:t>9</w:t>
      </w:r>
      <w:r>
        <w:rPr>
          <w:rFonts w:ascii="Times New Roman" w:hAnsi="Times New Roman"/>
          <w:sz w:val="28"/>
          <w:szCs w:val="28"/>
        </w:rPr>
        <w:t xml:space="preserve"> тыс. рублей</w:t>
      </w:r>
    </w:p>
    <w:p w:rsidR="00126E24" w:rsidRDefault="00445B17" w:rsidP="00126E24">
      <w:pPr>
        <w:pStyle w:val="a9"/>
        <w:ind w:firstLine="708"/>
        <w:jc w:val="both"/>
        <w:rPr>
          <w:rFonts w:ascii="Times New Roman" w:hAnsi="Times New Roman"/>
          <w:sz w:val="28"/>
          <w:szCs w:val="28"/>
        </w:rPr>
      </w:pPr>
      <w:r>
        <w:rPr>
          <w:rFonts w:ascii="Times New Roman" w:hAnsi="Times New Roman"/>
          <w:sz w:val="28"/>
          <w:szCs w:val="28"/>
        </w:rPr>
        <w:lastRenderedPageBreak/>
        <w:t>2020</w:t>
      </w:r>
      <w:r w:rsidR="00126E24">
        <w:rPr>
          <w:rFonts w:ascii="Times New Roman" w:hAnsi="Times New Roman"/>
          <w:sz w:val="28"/>
          <w:szCs w:val="28"/>
        </w:rPr>
        <w:t xml:space="preserve"> год — </w:t>
      </w:r>
      <w:r w:rsidR="00F915CA">
        <w:rPr>
          <w:rFonts w:ascii="Times New Roman" w:hAnsi="Times New Roman"/>
          <w:sz w:val="28"/>
          <w:szCs w:val="28"/>
        </w:rPr>
        <w:t>840,5</w:t>
      </w:r>
      <w:r w:rsidR="00126E24">
        <w:rPr>
          <w:rFonts w:ascii="Times New Roman" w:hAnsi="Times New Roman"/>
          <w:sz w:val="28"/>
          <w:szCs w:val="28"/>
        </w:rPr>
        <w:t xml:space="preserve"> тыс. рублей</w:t>
      </w:r>
    </w:p>
    <w:p w:rsidR="00126E24" w:rsidRPr="009371C2" w:rsidRDefault="00126E24" w:rsidP="00126E24">
      <w:pPr>
        <w:pStyle w:val="a9"/>
        <w:ind w:firstLine="708"/>
        <w:jc w:val="both"/>
        <w:rPr>
          <w:rFonts w:ascii="Times New Roman" w:hAnsi="Times New Roman"/>
          <w:sz w:val="28"/>
          <w:szCs w:val="28"/>
          <w:highlight w:val="yellow"/>
        </w:rPr>
      </w:pPr>
      <w:r>
        <w:rPr>
          <w:rFonts w:ascii="Times New Roman" w:hAnsi="Times New Roman"/>
          <w:sz w:val="28"/>
          <w:szCs w:val="28"/>
        </w:rPr>
        <w:t>20</w:t>
      </w:r>
      <w:r w:rsidR="00445B17">
        <w:rPr>
          <w:rFonts w:ascii="Times New Roman" w:hAnsi="Times New Roman"/>
          <w:sz w:val="28"/>
          <w:szCs w:val="28"/>
        </w:rPr>
        <w:t>21</w:t>
      </w:r>
      <w:r>
        <w:rPr>
          <w:rFonts w:ascii="Times New Roman" w:hAnsi="Times New Roman"/>
          <w:sz w:val="28"/>
          <w:szCs w:val="28"/>
        </w:rPr>
        <w:t xml:space="preserve"> год </w:t>
      </w:r>
      <w:r w:rsidRPr="0073493B">
        <w:rPr>
          <w:rFonts w:ascii="Times New Roman" w:hAnsi="Times New Roman"/>
          <w:sz w:val="28"/>
          <w:szCs w:val="28"/>
        </w:rPr>
        <w:t xml:space="preserve">— </w:t>
      </w:r>
      <w:r w:rsidR="00F915CA">
        <w:rPr>
          <w:rFonts w:ascii="Times New Roman" w:hAnsi="Times New Roman"/>
          <w:sz w:val="28"/>
          <w:szCs w:val="28"/>
        </w:rPr>
        <w:t>840,5</w:t>
      </w:r>
      <w:r w:rsidRPr="0073493B">
        <w:rPr>
          <w:rFonts w:ascii="Times New Roman" w:hAnsi="Times New Roman"/>
          <w:sz w:val="28"/>
          <w:szCs w:val="28"/>
        </w:rPr>
        <w:t xml:space="preserve"> тыс. рублей</w:t>
      </w:r>
    </w:p>
    <w:p w:rsidR="00126E24" w:rsidRPr="0073493B" w:rsidRDefault="00F915CA" w:rsidP="00126E24">
      <w:pPr>
        <w:pStyle w:val="a9"/>
        <w:ind w:firstLine="708"/>
        <w:jc w:val="both"/>
        <w:rPr>
          <w:rFonts w:ascii="Times New Roman" w:hAnsi="Times New Roman"/>
          <w:sz w:val="28"/>
          <w:szCs w:val="28"/>
        </w:rPr>
      </w:pPr>
      <w:r>
        <w:rPr>
          <w:rFonts w:ascii="Times New Roman" w:hAnsi="Times New Roman"/>
          <w:sz w:val="28"/>
          <w:szCs w:val="28"/>
        </w:rPr>
        <w:t>20</w:t>
      </w:r>
      <w:r w:rsidR="00445B17">
        <w:rPr>
          <w:rFonts w:ascii="Times New Roman" w:hAnsi="Times New Roman"/>
          <w:sz w:val="28"/>
          <w:szCs w:val="28"/>
        </w:rPr>
        <w:t>22</w:t>
      </w:r>
      <w:r>
        <w:rPr>
          <w:rFonts w:ascii="Times New Roman" w:hAnsi="Times New Roman"/>
          <w:sz w:val="28"/>
          <w:szCs w:val="28"/>
        </w:rPr>
        <w:t xml:space="preserve"> год — 840</w:t>
      </w:r>
      <w:r w:rsidR="00126E24" w:rsidRPr="0073493B">
        <w:rPr>
          <w:rFonts w:ascii="Times New Roman" w:hAnsi="Times New Roman"/>
          <w:sz w:val="28"/>
          <w:szCs w:val="28"/>
        </w:rPr>
        <w:t>,5 тыс. рублей</w:t>
      </w:r>
    </w:p>
    <w:p w:rsidR="00126E24" w:rsidRDefault="00126E24" w:rsidP="00126E24">
      <w:pPr>
        <w:pStyle w:val="a9"/>
        <w:ind w:firstLine="708"/>
        <w:jc w:val="both"/>
        <w:rPr>
          <w:rFonts w:ascii="Times New Roman" w:hAnsi="Times New Roman"/>
          <w:sz w:val="28"/>
          <w:szCs w:val="28"/>
        </w:rPr>
      </w:pPr>
      <w:r w:rsidRPr="0073493B">
        <w:rPr>
          <w:rFonts w:ascii="Times New Roman" w:hAnsi="Times New Roman"/>
          <w:sz w:val="28"/>
          <w:szCs w:val="28"/>
        </w:rPr>
        <w:t>20</w:t>
      </w:r>
      <w:r w:rsidR="00445B17">
        <w:rPr>
          <w:rFonts w:ascii="Times New Roman" w:hAnsi="Times New Roman"/>
          <w:sz w:val="28"/>
          <w:szCs w:val="28"/>
        </w:rPr>
        <w:t>23</w:t>
      </w:r>
      <w:r w:rsidRPr="0073493B">
        <w:rPr>
          <w:rFonts w:ascii="Times New Roman" w:hAnsi="Times New Roman"/>
          <w:sz w:val="28"/>
          <w:szCs w:val="28"/>
        </w:rPr>
        <w:t xml:space="preserve"> год — </w:t>
      </w:r>
      <w:r w:rsidR="00F915CA">
        <w:rPr>
          <w:rFonts w:ascii="Times New Roman" w:hAnsi="Times New Roman"/>
          <w:sz w:val="28"/>
          <w:szCs w:val="28"/>
        </w:rPr>
        <w:t>840,5</w:t>
      </w:r>
      <w:r>
        <w:rPr>
          <w:rFonts w:ascii="Times New Roman" w:hAnsi="Times New Roman"/>
          <w:sz w:val="28"/>
          <w:szCs w:val="28"/>
        </w:rPr>
        <w:t xml:space="preserve"> тыс. рублей</w:t>
      </w:r>
    </w:p>
    <w:p w:rsidR="00126E24" w:rsidRDefault="00126E24" w:rsidP="00126E24">
      <w:pPr>
        <w:pStyle w:val="a9"/>
        <w:ind w:firstLine="708"/>
        <w:jc w:val="both"/>
        <w:rPr>
          <w:rFonts w:ascii="Times New Roman" w:hAnsi="Times New Roman"/>
          <w:sz w:val="28"/>
          <w:szCs w:val="28"/>
        </w:rPr>
      </w:pPr>
      <w:r>
        <w:rPr>
          <w:rFonts w:ascii="Times New Roman" w:hAnsi="Times New Roman"/>
          <w:sz w:val="28"/>
          <w:szCs w:val="28"/>
        </w:rPr>
        <w:t>202</w:t>
      </w:r>
      <w:r w:rsidR="00445B17">
        <w:rPr>
          <w:rFonts w:ascii="Times New Roman" w:hAnsi="Times New Roman"/>
          <w:sz w:val="28"/>
          <w:szCs w:val="28"/>
        </w:rPr>
        <w:t>4</w:t>
      </w:r>
      <w:r>
        <w:rPr>
          <w:rFonts w:ascii="Times New Roman" w:hAnsi="Times New Roman"/>
          <w:sz w:val="28"/>
          <w:szCs w:val="28"/>
        </w:rPr>
        <w:t xml:space="preserve"> год -   840,5 тыс.рублей</w:t>
      </w:r>
    </w:p>
    <w:p w:rsidR="00277E31" w:rsidRDefault="00277E31" w:rsidP="00277E31">
      <w:pPr>
        <w:spacing w:line="100" w:lineRule="atLeast"/>
        <w:jc w:val="both"/>
        <w:rPr>
          <w:sz w:val="28"/>
          <w:szCs w:val="28"/>
        </w:rPr>
      </w:pPr>
    </w:p>
    <w:p w:rsidR="00126E24" w:rsidRDefault="00277E31" w:rsidP="00857A71">
      <w:pPr>
        <w:pStyle w:val="a9"/>
        <w:ind w:firstLine="708"/>
        <w:jc w:val="both"/>
        <w:rPr>
          <w:rFonts w:ascii="Times New Roman" w:hAnsi="Times New Roman"/>
          <w:sz w:val="28"/>
          <w:szCs w:val="28"/>
        </w:rPr>
      </w:pPr>
      <w:r>
        <w:rPr>
          <w:sz w:val="28"/>
          <w:szCs w:val="28"/>
        </w:rPr>
        <w:tab/>
      </w:r>
      <w:r w:rsidR="00126E24">
        <w:rPr>
          <w:rFonts w:ascii="Times New Roman" w:hAnsi="Times New Roman"/>
          <w:sz w:val="28"/>
          <w:szCs w:val="28"/>
        </w:rPr>
        <w:t xml:space="preserve">Для реализации мероприятий программы привлечение финансовых средств из бюджетов других уровней в </w:t>
      </w:r>
      <w:r w:rsidR="00126E24" w:rsidRPr="00A0707A">
        <w:rPr>
          <w:rFonts w:ascii="Times New Roman" w:hAnsi="Times New Roman"/>
          <w:sz w:val="28"/>
          <w:szCs w:val="28"/>
        </w:rPr>
        <w:t xml:space="preserve">сумме </w:t>
      </w:r>
      <w:r w:rsidR="00857A71">
        <w:rPr>
          <w:rFonts w:ascii="Times New Roman" w:hAnsi="Times New Roman"/>
          <w:sz w:val="28"/>
          <w:szCs w:val="28"/>
        </w:rPr>
        <w:t>131</w:t>
      </w:r>
      <w:r w:rsidR="00B706BC" w:rsidRPr="00A0707A">
        <w:rPr>
          <w:rFonts w:ascii="Times New Roman" w:hAnsi="Times New Roman"/>
          <w:sz w:val="28"/>
          <w:szCs w:val="28"/>
        </w:rPr>
        <w:t>,0</w:t>
      </w:r>
      <w:r w:rsidR="00126E24">
        <w:rPr>
          <w:rFonts w:ascii="Times New Roman" w:hAnsi="Times New Roman"/>
          <w:sz w:val="28"/>
          <w:szCs w:val="28"/>
        </w:rPr>
        <w:t xml:space="preserve"> т.руб.</w:t>
      </w:r>
    </w:p>
    <w:p w:rsidR="00B706BC" w:rsidRDefault="00B706BC" w:rsidP="00126E24">
      <w:pPr>
        <w:pStyle w:val="a9"/>
        <w:ind w:firstLine="708"/>
        <w:jc w:val="both"/>
        <w:rPr>
          <w:rFonts w:ascii="Times New Roman" w:hAnsi="Times New Roman"/>
          <w:sz w:val="28"/>
          <w:szCs w:val="28"/>
        </w:rPr>
      </w:pPr>
    </w:p>
    <w:p w:rsidR="00277E31" w:rsidRDefault="00277E31" w:rsidP="00277E31">
      <w:pPr>
        <w:spacing w:line="100" w:lineRule="atLeast"/>
        <w:jc w:val="both"/>
        <w:rPr>
          <w:sz w:val="28"/>
          <w:szCs w:val="28"/>
        </w:rPr>
      </w:pPr>
    </w:p>
    <w:p w:rsidR="00277E31" w:rsidRDefault="00277E31" w:rsidP="00277E31">
      <w:pPr>
        <w:jc w:val="center"/>
      </w:pPr>
    </w:p>
    <w:p w:rsidR="00277E31" w:rsidRDefault="00277E31" w:rsidP="00277E31">
      <w:pPr>
        <w:jc w:val="center"/>
        <w:rPr>
          <w:b/>
          <w:bCs/>
          <w:sz w:val="28"/>
          <w:szCs w:val="28"/>
        </w:rPr>
      </w:pPr>
      <w:r w:rsidRPr="00B64756">
        <w:rPr>
          <w:b/>
          <w:bCs/>
          <w:sz w:val="28"/>
          <w:szCs w:val="28"/>
        </w:rPr>
        <w:t>6</w:t>
      </w:r>
      <w:r>
        <w:rPr>
          <w:b/>
          <w:bCs/>
          <w:sz w:val="28"/>
          <w:szCs w:val="28"/>
        </w:rPr>
        <w:t>. Подпрограммы муниципальной программы.</w:t>
      </w:r>
    </w:p>
    <w:p w:rsidR="00277E31" w:rsidRDefault="00277E31" w:rsidP="00277E31">
      <w:pPr>
        <w:jc w:val="center"/>
        <w:rPr>
          <w:b/>
          <w:bCs/>
        </w:rPr>
      </w:pPr>
    </w:p>
    <w:p w:rsidR="00277E31" w:rsidRDefault="00277E31" w:rsidP="00277E31">
      <w:pPr>
        <w:snapToGrid w:val="0"/>
        <w:ind w:left="720"/>
        <w:jc w:val="both"/>
        <w:rPr>
          <w:b/>
          <w:bCs/>
          <w:i/>
          <w:iCs/>
          <w:sz w:val="28"/>
          <w:szCs w:val="28"/>
        </w:rPr>
      </w:pPr>
      <w:r>
        <w:rPr>
          <w:b/>
          <w:bCs/>
          <w:i/>
          <w:iCs/>
          <w:sz w:val="28"/>
          <w:szCs w:val="28"/>
        </w:rPr>
        <w:t>6.1.Подпрограмма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Филиппенковского сельского поселения».</w:t>
      </w:r>
    </w:p>
    <w:p w:rsidR="00277E31" w:rsidRDefault="00277E31" w:rsidP="00277E31">
      <w:pPr>
        <w:rPr>
          <w:b/>
          <w:bCs/>
          <w:sz w:val="28"/>
          <w:szCs w:val="28"/>
        </w:rPr>
      </w:pPr>
      <w:r>
        <w:rPr>
          <w:b/>
          <w:bCs/>
          <w:i/>
          <w:iCs/>
          <w:sz w:val="28"/>
          <w:szCs w:val="28"/>
        </w:rPr>
        <w:t xml:space="preserve">                                                      </w:t>
      </w:r>
      <w:r>
        <w:rPr>
          <w:b/>
          <w:bCs/>
          <w:sz w:val="28"/>
          <w:szCs w:val="28"/>
        </w:rPr>
        <w:t xml:space="preserve">  1. ПАСПОРТ</w:t>
      </w:r>
    </w:p>
    <w:p w:rsidR="00277E31" w:rsidRDefault="00277E31" w:rsidP="00277E31">
      <w:pPr>
        <w:ind w:left="-18" w:hanging="3988"/>
        <w:jc w:val="center"/>
        <w:rPr>
          <w:sz w:val="28"/>
          <w:szCs w:val="28"/>
        </w:rPr>
      </w:pPr>
      <w:r>
        <w:rPr>
          <w:sz w:val="28"/>
          <w:szCs w:val="28"/>
        </w:rPr>
        <w:t>муни                                                         подпрограммы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Филиппенковского сельского поселения».</w:t>
      </w:r>
    </w:p>
    <w:p w:rsidR="00277E31" w:rsidRDefault="00277E31" w:rsidP="00277E31">
      <w:pPr>
        <w:ind w:left="-18" w:hanging="3988"/>
        <w:jc w:val="center"/>
        <w:rPr>
          <w:sz w:val="28"/>
          <w:szCs w:val="28"/>
        </w:rPr>
      </w:pPr>
      <w:r>
        <w:rPr>
          <w:sz w:val="28"/>
          <w:szCs w:val="28"/>
        </w:rPr>
        <w:t xml:space="preserve">                                             </w:t>
      </w:r>
    </w:p>
    <w:p w:rsidR="00277E31" w:rsidRDefault="00277E31" w:rsidP="00277E31">
      <w:pPr>
        <w:ind w:left="-18" w:hanging="3988"/>
        <w:jc w:val="center"/>
      </w:pPr>
    </w:p>
    <w:tbl>
      <w:tblPr>
        <w:tblW w:w="0" w:type="auto"/>
        <w:tblInd w:w="78" w:type="dxa"/>
        <w:tblLayout w:type="fixed"/>
        <w:tblLook w:val="0000"/>
      </w:tblPr>
      <w:tblGrid>
        <w:gridCol w:w="2759"/>
        <w:gridCol w:w="7079"/>
      </w:tblGrid>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Исполнители под</w:t>
            </w:r>
            <w:r>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Основные разработ</w:t>
            </w:r>
            <w:r>
              <w:rPr>
                <w:sz w:val="28"/>
                <w:szCs w:val="28"/>
              </w:rPr>
              <w:softHyphen/>
              <w:t xml:space="preserve">чики подпрограммы </w:t>
            </w:r>
          </w:p>
          <w:p w:rsidR="00277E31" w:rsidRDefault="00277E31" w:rsidP="00277E31">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 xml:space="preserve"> 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Филиппенковского сельского поселения</w:t>
            </w:r>
          </w:p>
          <w:p w:rsidR="00277E31" w:rsidRDefault="00277E31" w:rsidP="00277E31">
            <w:pPr>
              <w:ind w:right="-43"/>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Реализация подпрограммы позволит решить следующие задачи:</w:t>
            </w:r>
          </w:p>
          <w:p w:rsidR="00277E31" w:rsidRDefault="00277E31" w:rsidP="00277E31">
            <w:pPr>
              <w:pStyle w:val="a8"/>
              <w:numPr>
                <w:ilvl w:val="0"/>
                <w:numId w:val="6"/>
              </w:numPr>
              <w:jc w:val="both"/>
              <w:rPr>
                <w:sz w:val="28"/>
                <w:szCs w:val="28"/>
              </w:rPr>
            </w:pPr>
            <w:r>
              <w:rPr>
                <w:sz w:val="28"/>
                <w:szCs w:val="28"/>
              </w:rPr>
              <w:lastRenderedPageBreak/>
              <w:t>развитие системы связи и оповещения;</w:t>
            </w:r>
          </w:p>
          <w:p w:rsidR="00277E31" w:rsidRDefault="00277E31" w:rsidP="00277E31">
            <w:pPr>
              <w:pStyle w:val="a8"/>
              <w:numPr>
                <w:ilvl w:val="0"/>
                <w:numId w:val="6"/>
              </w:numPr>
              <w:jc w:val="both"/>
              <w:rPr>
                <w:sz w:val="28"/>
                <w:szCs w:val="28"/>
              </w:rPr>
            </w:pPr>
            <w:r>
              <w:rPr>
                <w:sz w:val="28"/>
                <w:szCs w:val="28"/>
              </w:rPr>
              <w:t>создание и содержание в целях гражданской обороны материально-технических запасов, продовольственных, медицинских и иных средств;</w:t>
            </w:r>
          </w:p>
          <w:p w:rsidR="00277E31" w:rsidRDefault="00277E31" w:rsidP="00277E31">
            <w:pPr>
              <w:pStyle w:val="a8"/>
              <w:numPr>
                <w:ilvl w:val="0"/>
                <w:numId w:val="6"/>
              </w:numPr>
              <w:jc w:val="both"/>
              <w:rPr>
                <w:sz w:val="28"/>
                <w:szCs w:val="28"/>
              </w:rPr>
            </w:pPr>
            <w:r>
              <w:rPr>
                <w:sz w:val="28"/>
                <w:szCs w:val="28"/>
              </w:rPr>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277E31" w:rsidRDefault="00277E31" w:rsidP="00277E31">
            <w:pPr>
              <w:pStyle w:val="a8"/>
              <w:numPr>
                <w:ilvl w:val="0"/>
                <w:numId w:val="6"/>
              </w:numPr>
              <w:jc w:val="both"/>
              <w:rPr>
                <w:sz w:val="28"/>
                <w:szCs w:val="28"/>
              </w:rPr>
            </w:pPr>
            <w:r>
              <w:rPr>
                <w:sz w:val="28"/>
                <w:szCs w:val="28"/>
              </w:rPr>
              <w:t>пропаганда знаний в области защиты населения от чрезвычайных ситуаций на территории сельского поселения;</w:t>
            </w:r>
          </w:p>
          <w:p w:rsidR="00277E31" w:rsidRDefault="00277E31" w:rsidP="00277E31">
            <w:pPr>
              <w:pStyle w:val="a8"/>
              <w:numPr>
                <w:ilvl w:val="0"/>
                <w:numId w:val="6"/>
              </w:numPr>
              <w:jc w:val="both"/>
              <w:rPr>
                <w:sz w:val="28"/>
                <w:szCs w:val="28"/>
              </w:rPr>
            </w:pPr>
            <w:r>
              <w:rPr>
                <w:sz w:val="28"/>
                <w:szCs w:val="28"/>
              </w:rPr>
              <w:t>реализация требований федерального законодательства и иных нормативно-правовых актов в области пожарной безопасности.</w:t>
            </w:r>
          </w:p>
          <w:p w:rsidR="00277E31" w:rsidRDefault="00277E31" w:rsidP="00277E31">
            <w:pPr>
              <w:pStyle w:val="a8"/>
              <w:ind w:right="-43"/>
              <w:jc w:val="both"/>
              <w:rPr>
                <w:sz w:val="28"/>
                <w:szCs w:val="28"/>
              </w:rPr>
            </w:pPr>
          </w:p>
          <w:p w:rsidR="00277E31" w:rsidRDefault="00277E31" w:rsidP="00277E31">
            <w:pPr>
              <w:pStyle w:val="ConsPlusNormal"/>
              <w:widowControl/>
              <w:ind w:firstLine="0"/>
              <w:jc w:val="both"/>
              <w:rPr>
                <w:rFonts w:ascii="Times New Roman" w:hAnsi="Times New Roman"/>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 xml:space="preserve"> 201</w:t>
            </w:r>
            <w:r w:rsidR="00166469">
              <w:rPr>
                <w:sz w:val="28"/>
                <w:szCs w:val="28"/>
              </w:rPr>
              <w:t>8</w:t>
            </w:r>
            <w:r>
              <w:rPr>
                <w:sz w:val="28"/>
                <w:szCs w:val="28"/>
              </w:rPr>
              <w:t>г-20</w:t>
            </w:r>
            <w:r w:rsidR="009371C2">
              <w:rPr>
                <w:sz w:val="28"/>
                <w:szCs w:val="28"/>
              </w:rPr>
              <w:t>2</w:t>
            </w:r>
            <w:r w:rsidR="00166469">
              <w:rPr>
                <w:sz w:val="28"/>
                <w:szCs w:val="28"/>
              </w:rPr>
              <w:t>4</w:t>
            </w:r>
            <w:r>
              <w:rPr>
                <w:sz w:val="28"/>
                <w:szCs w:val="28"/>
              </w:rPr>
              <w:t>г</w:t>
            </w:r>
          </w:p>
          <w:p w:rsidR="00277E31" w:rsidRDefault="00277E31" w:rsidP="00277E31">
            <w:pPr>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a9"/>
              <w:snapToGrid w:val="0"/>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166469">
              <w:rPr>
                <w:rFonts w:ascii="Times New Roman" w:hAnsi="Times New Roman"/>
                <w:sz w:val="28"/>
                <w:szCs w:val="28"/>
              </w:rPr>
              <w:t>8</w:t>
            </w:r>
            <w:r>
              <w:rPr>
                <w:rFonts w:ascii="Times New Roman" w:hAnsi="Times New Roman"/>
                <w:sz w:val="28"/>
                <w:szCs w:val="28"/>
              </w:rPr>
              <w:t>-20</w:t>
            </w:r>
            <w:r w:rsidR="009371C2">
              <w:rPr>
                <w:rFonts w:ascii="Times New Roman" w:hAnsi="Times New Roman"/>
                <w:sz w:val="28"/>
                <w:szCs w:val="28"/>
              </w:rPr>
              <w:t>2</w:t>
            </w:r>
            <w:r w:rsidR="00166469">
              <w:rPr>
                <w:rFonts w:ascii="Times New Roman" w:hAnsi="Times New Roman"/>
                <w:sz w:val="28"/>
                <w:szCs w:val="28"/>
              </w:rPr>
              <w:t>4</w:t>
            </w:r>
            <w:r>
              <w:rPr>
                <w:rFonts w:ascii="Times New Roman" w:hAnsi="Times New Roman"/>
                <w:sz w:val="28"/>
                <w:szCs w:val="28"/>
              </w:rPr>
              <w:t xml:space="preserve"> гг на сумму</w:t>
            </w:r>
            <w:r>
              <w:rPr>
                <w:rFonts w:ascii="Times New Roman" w:hAnsi="Times New Roman"/>
                <w:b/>
              </w:rPr>
              <w:t xml:space="preserve">  </w:t>
            </w:r>
            <w:r>
              <w:rPr>
                <w:rFonts w:ascii="Times New Roman" w:hAnsi="Times New Roman"/>
                <w:sz w:val="28"/>
                <w:szCs w:val="28"/>
              </w:rPr>
              <w:t xml:space="preserve"> </w:t>
            </w:r>
            <w:r w:rsidR="00166469">
              <w:rPr>
                <w:rFonts w:ascii="Times New Roman" w:hAnsi="Times New Roman"/>
                <w:sz w:val="28"/>
                <w:szCs w:val="28"/>
              </w:rPr>
              <w:t>1</w:t>
            </w:r>
            <w:r w:rsidR="009371C2">
              <w:rPr>
                <w:rFonts w:ascii="Times New Roman" w:hAnsi="Times New Roman"/>
                <w:sz w:val="28"/>
                <w:szCs w:val="28"/>
              </w:rPr>
              <w:t>9,</w:t>
            </w:r>
            <w:r w:rsidR="00166469">
              <w:rPr>
                <w:rFonts w:ascii="Times New Roman" w:hAnsi="Times New Roman"/>
                <w:sz w:val="28"/>
                <w:szCs w:val="28"/>
              </w:rPr>
              <w:t>8</w:t>
            </w:r>
            <w:r w:rsidR="009371C2">
              <w:rPr>
                <w:rFonts w:ascii="Times New Roman" w:hAnsi="Times New Roman"/>
                <w:sz w:val="28"/>
                <w:szCs w:val="28"/>
              </w:rPr>
              <w:t xml:space="preserve"> </w:t>
            </w:r>
            <w:r>
              <w:rPr>
                <w:rFonts w:ascii="Times New Roman" w:hAnsi="Times New Roman"/>
                <w:sz w:val="28"/>
                <w:szCs w:val="28"/>
              </w:rPr>
              <w:t>тыс. рублей, в том числе:</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445B17">
              <w:rPr>
                <w:rFonts w:ascii="Times New Roman" w:hAnsi="Times New Roman"/>
                <w:sz w:val="28"/>
                <w:szCs w:val="28"/>
              </w:rPr>
              <w:t>8</w:t>
            </w:r>
            <w:r>
              <w:rPr>
                <w:rFonts w:ascii="Times New Roman" w:hAnsi="Times New Roman"/>
                <w:sz w:val="28"/>
                <w:szCs w:val="28"/>
              </w:rPr>
              <w:t xml:space="preserve"> год  -  </w:t>
            </w:r>
            <w:r w:rsidR="00166469">
              <w:rPr>
                <w:rFonts w:ascii="Times New Roman" w:hAnsi="Times New Roman"/>
                <w:sz w:val="28"/>
                <w:szCs w:val="28"/>
              </w:rPr>
              <w:t>3,0</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445B17">
              <w:rPr>
                <w:rFonts w:ascii="Times New Roman" w:hAnsi="Times New Roman"/>
                <w:sz w:val="28"/>
                <w:szCs w:val="28"/>
              </w:rPr>
              <w:t>9</w:t>
            </w:r>
            <w:r>
              <w:rPr>
                <w:rFonts w:ascii="Times New Roman" w:hAnsi="Times New Roman"/>
                <w:sz w:val="28"/>
                <w:szCs w:val="28"/>
              </w:rPr>
              <w:t xml:space="preserve"> год – </w:t>
            </w:r>
            <w:r w:rsidR="00166469">
              <w:rPr>
                <w:rFonts w:ascii="Times New Roman" w:hAnsi="Times New Roman"/>
                <w:sz w:val="28"/>
                <w:szCs w:val="28"/>
              </w:rPr>
              <w:t>2,8</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445B17">
              <w:rPr>
                <w:rFonts w:ascii="Times New Roman" w:hAnsi="Times New Roman"/>
                <w:sz w:val="28"/>
                <w:szCs w:val="28"/>
              </w:rPr>
              <w:t>20</w:t>
            </w:r>
            <w:r>
              <w:rPr>
                <w:rFonts w:ascii="Times New Roman" w:hAnsi="Times New Roman"/>
                <w:sz w:val="28"/>
                <w:szCs w:val="28"/>
              </w:rPr>
              <w:t xml:space="preserve"> год — </w:t>
            </w:r>
            <w:r w:rsidR="00166469">
              <w:rPr>
                <w:rFonts w:ascii="Times New Roman" w:hAnsi="Times New Roman"/>
                <w:sz w:val="28"/>
                <w:szCs w:val="28"/>
              </w:rPr>
              <w:t>2,8</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445B17">
              <w:rPr>
                <w:rFonts w:ascii="Times New Roman" w:hAnsi="Times New Roman"/>
                <w:sz w:val="28"/>
                <w:szCs w:val="28"/>
              </w:rPr>
              <w:t>21</w:t>
            </w:r>
            <w:r>
              <w:rPr>
                <w:rFonts w:ascii="Times New Roman" w:hAnsi="Times New Roman"/>
                <w:sz w:val="28"/>
                <w:szCs w:val="28"/>
              </w:rPr>
              <w:t xml:space="preserve"> год — </w:t>
            </w:r>
            <w:r w:rsidR="00166469">
              <w:rPr>
                <w:rFonts w:ascii="Times New Roman" w:hAnsi="Times New Roman"/>
                <w:sz w:val="28"/>
                <w:szCs w:val="28"/>
              </w:rPr>
              <w:t>2</w:t>
            </w:r>
            <w:r w:rsidR="009371C2">
              <w:rPr>
                <w:rFonts w:ascii="Times New Roman" w:hAnsi="Times New Roman"/>
                <w:sz w:val="28"/>
                <w:szCs w:val="28"/>
              </w:rPr>
              <w:t>,</w:t>
            </w:r>
            <w:r w:rsidR="009F7116">
              <w:rPr>
                <w:rFonts w:ascii="Times New Roman" w:hAnsi="Times New Roman"/>
                <w:sz w:val="28"/>
                <w:szCs w:val="28"/>
              </w:rPr>
              <w:t>8</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445B17">
              <w:rPr>
                <w:rFonts w:ascii="Times New Roman" w:hAnsi="Times New Roman"/>
                <w:sz w:val="28"/>
                <w:szCs w:val="28"/>
              </w:rPr>
              <w:t>22</w:t>
            </w:r>
            <w:r>
              <w:rPr>
                <w:rFonts w:ascii="Times New Roman" w:hAnsi="Times New Roman"/>
                <w:sz w:val="28"/>
                <w:szCs w:val="28"/>
              </w:rPr>
              <w:t xml:space="preserve">год — </w:t>
            </w:r>
            <w:r w:rsidR="00166469">
              <w:rPr>
                <w:rFonts w:ascii="Times New Roman" w:hAnsi="Times New Roman"/>
                <w:sz w:val="28"/>
                <w:szCs w:val="28"/>
              </w:rPr>
              <w:t>2</w:t>
            </w:r>
            <w:r w:rsidR="009371C2">
              <w:rPr>
                <w:rFonts w:ascii="Times New Roman" w:hAnsi="Times New Roman"/>
                <w:sz w:val="28"/>
                <w:szCs w:val="28"/>
              </w:rPr>
              <w:t>,</w:t>
            </w:r>
            <w:r w:rsidR="00166469">
              <w:rPr>
                <w:rFonts w:ascii="Times New Roman" w:hAnsi="Times New Roman"/>
                <w:sz w:val="28"/>
                <w:szCs w:val="28"/>
              </w:rPr>
              <w:t>8</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445B17">
              <w:rPr>
                <w:rFonts w:ascii="Times New Roman" w:hAnsi="Times New Roman"/>
                <w:sz w:val="28"/>
                <w:szCs w:val="28"/>
              </w:rPr>
              <w:t>23</w:t>
            </w:r>
            <w:r>
              <w:rPr>
                <w:rFonts w:ascii="Times New Roman" w:hAnsi="Times New Roman"/>
                <w:sz w:val="28"/>
                <w:szCs w:val="28"/>
              </w:rPr>
              <w:t xml:space="preserve"> год — </w:t>
            </w:r>
            <w:r w:rsidR="009371C2">
              <w:rPr>
                <w:rFonts w:ascii="Times New Roman" w:hAnsi="Times New Roman"/>
                <w:sz w:val="28"/>
                <w:szCs w:val="28"/>
              </w:rPr>
              <w:t>2,8</w:t>
            </w:r>
            <w:r>
              <w:rPr>
                <w:rFonts w:ascii="Times New Roman" w:hAnsi="Times New Roman"/>
                <w:sz w:val="28"/>
                <w:szCs w:val="28"/>
              </w:rPr>
              <w:t xml:space="preserve"> тыс. рублей</w:t>
            </w:r>
          </w:p>
          <w:p w:rsidR="009371C2" w:rsidRDefault="009371C2" w:rsidP="00277E31">
            <w:pPr>
              <w:pStyle w:val="a9"/>
              <w:ind w:firstLine="708"/>
              <w:jc w:val="both"/>
              <w:rPr>
                <w:rFonts w:ascii="Times New Roman" w:hAnsi="Times New Roman"/>
                <w:sz w:val="28"/>
                <w:szCs w:val="28"/>
              </w:rPr>
            </w:pPr>
            <w:r>
              <w:rPr>
                <w:rFonts w:ascii="Times New Roman" w:hAnsi="Times New Roman"/>
                <w:sz w:val="28"/>
                <w:szCs w:val="28"/>
              </w:rPr>
              <w:t>202</w:t>
            </w:r>
            <w:r w:rsidR="00445B17">
              <w:rPr>
                <w:rFonts w:ascii="Times New Roman" w:hAnsi="Times New Roman"/>
                <w:sz w:val="28"/>
                <w:szCs w:val="28"/>
              </w:rPr>
              <w:t>4</w:t>
            </w:r>
            <w:r>
              <w:rPr>
                <w:rFonts w:ascii="Times New Roman" w:hAnsi="Times New Roman"/>
                <w:sz w:val="28"/>
                <w:szCs w:val="28"/>
              </w:rPr>
              <w:t xml:space="preserve"> год- </w:t>
            </w:r>
            <w:r w:rsidR="00126E24">
              <w:rPr>
                <w:rFonts w:ascii="Times New Roman" w:hAnsi="Times New Roman"/>
                <w:sz w:val="28"/>
                <w:szCs w:val="28"/>
              </w:rPr>
              <w:t xml:space="preserve">   </w:t>
            </w:r>
            <w:r>
              <w:rPr>
                <w:rFonts w:ascii="Times New Roman" w:hAnsi="Times New Roman"/>
                <w:sz w:val="28"/>
                <w:szCs w:val="28"/>
              </w:rPr>
              <w:t>2,8 тыс. рублей</w:t>
            </w:r>
          </w:p>
          <w:p w:rsidR="00277E31" w:rsidRDefault="00277E31" w:rsidP="00277E31">
            <w:pPr>
              <w:pStyle w:val="a9"/>
              <w:snapToGrid w:val="0"/>
              <w:ind w:firstLine="708"/>
              <w:jc w:val="both"/>
              <w:rPr>
                <w:rFonts w:ascii="Times New Roman" w:hAnsi="Times New Roman"/>
                <w:sz w:val="28"/>
                <w:szCs w:val="28"/>
              </w:rPr>
            </w:pPr>
          </w:p>
          <w:p w:rsidR="00277E31" w:rsidRDefault="00277E31" w:rsidP="00277E31">
            <w:pPr>
              <w:pStyle w:val="a9"/>
              <w:jc w:val="both"/>
              <w:rPr>
                <w:rFonts w:ascii="Times New Roman" w:hAnsi="Times New Roman"/>
                <w:sz w:val="28"/>
                <w:szCs w:val="28"/>
              </w:rPr>
            </w:pPr>
            <w:r>
              <w:rPr>
                <w:rFonts w:ascii="Times New Roman" w:hAnsi="Times New Roman"/>
                <w:sz w:val="28"/>
                <w:szCs w:val="28"/>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r w:rsidR="003A10CE">
              <w:rPr>
                <w:rFonts w:ascii="Times New Roman" w:hAnsi="Times New Roman"/>
                <w:sz w:val="28"/>
                <w:szCs w:val="28"/>
              </w:rPr>
              <w:t xml:space="preserve"> в сумме </w:t>
            </w:r>
            <w:r w:rsidR="00166469">
              <w:rPr>
                <w:rFonts w:ascii="Times New Roman" w:hAnsi="Times New Roman"/>
                <w:sz w:val="28"/>
                <w:szCs w:val="28"/>
              </w:rPr>
              <w:t>19,0</w:t>
            </w:r>
            <w:r w:rsidR="003A10CE">
              <w:rPr>
                <w:rFonts w:ascii="Times New Roman" w:hAnsi="Times New Roman"/>
                <w:sz w:val="28"/>
                <w:szCs w:val="28"/>
              </w:rPr>
              <w:t xml:space="preserve"> тыс.руб</w:t>
            </w:r>
            <w:r>
              <w:rPr>
                <w:rFonts w:ascii="Times New Roman" w:hAnsi="Times New Roman"/>
                <w:sz w:val="28"/>
                <w:szCs w:val="28"/>
              </w:rPr>
              <w:t>.</w:t>
            </w:r>
          </w:p>
          <w:p w:rsidR="00277E31" w:rsidRDefault="00277E31" w:rsidP="00277E31">
            <w:pPr>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a8"/>
              <w:snapToGrid w:val="0"/>
              <w:spacing w:before="40" w:after="40"/>
              <w:jc w:val="both"/>
              <w:rPr>
                <w:sz w:val="28"/>
                <w:szCs w:val="28"/>
              </w:rPr>
            </w:pPr>
            <w:r>
              <w:rPr>
                <w:sz w:val="28"/>
                <w:szCs w:val="28"/>
              </w:rPr>
              <w:t xml:space="preserve">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гражданской обороне, </w:t>
            </w:r>
            <w:r>
              <w:rPr>
                <w:sz w:val="28"/>
                <w:szCs w:val="28"/>
              </w:rPr>
              <w:lastRenderedPageBreak/>
              <w:t>обеспечению первичных мер пожарной безопасности на территории Филиппенковского сельского поселения</w:t>
            </w:r>
          </w:p>
          <w:p w:rsidR="00277E31" w:rsidRDefault="00277E31" w:rsidP="00277E31">
            <w:pPr>
              <w:pStyle w:val="a8"/>
              <w:snapToGrid w:val="0"/>
              <w:spacing w:before="40" w:after="40"/>
              <w:jc w:val="both"/>
              <w:rPr>
                <w:sz w:val="28"/>
                <w:szCs w:val="28"/>
              </w:rPr>
            </w:pPr>
          </w:p>
        </w:tc>
      </w:tr>
    </w:tbl>
    <w:p w:rsidR="00277E31" w:rsidRDefault="00277E31" w:rsidP="00277E31">
      <w:pPr>
        <w:snapToGrid w:val="0"/>
        <w:ind w:left="1116" w:hanging="360"/>
        <w:jc w:val="center"/>
        <w:rPr>
          <w:b/>
          <w:bCs/>
          <w:i/>
          <w:iCs/>
          <w:sz w:val="28"/>
          <w:szCs w:val="28"/>
        </w:rPr>
      </w:pPr>
    </w:p>
    <w:p w:rsidR="00277E31" w:rsidRDefault="00277E31" w:rsidP="00277E31">
      <w:pPr>
        <w:snapToGrid w:val="0"/>
        <w:ind w:left="1116" w:hanging="360"/>
        <w:jc w:val="center"/>
        <w:rPr>
          <w:b/>
          <w:bCs/>
          <w:i/>
          <w:iCs/>
          <w:sz w:val="28"/>
          <w:szCs w:val="28"/>
        </w:rPr>
      </w:pPr>
      <w:r>
        <w:rPr>
          <w:b/>
          <w:bCs/>
          <w:i/>
          <w:iCs/>
          <w:sz w:val="28"/>
          <w:szCs w:val="28"/>
        </w:rPr>
        <w:t>2. Характеристика сферы реализации подпрограммы.</w:t>
      </w:r>
    </w:p>
    <w:p w:rsidR="00277E31" w:rsidRDefault="00277E31" w:rsidP="00277E31">
      <w:pPr>
        <w:pStyle w:val="a4"/>
        <w:jc w:val="both"/>
        <w:rPr>
          <w:sz w:val="28"/>
          <w:szCs w:val="28"/>
        </w:rPr>
      </w:pPr>
      <w:r>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277E31" w:rsidRDefault="00277E31" w:rsidP="00277E31">
      <w:pPr>
        <w:pStyle w:val="a4"/>
        <w:jc w:val="both"/>
        <w:rPr>
          <w:sz w:val="28"/>
          <w:szCs w:val="28"/>
        </w:rPr>
      </w:pPr>
      <w:r>
        <w:rPr>
          <w:sz w:val="28"/>
          <w:szCs w:val="28"/>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Филиппенковского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277E31" w:rsidRDefault="00277E31" w:rsidP="00277E31">
      <w:pPr>
        <w:pStyle w:val="a4"/>
        <w:jc w:val="both"/>
        <w:rPr>
          <w:sz w:val="28"/>
          <w:szCs w:val="28"/>
        </w:rPr>
      </w:pPr>
      <w:r>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277E31" w:rsidRDefault="00277E31" w:rsidP="00277E31">
      <w:pPr>
        <w:pStyle w:val="a4"/>
        <w:jc w:val="both"/>
        <w:rPr>
          <w:sz w:val="28"/>
          <w:szCs w:val="28"/>
        </w:rPr>
      </w:pPr>
      <w:r>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277E31" w:rsidRDefault="00277E31" w:rsidP="00277E31">
      <w:pPr>
        <w:pStyle w:val="a4"/>
        <w:jc w:val="both"/>
        <w:rPr>
          <w:sz w:val="28"/>
          <w:szCs w:val="28"/>
        </w:rPr>
      </w:pPr>
      <w:r>
        <w:rPr>
          <w:sz w:val="28"/>
          <w:szCs w:val="28"/>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277E31" w:rsidRDefault="00277E31" w:rsidP="00277E31">
      <w:pPr>
        <w:pStyle w:val="a4"/>
        <w:jc w:val="both"/>
        <w:rPr>
          <w:sz w:val="28"/>
          <w:szCs w:val="28"/>
        </w:rPr>
      </w:pPr>
      <w:r>
        <w:rPr>
          <w:sz w:val="28"/>
          <w:szCs w:val="28"/>
        </w:rPr>
        <w:t>При применении программно-целевого метода осуществляются:</w:t>
      </w:r>
    </w:p>
    <w:p w:rsidR="00277E31" w:rsidRDefault="00277E31" w:rsidP="00277E31">
      <w:pPr>
        <w:pStyle w:val="a4"/>
        <w:jc w:val="both"/>
        <w:rPr>
          <w:sz w:val="28"/>
          <w:szCs w:val="28"/>
        </w:rPr>
      </w:pPr>
      <w:r>
        <w:rPr>
          <w:sz w:val="28"/>
          <w:szCs w:val="28"/>
        </w:rPr>
        <w:t>-  информационная поддержка и создание инфраструктуры для ситуационного анализа рисков чрезвычайных ситуаций;</w:t>
      </w:r>
    </w:p>
    <w:p w:rsidR="00277E31" w:rsidRDefault="00277E31" w:rsidP="00277E31">
      <w:pPr>
        <w:pStyle w:val="a4"/>
        <w:jc w:val="both"/>
        <w:rPr>
          <w:sz w:val="28"/>
          <w:szCs w:val="28"/>
        </w:rPr>
      </w:pPr>
      <w:r>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396D2A" w:rsidRPr="00396D2A" w:rsidRDefault="00277E31" w:rsidP="00396D2A">
      <w:pPr>
        <w:pStyle w:val="a4"/>
        <w:jc w:val="both"/>
        <w:rPr>
          <w:sz w:val="28"/>
          <w:szCs w:val="28"/>
        </w:rPr>
      </w:pPr>
      <w:r>
        <w:rPr>
          <w:sz w:val="28"/>
          <w:szCs w:val="28"/>
        </w:rPr>
        <w:t>-  реализация комплекса практических мер, снижающих угрозу возн</w:t>
      </w:r>
      <w:r w:rsidR="0068671D">
        <w:rPr>
          <w:sz w:val="28"/>
          <w:szCs w:val="28"/>
        </w:rPr>
        <w:t>икновение чрезвычайных ситуаций</w:t>
      </w:r>
      <w:r w:rsidR="00396D2A">
        <w:rPr>
          <w:sz w:val="28"/>
          <w:szCs w:val="28"/>
        </w:rPr>
        <w:t>.</w:t>
      </w:r>
    </w:p>
    <w:p w:rsidR="0068671D" w:rsidRDefault="0068671D" w:rsidP="00277E31">
      <w:pPr>
        <w:pStyle w:val="a4"/>
        <w:jc w:val="both"/>
        <w:rPr>
          <w:sz w:val="28"/>
          <w:szCs w:val="28"/>
        </w:rPr>
      </w:pPr>
    </w:p>
    <w:p w:rsidR="00277E31" w:rsidRDefault="00277E31" w:rsidP="00277E31">
      <w:pPr>
        <w:jc w:val="center"/>
        <w:rPr>
          <w:b/>
          <w:bCs/>
          <w:sz w:val="28"/>
          <w:szCs w:val="28"/>
        </w:rPr>
      </w:pPr>
      <w:r>
        <w:rPr>
          <w:b/>
          <w:bCs/>
          <w:sz w:val="28"/>
          <w:szCs w:val="28"/>
        </w:rPr>
        <w:t>3. Цели, задачи  и сроки реализации подпрограммы.</w:t>
      </w:r>
    </w:p>
    <w:p w:rsidR="00277E31" w:rsidRDefault="00277E31" w:rsidP="00277E31">
      <w:pPr>
        <w:jc w:val="center"/>
        <w:rPr>
          <w:b/>
          <w:bCs/>
          <w:sz w:val="28"/>
          <w:szCs w:val="28"/>
        </w:rPr>
      </w:pPr>
    </w:p>
    <w:p w:rsidR="00277E31" w:rsidRDefault="00277E31" w:rsidP="00277E31">
      <w:pPr>
        <w:pStyle w:val="a4"/>
        <w:jc w:val="both"/>
        <w:rPr>
          <w:sz w:val="28"/>
          <w:szCs w:val="28"/>
        </w:rPr>
      </w:pPr>
      <w:r>
        <w:rPr>
          <w:sz w:val="28"/>
          <w:szCs w:val="28"/>
        </w:rPr>
        <w:lastRenderedPageBreak/>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277E31" w:rsidRDefault="00277E31" w:rsidP="00277E31">
      <w:pPr>
        <w:pStyle w:val="a4"/>
        <w:jc w:val="both"/>
        <w:rPr>
          <w:sz w:val="28"/>
          <w:szCs w:val="28"/>
        </w:rPr>
      </w:pPr>
      <w:r>
        <w:rPr>
          <w:sz w:val="28"/>
          <w:szCs w:val="28"/>
        </w:rPr>
        <w:t>Для достижения поставленной цели предполагается решение ряда первоочередных задач:</w:t>
      </w:r>
    </w:p>
    <w:p w:rsidR="00277E31" w:rsidRDefault="00277E31" w:rsidP="00277E31">
      <w:pPr>
        <w:pStyle w:val="a4"/>
        <w:jc w:val="both"/>
        <w:rPr>
          <w:sz w:val="28"/>
          <w:szCs w:val="28"/>
        </w:rPr>
      </w:pPr>
      <w:r>
        <w:rPr>
          <w:sz w:val="28"/>
          <w:szCs w:val="28"/>
        </w:rPr>
        <w:t>-  развитие системы связи и оповещения;</w:t>
      </w:r>
    </w:p>
    <w:p w:rsidR="00277E31" w:rsidRDefault="00277E31" w:rsidP="00277E31">
      <w:pPr>
        <w:pStyle w:val="a4"/>
        <w:jc w:val="both"/>
        <w:rPr>
          <w:sz w:val="28"/>
          <w:szCs w:val="28"/>
        </w:rPr>
      </w:pPr>
      <w:r>
        <w:rPr>
          <w:sz w:val="28"/>
          <w:szCs w:val="28"/>
        </w:rPr>
        <w:t>-  создание и содержание в целях гражданской обороны материально-технических запасов, продовольственных, медицинских и иных средств;</w:t>
      </w:r>
    </w:p>
    <w:p w:rsidR="00277E31" w:rsidRDefault="00277E31" w:rsidP="00277E31">
      <w:pPr>
        <w:pStyle w:val="a4"/>
        <w:jc w:val="both"/>
        <w:rPr>
          <w:sz w:val="28"/>
          <w:szCs w:val="28"/>
        </w:rPr>
      </w:pPr>
      <w:r>
        <w:rPr>
          <w:sz w:val="28"/>
          <w:szCs w:val="28"/>
        </w:rPr>
        <w:t>-  повышение готовности сил и средств муниципального образования к проведению аварийно-спасательных и других неотложных работ в случае воз</w:t>
      </w:r>
      <w:r>
        <w:rPr>
          <w:sz w:val="28"/>
          <w:szCs w:val="28"/>
        </w:rPr>
        <w:softHyphen/>
        <w:t>никновения ЧС природного и техногенного характера;</w:t>
      </w:r>
    </w:p>
    <w:p w:rsidR="00277E31" w:rsidRDefault="00277E31" w:rsidP="00277E31">
      <w:pPr>
        <w:pStyle w:val="a4"/>
        <w:jc w:val="both"/>
        <w:rPr>
          <w:sz w:val="28"/>
          <w:szCs w:val="28"/>
        </w:rPr>
      </w:pPr>
      <w:r>
        <w:rPr>
          <w:sz w:val="28"/>
          <w:szCs w:val="28"/>
        </w:rPr>
        <w:t>-  пропаганда знаний в области защиты населения и территорий от ЧС, способам защиты и действиям при пожаре на территории сельского поселения.</w:t>
      </w:r>
    </w:p>
    <w:p w:rsidR="00277E31" w:rsidRDefault="00277E31" w:rsidP="00277E31">
      <w:pPr>
        <w:pStyle w:val="a4"/>
        <w:jc w:val="both"/>
        <w:rPr>
          <w:sz w:val="28"/>
          <w:szCs w:val="28"/>
        </w:rPr>
      </w:pPr>
      <w:r>
        <w:rPr>
          <w:sz w:val="28"/>
          <w:szCs w:val="28"/>
        </w:rPr>
        <w:t> Срок реализации подпрограммы - 201</w:t>
      </w:r>
      <w:r w:rsidR="00166469">
        <w:rPr>
          <w:sz w:val="28"/>
          <w:szCs w:val="28"/>
        </w:rPr>
        <w:t>8</w:t>
      </w:r>
      <w:r>
        <w:rPr>
          <w:sz w:val="28"/>
          <w:szCs w:val="28"/>
        </w:rPr>
        <w:t>-20</w:t>
      </w:r>
      <w:r w:rsidR="00126E24">
        <w:rPr>
          <w:sz w:val="28"/>
          <w:szCs w:val="28"/>
        </w:rPr>
        <w:t>2</w:t>
      </w:r>
      <w:r w:rsidR="00166469">
        <w:rPr>
          <w:sz w:val="28"/>
          <w:szCs w:val="28"/>
        </w:rPr>
        <w:t>4</w:t>
      </w:r>
      <w:r>
        <w:rPr>
          <w:sz w:val="28"/>
          <w:szCs w:val="28"/>
        </w:rPr>
        <w:t xml:space="preserve"> годы.</w:t>
      </w:r>
    </w:p>
    <w:p w:rsidR="00277E31" w:rsidRDefault="00277E31" w:rsidP="00277E31">
      <w:pPr>
        <w:snapToGrid w:val="0"/>
        <w:jc w:val="both"/>
      </w:pPr>
    </w:p>
    <w:p w:rsidR="00277E31" w:rsidRDefault="00277E31" w:rsidP="00277E31">
      <w:pPr>
        <w:rPr>
          <w:b/>
          <w:bCs/>
          <w:i/>
          <w:iCs/>
          <w:sz w:val="28"/>
          <w:szCs w:val="28"/>
        </w:rPr>
      </w:pPr>
      <w:r>
        <w:rPr>
          <w:sz w:val="28"/>
          <w:szCs w:val="28"/>
        </w:rPr>
        <w:t xml:space="preserve">                  </w:t>
      </w:r>
      <w:r>
        <w:rPr>
          <w:b/>
          <w:bCs/>
          <w:i/>
          <w:iCs/>
          <w:sz w:val="28"/>
          <w:szCs w:val="28"/>
        </w:rPr>
        <w:t>4. Характеристика основных мероприятий подпрограммы.</w:t>
      </w:r>
    </w:p>
    <w:p w:rsidR="00277E31" w:rsidRDefault="00277E31" w:rsidP="00277E31">
      <w:pPr>
        <w:jc w:val="center"/>
        <w:rPr>
          <w:b/>
          <w:bCs/>
          <w:i/>
          <w:iCs/>
          <w:sz w:val="28"/>
          <w:szCs w:val="28"/>
        </w:rPr>
      </w:pPr>
    </w:p>
    <w:p w:rsidR="00277E31" w:rsidRDefault="00277E31" w:rsidP="00277E31">
      <w:pPr>
        <w:jc w:val="both"/>
        <w:rPr>
          <w:sz w:val="28"/>
          <w:szCs w:val="28"/>
        </w:rPr>
      </w:pPr>
      <w:r>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277E31" w:rsidRDefault="00277E31" w:rsidP="00277E31">
      <w:pPr>
        <w:pStyle w:val="a4"/>
        <w:jc w:val="both"/>
        <w:rPr>
          <w:sz w:val="28"/>
          <w:szCs w:val="28"/>
        </w:rPr>
      </w:pPr>
      <w:r>
        <w:rPr>
          <w:sz w:val="28"/>
          <w:szCs w:val="28"/>
        </w:rPr>
        <w:t>1. Опубликование статей, материалов, информирующих население сельского поселения о действиях в случае возникновения чрезвычайных ситуаций , пожаров, террористических актов.</w:t>
      </w:r>
    </w:p>
    <w:p w:rsidR="00277E31" w:rsidRDefault="00277E31" w:rsidP="00277E31">
      <w:pPr>
        <w:pStyle w:val="a4"/>
        <w:jc w:val="both"/>
        <w:rPr>
          <w:sz w:val="28"/>
          <w:szCs w:val="28"/>
        </w:rPr>
      </w:pPr>
      <w:r>
        <w:rPr>
          <w:sz w:val="28"/>
          <w:szCs w:val="28"/>
        </w:rPr>
        <w:t>2. Развитие  системы оповещения населения.</w:t>
      </w:r>
    </w:p>
    <w:p w:rsidR="00277E31" w:rsidRDefault="00277E31" w:rsidP="00277E31">
      <w:pPr>
        <w:pStyle w:val="a4"/>
        <w:jc w:val="both"/>
        <w:rPr>
          <w:sz w:val="28"/>
          <w:szCs w:val="28"/>
        </w:rPr>
      </w:pPr>
      <w:r>
        <w:rPr>
          <w:sz w:val="28"/>
          <w:szCs w:val="28"/>
        </w:rPr>
        <w:t>3. Создание запасов средств индивидуальной защиты.</w:t>
      </w:r>
    </w:p>
    <w:p w:rsidR="00277E31" w:rsidRDefault="00277E31" w:rsidP="00277E31">
      <w:pPr>
        <w:pStyle w:val="a4"/>
        <w:jc w:val="both"/>
        <w:rPr>
          <w:sz w:val="28"/>
          <w:szCs w:val="28"/>
        </w:rPr>
      </w:pPr>
      <w:r>
        <w:rPr>
          <w:sz w:val="28"/>
          <w:szCs w:val="28"/>
        </w:rPr>
        <w:t>4. Создание и содержание в целях гражданской обороны материально-технических запасов, продовольственных, медицинских и иных средств.</w:t>
      </w:r>
    </w:p>
    <w:p w:rsidR="00277E31" w:rsidRDefault="00277E31" w:rsidP="00277E31">
      <w:pPr>
        <w:pStyle w:val="a4"/>
        <w:jc w:val="both"/>
        <w:rPr>
          <w:sz w:val="28"/>
          <w:szCs w:val="28"/>
        </w:rPr>
      </w:pPr>
      <w:r>
        <w:rPr>
          <w:sz w:val="28"/>
          <w:szCs w:val="28"/>
        </w:rPr>
        <w:t>5. Контроль технического состояния пожарных гидрантов.</w:t>
      </w:r>
    </w:p>
    <w:p w:rsidR="00277E31" w:rsidRDefault="00277E31" w:rsidP="00277E31">
      <w:pPr>
        <w:pStyle w:val="a4"/>
        <w:jc w:val="both"/>
        <w:rPr>
          <w:sz w:val="28"/>
          <w:szCs w:val="28"/>
        </w:rPr>
      </w:pPr>
      <w:r>
        <w:rPr>
          <w:sz w:val="28"/>
          <w:szCs w:val="28"/>
        </w:rPr>
        <w:t>6. Деятельность добровольной пожарной команды на территории сельского поселения.</w:t>
      </w:r>
    </w:p>
    <w:p w:rsidR="00277E31" w:rsidRDefault="00277E31" w:rsidP="00277E31">
      <w:pPr>
        <w:pStyle w:val="a4"/>
        <w:jc w:val="both"/>
        <w:rPr>
          <w:sz w:val="28"/>
          <w:szCs w:val="28"/>
        </w:rPr>
      </w:pPr>
      <w:r>
        <w:rPr>
          <w:sz w:val="28"/>
          <w:szCs w:val="28"/>
        </w:rPr>
        <w:t>7. Выполнение противопожарных мероприятий на объектах с массовым пребыванием людей.</w:t>
      </w:r>
    </w:p>
    <w:p w:rsidR="00277E31" w:rsidRDefault="00277E31" w:rsidP="00277E31">
      <w:pPr>
        <w:pStyle w:val="a4"/>
        <w:jc w:val="both"/>
        <w:rPr>
          <w:sz w:val="28"/>
          <w:szCs w:val="28"/>
        </w:rPr>
      </w:pPr>
      <w:r>
        <w:rPr>
          <w:sz w:val="28"/>
          <w:szCs w:val="28"/>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C93D2A" w:rsidRPr="00C93D2A" w:rsidRDefault="00C93D2A" w:rsidP="00C93D2A">
      <w:pPr>
        <w:rPr>
          <w:bCs/>
          <w:sz w:val="28"/>
          <w:szCs w:val="28"/>
        </w:rPr>
      </w:pPr>
      <w:r w:rsidRPr="00C93D2A">
        <w:rPr>
          <w:bCs/>
          <w:sz w:val="28"/>
          <w:szCs w:val="28"/>
        </w:rPr>
        <w:t>9.</w:t>
      </w:r>
      <w:r>
        <w:rPr>
          <w:bCs/>
          <w:sz w:val="28"/>
          <w:szCs w:val="28"/>
        </w:rPr>
        <w:t xml:space="preserve"> </w:t>
      </w:r>
      <w:r w:rsidRPr="00C93D2A">
        <w:rPr>
          <w:bCs/>
          <w:sz w:val="28"/>
          <w:szCs w:val="28"/>
        </w:rPr>
        <w:t>Изготовление и размещение социальной рекламы по пропаганде здорового образа жизни</w:t>
      </w:r>
    </w:p>
    <w:p w:rsidR="00C93D2A" w:rsidRPr="00C93D2A" w:rsidRDefault="00C93D2A" w:rsidP="00C93D2A">
      <w:pPr>
        <w:rPr>
          <w:bCs/>
          <w:sz w:val="28"/>
          <w:szCs w:val="28"/>
        </w:rPr>
      </w:pPr>
      <w:r w:rsidRPr="00C93D2A">
        <w:rPr>
          <w:bCs/>
          <w:sz w:val="28"/>
          <w:szCs w:val="28"/>
        </w:rPr>
        <w:lastRenderedPageBreak/>
        <w:t>10.</w:t>
      </w:r>
      <w:r>
        <w:rPr>
          <w:bCs/>
          <w:sz w:val="28"/>
          <w:szCs w:val="28"/>
        </w:rPr>
        <w:t xml:space="preserve"> </w:t>
      </w:r>
      <w:r w:rsidRPr="00C93D2A">
        <w:rPr>
          <w:bCs/>
          <w:sz w:val="28"/>
          <w:szCs w:val="28"/>
        </w:rPr>
        <w:t>Организация привлечения товариществ собственников жилья, домовых комитетов, уличкомов</w:t>
      </w:r>
      <w:r w:rsidR="006E3361">
        <w:rPr>
          <w:bCs/>
          <w:sz w:val="28"/>
          <w:szCs w:val="28"/>
        </w:rPr>
        <w:t xml:space="preserve"> </w:t>
      </w:r>
      <w:r w:rsidRPr="00C93D2A">
        <w:rPr>
          <w:bCs/>
          <w:sz w:val="28"/>
          <w:szCs w:val="28"/>
        </w:rPr>
        <w:t xml:space="preserve"> к проведению мероприятий по предупреждению правонарушений в занимаемых жилых помещений»</w:t>
      </w:r>
    </w:p>
    <w:p w:rsidR="00C93D2A" w:rsidRDefault="00C93D2A" w:rsidP="00277E31">
      <w:pPr>
        <w:pStyle w:val="a4"/>
        <w:jc w:val="both"/>
        <w:rPr>
          <w:sz w:val="28"/>
          <w:szCs w:val="28"/>
        </w:rPr>
      </w:pPr>
    </w:p>
    <w:p w:rsidR="00277E31" w:rsidRDefault="00277E31" w:rsidP="00277E31">
      <w:pPr>
        <w:pStyle w:val="a4"/>
        <w:jc w:val="both"/>
        <w:rPr>
          <w:b/>
          <w:sz w:val="28"/>
          <w:szCs w:val="28"/>
        </w:rPr>
      </w:pPr>
    </w:p>
    <w:p w:rsidR="00277E31" w:rsidRDefault="00277E31" w:rsidP="00277E31">
      <w:pPr>
        <w:jc w:val="center"/>
        <w:rPr>
          <w:b/>
          <w:bCs/>
          <w:i/>
          <w:iCs/>
          <w:sz w:val="28"/>
          <w:szCs w:val="28"/>
        </w:rPr>
      </w:pPr>
      <w:r>
        <w:rPr>
          <w:b/>
          <w:bCs/>
          <w:i/>
          <w:iCs/>
          <w:sz w:val="28"/>
          <w:szCs w:val="28"/>
        </w:rPr>
        <w:t>5. Финансовое обеспечение подпрограммы.</w:t>
      </w:r>
    </w:p>
    <w:p w:rsidR="00277E31" w:rsidRDefault="00277E31" w:rsidP="00277E31">
      <w:pPr>
        <w:jc w:val="both"/>
        <w:rPr>
          <w:b/>
          <w:bCs/>
          <w:i/>
          <w:iCs/>
          <w:sz w:val="28"/>
          <w:szCs w:val="28"/>
        </w:rPr>
      </w:pPr>
    </w:p>
    <w:p w:rsidR="00D03C25" w:rsidRDefault="00277E31" w:rsidP="00D03C25">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166469">
        <w:rPr>
          <w:rFonts w:ascii="Times New Roman" w:hAnsi="Times New Roman"/>
          <w:sz w:val="28"/>
          <w:szCs w:val="28"/>
        </w:rPr>
        <w:t>8</w:t>
      </w:r>
      <w:r>
        <w:rPr>
          <w:rFonts w:ascii="Times New Roman" w:hAnsi="Times New Roman"/>
          <w:sz w:val="28"/>
          <w:szCs w:val="28"/>
        </w:rPr>
        <w:t>-20</w:t>
      </w:r>
      <w:r w:rsidR="0016039E">
        <w:rPr>
          <w:rFonts w:ascii="Times New Roman" w:hAnsi="Times New Roman"/>
          <w:sz w:val="28"/>
          <w:szCs w:val="28"/>
        </w:rPr>
        <w:t>2</w:t>
      </w:r>
      <w:r w:rsidR="00166469">
        <w:rPr>
          <w:rFonts w:ascii="Times New Roman" w:hAnsi="Times New Roman"/>
          <w:sz w:val="28"/>
          <w:szCs w:val="28"/>
        </w:rPr>
        <w:t>4</w:t>
      </w:r>
      <w:r>
        <w:rPr>
          <w:rFonts w:ascii="Times New Roman" w:hAnsi="Times New Roman"/>
          <w:sz w:val="28"/>
          <w:szCs w:val="28"/>
        </w:rPr>
        <w:t xml:space="preserve"> гг на сумму</w:t>
      </w:r>
      <w:r>
        <w:rPr>
          <w:rFonts w:ascii="Times New Roman" w:hAnsi="Times New Roman"/>
          <w:b/>
        </w:rPr>
        <w:t xml:space="preserve">  </w:t>
      </w:r>
      <w:r>
        <w:rPr>
          <w:rFonts w:ascii="Times New Roman" w:hAnsi="Times New Roman"/>
          <w:sz w:val="28"/>
          <w:szCs w:val="28"/>
        </w:rPr>
        <w:t xml:space="preserve">  </w:t>
      </w:r>
      <w:r w:rsidR="00166469">
        <w:rPr>
          <w:rFonts w:ascii="Times New Roman" w:hAnsi="Times New Roman"/>
          <w:sz w:val="28"/>
          <w:szCs w:val="28"/>
        </w:rPr>
        <w:t>1</w:t>
      </w:r>
      <w:r w:rsidR="0016039E">
        <w:rPr>
          <w:rFonts w:ascii="Times New Roman" w:hAnsi="Times New Roman"/>
          <w:sz w:val="28"/>
          <w:szCs w:val="28"/>
        </w:rPr>
        <w:t>9,</w:t>
      </w:r>
      <w:r w:rsidR="00166469">
        <w:rPr>
          <w:rFonts w:ascii="Times New Roman" w:hAnsi="Times New Roman"/>
          <w:sz w:val="28"/>
          <w:szCs w:val="28"/>
        </w:rPr>
        <w:t>8</w:t>
      </w:r>
      <w:r>
        <w:rPr>
          <w:rFonts w:ascii="Times New Roman" w:hAnsi="Times New Roman"/>
          <w:sz w:val="28"/>
          <w:szCs w:val="28"/>
        </w:rPr>
        <w:t xml:space="preserve"> тыс. рублей, в том числе:</w:t>
      </w:r>
    </w:p>
    <w:p w:rsidR="00277E31" w:rsidRDefault="00277E31" w:rsidP="00D03C25">
      <w:pPr>
        <w:pStyle w:val="a9"/>
        <w:snapToGrid w:val="0"/>
        <w:ind w:firstLine="708"/>
        <w:jc w:val="both"/>
        <w:rPr>
          <w:rFonts w:ascii="Times New Roman" w:hAnsi="Times New Roman"/>
          <w:sz w:val="28"/>
          <w:szCs w:val="28"/>
        </w:rPr>
      </w:pPr>
      <w:r>
        <w:rPr>
          <w:rFonts w:ascii="Times New Roman" w:hAnsi="Times New Roman"/>
          <w:sz w:val="28"/>
          <w:szCs w:val="28"/>
        </w:rPr>
        <w:t>201</w:t>
      </w:r>
      <w:r w:rsidR="00166469">
        <w:rPr>
          <w:rFonts w:ascii="Times New Roman" w:hAnsi="Times New Roman"/>
          <w:sz w:val="28"/>
          <w:szCs w:val="28"/>
        </w:rPr>
        <w:t>8</w:t>
      </w:r>
      <w:r>
        <w:rPr>
          <w:rFonts w:ascii="Times New Roman" w:hAnsi="Times New Roman"/>
          <w:sz w:val="28"/>
          <w:szCs w:val="28"/>
        </w:rPr>
        <w:t xml:space="preserve"> год  - </w:t>
      </w:r>
      <w:r w:rsidR="00166469">
        <w:rPr>
          <w:rFonts w:ascii="Times New Roman" w:hAnsi="Times New Roman"/>
          <w:sz w:val="28"/>
          <w:szCs w:val="28"/>
        </w:rPr>
        <w:t>3,</w:t>
      </w:r>
      <w:r>
        <w:rPr>
          <w:rFonts w:ascii="Times New Roman" w:hAnsi="Times New Roman"/>
          <w:sz w:val="28"/>
          <w:szCs w:val="28"/>
        </w:rPr>
        <w:t xml:space="preserve"> 0 тыс. рублей</w:t>
      </w:r>
    </w:p>
    <w:p w:rsidR="00277E31" w:rsidRDefault="00166469" w:rsidP="00277E31">
      <w:pPr>
        <w:pStyle w:val="a9"/>
        <w:ind w:firstLine="708"/>
        <w:jc w:val="both"/>
        <w:rPr>
          <w:rFonts w:ascii="Times New Roman" w:hAnsi="Times New Roman"/>
          <w:sz w:val="28"/>
          <w:szCs w:val="28"/>
        </w:rPr>
      </w:pPr>
      <w:r>
        <w:rPr>
          <w:rFonts w:ascii="Times New Roman" w:hAnsi="Times New Roman"/>
          <w:sz w:val="28"/>
          <w:szCs w:val="28"/>
        </w:rPr>
        <w:t xml:space="preserve">2019 год – </w:t>
      </w:r>
      <w:r w:rsidR="00277E31">
        <w:rPr>
          <w:rFonts w:ascii="Times New Roman" w:hAnsi="Times New Roman"/>
          <w:sz w:val="28"/>
          <w:szCs w:val="28"/>
        </w:rPr>
        <w:t>2,8 тыс. рублей</w:t>
      </w:r>
    </w:p>
    <w:p w:rsidR="00277E31" w:rsidRDefault="0058637D" w:rsidP="00277E31">
      <w:pPr>
        <w:pStyle w:val="a9"/>
        <w:ind w:firstLine="708"/>
        <w:jc w:val="both"/>
        <w:rPr>
          <w:rFonts w:ascii="Times New Roman" w:hAnsi="Times New Roman"/>
          <w:sz w:val="28"/>
          <w:szCs w:val="28"/>
        </w:rPr>
      </w:pPr>
      <w:r>
        <w:rPr>
          <w:rFonts w:ascii="Times New Roman" w:hAnsi="Times New Roman"/>
          <w:sz w:val="28"/>
          <w:szCs w:val="28"/>
        </w:rPr>
        <w:t>20</w:t>
      </w:r>
      <w:r w:rsidR="00166469">
        <w:rPr>
          <w:rFonts w:ascii="Times New Roman" w:hAnsi="Times New Roman"/>
          <w:sz w:val="28"/>
          <w:szCs w:val="28"/>
        </w:rPr>
        <w:t>20</w:t>
      </w:r>
      <w:r>
        <w:rPr>
          <w:rFonts w:ascii="Times New Roman" w:hAnsi="Times New Roman"/>
          <w:sz w:val="28"/>
          <w:szCs w:val="28"/>
        </w:rPr>
        <w:t xml:space="preserve"> год —</w:t>
      </w:r>
      <w:r w:rsidR="00166469">
        <w:rPr>
          <w:rFonts w:ascii="Times New Roman" w:hAnsi="Times New Roman"/>
          <w:sz w:val="28"/>
          <w:szCs w:val="28"/>
        </w:rPr>
        <w:t>2,8</w:t>
      </w:r>
      <w:r w:rsidR="00277E31">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166469">
        <w:rPr>
          <w:rFonts w:ascii="Times New Roman" w:hAnsi="Times New Roman"/>
          <w:sz w:val="28"/>
          <w:szCs w:val="28"/>
        </w:rPr>
        <w:t>21</w:t>
      </w:r>
      <w:r>
        <w:rPr>
          <w:rFonts w:ascii="Times New Roman" w:hAnsi="Times New Roman"/>
          <w:sz w:val="28"/>
          <w:szCs w:val="28"/>
        </w:rPr>
        <w:t xml:space="preserve"> год —</w:t>
      </w:r>
      <w:r w:rsidR="00166469">
        <w:rPr>
          <w:rFonts w:ascii="Times New Roman" w:hAnsi="Times New Roman"/>
          <w:sz w:val="28"/>
          <w:szCs w:val="28"/>
        </w:rPr>
        <w:t>2</w:t>
      </w:r>
      <w:r w:rsidR="009371C2">
        <w:rPr>
          <w:rFonts w:ascii="Times New Roman" w:hAnsi="Times New Roman"/>
          <w:sz w:val="28"/>
          <w:szCs w:val="28"/>
        </w:rPr>
        <w:t>,</w:t>
      </w:r>
      <w:r w:rsidR="009F7116">
        <w:rPr>
          <w:rFonts w:ascii="Times New Roman" w:hAnsi="Times New Roman"/>
          <w:sz w:val="28"/>
          <w:szCs w:val="28"/>
        </w:rPr>
        <w:t>8</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166469">
        <w:rPr>
          <w:rFonts w:ascii="Times New Roman" w:hAnsi="Times New Roman"/>
          <w:sz w:val="28"/>
          <w:szCs w:val="28"/>
        </w:rPr>
        <w:t>22</w:t>
      </w:r>
      <w:r>
        <w:rPr>
          <w:rFonts w:ascii="Times New Roman" w:hAnsi="Times New Roman"/>
          <w:sz w:val="28"/>
          <w:szCs w:val="28"/>
        </w:rPr>
        <w:t>год —</w:t>
      </w:r>
      <w:r w:rsidR="00166469">
        <w:rPr>
          <w:rFonts w:ascii="Times New Roman" w:hAnsi="Times New Roman"/>
          <w:sz w:val="28"/>
          <w:szCs w:val="28"/>
        </w:rPr>
        <w:t>2,8</w:t>
      </w:r>
      <w:r>
        <w:rPr>
          <w:rFonts w:ascii="Times New Roman" w:hAnsi="Times New Roman"/>
          <w:sz w:val="28"/>
          <w:szCs w:val="28"/>
        </w:rPr>
        <w:t xml:space="preserve"> тыс. рублей</w:t>
      </w:r>
    </w:p>
    <w:p w:rsidR="00277E31" w:rsidRDefault="00277E31" w:rsidP="009371C2">
      <w:pPr>
        <w:pStyle w:val="a9"/>
        <w:snapToGrid w:val="0"/>
        <w:ind w:firstLine="708"/>
        <w:jc w:val="both"/>
        <w:rPr>
          <w:rFonts w:ascii="Times New Roman" w:hAnsi="Times New Roman"/>
          <w:sz w:val="28"/>
          <w:szCs w:val="28"/>
        </w:rPr>
      </w:pPr>
      <w:r>
        <w:rPr>
          <w:rFonts w:ascii="Times New Roman" w:hAnsi="Times New Roman"/>
          <w:sz w:val="28"/>
          <w:szCs w:val="28"/>
        </w:rPr>
        <w:t>20</w:t>
      </w:r>
      <w:r w:rsidR="00166469">
        <w:rPr>
          <w:rFonts w:ascii="Times New Roman" w:hAnsi="Times New Roman"/>
          <w:sz w:val="28"/>
          <w:szCs w:val="28"/>
        </w:rPr>
        <w:t>23</w:t>
      </w:r>
      <w:r>
        <w:rPr>
          <w:rFonts w:ascii="Times New Roman" w:hAnsi="Times New Roman"/>
          <w:sz w:val="28"/>
          <w:szCs w:val="28"/>
        </w:rPr>
        <w:t xml:space="preserve"> год —</w:t>
      </w:r>
      <w:r w:rsidR="009371C2">
        <w:rPr>
          <w:rFonts w:ascii="Times New Roman" w:hAnsi="Times New Roman"/>
          <w:sz w:val="28"/>
          <w:szCs w:val="28"/>
        </w:rPr>
        <w:t>2,8</w:t>
      </w:r>
      <w:r>
        <w:rPr>
          <w:rFonts w:ascii="Times New Roman" w:hAnsi="Times New Roman"/>
          <w:sz w:val="28"/>
          <w:szCs w:val="28"/>
        </w:rPr>
        <w:t xml:space="preserve"> тыс. рублей</w:t>
      </w:r>
    </w:p>
    <w:p w:rsidR="009371C2" w:rsidRDefault="009371C2" w:rsidP="009371C2">
      <w:pPr>
        <w:pStyle w:val="a9"/>
        <w:snapToGrid w:val="0"/>
        <w:ind w:firstLine="708"/>
        <w:jc w:val="both"/>
        <w:rPr>
          <w:rFonts w:ascii="Times New Roman" w:hAnsi="Times New Roman"/>
          <w:sz w:val="28"/>
          <w:szCs w:val="28"/>
        </w:rPr>
      </w:pPr>
      <w:r>
        <w:rPr>
          <w:rFonts w:ascii="Times New Roman" w:hAnsi="Times New Roman"/>
          <w:sz w:val="28"/>
          <w:szCs w:val="28"/>
        </w:rPr>
        <w:t>202</w:t>
      </w:r>
      <w:r w:rsidR="00166469">
        <w:rPr>
          <w:rFonts w:ascii="Times New Roman" w:hAnsi="Times New Roman"/>
          <w:sz w:val="28"/>
          <w:szCs w:val="28"/>
        </w:rPr>
        <w:t>4</w:t>
      </w:r>
      <w:r>
        <w:rPr>
          <w:rFonts w:ascii="Times New Roman" w:hAnsi="Times New Roman"/>
          <w:sz w:val="28"/>
          <w:szCs w:val="28"/>
        </w:rPr>
        <w:t xml:space="preserve"> год  - 2,8 тыс.рублей</w:t>
      </w:r>
    </w:p>
    <w:p w:rsidR="00277E31" w:rsidRDefault="00277E31" w:rsidP="00277E31">
      <w:pPr>
        <w:pStyle w:val="a9"/>
        <w:ind w:firstLine="708"/>
        <w:jc w:val="both"/>
        <w:rPr>
          <w:rFonts w:ascii="Times New Roman" w:hAnsi="Times New Roman"/>
          <w:sz w:val="28"/>
          <w:szCs w:val="28"/>
        </w:rPr>
      </w:pP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 xml:space="preserve">Из </w:t>
      </w:r>
      <w:r w:rsidR="00C12E13">
        <w:rPr>
          <w:rFonts w:ascii="Times New Roman" w:hAnsi="Times New Roman"/>
          <w:sz w:val="28"/>
          <w:szCs w:val="28"/>
        </w:rPr>
        <w:t xml:space="preserve">областного бюджета поступило </w:t>
      </w:r>
      <w:r w:rsidR="00166469">
        <w:rPr>
          <w:rFonts w:ascii="Times New Roman" w:hAnsi="Times New Roman"/>
          <w:sz w:val="28"/>
          <w:szCs w:val="28"/>
        </w:rPr>
        <w:t>-19,8</w:t>
      </w:r>
      <w:r>
        <w:rPr>
          <w:rFonts w:ascii="Times New Roman" w:hAnsi="Times New Roman"/>
          <w:sz w:val="28"/>
          <w:szCs w:val="28"/>
        </w:rPr>
        <w:t xml:space="preserve"> тыс.руб.</w:t>
      </w:r>
    </w:p>
    <w:p w:rsidR="00277E31" w:rsidRDefault="00277E31" w:rsidP="00277E31">
      <w:pPr>
        <w:pStyle w:val="a4"/>
        <w:jc w:val="both"/>
        <w:rPr>
          <w:b/>
          <w:sz w:val="28"/>
          <w:szCs w:val="28"/>
        </w:rPr>
      </w:pPr>
    </w:p>
    <w:p w:rsidR="00277E31" w:rsidRDefault="00277E31" w:rsidP="00277E31">
      <w:pPr>
        <w:pStyle w:val="a4"/>
        <w:jc w:val="center"/>
        <w:rPr>
          <w:b/>
          <w:sz w:val="28"/>
          <w:szCs w:val="28"/>
        </w:rPr>
      </w:pPr>
      <w:r>
        <w:rPr>
          <w:b/>
          <w:sz w:val="28"/>
          <w:szCs w:val="28"/>
        </w:rPr>
        <w:t>6. Оценка эффективности реализации подпрограммы.</w:t>
      </w:r>
    </w:p>
    <w:p w:rsidR="00277E31" w:rsidRDefault="00277E31" w:rsidP="00277E31">
      <w:pPr>
        <w:pStyle w:val="a4"/>
        <w:jc w:val="both"/>
        <w:rPr>
          <w:sz w:val="28"/>
          <w:szCs w:val="28"/>
        </w:rPr>
      </w:pPr>
      <w:r>
        <w:rPr>
          <w:sz w:val="28"/>
          <w:szCs w:val="28"/>
        </w:rPr>
        <w:t>Реализация основных  мероприятий подпрограммы позволит:</w:t>
      </w:r>
    </w:p>
    <w:p w:rsidR="00277E31" w:rsidRDefault="00277E31" w:rsidP="00277E31">
      <w:pPr>
        <w:pStyle w:val="a4"/>
        <w:jc w:val="both"/>
        <w:rPr>
          <w:sz w:val="28"/>
          <w:szCs w:val="28"/>
        </w:rPr>
      </w:pPr>
      <w:r>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277E31" w:rsidRDefault="00277E31" w:rsidP="00277E31">
      <w:pPr>
        <w:pStyle w:val="a4"/>
        <w:jc w:val="both"/>
        <w:rPr>
          <w:sz w:val="28"/>
          <w:szCs w:val="28"/>
        </w:rPr>
      </w:pPr>
      <w:r>
        <w:rPr>
          <w:sz w:val="28"/>
          <w:szCs w:val="28"/>
        </w:rPr>
        <w:softHyphen/>
        <w:t xml:space="preserve"> создать резервы материально-технических запасов, продовольственных, медицинских и иных средств;</w:t>
      </w:r>
    </w:p>
    <w:p w:rsidR="00277E31" w:rsidRDefault="00277E31" w:rsidP="00277E31">
      <w:pPr>
        <w:pStyle w:val="a4"/>
        <w:jc w:val="both"/>
        <w:rPr>
          <w:sz w:val="28"/>
          <w:szCs w:val="28"/>
        </w:rPr>
      </w:pPr>
      <w:r>
        <w:rPr>
          <w:sz w:val="28"/>
          <w:szCs w:val="28"/>
        </w:rPr>
        <w:softHyphen/>
        <w:t xml:space="preserve"> повысить обеспеченность средствами индивидуальной защиты населения сельского поселения;</w:t>
      </w:r>
    </w:p>
    <w:p w:rsidR="00277E31" w:rsidRDefault="00277E31" w:rsidP="00277E31">
      <w:pPr>
        <w:pStyle w:val="a4"/>
        <w:jc w:val="both"/>
        <w:rPr>
          <w:sz w:val="28"/>
          <w:szCs w:val="28"/>
        </w:rPr>
      </w:pPr>
      <w:r>
        <w:rPr>
          <w:sz w:val="28"/>
          <w:szCs w:val="28"/>
        </w:rPr>
        <w:softHyphen/>
      </w:r>
      <w:r>
        <w:rPr>
          <w:sz w:val="28"/>
          <w:szCs w:val="28"/>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277E31" w:rsidRDefault="00277E31" w:rsidP="00277E31">
      <w:pPr>
        <w:pStyle w:val="a4"/>
        <w:jc w:val="both"/>
        <w:rPr>
          <w:sz w:val="28"/>
          <w:szCs w:val="28"/>
        </w:rPr>
      </w:pPr>
      <w:r>
        <w:rPr>
          <w:sz w:val="28"/>
          <w:szCs w:val="28"/>
        </w:rPr>
        <w:t>В социальной сфере функционирование системы обеспечит:</w:t>
      </w:r>
    </w:p>
    <w:p w:rsidR="00277E31" w:rsidRDefault="00277E31" w:rsidP="00277E31">
      <w:pPr>
        <w:pStyle w:val="a4"/>
        <w:jc w:val="both"/>
        <w:rPr>
          <w:sz w:val="28"/>
          <w:szCs w:val="28"/>
        </w:rPr>
      </w:pPr>
      <w:r>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277E31" w:rsidRDefault="00277E31" w:rsidP="00277E31">
      <w:pPr>
        <w:pStyle w:val="a4"/>
        <w:jc w:val="both"/>
        <w:rPr>
          <w:sz w:val="28"/>
          <w:szCs w:val="28"/>
        </w:rPr>
      </w:pPr>
      <w:r>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277E31" w:rsidRDefault="00277E31" w:rsidP="00277E31">
      <w:pPr>
        <w:pStyle w:val="a4"/>
        <w:jc w:val="both"/>
        <w:rPr>
          <w:b/>
          <w:bCs/>
          <w:i/>
          <w:iCs/>
          <w:sz w:val="28"/>
          <w:szCs w:val="28"/>
        </w:rPr>
      </w:pPr>
    </w:p>
    <w:p w:rsidR="00277E31" w:rsidRDefault="00277E31" w:rsidP="00277E31">
      <w:pPr>
        <w:snapToGrid w:val="0"/>
        <w:jc w:val="both"/>
        <w:rPr>
          <w:b/>
          <w:bCs/>
          <w:i/>
          <w:iCs/>
          <w:sz w:val="28"/>
          <w:szCs w:val="28"/>
        </w:rPr>
      </w:pPr>
      <w:r>
        <w:rPr>
          <w:b/>
          <w:bCs/>
          <w:i/>
          <w:iCs/>
          <w:sz w:val="28"/>
          <w:szCs w:val="28"/>
        </w:rPr>
        <w:lastRenderedPageBreak/>
        <w:t>6.2. Подпрограмма «Организация благоустройства в границах территории Филиппенковского сельского поселения».</w:t>
      </w:r>
    </w:p>
    <w:p w:rsidR="00277E31" w:rsidRDefault="00277E31" w:rsidP="00277E31">
      <w:pPr>
        <w:snapToGrid w:val="0"/>
        <w:jc w:val="both"/>
        <w:rPr>
          <w:b/>
          <w:bCs/>
          <w:i/>
          <w:iCs/>
          <w:sz w:val="28"/>
          <w:szCs w:val="28"/>
        </w:rPr>
      </w:pPr>
    </w:p>
    <w:p w:rsidR="00277E31" w:rsidRDefault="00277E31" w:rsidP="00277E31">
      <w:pPr>
        <w:jc w:val="center"/>
        <w:rPr>
          <w:b/>
          <w:bCs/>
          <w:sz w:val="28"/>
          <w:szCs w:val="28"/>
        </w:rPr>
      </w:pPr>
      <w:r>
        <w:rPr>
          <w:b/>
          <w:bCs/>
          <w:sz w:val="28"/>
          <w:szCs w:val="28"/>
        </w:rPr>
        <w:t xml:space="preserve"> 1. ПАСПОРТ</w:t>
      </w:r>
    </w:p>
    <w:p w:rsidR="00277E31" w:rsidRDefault="00277E31" w:rsidP="00277E31">
      <w:pPr>
        <w:ind w:left="-18" w:hanging="3988"/>
        <w:jc w:val="center"/>
        <w:rPr>
          <w:sz w:val="28"/>
          <w:szCs w:val="28"/>
        </w:rPr>
      </w:pPr>
      <w:r>
        <w:rPr>
          <w:sz w:val="28"/>
          <w:szCs w:val="28"/>
        </w:rPr>
        <w:t>муни                                                         подпрограммы «Организация благоустройства в границах территории Филиппенковского сельского поселения»</w:t>
      </w:r>
    </w:p>
    <w:p w:rsidR="00277E31" w:rsidRDefault="00277E31" w:rsidP="00277E31">
      <w:pPr>
        <w:ind w:left="-18" w:hanging="3988"/>
        <w:jc w:val="center"/>
        <w:rPr>
          <w:sz w:val="28"/>
          <w:szCs w:val="28"/>
        </w:rPr>
      </w:pPr>
      <w:r>
        <w:rPr>
          <w:sz w:val="28"/>
          <w:szCs w:val="28"/>
        </w:rPr>
        <w:t xml:space="preserve">                                        </w:t>
      </w:r>
    </w:p>
    <w:tbl>
      <w:tblPr>
        <w:tblW w:w="0" w:type="auto"/>
        <w:tblInd w:w="48" w:type="dxa"/>
        <w:tblLayout w:type="fixed"/>
        <w:tblLook w:val="0000"/>
      </w:tblPr>
      <w:tblGrid>
        <w:gridCol w:w="2759"/>
        <w:gridCol w:w="7042"/>
      </w:tblGrid>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Основные разработ</w:t>
            </w:r>
            <w:r>
              <w:rPr>
                <w:sz w:val="28"/>
                <w:szCs w:val="28"/>
              </w:rPr>
              <w:softHyphen/>
              <w:t xml:space="preserve">чики подпрограммы </w:t>
            </w:r>
          </w:p>
          <w:p w:rsidR="00277E31" w:rsidRDefault="00277E31" w:rsidP="00277E31">
            <w:pPr>
              <w:rPr>
                <w:sz w:val="28"/>
                <w:szCs w:val="28"/>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277E31" w:rsidTr="00277E31">
        <w:trPr>
          <w:trHeight w:val="774"/>
        </w:trPr>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Обеспечение благоустройства сельского поселения.</w:t>
            </w:r>
          </w:p>
          <w:p w:rsidR="00277E31" w:rsidRDefault="00277E31" w:rsidP="00277E31">
            <w:pPr>
              <w:snapToGrid w:val="0"/>
              <w:jc w:val="both"/>
              <w:rPr>
                <w:sz w:val="28"/>
                <w:szCs w:val="28"/>
              </w:rPr>
            </w:pPr>
            <w:r>
              <w:rPr>
                <w:sz w:val="28"/>
                <w:szCs w:val="28"/>
              </w:rPr>
              <w:t>Выявление и оперативное устранение недостатков в санитарной очистке территории поселения.</w:t>
            </w:r>
          </w:p>
          <w:p w:rsidR="00277E31" w:rsidRDefault="00277E31" w:rsidP="00277E31">
            <w:pPr>
              <w:snapToGrid w:val="0"/>
              <w:jc w:val="both"/>
              <w:rPr>
                <w:sz w:val="28"/>
                <w:szCs w:val="28"/>
              </w:rPr>
            </w:pPr>
            <w:r>
              <w:rPr>
                <w:sz w:val="28"/>
                <w:szCs w:val="28"/>
              </w:rPr>
              <w:t>Улучшение и поддержание состояния зеленых насаждений.</w:t>
            </w:r>
          </w:p>
          <w:p w:rsidR="00277E31" w:rsidRDefault="00277E31" w:rsidP="00277E31">
            <w:pPr>
              <w:snapToGrid w:val="0"/>
              <w:jc w:val="both"/>
              <w:rPr>
                <w:sz w:val="28"/>
                <w:szCs w:val="28"/>
              </w:rPr>
            </w:pPr>
            <w:r>
              <w:rPr>
                <w:sz w:val="28"/>
                <w:szCs w:val="28"/>
              </w:rPr>
              <w:t>Повышение уровня освещенности улиц сельского поселения.</w:t>
            </w:r>
          </w:p>
          <w:p w:rsidR="00277E31" w:rsidRDefault="00277E31" w:rsidP="00277E31">
            <w:pPr>
              <w:snapToGrid w:val="0"/>
              <w:jc w:val="both"/>
              <w:rPr>
                <w:sz w:val="28"/>
                <w:szCs w:val="28"/>
              </w:rPr>
            </w:pPr>
            <w:r>
              <w:rPr>
                <w:sz w:val="28"/>
                <w:szCs w:val="28"/>
              </w:rPr>
              <w:t>Содержание  дорог сельского поселения.</w:t>
            </w:r>
          </w:p>
          <w:p w:rsidR="00277E31" w:rsidRDefault="00277E31" w:rsidP="00277E31">
            <w:pPr>
              <w:snapToGrid w:val="0"/>
              <w:jc w:val="both"/>
              <w:rPr>
                <w:sz w:val="28"/>
                <w:szCs w:val="28"/>
              </w:rPr>
            </w:pPr>
            <w:r>
              <w:rPr>
                <w:sz w:val="28"/>
                <w:szCs w:val="28"/>
              </w:rPr>
              <w:t>Организация и содержание мест захоронения.</w:t>
            </w:r>
          </w:p>
          <w:p w:rsidR="00396D2A" w:rsidRPr="00396D2A" w:rsidRDefault="00396D2A" w:rsidP="00396D2A">
            <w:pPr>
              <w:widowControl w:val="0"/>
              <w:shd w:val="clear" w:color="auto" w:fill="FFFFFF"/>
              <w:autoSpaceDE w:val="0"/>
              <w:autoSpaceDN w:val="0"/>
              <w:adjustRightInd w:val="0"/>
              <w:ind w:left="141"/>
              <w:rPr>
                <w:sz w:val="28"/>
                <w:szCs w:val="28"/>
              </w:rPr>
            </w:pPr>
            <w:r w:rsidRPr="00396D2A">
              <w:rPr>
                <w:sz w:val="28"/>
                <w:szCs w:val="28"/>
              </w:rPr>
              <w:t>Разработать и распространить среди населения района памятки(листовки) с информацией о предупреждении опасного поведения участников дорожного движения</w:t>
            </w:r>
          </w:p>
          <w:p w:rsidR="00396D2A" w:rsidRPr="00396D2A" w:rsidRDefault="00396D2A" w:rsidP="00396D2A">
            <w:pPr>
              <w:widowControl w:val="0"/>
              <w:shd w:val="clear" w:color="auto" w:fill="FFFFFF"/>
              <w:autoSpaceDE w:val="0"/>
              <w:autoSpaceDN w:val="0"/>
              <w:adjustRightInd w:val="0"/>
              <w:ind w:left="141"/>
              <w:rPr>
                <w:sz w:val="28"/>
                <w:szCs w:val="28"/>
              </w:rPr>
            </w:pPr>
            <w:r w:rsidRPr="00396D2A">
              <w:rPr>
                <w:sz w:val="28"/>
                <w:szCs w:val="28"/>
              </w:rPr>
              <w:t>Размещение на территории района наружной рекламы, направленной на пропаганду безопасности дорожного движения</w:t>
            </w:r>
          </w:p>
          <w:p w:rsidR="00396D2A" w:rsidRPr="00396D2A" w:rsidRDefault="00396D2A" w:rsidP="00396D2A">
            <w:pPr>
              <w:widowControl w:val="0"/>
              <w:shd w:val="clear" w:color="auto" w:fill="FFFFFF"/>
              <w:autoSpaceDE w:val="0"/>
              <w:autoSpaceDN w:val="0"/>
              <w:adjustRightInd w:val="0"/>
              <w:ind w:left="141"/>
              <w:rPr>
                <w:sz w:val="28"/>
                <w:szCs w:val="28"/>
              </w:rPr>
            </w:pPr>
            <w:r w:rsidRPr="00396D2A">
              <w:rPr>
                <w:sz w:val="28"/>
                <w:szCs w:val="28"/>
              </w:rPr>
              <w:t>С учетом анализа уличной преступности в вечернее и ночное время реализовать комплекс мероприятий по улучшению уличного освещения</w:t>
            </w:r>
          </w:p>
          <w:p w:rsidR="00396D2A" w:rsidRDefault="00396D2A" w:rsidP="00277E31">
            <w:pPr>
              <w:snapToGrid w:val="0"/>
              <w:jc w:val="both"/>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 xml:space="preserve"> 201</w:t>
            </w:r>
            <w:r w:rsidR="00BE04F2">
              <w:rPr>
                <w:sz w:val="28"/>
                <w:szCs w:val="28"/>
              </w:rPr>
              <w:t>8</w:t>
            </w:r>
            <w:r>
              <w:rPr>
                <w:sz w:val="28"/>
                <w:szCs w:val="28"/>
              </w:rPr>
              <w:t>г-20</w:t>
            </w:r>
            <w:r w:rsidR="00126E24">
              <w:rPr>
                <w:sz w:val="28"/>
                <w:szCs w:val="28"/>
              </w:rPr>
              <w:t>2</w:t>
            </w:r>
            <w:r w:rsidR="00BE04F2">
              <w:rPr>
                <w:sz w:val="28"/>
                <w:szCs w:val="28"/>
              </w:rPr>
              <w:t>4</w:t>
            </w:r>
            <w:r>
              <w:rPr>
                <w:sz w:val="28"/>
                <w:szCs w:val="28"/>
              </w:rPr>
              <w:t>г</w:t>
            </w:r>
          </w:p>
          <w:p w:rsidR="00277E31" w:rsidRDefault="00277E31" w:rsidP="00277E31">
            <w:pPr>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BE04F2">
              <w:rPr>
                <w:rFonts w:ascii="Times New Roman" w:hAnsi="Times New Roman"/>
                <w:sz w:val="28"/>
                <w:szCs w:val="28"/>
              </w:rPr>
              <w:t>8</w:t>
            </w:r>
            <w:r>
              <w:rPr>
                <w:rFonts w:ascii="Times New Roman" w:hAnsi="Times New Roman"/>
                <w:sz w:val="28"/>
                <w:szCs w:val="28"/>
              </w:rPr>
              <w:t>-20</w:t>
            </w:r>
            <w:r w:rsidR="009371C2">
              <w:rPr>
                <w:rFonts w:ascii="Times New Roman" w:hAnsi="Times New Roman"/>
                <w:sz w:val="28"/>
                <w:szCs w:val="28"/>
              </w:rPr>
              <w:t>2</w:t>
            </w:r>
            <w:r w:rsidR="00BE04F2">
              <w:rPr>
                <w:rFonts w:ascii="Times New Roman" w:hAnsi="Times New Roman"/>
                <w:sz w:val="28"/>
                <w:szCs w:val="28"/>
              </w:rPr>
              <w:t>4</w:t>
            </w:r>
            <w:r>
              <w:rPr>
                <w:rFonts w:ascii="Times New Roman" w:hAnsi="Times New Roman"/>
                <w:sz w:val="28"/>
                <w:szCs w:val="28"/>
              </w:rPr>
              <w:t>г.г. на сумму</w:t>
            </w:r>
            <w:r>
              <w:rPr>
                <w:rFonts w:ascii="Times New Roman" w:hAnsi="Times New Roman"/>
                <w:b/>
              </w:rPr>
              <w:t xml:space="preserve">  </w:t>
            </w:r>
            <w:r>
              <w:rPr>
                <w:rFonts w:ascii="Times New Roman" w:hAnsi="Times New Roman"/>
                <w:sz w:val="28"/>
                <w:szCs w:val="28"/>
              </w:rPr>
              <w:t xml:space="preserve"> </w:t>
            </w:r>
            <w:r w:rsidR="00BE04F2">
              <w:rPr>
                <w:rFonts w:ascii="Times New Roman" w:hAnsi="Times New Roman"/>
                <w:sz w:val="28"/>
                <w:szCs w:val="28"/>
              </w:rPr>
              <w:t>1603,1</w:t>
            </w:r>
            <w:r w:rsidR="006E3361">
              <w:rPr>
                <w:rFonts w:ascii="Times New Roman" w:hAnsi="Times New Roman"/>
                <w:sz w:val="28"/>
                <w:szCs w:val="28"/>
              </w:rPr>
              <w:t xml:space="preserve"> </w:t>
            </w:r>
            <w:r>
              <w:rPr>
                <w:rFonts w:ascii="Times New Roman" w:hAnsi="Times New Roman"/>
                <w:sz w:val="28"/>
                <w:szCs w:val="28"/>
              </w:rPr>
              <w:t>тыс. рублей, в том числе:</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BE04F2">
              <w:rPr>
                <w:rFonts w:ascii="Times New Roman" w:hAnsi="Times New Roman"/>
                <w:sz w:val="28"/>
                <w:szCs w:val="28"/>
              </w:rPr>
              <w:t>8</w:t>
            </w:r>
            <w:r>
              <w:rPr>
                <w:rFonts w:ascii="Times New Roman" w:hAnsi="Times New Roman"/>
                <w:sz w:val="28"/>
                <w:szCs w:val="28"/>
              </w:rPr>
              <w:t xml:space="preserve"> год  -  </w:t>
            </w:r>
            <w:r w:rsidR="00BE04F2">
              <w:rPr>
                <w:rFonts w:ascii="Times New Roman" w:hAnsi="Times New Roman"/>
                <w:sz w:val="28"/>
                <w:szCs w:val="28"/>
              </w:rPr>
              <w:t>681,2</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lastRenderedPageBreak/>
              <w:t>201</w:t>
            </w:r>
            <w:r w:rsidR="00BE04F2">
              <w:rPr>
                <w:rFonts w:ascii="Times New Roman" w:hAnsi="Times New Roman"/>
                <w:sz w:val="28"/>
                <w:szCs w:val="28"/>
              </w:rPr>
              <w:t>9</w:t>
            </w:r>
            <w:r>
              <w:rPr>
                <w:rFonts w:ascii="Times New Roman" w:hAnsi="Times New Roman"/>
                <w:sz w:val="28"/>
                <w:szCs w:val="28"/>
              </w:rPr>
              <w:t xml:space="preserve"> год —</w:t>
            </w:r>
            <w:r w:rsidR="00BE04F2">
              <w:rPr>
                <w:rFonts w:ascii="Times New Roman" w:hAnsi="Times New Roman"/>
                <w:sz w:val="28"/>
                <w:szCs w:val="28"/>
              </w:rPr>
              <w:t>394,4</w:t>
            </w:r>
            <w:r>
              <w:rPr>
                <w:rFonts w:ascii="Times New Roman" w:hAnsi="Times New Roman"/>
                <w:sz w:val="28"/>
                <w:szCs w:val="28"/>
              </w:rPr>
              <w:t>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BE04F2">
              <w:rPr>
                <w:rFonts w:ascii="Times New Roman" w:hAnsi="Times New Roman"/>
                <w:sz w:val="28"/>
                <w:szCs w:val="28"/>
              </w:rPr>
              <w:t>20</w:t>
            </w:r>
            <w:r>
              <w:rPr>
                <w:rFonts w:ascii="Times New Roman" w:hAnsi="Times New Roman"/>
                <w:sz w:val="28"/>
                <w:szCs w:val="28"/>
              </w:rPr>
              <w:t xml:space="preserve"> год — </w:t>
            </w:r>
            <w:r w:rsidR="00BE04F2">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BE04F2">
              <w:rPr>
                <w:rFonts w:ascii="Times New Roman" w:hAnsi="Times New Roman"/>
                <w:sz w:val="28"/>
                <w:szCs w:val="28"/>
              </w:rPr>
              <w:t>21</w:t>
            </w:r>
            <w:r>
              <w:rPr>
                <w:rFonts w:ascii="Times New Roman" w:hAnsi="Times New Roman"/>
                <w:sz w:val="28"/>
                <w:szCs w:val="28"/>
              </w:rPr>
              <w:t xml:space="preserve"> год — </w:t>
            </w:r>
            <w:r w:rsidR="00BE04F2">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BE04F2">
              <w:rPr>
                <w:rFonts w:ascii="Times New Roman" w:hAnsi="Times New Roman"/>
                <w:sz w:val="28"/>
                <w:szCs w:val="28"/>
              </w:rPr>
              <w:t>22</w:t>
            </w:r>
            <w:r>
              <w:rPr>
                <w:rFonts w:ascii="Times New Roman" w:hAnsi="Times New Roman"/>
                <w:sz w:val="28"/>
                <w:szCs w:val="28"/>
              </w:rPr>
              <w:t xml:space="preserve">год — </w:t>
            </w:r>
            <w:r w:rsidR="00BE04F2">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snapToGrid w:val="0"/>
              <w:ind w:firstLine="708"/>
              <w:jc w:val="both"/>
              <w:rPr>
                <w:rFonts w:ascii="Times New Roman" w:hAnsi="Times New Roman"/>
                <w:sz w:val="28"/>
                <w:szCs w:val="28"/>
              </w:rPr>
            </w:pPr>
            <w:r>
              <w:rPr>
                <w:rFonts w:ascii="Times New Roman" w:hAnsi="Times New Roman"/>
                <w:sz w:val="28"/>
                <w:szCs w:val="28"/>
              </w:rPr>
              <w:t>20</w:t>
            </w:r>
            <w:r w:rsidR="00BE04F2">
              <w:rPr>
                <w:rFonts w:ascii="Times New Roman" w:hAnsi="Times New Roman"/>
                <w:sz w:val="28"/>
                <w:szCs w:val="28"/>
              </w:rPr>
              <w:t>23</w:t>
            </w:r>
            <w:r>
              <w:rPr>
                <w:rFonts w:ascii="Times New Roman" w:hAnsi="Times New Roman"/>
                <w:sz w:val="28"/>
                <w:szCs w:val="28"/>
              </w:rPr>
              <w:t xml:space="preserve"> год — </w:t>
            </w:r>
            <w:r w:rsidR="00BE04F2">
              <w:rPr>
                <w:rFonts w:ascii="Times New Roman" w:hAnsi="Times New Roman"/>
                <w:sz w:val="28"/>
                <w:szCs w:val="28"/>
              </w:rPr>
              <w:t>105,5</w:t>
            </w:r>
            <w:r>
              <w:rPr>
                <w:rFonts w:ascii="Times New Roman" w:hAnsi="Times New Roman"/>
                <w:sz w:val="28"/>
                <w:szCs w:val="28"/>
              </w:rPr>
              <w:t xml:space="preserve"> тыс. рублей</w:t>
            </w:r>
          </w:p>
          <w:p w:rsidR="00277E31" w:rsidRDefault="009371C2" w:rsidP="00277E31">
            <w:pPr>
              <w:pStyle w:val="a9"/>
              <w:snapToGrid w:val="0"/>
              <w:ind w:firstLine="708"/>
              <w:jc w:val="both"/>
              <w:rPr>
                <w:rFonts w:ascii="Times New Roman" w:hAnsi="Times New Roman"/>
                <w:sz w:val="28"/>
                <w:szCs w:val="28"/>
              </w:rPr>
            </w:pPr>
            <w:r>
              <w:rPr>
                <w:rFonts w:ascii="Times New Roman" w:hAnsi="Times New Roman"/>
                <w:sz w:val="28"/>
                <w:szCs w:val="28"/>
              </w:rPr>
              <w:t>202</w:t>
            </w:r>
            <w:r w:rsidR="00BE04F2">
              <w:rPr>
                <w:rFonts w:ascii="Times New Roman" w:hAnsi="Times New Roman"/>
                <w:sz w:val="28"/>
                <w:szCs w:val="28"/>
              </w:rPr>
              <w:t>4</w:t>
            </w:r>
            <w:r>
              <w:rPr>
                <w:rFonts w:ascii="Times New Roman" w:hAnsi="Times New Roman"/>
                <w:sz w:val="28"/>
                <w:szCs w:val="28"/>
              </w:rPr>
              <w:t xml:space="preserve"> год – 105,5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lastRenderedPageBreak/>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color w:val="000000"/>
                <w:sz w:val="28"/>
                <w:szCs w:val="28"/>
              </w:rPr>
            </w:pPr>
            <w:r>
              <w:rPr>
                <w:color w:val="000000"/>
                <w:sz w:val="28"/>
                <w:szCs w:val="28"/>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277E31" w:rsidRDefault="00277E31" w:rsidP="00277E31">
      <w:pPr>
        <w:snapToGrid w:val="0"/>
        <w:jc w:val="both"/>
      </w:pPr>
    </w:p>
    <w:p w:rsidR="00277E31" w:rsidRDefault="00277E31" w:rsidP="00277E31">
      <w:pPr>
        <w:snapToGrid w:val="0"/>
        <w:ind w:left="1116" w:hanging="360"/>
        <w:jc w:val="center"/>
        <w:rPr>
          <w:b/>
          <w:bCs/>
          <w:iCs/>
          <w:sz w:val="28"/>
          <w:szCs w:val="28"/>
        </w:rPr>
      </w:pPr>
      <w:r>
        <w:rPr>
          <w:b/>
          <w:bCs/>
          <w:iCs/>
          <w:sz w:val="28"/>
          <w:szCs w:val="28"/>
        </w:rPr>
        <w:t>2. Характеристика сферы реализации подпрограммы.</w:t>
      </w:r>
    </w:p>
    <w:p w:rsidR="00277E31" w:rsidRDefault="00277E31" w:rsidP="00277E31">
      <w:pPr>
        <w:snapToGrid w:val="0"/>
        <w:ind w:hanging="17"/>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277E31" w:rsidRDefault="00277E31" w:rsidP="00277E31">
      <w:pPr>
        <w:spacing w:before="120" w:after="120" w:line="100" w:lineRule="atLeast"/>
        <w:jc w:val="both"/>
        <w:rPr>
          <w:rFonts w:cs="Arial"/>
          <w:color w:val="000000"/>
          <w:sz w:val="28"/>
          <w:szCs w:val="28"/>
        </w:rPr>
      </w:pPr>
      <w:r>
        <w:rPr>
          <w:rFonts w:cs="Arial"/>
          <w:color w:val="000000"/>
          <w:sz w:val="28"/>
          <w:szCs w:val="28"/>
        </w:rPr>
        <w:tab/>
        <w:t xml:space="preserve">Разработка подпрограммы «Организация благоустройства в границах территории Филиппенковского сельского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277E31" w:rsidRDefault="00277E31" w:rsidP="00277E31">
      <w:pPr>
        <w:spacing w:before="120" w:after="120" w:line="100" w:lineRule="atLeast"/>
        <w:jc w:val="both"/>
        <w:rPr>
          <w:rFonts w:cs="Arial"/>
          <w:color w:val="000000"/>
          <w:sz w:val="28"/>
          <w:szCs w:val="28"/>
        </w:rPr>
      </w:pPr>
      <w:r>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277E31" w:rsidRDefault="00277E31" w:rsidP="00277E31">
      <w:pPr>
        <w:spacing w:before="120" w:after="120" w:line="100" w:lineRule="atLeast"/>
        <w:jc w:val="both"/>
        <w:rPr>
          <w:rFonts w:cs="Arial"/>
          <w:color w:val="000000"/>
          <w:sz w:val="28"/>
          <w:szCs w:val="28"/>
        </w:rPr>
      </w:pPr>
      <w:r>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77E31" w:rsidRDefault="00277E31" w:rsidP="00277E31">
      <w:pPr>
        <w:spacing w:before="120" w:after="120" w:line="100" w:lineRule="atLeast"/>
        <w:jc w:val="both"/>
        <w:rPr>
          <w:b/>
          <w:bCs/>
          <w:iCs/>
          <w:sz w:val="28"/>
          <w:szCs w:val="28"/>
        </w:rPr>
      </w:pPr>
    </w:p>
    <w:p w:rsidR="00277E31" w:rsidRPr="006213C3" w:rsidRDefault="00277E31" w:rsidP="00277E31">
      <w:pPr>
        <w:spacing w:before="120" w:after="120" w:line="100" w:lineRule="atLeast"/>
        <w:jc w:val="both"/>
        <w:rPr>
          <w:rFonts w:cs="Arial"/>
          <w:color w:val="000000"/>
          <w:sz w:val="28"/>
          <w:szCs w:val="28"/>
        </w:rPr>
      </w:pPr>
      <w:r>
        <w:rPr>
          <w:b/>
          <w:bCs/>
          <w:iCs/>
          <w:sz w:val="28"/>
          <w:szCs w:val="28"/>
        </w:rPr>
        <w:t xml:space="preserve">                   </w:t>
      </w:r>
      <w:r>
        <w:rPr>
          <w:rFonts w:cs="Arial"/>
          <w:b/>
          <w:bCs/>
          <w:iCs/>
          <w:color w:val="000000"/>
          <w:sz w:val="28"/>
          <w:szCs w:val="28"/>
        </w:rPr>
        <w:t>3. Цели, задачи  и сроки реализации подпрограммы.</w:t>
      </w:r>
    </w:p>
    <w:p w:rsidR="00277E31" w:rsidRDefault="00277E31" w:rsidP="00277E31">
      <w:pPr>
        <w:snapToGrid w:val="0"/>
        <w:spacing w:before="120" w:after="120" w:line="100" w:lineRule="atLeast"/>
        <w:jc w:val="both"/>
        <w:rPr>
          <w:rFonts w:cs="Arial"/>
          <w:color w:val="000000"/>
          <w:sz w:val="28"/>
          <w:szCs w:val="28"/>
        </w:rPr>
      </w:pPr>
      <w:r>
        <w:rPr>
          <w:rFonts w:cs="Arial"/>
          <w:color w:val="000000"/>
          <w:sz w:val="28"/>
          <w:szCs w:val="28"/>
        </w:rPr>
        <w:tab/>
        <w:t>Целью подпрограммы является 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p w:rsidR="00277E31" w:rsidRDefault="00277E31" w:rsidP="00277E31">
      <w:pPr>
        <w:snapToGrid w:val="0"/>
        <w:spacing w:before="120" w:after="120" w:line="100" w:lineRule="atLeast"/>
        <w:ind w:hanging="17"/>
        <w:jc w:val="both"/>
        <w:rPr>
          <w:rFonts w:cs="Arial"/>
          <w:color w:val="000000"/>
          <w:sz w:val="28"/>
          <w:szCs w:val="28"/>
        </w:rPr>
      </w:pPr>
      <w:r>
        <w:rPr>
          <w:rFonts w:cs="Arial"/>
          <w:color w:val="000000"/>
          <w:sz w:val="28"/>
          <w:szCs w:val="28"/>
        </w:rPr>
        <w:tab/>
        <w:t xml:space="preserve">           Задачами подпрограммы являются:</w:t>
      </w:r>
    </w:p>
    <w:tbl>
      <w:tblPr>
        <w:tblW w:w="0" w:type="auto"/>
        <w:tblInd w:w="118" w:type="dxa"/>
        <w:tblLayout w:type="fixed"/>
        <w:tblCellMar>
          <w:top w:w="108" w:type="dxa"/>
          <w:bottom w:w="108" w:type="dxa"/>
        </w:tblCellMar>
        <w:tblLook w:val="0000"/>
      </w:tblPr>
      <w:tblGrid>
        <w:gridCol w:w="9707"/>
      </w:tblGrid>
      <w:tr w:rsidR="00277E31" w:rsidTr="00277E31">
        <w:trPr>
          <w:trHeight w:val="774"/>
        </w:trPr>
        <w:tc>
          <w:tcPr>
            <w:tcW w:w="9707" w:type="dxa"/>
            <w:shd w:val="clear" w:color="auto" w:fill="auto"/>
          </w:tcPr>
          <w:p w:rsidR="00277E31" w:rsidRDefault="00277E31" w:rsidP="00277E31">
            <w:pPr>
              <w:snapToGrid w:val="0"/>
              <w:jc w:val="both"/>
              <w:rPr>
                <w:sz w:val="28"/>
                <w:szCs w:val="28"/>
              </w:rPr>
            </w:pPr>
            <w:r>
              <w:rPr>
                <w:sz w:val="28"/>
                <w:szCs w:val="28"/>
              </w:rPr>
              <w:lastRenderedPageBreak/>
              <w:t>- обеспечение благоустройства сельского поселения;</w:t>
            </w:r>
          </w:p>
          <w:p w:rsidR="00277E31" w:rsidRDefault="00277E31" w:rsidP="00277E31">
            <w:pPr>
              <w:snapToGrid w:val="0"/>
              <w:jc w:val="both"/>
              <w:rPr>
                <w:sz w:val="28"/>
                <w:szCs w:val="28"/>
              </w:rPr>
            </w:pPr>
            <w:r>
              <w:rPr>
                <w:sz w:val="28"/>
                <w:szCs w:val="28"/>
              </w:rPr>
              <w:t>- выявление и оперативное устранение недостатков в санитарной очистке территории поселения;</w:t>
            </w:r>
          </w:p>
          <w:p w:rsidR="00277E31" w:rsidRDefault="00277E31" w:rsidP="00277E31">
            <w:pPr>
              <w:snapToGrid w:val="0"/>
              <w:jc w:val="both"/>
              <w:rPr>
                <w:sz w:val="28"/>
                <w:szCs w:val="28"/>
              </w:rPr>
            </w:pPr>
            <w:r>
              <w:rPr>
                <w:sz w:val="28"/>
                <w:szCs w:val="28"/>
              </w:rPr>
              <w:t>-улучшение и поддержание состояния зеленых насаждений;</w:t>
            </w:r>
          </w:p>
          <w:p w:rsidR="00277E31" w:rsidRDefault="00277E31" w:rsidP="00277E31">
            <w:pPr>
              <w:snapToGrid w:val="0"/>
              <w:jc w:val="both"/>
              <w:rPr>
                <w:sz w:val="28"/>
                <w:szCs w:val="28"/>
              </w:rPr>
            </w:pPr>
            <w:r>
              <w:rPr>
                <w:sz w:val="28"/>
                <w:szCs w:val="28"/>
              </w:rPr>
              <w:t>- повышение уровня освещенности улиц сельского поселения;</w:t>
            </w:r>
          </w:p>
          <w:p w:rsidR="00277E31" w:rsidRDefault="00277E31" w:rsidP="00277E31">
            <w:pPr>
              <w:snapToGrid w:val="0"/>
              <w:jc w:val="both"/>
              <w:rPr>
                <w:sz w:val="28"/>
                <w:szCs w:val="28"/>
              </w:rPr>
            </w:pPr>
            <w:r>
              <w:rPr>
                <w:sz w:val="28"/>
                <w:szCs w:val="28"/>
              </w:rPr>
              <w:t>- содержание  дорог сельского поселения;</w:t>
            </w:r>
          </w:p>
          <w:p w:rsidR="00277E31" w:rsidRDefault="00277E31" w:rsidP="00277E31">
            <w:pPr>
              <w:snapToGrid w:val="0"/>
              <w:jc w:val="both"/>
              <w:rPr>
                <w:sz w:val="28"/>
                <w:szCs w:val="28"/>
              </w:rPr>
            </w:pPr>
            <w:r>
              <w:rPr>
                <w:sz w:val="28"/>
                <w:szCs w:val="28"/>
              </w:rPr>
              <w:t>-организация и содержание мест захоронения.</w:t>
            </w:r>
          </w:p>
        </w:tc>
      </w:tr>
    </w:tbl>
    <w:p w:rsidR="00277E31" w:rsidRDefault="00277E31" w:rsidP="00277E31">
      <w:pPr>
        <w:snapToGrid w:val="0"/>
        <w:ind w:hanging="17"/>
        <w:jc w:val="both"/>
      </w:pPr>
    </w:p>
    <w:p w:rsidR="00277E31" w:rsidRDefault="00277E31" w:rsidP="00277E31">
      <w:pPr>
        <w:pStyle w:val="a4"/>
        <w:snapToGrid w:val="0"/>
        <w:spacing w:after="0" w:line="100" w:lineRule="atLeast"/>
        <w:ind w:hanging="17"/>
        <w:jc w:val="both"/>
        <w:rPr>
          <w:sz w:val="28"/>
          <w:szCs w:val="28"/>
        </w:rPr>
      </w:pPr>
      <w:r>
        <w:rPr>
          <w:sz w:val="28"/>
          <w:szCs w:val="28"/>
        </w:rPr>
        <w:t>Срок реализации подпрограммы - 201</w:t>
      </w:r>
      <w:r w:rsidR="00445B17">
        <w:rPr>
          <w:sz w:val="28"/>
          <w:szCs w:val="28"/>
        </w:rPr>
        <w:t>8</w:t>
      </w:r>
      <w:r>
        <w:rPr>
          <w:sz w:val="28"/>
          <w:szCs w:val="28"/>
        </w:rPr>
        <w:t>-20</w:t>
      </w:r>
      <w:r w:rsidR="00126E24">
        <w:rPr>
          <w:sz w:val="28"/>
          <w:szCs w:val="28"/>
        </w:rPr>
        <w:t>2</w:t>
      </w:r>
      <w:r w:rsidR="00445B17">
        <w:rPr>
          <w:sz w:val="28"/>
          <w:szCs w:val="28"/>
        </w:rPr>
        <w:t>4</w:t>
      </w:r>
      <w:r>
        <w:rPr>
          <w:sz w:val="28"/>
          <w:szCs w:val="28"/>
        </w:rPr>
        <w:t xml:space="preserve"> годы.</w:t>
      </w:r>
    </w:p>
    <w:p w:rsidR="00277E31" w:rsidRDefault="00277E31" w:rsidP="00277E31">
      <w:pPr>
        <w:snapToGrid w:val="0"/>
        <w:ind w:hanging="17"/>
        <w:jc w:val="both"/>
        <w:rPr>
          <w:sz w:val="28"/>
          <w:szCs w:val="28"/>
        </w:rPr>
      </w:pPr>
    </w:p>
    <w:p w:rsidR="00277E31" w:rsidRDefault="00277E31" w:rsidP="00277E31">
      <w:pPr>
        <w:snapToGrid w:val="0"/>
        <w:spacing w:line="100" w:lineRule="atLeast"/>
        <w:jc w:val="center"/>
        <w:rPr>
          <w:b/>
          <w:bCs/>
          <w:iCs/>
          <w:sz w:val="28"/>
          <w:szCs w:val="28"/>
        </w:rPr>
      </w:pPr>
      <w:r>
        <w:rPr>
          <w:b/>
          <w:bCs/>
          <w:iCs/>
          <w:sz w:val="28"/>
          <w:szCs w:val="28"/>
        </w:rPr>
        <w:t>4. Характеристика основных мероприятий подпрограммы.</w:t>
      </w:r>
    </w:p>
    <w:p w:rsidR="00277E31" w:rsidRDefault="00277E31" w:rsidP="00277E31">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277E31" w:rsidRDefault="00277E31" w:rsidP="00277E31">
      <w:pPr>
        <w:snapToGrid w:val="0"/>
        <w:spacing w:line="100" w:lineRule="atLeast"/>
        <w:jc w:val="center"/>
        <w:rPr>
          <w:sz w:val="28"/>
          <w:szCs w:val="28"/>
        </w:rPr>
      </w:pPr>
      <w:r>
        <w:rPr>
          <w:sz w:val="28"/>
          <w:szCs w:val="28"/>
        </w:rPr>
        <w:t xml:space="preserve">                                                                                                    тыс. рублей</w:t>
      </w:r>
    </w:p>
    <w:tbl>
      <w:tblPr>
        <w:tblW w:w="10490" w:type="dxa"/>
        <w:tblInd w:w="55" w:type="dxa"/>
        <w:tblLayout w:type="fixed"/>
        <w:tblCellMar>
          <w:top w:w="55" w:type="dxa"/>
          <w:left w:w="55" w:type="dxa"/>
          <w:bottom w:w="55" w:type="dxa"/>
          <w:right w:w="55" w:type="dxa"/>
        </w:tblCellMar>
        <w:tblLook w:val="0000"/>
      </w:tblPr>
      <w:tblGrid>
        <w:gridCol w:w="3780"/>
        <w:gridCol w:w="898"/>
        <w:gridCol w:w="902"/>
        <w:gridCol w:w="900"/>
        <w:gridCol w:w="860"/>
        <w:gridCol w:w="31"/>
        <w:gridCol w:w="851"/>
        <w:gridCol w:w="709"/>
        <w:gridCol w:w="708"/>
        <w:gridCol w:w="851"/>
      </w:tblGrid>
      <w:tr w:rsidR="00277E31" w:rsidTr="00D50051">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277E31" w:rsidRDefault="00277E31" w:rsidP="00277E31">
            <w:pPr>
              <w:pStyle w:val="aa"/>
              <w:snapToGrid w:val="0"/>
              <w:rPr>
                <w:sz w:val="28"/>
                <w:szCs w:val="28"/>
              </w:rPr>
            </w:pPr>
            <w:r>
              <w:rPr>
                <w:sz w:val="28"/>
                <w:szCs w:val="28"/>
              </w:rPr>
              <w:t>Наименование мероприятий</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rsidR="00277E31" w:rsidRDefault="00277E31" w:rsidP="00277E31">
            <w:pPr>
              <w:pStyle w:val="aa"/>
              <w:snapToGrid w:val="0"/>
              <w:jc w:val="center"/>
              <w:rPr>
                <w:sz w:val="28"/>
                <w:szCs w:val="28"/>
              </w:rPr>
            </w:pPr>
            <w:r>
              <w:rPr>
                <w:sz w:val="28"/>
                <w:szCs w:val="28"/>
              </w:rPr>
              <w:t>Всего</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tcPr>
          <w:p w:rsidR="00277E31" w:rsidRDefault="00277E31" w:rsidP="00277E31">
            <w:pPr>
              <w:pStyle w:val="aa"/>
              <w:snapToGrid w:val="0"/>
              <w:jc w:val="center"/>
              <w:rPr>
                <w:sz w:val="28"/>
                <w:szCs w:val="28"/>
              </w:rPr>
            </w:pPr>
          </w:p>
        </w:tc>
      </w:tr>
      <w:tr w:rsidR="002B1CF3" w:rsidTr="005628B6">
        <w:tc>
          <w:tcPr>
            <w:tcW w:w="3780" w:type="dxa"/>
            <w:vMerge/>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jc w:val="center"/>
              <w:rPr>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jc w:val="center"/>
              <w:rPr>
                <w:sz w:val="28"/>
                <w:szCs w:val="28"/>
              </w:rPr>
            </w:pPr>
            <w:r>
              <w:rPr>
                <w:sz w:val="28"/>
                <w:szCs w:val="28"/>
              </w:rPr>
              <w:t>201</w:t>
            </w:r>
            <w:r w:rsidR="005628B6">
              <w:rPr>
                <w:sz w:val="28"/>
                <w:szCs w:val="28"/>
              </w:rPr>
              <w:t>8</w:t>
            </w:r>
            <w:r>
              <w:rPr>
                <w:sz w:val="28"/>
                <w:szCs w:val="28"/>
              </w:rPr>
              <w:t xml:space="preserve">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Default="005628B6" w:rsidP="005628B6">
            <w:pPr>
              <w:pStyle w:val="aa"/>
              <w:snapToGrid w:val="0"/>
              <w:jc w:val="center"/>
              <w:rPr>
                <w:sz w:val="28"/>
                <w:szCs w:val="28"/>
              </w:rPr>
            </w:pPr>
            <w:r>
              <w:rPr>
                <w:sz w:val="28"/>
                <w:szCs w:val="28"/>
              </w:rPr>
              <w:t>2019</w:t>
            </w:r>
            <w:r w:rsidR="002B1CF3">
              <w:rPr>
                <w:sz w:val="28"/>
                <w:szCs w:val="28"/>
              </w:rPr>
              <w:t xml:space="preserve"> г</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jc w:val="center"/>
              <w:rPr>
                <w:sz w:val="28"/>
                <w:szCs w:val="28"/>
              </w:rPr>
            </w:pPr>
            <w:r>
              <w:rPr>
                <w:sz w:val="28"/>
                <w:szCs w:val="28"/>
              </w:rPr>
              <w:t>20</w:t>
            </w:r>
            <w:r w:rsidR="005628B6">
              <w:rPr>
                <w:sz w:val="28"/>
                <w:szCs w:val="2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jc w:val="center"/>
              <w:rPr>
                <w:sz w:val="28"/>
                <w:szCs w:val="28"/>
              </w:rPr>
            </w:pPr>
            <w:r>
              <w:rPr>
                <w:sz w:val="28"/>
                <w:szCs w:val="28"/>
              </w:rPr>
              <w:t>20</w:t>
            </w:r>
            <w:r w:rsidR="005628B6">
              <w:rPr>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jc w:val="center"/>
              <w:rPr>
                <w:sz w:val="28"/>
                <w:szCs w:val="28"/>
              </w:rPr>
            </w:pPr>
            <w:r>
              <w:rPr>
                <w:sz w:val="28"/>
                <w:szCs w:val="28"/>
              </w:rPr>
              <w:t>20</w:t>
            </w:r>
            <w:r w:rsidR="005628B6">
              <w:rPr>
                <w:sz w:val="28"/>
                <w:szCs w:val="28"/>
              </w:rPr>
              <w:t>22</w:t>
            </w:r>
            <w:r>
              <w:rPr>
                <w:sz w:val="28"/>
                <w:szCs w:val="28"/>
              </w:rPr>
              <w:t>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rPr>
                <w:sz w:val="28"/>
                <w:szCs w:val="28"/>
              </w:rPr>
            </w:pPr>
            <w:r>
              <w:rPr>
                <w:sz w:val="28"/>
                <w:szCs w:val="28"/>
              </w:rPr>
              <w:t>20</w:t>
            </w:r>
            <w:r w:rsidR="005628B6">
              <w:rPr>
                <w:sz w:val="28"/>
                <w:szCs w:val="28"/>
              </w:rPr>
              <w:t>23</w:t>
            </w:r>
            <w:r>
              <w:rPr>
                <w:sz w:val="28"/>
                <w:szCs w:val="28"/>
              </w:rPr>
              <w:t>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5628B6">
            <w:pPr>
              <w:pStyle w:val="aa"/>
              <w:snapToGrid w:val="0"/>
              <w:rPr>
                <w:sz w:val="28"/>
                <w:szCs w:val="28"/>
              </w:rPr>
            </w:pPr>
            <w:r>
              <w:rPr>
                <w:sz w:val="28"/>
                <w:szCs w:val="28"/>
              </w:rPr>
              <w:t>202</w:t>
            </w:r>
            <w:r w:rsidR="005628B6">
              <w:rPr>
                <w:sz w:val="28"/>
                <w:szCs w:val="28"/>
              </w:rPr>
              <w:t>4</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Организация уличного освещения, в т.ч.</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E87A5D">
            <w:pPr>
              <w:pStyle w:val="aa"/>
              <w:snapToGrid w:val="0"/>
              <w:jc w:val="center"/>
              <w:rPr>
                <w:sz w:val="24"/>
                <w:szCs w:val="24"/>
              </w:rPr>
            </w:pPr>
            <w:r>
              <w:rPr>
                <w:sz w:val="24"/>
                <w:szCs w:val="24"/>
              </w:rPr>
              <w:t>1019,4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280,2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363,2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75,2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BE04F2" w:rsidP="00277E31">
            <w:pPr>
              <w:pStyle w:val="aa"/>
              <w:snapToGrid w:val="0"/>
              <w:jc w:val="center"/>
              <w:rPr>
                <w:sz w:val="24"/>
                <w:szCs w:val="24"/>
                <w:highlight w:val="yellow"/>
              </w:rPr>
            </w:pPr>
            <w:r>
              <w:rPr>
                <w:sz w:val="24"/>
                <w:szCs w:val="24"/>
              </w:rPr>
              <w:t>75,2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952BC4">
            <w:pPr>
              <w:pStyle w:val="aa"/>
              <w:snapToGrid w:val="0"/>
              <w:jc w:val="center"/>
              <w:rPr>
                <w:sz w:val="24"/>
                <w:szCs w:val="24"/>
              </w:rPr>
            </w:pPr>
            <w:r>
              <w:rPr>
                <w:sz w:val="24"/>
                <w:szCs w:val="24"/>
              </w:rPr>
              <w:t>75,2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952BC4">
            <w:pPr>
              <w:pStyle w:val="aa"/>
              <w:snapToGrid w:val="0"/>
              <w:rPr>
                <w:sz w:val="24"/>
                <w:szCs w:val="24"/>
              </w:rPr>
            </w:pPr>
            <w:r>
              <w:rPr>
                <w:sz w:val="24"/>
                <w:szCs w:val="24"/>
              </w:rPr>
              <w:t>75,2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952BC4" w:rsidP="002B1CF3">
            <w:pPr>
              <w:pStyle w:val="aa"/>
              <w:snapToGrid w:val="0"/>
              <w:rPr>
                <w:sz w:val="24"/>
                <w:szCs w:val="24"/>
              </w:rPr>
            </w:pPr>
            <w:r w:rsidRPr="00D50051">
              <w:rPr>
                <w:sz w:val="24"/>
                <w:szCs w:val="24"/>
              </w:rPr>
              <w:t>7</w:t>
            </w:r>
            <w:r w:rsidR="002B1CF3" w:rsidRPr="00D50051">
              <w:rPr>
                <w:sz w:val="24"/>
                <w:szCs w:val="24"/>
              </w:rPr>
              <w:t>5,2</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i/>
                <w:iCs/>
                <w:sz w:val="28"/>
                <w:szCs w:val="28"/>
              </w:rPr>
            </w:pPr>
            <w:r>
              <w:rPr>
                <w:i/>
                <w:iCs/>
                <w:sz w:val="28"/>
                <w:szCs w:val="28"/>
              </w:rPr>
              <w:t>-оплата за электроэнергию</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A07A78">
            <w:pPr>
              <w:pStyle w:val="aa"/>
              <w:snapToGrid w:val="0"/>
              <w:jc w:val="center"/>
              <w:rPr>
                <w:i/>
                <w:iCs/>
                <w:sz w:val="24"/>
                <w:szCs w:val="24"/>
              </w:rPr>
            </w:pPr>
            <w:r>
              <w:rPr>
                <w:i/>
                <w:iCs/>
                <w:sz w:val="24"/>
                <w:szCs w:val="24"/>
              </w:rPr>
              <w:t>849,4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230,2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343,2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904172" w:rsidRDefault="00BE04F2" w:rsidP="00277E31">
            <w:pPr>
              <w:pStyle w:val="aa"/>
              <w:snapToGrid w:val="0"/>
              <w:jc w:val="center"/>
              <w:rPr>
                <w:i/>
                <w:iCs/>
                <w:sz w:val="24"/>
                <w:szCs w:val="24"/>
              </w:rPr>
            </w:pPr>
            <w:r>
              <w:rPr>
                <w:i/>
                <w:iCs/>
                <w:sz w:val="24"/>
                <w:szCs w:val="24"/>
              </w:rPr>
              <w:t>55,2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55</w:t>
            </w:r>
            <w:r w:rsidR="00952BC4" w:rsidRPr="00D50051">
              <w:rPr>
                <w:i/>
                <w:iCs/>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B1CF3">
            <w:pPr>
              <w:pStyle w:val="aa"/>
              <w:snapToGrid w:val="0"/>
              <w:rPr>
                <w:i/>
                <w:iCs/>
                <w:sz w:val="24"/>
                <w:szCs w:val="24"/>
              </w:rPr>
            </w:pPr>
            <w:r>
              <w:rPr>
                <w:i/>
                <w:iCs/>
                <w:sz w:val="24"/>
                <w:szCs w:val="24"/>
              </w:rPr>
              <w:t>55</w:t>
            </w:r>
            <w:r w:rsidR="00952BC4" w:rsidRPr="00D50051">
              <w:rPr>
                <w:i/>
                <w:iCs/>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952BC4" w:rsidP="00952BC4">
            <w:pPr>
              <w:pStyle w:val="aa"/>
              <w:snapToGrid w:val="0"/>
              <w:rPr>
                <w:i/>
                <w:iCs/>
                <w:sz w:val="24"/>
                <w:szCs w:val="24"/>
              </w:rPr>
            </w:pPr>
            <w:r w:rsidRPr="00D50051">
              <w:rPr>
                <w:i/>
                <w:iCs/>
                <w:sz w:val="24"/>
                <w:szCs w:val="24"/>
              </w:rPr>
              <w:t>55,2</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i/>
                <w:iCs/>
                <w:sz w:val="28"/>
                <w:szCs w:val="28"/>
              </w:rPr>
            </w:pPr>
            <w:r>
              <w:rPr>
                <w:i/>
                <w:iCs/>
                <w:sz w:val="28"/>
                <w:szCs w:val="28"/>
              </w:rPr>
              <w:t>-содержание наружных сетей</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430216">
            <w:pPr>
              <w:pStyle w:val="aa"/>
              <w:snapToGrid w:val="0"/>
              <w:jc w:val="center"/>
              <w:rPr>
                <w:i/>
                <w:iCs/>
                <w:sz w:val="24"/>
                <w:szCs w:val="24"/>
              </w:rPr>
            </w:pPr>
            <w:r>
              <w:rPr>
                <w:i/>
                <w:iCs/>
                <w:sz w:val="24"/>
                <w:szCs w:val="24"/>
              </w:rPr>
              <w:t>85,0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10,0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904172" w:rsidRDefault="00BE04F2" w:rsidP="00BE04F2">
            <w:pPr>
              <w:pStyle w:val="aa"/>
              <w:snapToGrid w:val="0"/>
              <w:jc w:val="center"/>
              <w:rPr>
                <w:i/>
                <w:iCs/>
                <w:sz w:val="24"/>
                <w:szCs w:val="24"/>
              </w:rPr>
            </w:pPr>
            <w:r>
              <w:rPr>
                <w:i/>
                <w:iCs/>
                <w:sz w:val="24"/>
                <w:szCs w:val="24"/>
              </w:rPr>
              <w:t>1</w:t>
            </w:r>
            <w:r w:rsidR="00045DFC" w:rsidRPr="00904172">
              <w:rPr>
                <w:i/>
                <w:iCs/>
                <w:sz w:val="24"/>
                <w:szCs w:val="24"/>
              </w:rPr>
              <w:t>0,</w:t>
            </w:r>
            <w:r>
              <w:rPr>
                <w:i/>
                <w:iCs/>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i/>
                <w:iCs/>
                <w:sz w:val="24"/>
                <w:szCs w:val="24"/>
              </w:rPr>
            </w:pPr>
            <w:r>
              <w:rPr>
                <w:i/>
                <w:iCs/>
                <w:sz w:val="24"/>
                <w:szCs w:val="24"/>
              </w:rPr>
              <w:t>10</w:t>
            </w:r>
            <w:r w:rsidR="00D50051">
              <w:rPr>
                <w:i/>
                <w:iCs/>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952BC4" w:rsidP="002B1CF3">
            <w:pPr>
              <w:pStyle w:val="aa"/>
              <w:snapToGrid w:val="0"/>
              <w:rPr>
                <w:i/>
                <w:iCs/>
                <w:sz w:val="24"/>
                <w:szCs w:val="24"/>
              </w:rPr>
            </w:pPr>
            <w:r w:rsidRPr="00D50051">
              <w:rPr>
                <w:i/>
                <w:iCs/>
                <w:sz w:val="24"/>
                <w:szCs w:val="24"/>
              </w:rPr>
              <w:t>10</w:t>
            </w:r>
            <w:r w:rsidR="00D50051">
              <w:rPr>
                <w:i/>
                <w:i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952BC4" w:rsidP="002B1CF3">
            <w:pPr>
              <w:pStyle w:val="aa"/>
              <w:snapToGrid w:val="0"/>
              <w:rPr>
                <w:i/>
                <w:iCs/>
                <w:sz w:val="24"/>
                <w:szCs w:val="24"/>
              </w:rPr>
            </w:pPr>
            <w:r w:rsidRPr="00D50051">
              <w:rPr>
                <w:i/>
                <w:iCs/>
                <w:sz w:val="24"/>
                <w:szCs w:val="24"/>
              </w:rPr>
              <w:t>10</w:t>
            </w:r>
            <w:r w:rsidR="00D50051">
              <w:rPr>
                <w:i/>
                <w:iCs/>
                <w:sz w:val="24"/>
                <w:szCs w:val="24"/>
              </w:rPr>
              <w:t>,0</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i/>
                <w:iCs/>
                <w:sz w:val="28"/>
                <w:szCs w:val="28"/>
              </w:rPr>
            </w:pPr>
            <w:r>
              <w:rPr>
                <w:i/>
                <w:iCs/>
                <w:sz w:val="28"/>
                <w:szCs w:val="28"/>
              </w:rPr>
              <w:t>-приобретение материалов для уличного освещения</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E87A5D">
            <w:pPr>
              <w:pStyle w:val="aa"/>
              <w:snapToGrid w:val="0"/>
              <w:jc w:val="center"/>
              <w:rPr>
                <w:i/>
                <w:iCs/>
                <w:sz w:val="28"/>
                <w:szCs w:val="28"/>
              </w:rPr>
            </w:pPr>
            <w:r>
              <w:rPr>
                <w:i/>
                <w:iCs/>
                <w:sz w:val="28"/>
                <w:szCs w:val="28"/>
              </w:rPr>
              <w:t>85</w:t>
            </w:r>
            <w:r w:rsidR="00430216">
              <w:rPr>
                <w:i/>
                <w:iCs/>
                <w:sz w:val="28"/>
                <w:szCs w:val="28"/>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i/>
                <w:iCs/>
                <w:sz w:val="28"/>
                <w:szCs w:val="28"/>
              </w:rPr>
            </w:pPr>
            <w:r>
              <w:rPr>
                <w:i/>
                <w:iCs/>
                <w:sz w:val="28"/>
                <w:szCs w:val="28"/>
              </w:rPr>
              <w:t>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i/>
                <w:iCs/>
                <w:sz w:val="28"/>
                <w:szCs w:val="28"/>
              </w:rPr>
            </w:pPr>
            <w:r>
              <w:rPr>
                <w:i/>
                <w:iCs/>
                <w:sz w:val="28"/>
                <w:szCs w:val="28"/>
              </w:rPr>
              <w:t>10,0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Default="00BE04F2" w:rsidP="00277E31">
            <w:pPr>
              <w:pStyle w:val="aa"/>
              <w:snapToGrid w:val="0"/>
              <w:jc w:val="center"/>
              <w:rPr>
                <w:i/>
                <w:iCs/>
                <w:sz w:val="28"/>
                <w:szCs w:val="28"/>
              </w:rPr>
            </w:pPr>
            <w:r>
              <w:rPr>
                <w:i/>
                <w:iCs/>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BE04F2" w:rsidP="00277E31">
            <w:pPr>
              <w:pStyle w:val="aa"/>
              <w:snapToGrid w:val="0"/>
              <w:jc w:val="center"/>
              <w:rPr>
                <w:i/>
                <w:iCs/>
                <w:sz w:val="28"/>
                <w:szCs w:val="28"/>
                <w:highlight w:val="yellow"/>
              </w:rPr>
            </w:pPr>
            <w:r>
              <w:rPr>
                <w:i/>
                <w:iCs/>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i/>
                <w:iCs/>
                <w:sz w:val="28"/>
                <w:szCs w:val="28"/>
              </w:rPr>
            </w:pPr>
            <w:r>
              <w:rPr>
                <w:i/>
                <w:iCs/>
                <w:sz w:val="28"/>
                <w:szCs w:val="28"/>
              </w:rPr>
              <w:t>10</w:t>
            </w:r>
            <w:r w:rsidR="002B1CF3">
              <w:rPr>
                <w:i/>
                <w:iCs/>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B1CF3">
            <w:pPr>
              <w:pStyle w:val="aa"/>
              <w:snapToGrid w:val="0"/>
              <w:rPr>
                <w:i/>
                <w:iCs/>
                <w:sz w:val="28"/>
                <w:szCs w:val="28"/>
              </w:rPr>
            </w:pPr>
            <w:r>
              <w:rPr>
                <w:i/>
                <w:iCs/>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B1CF3">
            <w:pPr>
              <w:pStyle w:val="aa"/>
              <w:snapToGrid w:val="0"/>
              <w:rPr>
                <w:i/>
                <w:iCs/>
                <w:sz w:val="28"/>
                <w:szCs w:val="28"/>
              </w:rPr>
            </w:pPr>
            <w:r>
              <w:rPr>
                <w:i/>
                <w:iCs/>
                <w:sz w:val="28"/>
                <w:szCs w:val="28"/>
              </w:rPr>
              <w:t>10,0</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Содержание дорог</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E87A5D">
            <w:pPr>
              <w:pStyle w:val="aa"/>
              <w:snapToGrid w:val="0"/>
              <w:jc w:val="center"/>
              <w:rPr>
                <w:sz w:val="24"/>
                <w:szCs w:val="24"/>
              </w:rPr>
            </w:pPr>
            <w:r>
              <w:rPr>
                <w:sz w:val="24"/>
                <w:szCs w:val="24"/>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77E31">
            <w:pPr>
              <w:pStyle w:val="aa"/>
              <w:snapToGrid w:val="0"/>
              <w:jc w:val="center"/>
              <w:rPr>
                <w:sz w:val="24"/>
                <w:szCs w:val="24"/>
              </w:rPr>
            </w:pPr>
            <w:r w:rsidRPr="00D50051">
              <w:rPr>
                <w:sz w:val="24"/>
                <w:szCs w:val="24"/>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77E31">
            <w:pPr>
              <w:pStyle w:val="aa"/>
              <w:snapToGrid w:val="0"/>
              <w:jc w:val="center"/>
              <w:rPr>
                <w:sz w:val="24"/>
                <w:szCs w:val="24"/>
              </w:rPr>
            </w:pPr>
            <w:r w:rsidRPr="00D50051">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2B1CF3" w:rsidP="00277E31">
            <w:pPr>
              <w:pStyle w:val="aa"/>
              <w:snapToGrid w:val="0"/>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77E31">
            <w:pPr>
              <w:pStyle w:val="aa"/>
              <w:snapToGrid w:val="0"/>
              <w:jc w:val="center"/>
              <w:rPr>
                <w:sz w:val="24"/>
                <w:szCs w:val="24"/>
              </w:rPr>
            </w:pPr>
            <w:r w:rsidRPr="00D50051">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Озеленение поселения</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E87A5D">
            <w:pPr>
              <w:pStyle w:val="aa"/>
              <w:snapToGrid w:val="0"/>
              <w:jc w:val="center"/>
              <w:rPr>
                <w:sz w:val="28"/>
                <w:szCs w:val="28"/>
              </w:rPr>
            </w:pPr>
            <w:r>
              <w:rPr>
                <w:sz w:val="28"/>
                <w:szCs w:val="28"/>
              </w:rPr>
              <w:t>6,4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sz w:val="28"/>
                <w:szCs w:val="28"/>
              </w:rPr>
            </w:pPr>
            <w:r>
              <w:rPr>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sz w:val="28"/>
                <w:szCs w:val="28"/>
              </w:rPr>
            </w:pPr>
            <w:r>
              <w:rPr>
                <w:sz w:val="28"/>
                <w:szCs w:val="28"/>
              </w:rPr>
              <w:t>0,9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sz w:val="28"/>
                <w:szCs w:val="28"/>
              </w:rPr>
            </w:pPr>
            <w:r>
              <w:rPr>
                <w:sz w:val="28"/>
                <w:szCs w:val="28"/>
              </w:rPr>
              <w:t>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BE04F2" w:rsidP="00277E31">
            <w:pPr>
              <w:pStyle w:val="aa"/>
              <w:snapToGrid w:val="0"/>
              <w:jc w:val="center"/>
              <w:rPr>
                <w:sz w:val="28"/>
                <w:szCs w:val="28"/>
                <w:highlight w:val="yellow"/>
              </w:rPr>
            </w:pPr>
            <w:r>
              <w:rPr>
                <w:sz w:val="28"/>
                <w:szCs w:val="28"/>
              </w:rPr>
              <w:t>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BE04F2" w:rsidP="00277E31">
            <w:pPr>
              <w:pStyle w:val="aa"/>
              <w:snapToGrid w:val="0"/>
              <w:jc w:val="center"/>
              <w:rPr>
                <w:sz w:val="28"/>
                <w:szCs w:val="28"/>
              </w:rPr>
            </w:pPr>
            <w:r>
              <w:rPr>
                <w:sz w:val="28"/>
                <w:szCs w:val="28"/>
              </w:rPr>
              <w:t>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r>
              <w:rPr>
                <w:sz w:val="28"/>
                <w:szCs w:val="28"/>
              </w:rPr>
              <w:t>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r>
              <w:rPr>
                <w:sz w:val="28"/>
                <w:szCs w:val="28"/>
              </w:rPr>
              <w:t>0,9</w:t>
            </w:r>
          </w:p>
        </w:tc>
      </w:tr>
      <w:tr w:rsidR="002B1CF3" w:rsidRPr="00C0444F" w:rsidTr="006B6D02">
        <w:trPr>
          <w:trHeight w:val="787"/>
        </w:trPr>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Организация и содержание мест захоронения</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0B670E">
            <w:pPr>
              <w:pStyle w:val="aa"/>
              <w:snapToGrid w:val="0"/>
              <w:jc w:val="center"/>
              <w:rPr>
                <w:sz w:val="24"/>
                <w:szCs w:val="24"/>
              </w:rPr>
            </w:pPr>
            <w:r>
              <w:rPr>
                <w:sz w:val="24"/>
                <w:szCs w:val="24"/>
              </w:rPr>
              <w:t>6,4</w:t>
            </w:r>
            <w:r w:rsidR="00430216">
              <w:rPr>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0,9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BE04F2" w:rsidP="00277E31">
            <w:pPr>
              <w:pStyle w:val="aa"/>
              <w:snapToGrid w:val="0"/>
              <w:jc w:val="center"/>
              <w:rPr>
                <w:sz w:val="24"/>
                <w:szCs w:val="24"/>
                <w:highlight w:val="yellow"/>
              </w:rPr>
            </w:pPr>
            <w:r>
              <w:rPr>
                <w:sz w:val="24"/>
                <w:szCs w:val="24"/>
              </w:rPr>
              <w:t>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BE04F2" w:rsidP="00277E31">
            <w:pPr>
              <w:pStyle w:val="aa"/>
              <w:snapToGrid w:val="0"/>
              <w:jc w:val="center"/>
              <w:rPr>
                <w:sz w:val="24"/>
                <w:szCs w:val="24"/>
              </w:rPr>
            </w:pPr>
            <w:r>
              <w:rPr>
                <w:sz w:val="24"/>
                <w:szCs w:val="24"/>
              </w:rPr>
              <w:t>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r w:rsidRPr="00D50051">
              <w:rPr>
                <w:sz w:val="24"/>
                <w:szCs w:val="24"/>
              </w:rPr>
              <w:t>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r w:rsidRPr="00D50051">
              <w:rPr>
                <w:sz w:val="24"/>
                <w:szCs w:val="24"/>
              </w:rPr>
              <w:t>0,9</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Прочие мероприятия в области благоустройства, в т.ч.</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6B6D02">
            <w:pPr>
              <w:pStyle w:val="aa"/>
              <w:snapToGrid w:val="0"/>
              <w:jc w:val="center"/>
              <w:rPr>
                <w:sz w:val="24"/>
                <w:szCs w:val="24"/>
              </w:rPr>
            </w:pPr>
            <w:r>
              <w:rPr>
                <w:sz w:val="24"/>
                <w:szCs w:val="24"/>
              </w:rPr>
              <w:t>570,9</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399,0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940E9D">
            <w:pPr>
              <w:pStyle w:val="aa"/>
              <w:snapToGrid w:val="0"/>
              <w:jc w:val="center"/>
              <w:rPr>
                <w:sz w:val="24"/>
                <w:szCs w:val="24"/>
              </w:rPr>
            </w:pPr>
            <w:r>
              <w:rPr>
                <w:sz w:val="24"/>
                <w:szCs w:val="24"/>
              </w:rPr>
              <w:t>29,4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28,5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6B6D02" w:rsidP="00277E31">
            <w:pPr>
              <w:pStyle w:val="aa"/>
              <w:snapToGrid w:val="0"/>
              <w:jc w:val="center"/>
              <w:rPr>
                <w:sz w:val="24"/>
                <w:szCs w:val="24"/>
                <w:highlight w:val="yellow"/>
              </w:rPr>
            </w:pPr>
            <w:r>
              <w:rPr>
                <w:sz w:val="24"/>
                <w:szCs w:val="24"/>
              </w:rPr>
              <w:t>28,5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28,5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B1CF3">
            <w:pPr>
              <w:pStyle w:val="aa"/>
              <w:snapToGrid w:val="0"/>
              <w:rPr>
                <w:sz w:val="24"/>
                <w:szCs w:val="24"/>
              </w:rPr>
            </w:pPr>
            <w:r>
              <w:rPr>
                <w:sz w:val="24"/>
                <w:szCs w:val="24"/>
              </w:rPr>
              <w:t>28,5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r w:rsidRPr="00D50051">
              <w:rPr>
                <w:sz w:val="24"/>
                <w:szCs w:val="24"/>
              </w:rPr>
              <w:t>28,5</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Благоустройство  сквера</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E1272D" w:rsidP="00940E9D">
            <w:pPr>
              <w:pStyle w:val="aa"/>
              <w:snapToGrid w:val="0"/>
              <w:jc w:val="center"/>
              <w:rPr>
                <w:sz w:val="24"/>
                <w:szCs w:val="24"/>
              </w:rPr>
            </w:pPr>
            <w:r w:rsidRPr="00D50051">
              <w:rPr>
                <w:sz w:val="24"/>
                <w:szCs w:val="24"/>
              </w:rPr>
              <w:t>200,0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277E31">
            <w:pPr>
              <w:pStyle w:val="aa"/>
              <w:snapToGrid w:val="0"/>
              <w:jc w:val="center"/>
              <w:rPr>
                <w:sz w:val="24"/>
                <w:szCs w:val="24"/>
              </w:rPr>
            </w:pPr>
            <w:r>
              <w:rPr>
                <w:sz w:val="24"/>
                <w:szCs w:val="24"/>
              </w:rPr>
              <w:t>200,0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77E31">
            <w:pPr>
              <w:pStyle w:val="aa"/>
              <w:snapToGrid w:val="0"/>
              <w:jc w:val="center"/>
              <w:rPr>
                <w:sz w:val="24"/>
                <w:szCs w:val="24"/>
              </w:rPr>
            </w:pPr>
            <w:r w:rsidRPr="00D50051">
              <w:rPr>
                <w:sz w:val="24"/>
                <w:szCs w:val="24"/>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77E31">
            <w:pPr>
              <w:pStyle w:val="aa"/>
              <w:snapToGrid w:val="0"/>
              <w:jc w:val="center"/>
              <w:rPr>
                <w:sz w:val="24"/>
                <w:szCs w:val="24"/>
              </w:rPr>
            </w:pPr>
            <w:r w:rsidRPr="00D50051">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ED2191" w:rsidRDefault="002B1CF3" w:rsidP="00277E31">
            <w:pPr>
              <w:pStyle w:val="aa"/>
              <w:snapToGrid w:val="0"/>
              <w:jc w:val="center"/>
              <w:rPr>
                <w:sz w:val="24"/>
                <w:szCs w:val="24"/>
                <w:highlight w:val="lightGray"/>
              </w:rPr>
            </w:pPr>
            <w:r w:rsidRPr="00ED2191">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 устройство и содержание детских площадок</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E1272D">
            <w:pPr>
              <w:pStyle w:val="aa"/>
              <w:snapToGrid w:val="0"/>
              <w:jc w:val="center"/>
              <w:rPr>
                <w:sz w:val="24"/>
                <w:szCs w:val="24"/>
              </w:rPr>
            </w:pPr>
            <w:r>
              <w:rPr>
                <w:sz w:val="24"/>
                <w:szCs w:val="24"/>
              </w:rPr>
              <w:t>60,8</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6B6D02">
            <w:pPr>
              <w:pStyle w:val="aa"/>
              <w:snapToGrid w:val="0"/>
              <w:rPr>
                <w:sz w:val="24"/>
                <w:szCs w:val="24"/>
              </w:rPr>
            </w:pPr>
            <w:r>
              <w:rPr>
                <w:sz w:val="24"/>
                <w:szCs w:val="24"/>
              </w:rPr>
              <w:t>60,8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77E31">
            <w:pPr>
              <w:pStyle w:val="aa"/>
              <w:snapToGrid w:val="0"/>
              <w:jc w:val="center"/>
              <w:rPr>
                <w:sz w:val="28"/>
                <w:szCs w:val="28"/>
              </w:rPr>
            </w:pPr>
            <w:r>
              <w:rPr>
                <w:sz w:val="28"/>
                <w:szCs w:val="2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77E31">
            <w:pPr>
              <w:pStyle w:val="aa"/>
              <w:snapToGri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ED2191" w:rsidRDefault="00045DFC" w:rsidP="00277E31">
            <w:pPr>
              <w:pStyle w:val="aa"/>
              <w:snapToGrid w:val="0"/>
              <w:jc w:val="center"/>
              <w:rPr>
                <w:sz w:val="28"/>
                <w:szCs w:val="28"/>
                <w:highlight w:val="lightGray"/>
              </w:rPr>
            </w:pPr>
            <w:r w:rsidRPr="00ED2191">
              <w:rPr>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77E31">
            <w:pPr>
              <w:pStyle w:val="aa"/>
              <w:snapToGrid w:val="0"/>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C0444F" w:rsidRDefault="002B1CF3" w:rsidP="002B1CF3">
            <w:pPr>
              <w:pStyle w:val="aa"/>
              <w:snapToGrid w:val="0"/>
              <w:rPr>
                <w:sz w:val="28"/>
                <w:szCs w:val="28"/>
              </w:rPr>
            </w:pP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 xml:space="preserve">- прочие мероприятия по благоустройству </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430216">
            <w:pPr>
              <w:pStyle w:val="aa"/>
              <w:snapToGrid w:val="0"/>
              <w:jc w:val="center"/>
              <w:rPr>
                <w:sz w:val="24"/>
                <w:szCs w:val="24"/>
              </w:rPr>
            </w:pPr>
            <w:r>
              <w:rPr>
                <w:sz w:val="24"/>
                <w:szCs w:val="24"/>
              </w:rPr>
              <w:t>221,9</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3478C5">
            <w:pPr>
              <w:pStyle w:val="aa"/>
              <w:snapToGrid w:val="0"/>
              <w:jc w:val="center"/>
              <w:rPr>
                <w:sz w:val="24"/>
                <w:szCs w:val="24"/>
              </w:rPr>
            </w:pPr>
            <w:r>
              <w:rPr>
                <w:sz w:val="24"/>
                <w:szCs w:val="24"/>
              </w:rPr>
              <w:t>29,4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28,5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ED2191" w:rsidRDefault="006B6D02" w:rsidP="00ED2191">
            <w:pPr>
              <w:pStyle w:val="aa"/>
              <w:snapToGrid w:val="0"/>
              <w:rPr>
                <w:sz w:val="24"/>
                <w:szCs w:val="24"/>
              </w:rPr>
            </w:pPr>
            <w:r>
              <w:rPr>
                <w:sz w:val="24"/>
                <w:szCs w:val="24"/>
              </w:rPr>
              <w:t>28,5</w:t>
            </w:r>
          </w:p>
          <w:p w:rsidR="00ED2191" w:rsidRPr="00ED2191" w:rsidRDefault="00ED2191" w:rsidP="00ED2191">
            <w:pPr>
              <w:pStyle w:val="aa"/>
              <w:snapToGrid w:val="0"/>
              <w:rPr>
                <w:sz w:val="24"/>
                <w:szCs w:val="24"/>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rPr>
                <w:sz w:val="24"/>
                <w:szCs w:val="24"/>
              </w:rPr>
            </w:pPr>
            <w:r>
              <w:rPr>
                <w:sz w:val="24"/>
                <w:szCs w:val="24"/>
              </w:rPr>
              <w:t>28,5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B1CF3">
            <w:pPr>
              <w:pStyle w:val="aa"/>
              <w:snapToGrid w:val="0"/>
              <w:rPr>
                <w:sz w:val="24"/>
                <w:szCs w:val="24"/>
              </w:rPr>
            </w:pPr>
            <w:r>
              <w:rPr>
                <w:sz w:val="24"/>
                <w:szCs w:val="24"/>
              </w:rPr>
              <w:t>28,5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E1272D" w:rsidP="002B1CF3">
            <w:pPr>
              <w:pStyle w:val="aa"/>
              <w:snapToGrid w:val="0"/>
              <w:rPr>
                <w:sz w:val="24"/>
                <w:szCs w:val="24"/>
              </w:rPr>
            </w:pPr>
            <w:r w:rsidRPr="00D50051">
              <w:rPr>
                <w:sz w:val="24"/>
                <w:szCs w:val="24"/>
              </w:rPr>
              <w:t>28,5</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-благоустройство военно-мемориальных объектов</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149,0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149,0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6B6D02" w:rsidP="00277E31">
            <w:pPr>
              <w:pStyle w:val="aa"/>
              <w:snapToGrid w:val="0"/>
              <w:jc w:val="center"/>
              <w:rPr>
                <w:sz w:val="24"/>
                <w:szCs w:val="24"/>
                <w:highlight w:val="yellow"/>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277E31">
            <w:pPr>
              <w:pStyle w:val="aa"/>
              <w:snapToGrid w:val="0"/>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Default="006B6D02" w:rsidP="00277E31">
            <w:pPr>
              <w:pStyle w:val="aa"/>
              <w:snapToGri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Default="006B6D02" w:rsidP="00277E31">
            <w:pPr>
              <w:pStyle w:val="aa"/>
              <w:snapToGrid w:val="0"/>
              <w:jc w:val="center"/>
              <w:rPr>
                <w:sz w:val="28"/>
                <w:szCs w:val="28"/>
              </w:rPr>
            </w:pPr>
            <w:r>
              <w:rPr>
                <w:sz w:val="28"/>
                <w:szCs w:val="28"/>
              </w:rPr>
              <w:t>-</w:t>
            </w:r>
          </w:p>
        </w:tc>
      </w:tr>
      <w:tr w:rsidR="002B1CF3" w:rsidRPr="00C0444F" w:rsidTr="00D50051">
        <w:tc>
          <w:tcPr>
            <w:tcW w:w="3780" w:type="dxa"/>
            <w:tcBorders>
              <w:top w:val="single" w:sz="4" w:space="0" w:color="auto"/>
              <w:left w:val="single" w:sz="4" w:space="0" w:color="auto"/>
              <w:bottom w:val="single" w:sz="4" w:space="0" w:color="auto"/>
              <w:right w:val="single" w:sz="4" w:space="0" w:color="auto"/>
            </w:tcBorders>
            <w:shd w:val="clear" w:color="auto" w:fill="auto"/>
          </w:tcPr>
          <w:p w:rsidR="002B1CF3" w:rsidRDefault="002B1CF3" w:rsidP="00277E31">
            <w:pPr>
              <w:pStyle w:val="aa"/>
              <w:snapToGrid w:val="0"/>
              <w:rPr>
                <w:sz w:val="28"/>
                <w:szCs w:val="28"/>
              </w:rPr>
            </w:pPr>
            <w:r>
              <w:rPr>
                <w:sz w:val="28"/>
                <w:szCs w:val="28"/>
              </w:rPr>
              <w:t>ИТОГО:</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6B6D02" w:rsidP="00A07A78">
            <w:pPr>
              <w:pStyle w:val="aa"/>
              <w:snapToGrid w:val="0"/>
              <w:jc w:val="center"/>
              <w:rPr>
                <w:sz w:val="24"/>
                <w:szCs w:val="24"/>
              </w:rPr>
            </w:pPr>
            <w:r>
              <w:rPr>
                <w:sz w:val="24"/>
                <w:szCs w:val="24"/>
              </w:rPr>
              <w:t>1603,1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277E31">
            <w:pPr>
              <w:pStyle w:val="aa"/>
              <w:snapToGrid w:val="0"/>
              <w:jc w:val="center"/>
              <w:rPr>
                <w:sz w:val="24"/>
                <w:szCs w:val="24"/>
              </w:rPr>
            </w:pPr>
            <w:r>
              <w:rPr>
                <w:sz w:val="24"/>
                <w:szCs w:val="24"/>
              </w:rPr>
              <w:t>681,2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277E31">
            <w:pPr>
              <w:pStyle w:val="aa"/>
              <w:snapToGrid w:val="0"/>
              <w:jc w:val="center"/>
              <w:rPr>
                <w:sz w:val="24"/>
                <w:szCs w:val="24"/>
              </w:rPr>
            </w:pPr>
            <w:r>
              <w:rPr>
                <w:sz w:val="24"/>
                <w:szCs w:val="24"/>
              </w:rPr>
              <w:t>394,4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A07A78">
            <w:pPr>
              <w:pStyle w:val="aa"/>
              <w:snapToGrid w:val="0"/>
              <w:rPr>
                <w:sz w:val="24"/>
                <w:szCs w:val="24"/>
              </w:rPr>
            </w:pPr>
            <w:r>
              <w:rPr>
                <w:sz w:val="24"/>
                <w:szCs w:val="24"/>
              </w:rPr>
              <w:t>105,5</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tcPr>
          <w:p w:rsidR="002B1CF3" w:rsidRPr="00720DBA" w:rsidRDefault="005628B6" w:rsidP="00720DBA">
            <w:pPr>
              <w:pStyle w:val="aa"/>
              <w:snapToGrid w:val="0"/>
              <w:rPr>
                <w:sz w:val="24"/>
                <w:szCs w:val="24"/>
                <w:highlight w:val="yellow"/>
              </w:rPr>
            </w:pPr>
            <w:r>
              <w:rPr>
                <w:sz w:val="24"/>
                <w:szCs w:val="24"/>
              </w:rPr>
              <w:t>105,5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277E31">
            <w:pPr>
              <w:pStyle w:val="aa"/>
              <w:snapToGrid w:val="0"/>
              <w:rPr>
                <w:sz w:val="24"/>
                <w:szCs w:val="24"/>
              </w:rPr>
            </w:pPr>
            <w:r>
              <w:rPr>
                <w:sz w:val="24"/>
                <w:szCs w:val="24"/>
              </w:rPr>
              <w:t>105,5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5628B6" w:rsidP="00277E31">
            <w:pPr>
              <w:pStyle w:val="aa"/>
              <w:snapToGrid w:val="0"/>
              <w:rPr>
                <w:sz w:val="24"/>
                <w:szCs w:val="24"/>
              </w:rPr>
            </w:pPr>
            <w:r>
              <w:rPr>
                <w:sz w:val="24"/>
                <w:szCs w:val="24"/>
              </w:rPr>
              <w:t>105,5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1CF3" w:rsidRPr="00D50051" w:rsidRDefault="002B1CF3" w:rsidP="002B1CF3">
            <w:pPr>
              <w:pStyle w:val="aa"/>
              <w:snapToGrid w:val="0"/>
              <w:rPr>
                <w:sz w:val="24"/>
                <w:szCs w:val="24"/>
              </w:rPr>
            </w:pPr>
            <w:r w:rsidRPr="00D50051">
              <w:rPr>
                <w:sz w:val="24"/>
                <w:szCs w:val="24"/>
              </w:rPr>
              <w:t>105,5</w:t>
            </w:r>
          </w:p>
        </w:tc>
      </w:tr>
    </w:tbl>
    <w:p w:rsidR="00277E31" w:rsidRDefault="00277E31" w:rsidP="00277E31">
      <w:pPr>
        <w:snapToGrid w:val="0"/>
        <w:spacing w:line="100" w:lineRule="atLeast"/>
        <w:jc w:val="center"/>
      </w:pPr>
    </w:p>
    <w:p w:rsidR="00AF1AB3" w:rsidRPr="00396D2A" w:rsidRDefault="00AF1AB3" w:rsidP="00AF1AB3">
      <w:pPr>
        <w:widowControl w:val="0"/>
        <w:shd w:val="clear" w:color="auto" w:fill="FFFFFF"/>
        <w:autoSpaceDE w:val="0"/>
        <w:autoSpaceDN w:val="0"/>
        <w:adjustRightInd w:val="0"/>
        <w:ind w:left="141"/>
        <w:rPr>
          <w:sz w:val="28"/>
          <w:szCs w:val="28"/>
        </w:rPr>
      </w:pPr>
      <w:r w:rsidRPr="00463D00">
        <w:rPr>
          <w:sz w:val="26"/>
          <w:szCs w:val="26"/>
        </w:rPr>
        <w:lastRenderedPageBreak/>
        <w:t>1</w:t>
      </w:r>
      <w:r w:rsidRPr="00396D2A">
        <w:rPr>
          <w:sz w:val="28"/>
          <w:szCs w:val="28"/>
        </w:rPr>
        <w:t>.Разработать и распространить среди населения района памятки(листовки) с информацией о предупреждении опасного поведения участников дорожного движения</w:t>
      </w:r>
    </w:p>
    <w:p w:rsidR="00AF1AB3" w:rsidRPr="00396D2A" w:rsidRDefault="00AF1AB3" w:rsidP="00AF1AB3">
      <w:pPr>
        <w:widowControl w:val="0"/>
        <w:shd w:val="clear" w:color="auto" w:fill="FFFFFF"/>
        <w:autoSpaceDE w:val="0"/>
        <w:autoSpaceDN w:val="0"/>
        <w:adjustRightInd w:val="0"/>
        <w:ind w:left="141"/>
        <w:rPr>
          <w:sz w:val="28"/>
          <w:szCs w:val="28"/>
        </w:rPr>
      </w:pPr>
      <w:r w:rsidRPr="00396D2A">
        <w:rPr>
          <w:sz w:val="28"/>
          <w:szCs w:val="28"/>
        </w:rPr>
        <w:t>2.Размещение на территории района наружной рекламы, направленной на пропаганду безопасности дорожного движения</w:t>
      </w:r>
    </w:p>
    <w:p w:rsidR="00AF1AB3" w:rsidRPr="00396D2A" w:rsidRDefault="00AF1AB3" w:rsidP="00AF1AB3">
      <w:pPr>
        <w:widowControl w:val="0"/>
        <w:shd w:val="clear" w:color="auto" w:fill="FFFFFF"/>
        <w:autoSpaceDE w:val="0"/>
        <w:autoSpaceDN w:val="0"/>
        <w:adjustRightInd w:val="0"/>
        <w:ind w:left="141"/>
        <w:rPr>
          <w:sz w:val="28"/>
          <w:szCs w:val="28"/>
        </w:rPr>
      </w:pPr>
      <w:r w:rsidRPr="00396D2A">
        <w:rPr>
          <w:sz w:val="28"/>
          <w:szCs w:val="28"/>
        </w:rPr>
        <w:t>3.С учетом анализа уличной преступности в вечернее и ночное время реализовать комплекс мероприятий по улучшению уличного освещения»</w:t>
      </w:r>
    </w:p>
    <w:p w:rsidR="00AF1AB3" w:rsidRPr="00463D00" w:rsidRDefault="00AF1AB3" w:rsidP="00AF1AB3">
      <w:pPr>
        <w:widowControl w:val="0"/>
        <w:shd w:val="clear" w:color="auto" w:fill="FFFFFF"/>
        <w:autoSpaceDE w:val="0"/>
        <w:autoSpaceDN w:val="0"/>
        <w:adjustRightInd w:val="0"/>
        <w:ind w:left="141"/>
        <w:rPr>
          <w:sz w:val="26"/>
          <w:szCs w:val="26"/>
        </w:rPr>
      </w:pPr>
    </w:p>
    <w:p w:rsidR="00277E31" w:rsidRDefault="00277E31" w:rsidP="00277E31">
      <w:pPr>
        <w:snapToGrid w:val="0"/>
        <w:spacing w:line="100" w:lineRule="atLeast"/>
        <w:jc w:val="center"/>
        <w:rPr>
          <w:sz w:val="28"/>
          <w:szCs w:val="28"/>
        </w:rPr>
      </w:pPr>
    </w:p>
    <w:p w:rsidR="00277E31" w:rsidRDefault="00277E31" w:rsidP="00277E31">
      <w:pPr>
        <w:rPr>
          <w:b/>
          <w:bCs/>
          <w:iCs/>
          <w:sz w:val="28"/>
          <w:szCs w:val="28"/>
        </w:rPr>
      </w:pPr>
      <w:r>
        <w:t xml:space="preserve">                                             </w:t>
      </w:r>
      <w:r>
        <w:rPr>
          <w:b/>
          <w:bCs/>
          <w:iCs/>
          <w:sz w:val="28"/>
          <w:szCs w:val="28"/>
        </w:rPr>
        <w:t>5. Финансовое обеспечение подпрограммы.</w:t>
      </w:r>
    </w:p>
    <w:p w:rsidR="00277E31" w:rsidRDefault="00277E31" w:rsidP="00277E31">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5628B6">
        <w:rPr>
          <w:rFonts w:ascii="Times New Roman" w:hAnsi="Times New Roman"/>
          <w:sz w:val="28"/>
          <w:szCs w:val="28"/>
        </w:rPr>
        <w:t>8</w:t>
      </w:r>
      <w:r>
        <w:rPr>
          <w:rFonts w:ascii="Times New Roman" w:hAnsi="Times New Roman"/>
          <w:sz w:val="28"/>
          <w:szCs w:val="28"/>
        </w:rPr>
        <w:t>-20</w:t>
      </w:r>
      <w:r w:rsidR="00E1272D">
        <w:rPr>
          <w:rFonts w:ascii="Times New Roman" w:hAnsi="Times New Roman"/>
          <w:sz w:val="28"/>
          <w:szCs w:val="28"/>
        </w:rPr>
        <w:t>2</w:t>
      </w:r>
      <w:r w:rsidR="005628B6">
        <w:rPr>
          <w:rFonts w:ascii="Times New Roman" w:hAnsi="Times New Roman"/>
          <w:sz w:val="28"/>
          <w:szCs w:val="28"/>
        </w:rPr>
        <w:t>4</w:t>
      </w:r>
      <w:r>
        <w:rPr>
          <w:rFonts w:ascii="Times New Roman" w:hAnsi="Times New Roman"/>
          <w:sz w:val="28"/>
          <w:szCs w:val="28"/>
        </w:rPr>
        <w:t xml:space="preserve"> г.г. на сумму</w:t>
      </w:r>
      <w:r>
        <w:rPr>
          <w:rFonts w:ascii="Times New Roman" w:hAnsi="Times New Roman"/>
          <w:b/>
        </w:rPr>
        <w:t xml:space="preserve">  </w:t>
      </w:r>
      <w:r>
        <w:rPr>
          <w:rFonts w:ascii="Times New Roman" w:hAnsi="Times New Roman"/>
          <w:sz w:val="28"/>
          <w:szCs w:val="28"/>
        </w:rPr>
        <w:t xml:space="preserve">  </w:t>
      </w:r>
      <w:r w:rsidR="005628B6">
        <w:rPr>
          <w:rFonts w:ascii="Times New Roman" w:hAnsi="Times New Roman"/>
          <w:sz w:val="28"/>
          <w:szCs w:val="28"/>
        </w:rPr>
        <w:t>1603,1</w:t>
      </w:r>
      <w:r w:rsidR="00C12E13">
        <w:rPr>
          <w:rFonts w:ascii="Times New Roman" w:hAnsi="Times New Roman"/>
          <w:sz w:val="28"/>
          <w:szCs w:val="28"/>
        </w:rPr>
        <w:t xml:space="preserve"> </w:t>
      </w:r>
      <w:r>
        <w:rPr>
          <w:rFonts w:ascii="Times New Roman" w:hAnsi="Times New Roman"/>
          <w:sz w:val="28"/>
          <w:szCs w:val="28"/>
        </w:rPr>
        <w:t>тыс. рублей, в том числе:</w:t>
      </w:r>
    </w:p>
    <w:p w:rsidR="00277E31" w:rsidRDefault="00277E31" w:rsidP="00277E31">
      <w:pPr>
        <w:ind w:firstLine="708"/>
        <w:jc w:val="both"/>
        <w:rPr>
          <w:sz w:val="28"/>
          <w:szCs w:val="28"/>
        </w:rPr>
      </w:pPr>
      <w:r>
        <w:rPr>
          <w:sz w:val="28"/>
          <w:szCs w:val="28"/>
        </w:rPr>
        <w:t>201</w:t>
      </w:r>
      <w:r w:rsidR="005628B6">
        <w:rPr>
          <w:sz w:val="28"/>
          <w:szCs w:val="28"/>
        </w:rPr>
        <w:t>8</w:t>
      </w:r>
      <w:r>
        <w:rPr>
          <w:sz w:val="28"/>
          <w:szCs w:val="28"/>
        </w:rPr>
        <w:t xml:space="preserve"> год </w:t>
      </w:r>
      <w:r w:rsidR="00D50051">
        <w:rPr>
          <w:sz w:val="28"/>
          <w:szCs w:val="28"/>
        </w:rPr>
        <w:t xml:space="preserve">-    </w:t>
      </w:r>
      <w:r w:rsidR="005628B6">
        <w:rPr>
          <w:sz w:val="28"/>
          <w:szCs w:val="28"/>
        </w:rPr>
        <w:t>681,2</w:t>
      </w:r>
      <w:r>
        <w:rPr>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5628B6">
        <w:rPr>
          <w:rFonts w:ascii="Times New Roman" w:hAnsi="Times New Roman"/>
          <w:sz w:val="28"/>
          <w:szCs w:val="28"/>
        </w:rPr>
        <w:t>9</w:t>
      </w:r>
      <w:r>
        <w:rPr>
          <w:rFonts w:ascii="Times New Roman" w:hAnsi="Times New Roman"/>
          <w:sz w:val="28"/>
          <w:szCs w:val="28"/>
        </w:rPr>
        <w:t xml:space="preserve"> год – </w:t>
      </w:r>
      <w:r w:rsidR="00D50051">
        <w:rPr>
          <w:rFonts w:ascii="Times New Roman" w:hAnsi="Times New Roman"/>
          <w:sz w:val="28"/>
          <w:szCs w:val="28"/>
        </w:rPr>
        <w:t xml:space="preserve">  </w:t>
      </w:r>
      <w:r w:rsidR="005628B6">
        <w:rPr>
          <w:rFonts w:ascii="Times New Roman" w:hAnsi="Times New Roman"/>
          <w:sz w:val="28"/>
          <w:szCs w:val="28"/>
        </w:rPr>
        <w:t>394,4</w:t>
      </w:r>
      <w:r w:rsidR="00940E9D">
        <w:rPr>
          <w:rFonts w:ascii="Times New Roman" w:hAnsi="Times New Roman"/>
          <w:sz w:val="28"/>
          <w:szCs w:val="28"/>
        </w:rPr>
        <w:t xml:space="preserve"> </w:t>
      </w:r>
      <w:r>
        <w:rPr>
          <w:rFonts w:ascii="Times New Roman" w:hAnsi="Times New Roman"/>
          <w:sz w:val="28"/>
          <w:szCs w:val="28"/>
        </w:rPr>
        <w:t>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5628B6">
        <w:rPr>
          <w:rFonts w:ascii="Times New Roman" w:hAnsi="Times New Roman"/>
          <w:sz w:val="28"/>
          <w:szCs w:val="28"/>
        </w:rPr>
        <w:t>20</w:t>
      </w:r>
      <w:r>
        <w:rPr>
          <w:rFonts w:ascii="Times New Roman" w:hAnsi="Times New Roman"/>
          <w:sz w:val="28"/>
          <w:szCs w:val="28"/>
        </w:rPr>
        <w:t xml:space="preserve"> год — </w:t>
      </w:r>
      <w:r w:rsidR="005628B6">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5628B6">
        <w:rPr>
          <w:rFonts w:ascii="Times New Roman" w:hAnsi="Times New Roman"/>
          <w:sz w:val="28"/>
          <w:szCs w:val="28"/>
        </w:rPr>
        <w:t>21</w:t>
      </w:r>
      <w:r>
        <w:rPr>
          <w:rFonts w:ascii="Times New Roman" w:hAnsi="Times New Roman"/>
          <w:sz w:val="28"/>
          <w:szCs w:val="28"/>
        </w:rPr>
        <w:t xml:space="preserve"> год — </w:t>
      </w:r>
      <w:r w:rsidR="005628B6">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jc w:val="both"/>
        <w:rPr>
          <w:rFonts w:ascii="Times New Roman" w:hAnsi="Times New Roman"/>
          <w:sz w:val="28"/>
          <w:szCs w:val="28"/>
        </w:rPr>
      </w:pPr>
      <w:r>
        <w:rPr>
          <w:rFonts w:ascii="Times New Roman" w:hAnsi="Times New Roman"/>
          <w:sz w:val="28"/>
          <w:szCs w:val="28"/>
        </w:rPr>
        <w:t xml:space="preserve">          20</w:t>
      </w:r>
      <w:r w:rsidR="005628B6">
        <w:rPr>
          <w:rFonts w:ascii="Times New Roman" w:hAnsi="Times New Roman"/>
          <w:sz w:val="28"/>
          <w:szCs w:val="28"/>
        </w:rPr>
        <w:t>22</w:t>
      </w:r>
      <w:r>
        <w:rPr>
          <w:rFonts w:ascii="Times New Roman" w:hAnsi="Times New Roman"/>
          <w:sz w:val="28"/>
          <w:szCs w:val="28"/>
        </w:rPr>
        <w:t xml:space="preserve"> год — </w:t>
      </w:r>
      <w:r w:rsidR="005628B6">
        <w:rPr>
          <w:rFonts w:ascii="Times New Roman" w:hAnsi="Times New Roman"/>
          <w:sz w:val="28"/>
          <w:szCs w:val="28"/>
        </w:rPr>
        <w:t>105,5</w:t>
      </w:r>
      <w:r>
        <w:rPr>
          <w:rFonts w:ascii="Times New Roman" w:hAnsi="Times New Roman"/>
          <w:sz w:val="28"/>
          <w:szCs w:val="28"/>
        </w:rPr>
        <w:t xml:space="preserve"> тыс. рублей</w:t>
      </w:r>
    </w:p>
    <w:p w:rsidR="00277E31" w:rsidRDefault="00277E31" w:rsidP="00277E31">
      <w:pPr>
        <w:pStyle w:val="a9"/>
        <w:jc w:val="both"/>
        <w:rPr>
          <w:rFonts w:ascii="Times New Roman" w:hAnsi="Times New Roman"/>
          <w:sz w:val="28"/>
          <w:szCs w:val="28"/>
        </w:rPr>
      </w:pPr>
      <w:r>
        <w:rPr>
          <w:rFonts w:ascii="Times New Roman" w:hAnsi="Times New Roman"/>
          <w:sz w:val="28"/>
          <w:szCs w:val="28"/>
        </w:rPr>
        <w:t xml:space="preserve">          20</w:t>
      </w:r>
      <w:r w:rsidR="005628B6">
        <w:rPr>
          <w:rFonts w:ascii="Times New Roman" w:hAnsi="Times New Roman"/>
          <w:sz w:val="28"/>
          <w:szCs w:val="28"/>
        </w:rPr>
        <w:t>23</w:t>
      </w:r>
      <w:r>
        <w:rPr>
          <w:rFonts w:ascii="Times New Roman" w:hAnsi="Times New Roman"/>
          <w:sz w:val="28"/>
          <w:szCs w:val="28"/>
        </w:rPr>
        <w:t xml:space="preserve"> год — </w:t>
      </w:r>
      <w:r w:rsidR="005628B6">
        <w:rPr>
          <w:rFonts w:ascii="Times New Roman" w:hAnsi="Times New Roman"/>
          <w:sz w:val="28"/>
          <w:szCs w:val="28"/>
        </w:rPr>
        <w:t>105,5</w:t>
      </w:r>
      <w:r>
        <w:rPr>
          <w:rFonts w:ascii="Times New Roman" w:hAnsi="Times New Roman"/>
          <w:sz w:val="28"/>
          <w:szCs w:val="28"/>
        </w:rPr>
        <w:t xml:space="preserve"> тыс. рублей</w:t>
      </w:r>
    </w:p>
    <w:p w:rsidR="00952BC4" w:rsidRDefault="00952BC4" w:rsidP="00277E31">
      <w:pPr>
        <w:pStyle w:val="a9"/>
        <w:jc w:val="both"/>
        <w:rPr>
          <w:rFonts w:ascii="Times New Roman" w:hAnsi="Times New Roman"/>
          <w:sz w:val="28"/>
          <w:szCs w:val="28"/>
        </w:rPr>
      </w:pPr>
      <w:r>
        <w:rPr>
          <w:rFonts w:ascii="Times New Roman" w:hAnsi="Times New Roman"/>
          <w:sz w:val="28"/>
          <w:szCs w:val="28"/>
        </w:rPr>
        <w:t xml:space="preserve">          20</w:t>
      </w:r>
      <w:r w:rsidR="005628B6">
        <w:rPr>
          <w:rFonts w:ascii="Times New Roman" w:hAnsi="Times New Roman"/>
          <w:sz w:val="28"/>
          <w:szCs w:val="28"/>
        </w:rPr>
        <w:t>24</w:t>
      </w:r>
      <w:r>
        <w:rPr>
          <w:rFonts w:ascii="Times New Roman" w:hAnsi="Times New Roman"/>
          <w:sz w:val="28"/>
          <w:szCs w:val="28"/>
        </w:rPr>
        <w:t xml:space="preserve"> год -  </w:t>
      </w:r>
      <w:r w:rsidR="00D50051">
        <w:rPr>
          <w:rFonts w:ascii="Times New Roman" w:hAnsi="Times New Roman"/>
          <w:sz w:val="28"/>
          <w:szCs w:val="28"/>
        </w:rPr>
        <w:t xml:space="preserve">  </w:t>
      </w:r>
      <w:r>
        <w:rPr>
          <w:rFonts w:ascii="Times New Roman" w:hAnsi="Times New Roman"/>
          <w:sz w:val="28"/>
          <w:szCs w:val="28"/>
        </w:rPr>
        <w:t>105,5 тыс.рублей</w:t>
      </w:r>
    </w:p>
    <w:p w:rsidR="00277E31" w:rsidRDefault="00277E31" w:rsidP="00277E31">
      <w:pPr>
        <w:pStyle w:val="a9"/>
        <w:snapToGrid w:val="0"/>
        <w:ind w:firstLine="708"/>
        <w:jc w:val="both"/>
        <w:rPr>
          <w:rFonts w:ascii="Times New Roman" w:hAnsi="Times New Roman"/>
          <w:sz w:val="28"/>
          <w:szCs w:val="28"/>
        </w:rPr>
      </w:pPr>
    </w:p>
    <w:p w:rsidR="00277E31" w:rsidRDefault="00277E31" w:rsidP="00277E31">
      <w:pPr>
        <w:pStyle w:val="a9"/>
        <w:snapToGrid w:val="0"/>
        <w:jc w:val="both"/>
        <w:rPr>
          <w:rFonts w:ascii="Times New Roman" w:hAnsi="Times New Roman"/>
          <w:sz w:val="28"/>
          <w:szCs w:val="28"/>
        </w:rPr>
      </w:pPr>
      <w:r>
        <w:rPr>
          <w:rFonts w:ascii="Times New Roman" w:hAnsi="Times New Roman"/>
          <w:sz w:val="28"/>
          <w:szCs w:val="28"/>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396D2A" w:rsidRPr="00CB7293" w:rsidRDefault="00396D2A" w:rsidP="00277E31">
      <w:pPr>
        <w:pStyle w:val="a9"/>
        <w:snapToGrid w:val="0"/>
        <w:ind w:firstLine="708"/>
        <w:jc w:val="both"/>
        <w:rPr>
          <w:rFonts w:ascii="Times New Roman" w:hAnsi="Times New Roman"/>
          <w:bCs/>
          <w:iCs/>
          <w:sz w:val="28"/>
          <w:szCs w:val="28"/>
        </w:rPr>
      </w:pPr>
    </w:p>
    <w:p w:rsidR="00277E31" w:rsidRDefault="00277E31" w:rsidP="00277E31">
      <w:pPr>
        <w:pStyle w:val="a4"/>
        <w:snapToGrid w:val="0"/>
        <w:spacing w:line="100" w:lineRule="atLeast"/>
        <w:ind w:firstLine="708"/>
        <w:jc w:val="center"/>
        <w:rPr>
          <w:b/>
          <w:sz w:val="28"/>
          <w:szCs w:val="28"/>
        </w:rPr>
      </w:pPr>
      <w:r>
        <w:rPr>
          <w:b/>
          <w:sz w:val="28"/>
          <w:szCs w:val="28"/>
        </w:rPr>
        <w:t>6. Оценка эффективности реализации подпрограммы.</w:t>
      </w:r>
    </w:p>
    <w:p w:rsidR="00277E31" w:rsidRDefault="00277E31" w:rsidP="00277E31">
      <w:pPr>
        <w:snapToGrid w:val="0"/>
        <w:ind w:firstLine="708"/>
        <w:jc w:val="both"/>
        <w:rPr>
          <w:sz w:val="28"/>
          <w:szCs w:val="28"/>
        </w:rPr>
      </w:pPr>
      <w:r>
        <w:rPr>
          <w:sz w:val="28"/>
          <w:szCs w:val="28"/>
        </w:rPr>
        <w:t>В результате реализации подпрограммы ожидается создание условий, обеспечивающих комфортные условия для работы и отдыха населения на территории Филиппенковского сельского поселения.</w:t>
      </w:r>
    </w:p>
    <w:p w:rsidR="00277E31" w:rsidRDefault="00277E31" w:rsidP="00277E31">
      <w:pPr>
        <w:snapToGrid w:val="0"/>
        <w:ind w:firstLine="708"/>
        <w:jc w:val="both"/>
        <w:rPr>
          <w:sz w:val="28"/>
          <w:szCs w:val="28"/>
        </w:rPr>
      </w:pPr>
      <w:r>
        <w:rPr>
          <w:sz w:val="28"/>
          <w:szCs w:val="28"/>
        </w:rPr>
        <w:t>Результат реализации подпрограммы:</w:t>
      </w:r>
    </w:p>
    <w:p w:rsidR="00277E31" w:rsidRDefault="00277E31" w:rsidP="00277E31">
      <w:pPr>
        <w:numPr>
          <w:ilvl w:val="0"/>
          <w:numId w:val="7"/>
        </w:numPr>
        <w:autoSpaceDE w:val="0"/>
        <w:snapToGrid w:val="0"/>
        <w:ind w:left="0" w:firstLine="708"/>
        <w:jc w:val="both"/>
        <w:rPr>
          <w:bCs/>
          <w:sz w:val="28"/>
          <w:szCs w:val="28"/>
        </w:rPr>
      </w:pPr>
      <w:r>
        <w:rPr>
          <w:bCs/>
          <w:sz w:val="28"/>
          <w:szCs w:val="28"/>
        </w:rPr>
        <w:t>повышение уровня благоустройства поселения;</w:t>
      </w:r>
    </w:p>
    <w:p w:rsidR="00277E31" w:rsidRDefault="00277E31" w:rsidP="00277E31">
      <w:pPr>
        <w:numPr>
          <w:ilvl w:val="0"/>
          <w:numId w:val="7"/>
        </w:numPr>
        <w:autoSpaceDE w:val="0"/>
        <w:snapToGrid w:val="0"/>
        <w:ind w:left="0" w:firstLine="708"/>
        <w:jc w:val="both"/>
        <w:rPr>
          <w:bCs/>
          <w:sz w:val="28"/>
          <w:szCs w:val="28"/>
        </w:rPr>
      </w:pPr>
      <w:r>
        <w:rPr>
          <w:bCs/>
          <w:sz w:val="28"/>
          <w:szCs w:val="28"/>
        </w:rPr>
        <w:t>увеличение протяженности отремонтированных  дорог в поселении;</w:t>
      </w:r>
    </w:p>
    <w:p w:rsidR="00277E31" w:rsidRDefault="00277E31" w:rsidP="00277E31">
      <w:pPr>
        <w:numPr>
          <w:ilvl w:val="0"/>
          <w:numId w:val="8"/>
        </w:numPr>
        <w:snapToGrid w:val="0"/>
        <w:ind w:left="0" w:firstLine="708"/>
        <w:jc w:val="both"/>
        <w:rPr>
          <w:sz w:val="28"/>
          <w:szCs w:val="28"/>
        </w:rPr>
      </w:pPr>
      <w:r>
        <w:rPr>
          <w:sz w:val="28"/>
          <w:szCs w:val="28"/>
        </w:rPr>
        <w:t>улучшение экологической обстановки и создание среды, комфортной для проживания жителей поселения;</w:t>
      </w:r>
    </w:p>
    <w:p w:rsidR="00277E31" w:rsidRDefault="00277E31" w:rsidP="00277E31">
      <w:pPr>
        <w:numPr>
          <w:ilvl w:val="0"/>
          <w:numId w:val="8"/>
        </w:numPr>
        <w:snapToGrid w:val="0"/>
        <w:ind w:left="0" w:firstLine="708"/>
        <w:jc w:val="both"/>
        <w:rPr>
          <w:sz w:val="28"/>
          <w:szCs w:val="28"/>
        </w:rPr>
      </w:pPr>
      <w:r>
        <w:rPr>
          <w:sz w:val="28"/>
          <w:szCs w:val="28"/>
        </w:rPr>
        <w:t>увеличение площади  зеленых насаждений в поселении;</w:t>
      </w:r>
    </w:p>
    <w:p w:rsidR="00277E31" w:rsidRDefault="00277E31" w:rsidP="00277E31">
      <w:pPr>
        <w:numPr>
          <w:ilvl w:val="0"/>
          <w:numId w:val="8"/>
        </w:numPr>
        <w:snapToGrid w:val="0"/>
        <w:ind w:left="0" w:firstLine="708"/>
        <w:jc w:val="both"/>
        <w:rPr>
          <w:bCs/>
          <w:sz w:val="28"/>
          <w:szCs w:val="28"/>
        </w:rPr>
      </w:pPr>
      <w:r>
        <w:rPr>
          <w:bCs/>
          <w:sz w:val="28"/>
          <w:szCs w:val="28"/>
        </w:rPr>
        <w:t>создание благоустроенных зон и уголков отдыха для населения;</w:t>
      </w:r>
    </w:p>
    <w:p w:rsidR="00277E31" w:rsidRDefault="00277E31" w:rsidP="00277E31">
      <w:pPr>
        <w:numPr>
          <w:ilvl w:val="0"/>
          <w:numId w:val="8"/>
        </w:numPr>
        <w:snapToGrid w:val="0"/>
        <w:ind w:left="0" w:firstLine="708"/>
        <w:jc w:val="both"/>
        <w:rPr>
          <w:bCs/>
          <w:sz w:val="28"/>
          <w:szCs w:val="28"/>
        </w:rPr>
      </w:pPr>
      <w:r>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77E31" w:rsidRDefault="00277E31" w:rsidP="00277E31">
      <w:pPr>
        <w:numPr>
          <w:ilvl w:val="0"/>
          <w:numId w:val="8"/>
        </w:numPr>
        <w:snapToGrid w:val="0"/>
        <w:ind w:left="0" w:firstLine="708"/>
        <w:jc w:val="both"/>
        <w:rPr>
          <w:bCs/>
          <w:sz w:val="28"/>
          <w:szCs w:val="28"/>
        </w:rPr>
      </w:pPr>
      <w:r>
        <w:rPr>
          <w:bCs/>
          <w:sz w:val="28"/>
          <w:szCs w:val="28"/>
        </w:rPr>
        <w:t>благоустройство военно-мемориальных объектов находящихся на территории поселения</w:t>
      </w:r>
    </w:p>
    <w:p w:rsidR="00277E31" w:rsidRDefault="00277E31" w:rsidP="00277E31">
      <w:pPr>
        <w:snapToGrid w:val="0"/>
        <w:ind w:firstLine="708"/>
        <w:jc w:val="both"/>
        <w:rPr>
          <w:sz w:val="28"/>
          <w:szCs w:val="28"/>
        </w:rPr>
      </w:pPr>
    </w:p>
    <w:p w:rsidR="00277E31" w:rsidRDefault="00277E31" w:rsidP="00277E31">
      <w:pPr>
        <w:spacing w:line="100" w:lineRule="atLeast"/>
        <w:jc w:val="both"/>
        <w:rPr>
          <w:b/>
          <w:bCs/>
          <w:i/>
          <w:iCs/>
          <w:sz w:val="28"/>
          <w:szCs w:val="28"/>
        </w:rPr>
      </w:pPr>
      <w:r>
        <w:rPr>
          <w:b/>
          <w:bCs/>
          <w:i/>
          <w:iCs/>
          <w:sz w:val="28"/>
          <w:szCs w:val="28"/>
        </w:rPr>
        <w:t>6.3 программа «Социальная политика Филиппенковского сельского поселения».</w:t>
      </w:r>
    </w:p>
    <w:p w:rsidR="00277E31" w:rsidRDefault="00277E31" w:rsidP="00277E31">
      <w:pPr>
        <w:spacing w:line="100" w:lineRule="atLeast"/>
        <w:jc w:val="both"/>
        <w:rPr>
          <w:b/>
          <w:bCs/>
          <w:i/>
          <w:iCs/>
          <w:sz w:val="28"/>
          <w:szCs w:val="28"/>
        </w:rPr>
      </w:pPr>
    </w:p>
    <w:p w:rsidR="000B670E" w:rsidRDefault="00277E31" w:rsidP="00277E31">
      <w:pPr>
        <w:spacing w:before="120" w:after="120" w:line="100" w:lineRule="atLeast"/>
        <w:jc w:val="center"/>
        <w:rPr>
          <w:rFonts w:cs="Arial"/>
          <w:color w:val="000000"/>
          <w:sz w:val="28"/>
          <w:szCs w:val="28"/>
        </w:rPr>
      </w:pPr>
      <w:r>
        <w:rPr>
          <w:rFonts w:cs="Arial"/>
          <w:color w:val="000000"/>
          <w:sz w:val="28"/>
          <w:szCs w:val="28"/>
        </w:rPr>
        <w:tab/>
      </w:r>
    </w:p>
    <w:p w:rsidR="00277E31" w:rsidRDefault="00277E31" w:rsidP="00277E31">
      <w:pPr>
        <w:spacing w:before="120" w:after="120" w:line="100" w:lineRule="atLeast"/>
        <w:jc w:val="center"/>
        <w:rPr>
          <w:b/>
          <w:bCs/>
          <w:sz w:val="28"/>
          <w:szCs w:val="28"/>
        </w:rPr>
      </w:pPr>
      <w:r>
        <w:rPr>
          <w:sz w:val="28"/>
          <w:szCs w:val="28"/>
        </w:rPr>
        <w:lastRenderedPageBreak/>
        <w:t xml:space="preserve"> </w:t>
      </w:r>
      <w:r>
        <w:rPr>
          <w:b/>
          <w:bCs/>
          <w:sz w:val="28"/>
          <w:szCs w:val="28"/>
        </w:rPr>
        <w:t xml:space="preserve"> 1. ПАСПОРТ</w:t>
      </w:r>
    </w:p>
    <w:p w:rsidR="00277E31" w:rsidRDefault="00277E31" w:rsidP="00277E31">
      <w:pPr>
        <w:ind w:left="-18" w:hanging="3988"/>
        <w:jc w:val="center"/>
        <w:rPr>
          <w:sz w:val="28"/>
          <w:szCs w:val="28"/>
        </w:rPr>
      </w:pPr>
      <w:r>
        <w:rPr>
          <w:sz w:val="28"/>
          <w:szCs w:val="28"/>
        </w:rPr>
        <w:t>муни                                                         подпрограммы  «Социальная политика Филиппенковского сельского поселения»</w:t>
      </w:r>
    </w:p>
    <w:p w:rsidR="00277E31" w:rsidRDefault="00277E31" w:rsidP="00277E31">
      <w:pPr>
        <w:ind w:left="-18" w:hanging="3988"/>
        <w:jc w:val="center"/>
        <w:rPr>
          <w:sz w:val="28"/>
          <w:szCs w:val="28"/>
        </w:rPr>
      </w:pPr>
      <w:r>
        <w:rPr>
          <w:sz w:val="28"/>
          <w:szCs w:val="28"/>
        </w:rPr>
        <w:t xml:space="preserve">                                        </w:t>
      </w:r>
    </w:p>
    <w:tbl>
      <w:tblPr>
        <w:tblW w:w="0" w:type="auto"/>
        <w:tblInd w:w="48" w:type="dxa"/>
        <w:tblLayout w:type="fixed"/>
        <w:tblLook w:val="0000"/>
      </w:tblPr>
      <w:tblGrid>
        <w:gridCol w:w="2759"/>
        <w:gridCol w:w="7042"/>
      </w:tblGrid>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Основные разработ</w:t>
            </w:r>
            <w:r>
              <w:rPr>
                <w:sz w:val="28"/>
                <w:szCs w:val="28"/>
              </w:rPr>
              <w:softHyphen/>
              <w:t xml:space="preserve">чики подпрограммы </w:t>
            </w:r>
          </w:p>
          <w:p w:rsidR="00277E31" w:rsidRDefault="00277E31" w:rsidP="00277E31">
            <w:pPr>
              <w:rPr>
                <w:sz w:val="28"/>
                <w:szCs w:val="28"/>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Tr="00277E31">
        <w:tc>
          <w:tcPr>
            <w:tcW w:w="2759" w:type="dxa"/>
            <w:tcBorders>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z w:val="28"/>
                <w:szCs w:val="28"/>
              </w:rPr>
            </w:pPr>
            <w:r>
              <w:rPr>
                <w:sz w:val="28"/>
                <w:szCs w:val="28"/>
              </w:rPr>
              <w:t>Повышение качества жизни отдельных категорий граждан сельского поселения</w:t>
            </w:r>
          </w:p>
        </w:tc>
      </w:tr>
      <w:tr w:rsidR="00277E31" w:rsidTr="00277E31">
        <w:trPr>
          <w:trHeight w:val="774"/>
        </w:trPr>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jc w:val="both"/>
              <w:rPr>
                <w:spacing w:val="-4"/>
                <w:sz w:val="28"/>
                <w:szCs w:val="28"/>
              </w:rPr>
            </w:pPr>
            <w:r>
              <w:rPr>
                <w:sz w:val="28"/>
                <w:szCs w:val="28"/>
              </w:rPr>
              <w:t xml:space="preserve"> Исполнение обязательств сельского поселения по оказанию мер социальной поддержки отдельным </w:t>
            </w:r>
            <w:r>
              <w:rPr>
                <w:spacing w:val="-4"/>
                <w:sz w:val="28"/>
                <w:szCs w:val="28"/>
              </w:rPr>
              <w:t>категориям граждан сельского поселения</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Default="00277E31" w:rsidP="00277E31">
            <w:pPr>
              <w:snapToGrid w:val="0"/>
              <w:rPr>
                <w:sz w:val="28"/>
                <w:szCs w:val="28"/>
              </w:rPr>
            </w:pPr>
            <w:r>
              <w:rPr>
                <w:sz w:val="28"/>
                <w:szCs w:val="28"/>
              </w:rPr>
              <w:t xml:space="preserve"> </w:t>
            </w:r>
            <w:r w:rsidRPr="006E6599">
              <w:rPr>
                <w:sz w:val="28"/>
                <w:szCs w:val="28"/>
              </w:rPr>
              <w:t>201</w:t>
            </w:r>
            <w:r w:rsidR="005628B6">
              <w:rPr>
                <w:sz w:val="28"/>
                <w:szCs w:val="28"/>
              </w:rPr>
              <w:t>8</w:t>
            </w:r>
            <w:r w:rsidRPr="006E6599">
              <w:rPr>
                <w:sz w:val="28"/>
                <w:szCs w:val="28"/>
              </w:rPr>
              <w:t>г-20</w:t>
            </w:r>
            <w:r w:rsidR="00952BC4">
              <w:rPr>
                <w:sz w:val="28"/>
                <w:szCs w:val="28"/>
              </w:rPr>
              <w:t>2</w:t>
            </w:r>
            <w:r w:rsidR="005628B6">
              <w:rPr>
                <w:sz w:val="28"/>
                <w:szCs w:val="28"/>
              </w:rPr>
              <w:t>4</w:t>
            </w:r>
            <w:r w:rsidRPr="006E6599">
              <w:rPr>
                <w:sz w:val="28"/>
                <w:szCs w:val="28"/>
              </w:rPr>
              <w:t>г</w:t>
            </w:r>
          </w:p>
          <w:p w:rsidR="00277E31" w:rsidRDefault="00277E31" w:rsidP="00277E31">
            <w:pPr>
              <w:rPr>
                <w:sz w:val="28"/>
                <w:szCs w:val="28"/>
              </w:rPr>
            </w:pP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Pr="00D612F4" w:rsidRDefault="00277E31" w:rsidP="00277E31">
            <w:pPr>
              <w:pStyle w:val="a9"/>
              <w:snapToGrid w:val="0"/>
              <w:ind w:firstLine="708"/>
              <w:jc w:val="both"/>
              <w:rPr>
                <w:rFonts w:ascii="Times New Roman" w:hAnsi="Times New Roman"/>
                <w:sz w:val="28"/>
                <w:szCs w:val="28"/>
              </w:rPr>
            </w:pPr>
            <w:r w:rsidRPr="00D612F4">
              <w:rPr>
                <w:rFonts w:ascii="Times New Roman" w:hAnsi="Times New Roman"/>
                <w:sz w:val="28"/>
                <w:szCs w:val="28"/>
              </w:rPr>
              <w:t xml:space="preserve">Реализация подпрограммы осуществляется за счет средств бюджета </w:t>
            </w:r>
            <w:r>
              <w:rPr>
                <w:rFonts w:ascii="Times New Roman" w:hAnsi="Times New Roman"/>
                <w:sz w:val="28"/>
                <w:szCs w:val="28"/>
              </w:rPr>
              <w:t>Филиппенков</w:t>
            </w:r>
            <w:r w:rsidRPr="00D612F4">
              <w:rPr>
                <w:rFonts w:ascii="Times New Roman" w:hAnsi="Times New Roman"/>
                <w:sz w:val="28"/>
                <w:szCs w:val="28"/>
              </w:rPr>
              <w:t>ского сельского поселения  в 201</w:t>
            </w:r>
            <w:r w:rsidR="005628B6">
              <w:rPr>
                <w:rFonts w:ascii="Times New Roman" w:hAnsi="Times New Roman"/>
                <w:sz w:val="28"/>
                <w:szCs w:val="28"/>
              </w:rPr>
              <w:t>8</w:t>
            </w:r>
            <w:r w:rsidRPr="00D612F4">
              <w:rPr>
                <w:rFonts w:ascii="Times New Roman" w:hAnsi="Times New Roman"/>
                <w:sz w:val="28"/>
                <w:szCs w:val="28"/>
              </w:rPr>
              <w:t>-20</w:t>
            </w:r>
            <w:r w:rsidR="00952BC4">
              <w:rPr>
                <w:rFonts w:ascii="Times New Roman" w:hAnsi="Times New Roman"/>
                <w:sz w:val="28"/>
                <w:szCs w:val="28"/>
              </w:rPr>
              <w:t>2</w:t>
            </w:r>
            <w:r w:rsidR="005628B6">
              <w:rPr>
                <w:rFonts w:ascii="Times New Roman" w:hAnsi="Times New Roman"/>
                <w:sz w:val="28"/>
                <w:szCs w:val="28"/>
              </w:rPr>
              <w:t>4</w:t>
            </w:r>
            <w:r w:rsidRPr="00D612F4">
              <w:rPr>
                <w:rFonts w:ascii="Times New Roman" w:hAnsi="Times New Roman"/>
                <w:sz w:val="28"/>
                <w:szCs w:val="28"/>
              </w:rPr>
              <w:t xml:space="preserve"> г.г. на сумму</w:t>
            </w:r>
            <w:r w:rsidRPr="00D612F4">
              <w:rPr>
                <w:rFonts w:ascii="Times New Roman" w:hAnsi="Times New Roman"/>
                <w:b/>
              </w:rPr>
              <w:t xml:space="preserve">  </w:t>
            </w:r>
            <w:r w:rsidRPr="00D612F4">
              <w:rPr>
                <w:rFonts w:ascii="Times New Roman" w:hAnsi="Times New Roman"/>
                <w:sz w:val="28"/>
                <w:szCs w:val="28"/>
              </w:rPr>
              <w:t xml:space="preserve"> </w:t>
            </w:r>
            <w:r w:rsidR="007C4246">
              <w:rPr>
                <w:rFonts w:ascii="Times New Roman" w:hAnsi="Times New Roman"/>
                <w:sz w:val="28"/>
                <w:szCs w:val="28"/>
              </w:rPr>
              <w:t>403,7</w:t>
            </w:r>
            <w:r w:rsidRPr="00D612F4">
              <w:rPr>
                <w:rFonts w:ascii="Times New Roman" w:hAnsi="Times New Roman"/>
                <w:sz w:val="28"/>
                <w:szCs w:val="28"/>
              </w:rPr>
              <w:t xml:space="preserve"> тыс. рублей, в том числе:</w:t>
            </w:r>
          </w:p>
          <w:p w:rsidR="00277E31" w:rsidRPr="00D612F4" w:rsidRDefault="00277E31" w:rsidP="00277E31">
            <w:pPr>
              <w:pStyle w:val="a9"/>
              <w:ind w:firstLine="708"/>
              <w:jc w:val="both"/>
              <w:rPr>
                <w:rFonts w:ascii="Times New Roman" w:hAnsi="Times New Roman"/>
                <w:sz w:val="28"/>
                <w:szCs w:val="28"/>
              </w:rPr>
            </w:pPr>
            <w:r w:rsidRPr="00D612F4">
              <w:rPr>
                <w:rFonts w:ascii="Times New Roman" w:hAnsi="Times New Roman"/>
                <w:sz w:val="28"/>
                <w:szCs w:val="28"/>
              </w:rPr>
              <w:t>201</w:t>
            </w:r>
            <w:r w:rsidR="005628B6">
              <w:rPr>
                <w:rFonts w:ascii="Times New Roman" w:hAnsi="Times New Roman"/>
                <w:sz w:val="28"/>
                <w:szCs w:val="28"/>
              </w:rPr>
              <w:t>8</w:t>
            </w:r>
            <w:r w:rsidRPr="00D612F4">
              <w:rPr>
                <w:rFonts w:ascii="Times New Roman" w:hAnsi="Times New Roman"/>
                <w:sz w:val="28"/>
                <w:szCs w:val="28"/>
              </w:rPr>
              <w:t xml:space="preserve"> год  </w:t>
            </w:r>
            <w:r w:rsidR="00381B10">
              <w:rPr>
                <w:rFonts w:ascii="Times New Roman" w:hAnsi="Times New Roman"/>
                <w:sz w:val="28"/>
                <w:szCs w:val="28"/>
              </w:rPr>
              <w:t>-</w:t>
            </w:r>
            <w:r w:rsidRPr="00D612F4">
              <w:rPr>
                <w:rFonts w:ascii="Times New Roman" w:hAnsi="Times New Roman"/>
                <w:sz w:val="28"/>
                <w:szCs w:val="28"/>
              </w:rPr>
              <w:t xml:space="preserve">  </w:t>
            </w:r>
            <w:r w:rsidR="005628B6">
              <w:rPr>
                <w:rFonts w:ascii="Times New Roman" w:hAnsi="Times New Roman"/>
                <w:sz w:val="28"/>
                <w:szCs w:val="28"/>
              </w:rPr>
              <w:t>60,0</w:t>
            </w:r>
            <w:r w:rsidR="00507BAC">
              <w:rPr>
                <w:rFonts w:ascii="Times New Roman" w:hAnsi="Times New Roman"/>
                <w:sz w:val="28"/>
                <w:szCs w:val="28"/>
              </w:rPr>
              <w:t xml:space="preserve"> </w:t>
            </w:r>
            <w:r w:rsidRPr="00D612F4">
              <w:rPr>
                <w:rFonts w:ascii="Times New Roman" w:hAnsi="Times New Roman"/>
                <w:sz w:val="28"/>
                <w:szCs w:val="28"/>
              </w:rPr>
              <w:t>тыс. рублей</w:t>
            </w:r>
          </w:p>
          <w:p w:rsidR="00277E31" w:rsidRPr="00D612F4" w:rsidRDefault="00277E31" w:rsidP="00277E31">
            <w:pPr>
              <w:pStyle w:val="a9"/>
              <w:ind w:firstLine="708"/>
              <w:jc w:val="both"/>
              <w:rPr>
                <w:rFonts w:ascii="Times New Roman" w:hAnsi="Times New Roman"/>
                <w:sz w:val="28"/>
                <w:szCs w:val="28"/>
              </w:rPr>
            </w:pPr>
            <w:r>
              <w:rPr>
                <w:rFonts w:ascii="Times New Roman" w:hAnsi="Times New Roman"/>
                <w:sz w:val="28"/>
                <w:szCs w:val="28"/>
              </w:rPr>
              <w:t>201</w:t>
            </w:r>
            <w:r w:rsidR="005628B6">
              <w:rPr>
                <w:rFonts w:ascii="Times New Roman" w:hAnsi="Times New Roman"/>
                <w:sz w:val="28"/>
                <w:szCs w:val="28"/>
              </w:rPr>
              <w:t>9</w:t>
            </w:r>
            <w:r>
              <w:rPr>
                <w:rFonts w:ascii="Times New Roman" w:hAnsi="Times New Roman"/>
                <w:sz w:val="28"/>
                <w:szCs w:val="28"/>
              </w:rPr>
              <w:t xml:space="preserve"> год — </w:t>
            </w:r>
            <w:r w:rsidR="005628B6">
              <w:rPr>
                <w:rFonts w:ascii="Times New Roman" w:hAnsi="Times New Roman"/>
                <w:sz w:val="28"/>
                <w:szCs w:val="28"/>
              </w:rPr>
              <w:t>58,7</w:t>
            </w:r>
            <w:r w:rsidRPr="00D612F4">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sidRPr="00D612F4">
              <w:rPr>
                <w:rFonts w:ascii="Times New Roman" w:hAnsi="Times New Roman"/>
                <w:sz w:val="28"/>
                <w:szCs w:val="28"/>
              </w:rPr>
              <w:t>20</w:t>
            </w:r>
            <w:r w:rsidR="005628B6">
              <w:rPr>
                <w:rFonts w:ascii="Times New Roman" w:hAnsi="Times New Roman"/>
                <w:sz w:val="28"/>
                <w:szCs w:val="28"/>
              </w:rPr>
              <w:t>20</w:t>
            </w:r>
            <w:r w:rsidRPr="00D612F4">
              <w:rPr>
                <w:rFonts w:ascii="Times New Roman" w:hAnsi="Times New Roman"/>
                <w:sz w:val="28"/>
                <w:szCs w:val="28"/>
              </w:rPr>
              <w:t xml:space="preserve"> год — </w:t>
            </w:r>
            <w:r w:rsidR="005628B6">
              <w:rPr>
                <w:rFonts w:ascii="Times New Roman" w:hAnsi="Times New Roman"/>
                <w:sz w:val="28"/>
                <w:szCs w:val="28"/>
              </w:rPr>
              <w:t>57,0</w:t>
            </w:r>
            <w:r w:rsidRPr="00D612F4">
              <w:rPr>
                <w:rFonts w:ascii="Times New Roman" w:hAnsi="Times New Roman"/>
                <w:sz w:val="28"/>
                <w:szCs w:val="28"/>
              </w:rPr>
              <w:t xml:space="preserve"> тыс. 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5628B6">
              <w:rPr>
                <w:rFonts w:ascii="Times New Roman" w:hAnsi="Times New Roman"/>
                <w:sz w:val="28"/>
                <w:szCs w:val="28"/>
              </w:rPr>
              <w:t>21</w:t>
            </w:r>
            <w:r>
              <w:rPr>
                <w:rFonts w:ascii="Times New Roman" w:hAnsi="Times New Roman"/>
                <w:sz w:val="28"/>
                <w:szCs w:val="28"/>
              </w:rPr>
              <w:t xml:space="preserve"> год-  </w:t>
            </w:r>
            <w:r w:rsidR="00381B10">
              <w:rPr>
                <w:rFonts w:ascii="Times New Roman" w:hAnsi="Times New Roman"/>
                <w:sz w:val="28"/>
                <w:szCs w:val="28"/>
              </w:rPr>
              <w:t xml:space="preserve">  </w:t>
            </w:r>
            <w:r w:rsidR="00AA049E">
              <w:rPr>
                <w:rFonts w:ascii="Times New Roman" w:hAnsi="Times New Roman"/>
                <w:sz w:val="28"/>
                <w:szCs w:val="28"/>
              </w:rPr>
              <w:t>57,</w:t>
            </w:r>
            <w:r w:rsidR="005628B6">
              <w:rPr>
                <w:rFonts w:ascii="Times New Roman" w:hAnsi="Times New Roman"/>
                <w:sz w:val="28"/>
                <w:szCs w:val="28"/>
              </w:rPr>
              <w:t>0</w:t>
            </w:r>
            <w:r>
              <w:rPr>
                <w:rFonts w:ascii="Times New Roman" w:hAnsi="Times New Roman"/>
                <w:sz w:val="28"/>
                <w:szCs w:val="28"/>
              </w:rPr>
              <w:t xml:space="preserve"> тыс.руб.лей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5628B6">
              <w:rPr>
                <w:rFonts w:ascii="Times New Roman" w:hAnsi="Times New Roman"/>
                <w:sz w:val="28"/>
                <w:szCs w:val="28"/>
              </w:rPr>
              <w:t>22</w:t>
            </w:r>
            <w:r>
              <w:rPr>
                <w:rFonts w:ascii="Times New Roman" w:hAnsi="Times New Roman"/>
                <w:sz w:val="28"/>
                <w:szCs w:val="28"/>
              </w:rPr>
              <w:t xml:space="preserve">год- </w:t>
            </w:r>
            <w:r w:rsidR="00381B10">
              <w:rPr>
                <w:rFonts w:ascii="Times New Roman" w:hAnsi="Times New Roman"/>
                <w:sz w:val="28"/>
                <w:szCs w:val="28"/>
              </w:rPr>
              <w:t xml:space="preserve">   </w:t>
            </w:r>
            <w:r w:rsidR="005628B6">
              <w:rPr>
                <w:rFonts w:ascii="Times New Roman" w:hAnsi="Times New Roman"/>
                <w:sz w:val="28"/>
                <w:szCs w:val="28"/>
              </w:rPr>
              <w:t>57,0</w:t>
            </w:r>
            <w:r>
              <w:rPr>
                <w:rFonts w:ascii="Times New Roman" w:hAnsi="Times New Roman"/>
                <w:sz w:val="28"/>
                <w:szCs w:val="28"/>
              </w:rPr>
              <w:t xml:space="preserve"> тыс.рублей</w:t>
            </w:r>
          </w:p>
          <w:p w:rsidR="00277E31" w:rsidRDefault="00277E31" w:rsidP="00277E31">
            <w:pPr>
              <w:pStyle w:val="a9"/>
              <w:ind w:firstLine="708"/>
              <w:jc w:val="both"/>
              <w:rPr>
                <w:rFonts w:ascii="Times New Roman" w:hAnsi="Times New Roman"/>
                <w:sz w:val="28"/>
                <w:szCs w:val="28"/>
              </w:rPr>
            </w:pPr>
            <w:r>
              <w:rPr>
                <w:rFonts w:ascii="Times New Roman" w:hAnsi="Times New Roman"/>
                <w:sz w:val="28"/>
                <w:szCs w:val="28"/>
              </w:rPr>
              <w:t>20</w:t>
            </w:r>
            <w:r w:rsidR="007C4246">
              <w:rPr>
                <w:rFonts w:ascii="Times New Roman" w:hAnsi="Times New Roman"/>
                <w:sz w:val="28"/>
                <w:szCs w:val="28"/>
              </w:rPr>
              <w:t>23</w:t>
            </w:r>
            <w:r>
              <w:rPr>
                <w:rFonts w:ascii="Times New Roman" w:hAnsi="Times New Roman"/>
                <w:sz w:val="28"/>
                <w:szCs w:val="28"/>
              </w:rPr>
              <w:t xml:space="preserve"> од  - </w:t>
            </w:r>
            <w:r w:rsidR="00381B10">
              <w:rPr>
                <w:rFonts w:ascii="Times New Roman" w:hAnsi="Times New Roman"/>
                <w:sz w:val="28"/>
                <w:szCs w:val="28"/>
              </w:rPr>
              <w:t xml:space="preserve">  </w:t>
            </w:r>
            <w:r w:rsidR="005628B6">
              <w:rPr>
                <w:rFonts w:ascii="Times New Roman" w:hAnsi="Times New Roman"/>
                <w:sz w:val="28"/>
                <w:szCs w:val="28"/>
              </w:rPr>
              <w:t>57,0</w:t>
            </w:r>
            <w:r>
              <w:rPr>
                <w:rFonts w:ascii="Times New Roman" w:hAnsi="Times New Roman"/>
                <w:sz w:val="28"/>
                <w:szCs w:val="28"/>
              </w:rPr>
              <w:t xml:space="preserve"> тыс.рублей</w:t>
            </w:r>
          </w:p>
          <w:p w:rsidR="00952BC4" w:rsidRPr="00D612F4" w:rsidRDefault="00952BC4" w:rsidP="00277E31">
            <w:pPr>
              <w:pStyle w:val="a9"/>
              <w:ind w:firstLine="708"/>
              <w:jc w:val="both"/>
              <w:rPr>
                <w:rFonts w:ascii="Times New Roman" w:hAnsi="Times New Roman"/>
                <w:sz w:val="28"/>
                <w:szCs w:val="28"/>
              </w:rPr>
            </w:pPr>
            <w:r>
              <w:rPr>
                <w:rFonts w:ascii="Times New Roman" w:hAnsi="Times New Roman"/>
                <w:sz w:val="28"/>
                <w:szCs w:val="28"/>
              </w:rPr>
              <w:t>202</w:t>
            </w:r>
            <w:r w:rsidR="007C4246">
              <w:rPr>
                <w:rFonts w:ascii="Times New Roman" w:hAnsi="Times New Roman"/>
                <w:sz w:val="28"/>
                <w:szCs w:val="28"/>
              </w:rPr>
              <w:t>4</w:t>
            </w:r>
            <w:r>
              <w:rPr>
                <w:rFonts w:ascii="Times New Roman" w:hAnsi="Times New Roman"/>
                <w:sz w:val="28"/>
                <w:szCs w:val="28"/>
              </w:rPr>
              <w:t xml:space="preserve"> год – </w:t>
            </w:r>
            <w:r w:rsidR="00381B10">
              <w:rPr>
                <w:rFonts w:ascii="Times New Roman" w:hAnsi="Times New Roman"/>
                <w:sz w:val="28"/>
                <w:szCs w:val="28"/>
              </w:rPr>
              <w:t xml:space="preserve"> </w:t>
            </w:r>
            <w:r>
              <w:rPr>
                <w:rFonts w:ascii="Times New Roman" w:hAnsi="Times New Roman"/>
                <w:sz w:val="28"/>
                <w:szCs w:val="28"/>
              </w:rPr>
              <w:t>57,0 тыс. рублей</w:t>
            </w:r>
          </w:p>
          <w:p w:rsidR="00277E31" w:rsidRPr="00D612F4" w:rsidRDefault="00277E31" w:rsidP="00277E31">
            <w:pPr>
              <w:pStyle w:val="a9"/>
              <w:ind w:firstLine="708"/>
              <w:jc w:val="both"/>
              <w:rPr>
                <w:rFonts w:ascii="Times New Roman" w:hAnsi="Times New Roman"/>
                <w:sz w:val="28"/>
                <w:szCs w:val="28"/>
              </w:rPr>
            </w:pPr>
            <w:r w:rsidRPr="00D612F4">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277E31" w:rsidTr="00277E31">
        <w:tc>
          <w:tcPr>
            <w:tcW w:w="2759" w:type="dxa"/>
            <w:tcBorders>
              <w:top w:val="single" w:sz="4" w:space="0" w:color="000000"/>
              <w:left w:val="single" w:sz="4" w:space="0" w:color="000000"/>
              <w:bottom w:val="single" w:sz="4" w:space="0" w:color="000000"/>
            </w:tcBorders>
            <w:shd w:val="clear" w:color="auto" w:fill="auto"/>
          </w:tcPr>
          <w:p w:rsidR="00277E31" w:rsidRDefault="00277E31" w:rsidP="00277E31">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277E31" w:rsidRPr="00D612F4" w:rsidRDefault="00277E31" w:rsidP="00277E31">
            <w:pPr>
              <w:rPr>
                <w:sz w:val="28"/>
                <w:szCs w:val="28"/>
              </w:rPr>
            </w:pPr>
            <w:r w:rsidRPr="00D612F4">
              <w:rPr>
                <w:sz w:val="28"/>
                <w:szCs w:val="28"/>
              </w:rPr>
              <w:t xml:space="preserve">Улучшение  качества жизни отдельных категорий граждан сельского поселения.                                                       </w:t>
            </w:r>
          </w:p>
        </w:tc>
      </w:tr>
    </w:tbl>
    <w:p w:rsidR="00277E31" w:rsidRDefault="00381B10" w:rsidP="00381B10">
      <w:pPr>
        <w:snapToGrid w:val="0"/>
        <w:rPr>
          <w:b/>
          <w:bCs/>
          <w:iCs/>
          <w:sz w:val="28"/>
          <w:szCs w:val="28"/>
        </w:rPr>
      </w:pPr>
      <w:r>
        <w:t xml:space="preserve">                                               </w:t>
      </w:r>
      <w:r w:rsidR="00277E31">
        <w:rPr>
          <w:b/>
          <w:bCs/>
          <w:iCs/>
          <w:sz w:val="28"/>
          <w:szCs w:val="28"/>
        </w:rPr>
        <w:t>2. Характеристика сферы реализации подпрограммы.</w:t>
      </w:r>
    </w:p>
    <w:p w:rsidR="00277E31" w:rsidRDefault="00381B10" w:rsidP="00381B10">
      <w:pPr>
        <w:autoSpaceDE w:val="0"/>
        <w:jc w:val="both"/>
        <w:rPr>
          <w:sz w:val="28"/>
          <w:szCs w:val="28"/>
        </w:rPr>
      </w:pPr>
      <w:r>
        <w:rPr>
          <w:sz w:val="28"/>
          <w:szCs w:val="28"/>
        </w:rPr>
        <w:t xml:space="preserve">         </w:t>
      </w:r>
      <w:r w:rsidR="00277E31">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277E31" w:rsidRDefault="00277E31" w:rsidP="00277E31">
      <w:pPr>
        <w:autoSpaceDE w:val="0"/>
        <w:ind w:firstLine="540"/>
        <w:jc w:val="both"/>
        <w:rPr>
          <w:sz w:val="28"/>
          <w:szCs w:val="28"/>
        </w:rPr>
      </w:pPr>
      <w:r>
        <w:rPr>
          <w:sz w:val="28"/>
          <w:szCs w:val="28"/>
        </w:rPr>
        <w:lastRenderedPageBreak/>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277E31" w:rsidRDefault="00277E31" w:rsidP="00277E31">
      <w:pPr>
        <w:autoSpaceDE w:val="0"/>
        <w:ind w:firstLine="540"/>
        <w:jc w:val="both"/>
        <w:rPr>
          <w:sz w:val="28"/>
          <w:szCs w:val="28"/>
        </w:rPr>
      </w:pP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277E31" w:rsidRDefault="00277E31" w:rsidP="00277E31">
      <w:pPr>
        <w:autoSpaceDE w:val="0"/>
        <w:ind w:firstLine="540"/>
        <w:jc w:val="both"/>
        <w:rPr>
          <w:sz w:val="28"/>
          <w:szCs w:val="28"/>
        </w:rPr>
      </w:pPr>
      <w:r>
        <w:rPr>
          <w:sz w:val="28"/>
          <w:szCs w:val="28"/>
        </w:rPr>
        <w:t>Кроме того, в соответствии с Федеральным и областным законодательством, за счет средств бюджета Филиппенковского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Филиппенковского сельского поселения.</w:t>
      </w:r>
    </w:p>
    <w:p w:rsidR="00277E31" w:rsidRDefault="00277E31" w:rsidP="00277E31">
      <w:pPr>
        <w:autoSpaceDE w:val="0"/>
        <w:ind w:firstLine="540"/>
        <w:jc w:val="both"/>
        <w:rPr>
          <w:sz w:val="28"/>
          <w:szCs w:val="28"/>
        </w:rPr>
      </w:pPr>
    </w:p>
    <w:p w:rsidR="00277E31" w:rsidRDefault="00277E31" w:rsidP="00277E31">
      <w:pPr>
        <w:snapToGrid w:val="0"/>
        <w:spacing w:line="100" w:lineRule="atLeast"/>
        <w:ind w:firstLine="540"/>
        <w:jc w:val="center"/>
        <w:rPr>
          <w:rFonts w:cs="Arial"/>
          <w:b/>
          <w:bCs/>
          <w:iCs/>
          <w:color w:val="000000"/>
          <w:sz w:val="28"/>
          <w:szCs w:val="28"/>
        </w:rPr>
      </w:pPr>
      <w:r>
        <w:rPr>
          <w:rFonts w:cs="Arial"/>
          <w:b/>
          <w:bCs/>
          <w:iCs/>
          <w:color w:val="000000"/>
          <w:sz w:val="28"/>
          <w:szCs w:val="28"/>
        </w:rPr>
        <w:t>3. Цели, задачи  и сроки реализации подпрограммы.</w:t>
      </w:r>
    </w:p>
    <w:p w:rsidR="00277E31" w:rsidRDefault="00277E31" w:rsidP="00277E31">
      <w:pPr>
        <w:snapToGrid w:val="0"/>
        <w:spacing w:before="120" w:after="120" w:line="100" w:lineRule="atLeast"/>
        <w:jc w:val="both"/>
        <w:rPr>
          <w:sz w:val="28"/>
        </w:rPr>
      </w:pPr>
      <w:r>
        <w:rPr>
          <w:rFonts w:cs="Arial"/>
          <w:color w:val="000000"/>
          <w:sz w:val="28"/>
          <w:szCs w:val="28"/>
        </w:rPr>
        <w:tab/>
      </w: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277E31" w:rsidRDefault="00277E31" w:rsidP="00277E31">
      <w:pPr>
        <w:ind w:firstLine="720"/>
        <w:jc w:val="both"/>
        <w:rPr>
          <w:sz w:val="28"/>
        </w:rPr>
      </w:pPr>
      <w:r>
        <w:rPr>
          <w:sz w:val="28"/>
        </w:rPr>
        <w:t>Для достижения поставленных целей необходимо решение следующих основных задач:</w:t>
      </w:r>
    </w:p>
    <w:p w:rsidR="00277E31" w:rsidRDefault="00277E31" w:rsidP="00277E31">
      <w:pPr>
        <w:numPr>
          <w:ilvl w:val="0"/>
          <w:numId w:val="9"/>
        </w:numPr>
        <w:ind w:left="0" w:firstLine="720"/>
        <w:jc w:val="both"/>
        <w:rPr>
          <w:sz w:val="28"/>
        </w:rPr>
      </w:pPr>
      <w:r>
        <w:rPr>
          <w:sz w:val="28"/>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Филиппенковского сельского поселения.</w:t>
      </w:r>
    </w:p>
    <w:p w:rsidR="00277E31" w:rsidRDefault="00C21221" w:rsidP="00C21221">
      <w:pPr>
        <w:snapToGrid w:val="0"/>
        <w:spacing w:line="100" w:lineRule="atLeast"/>
        <w:rPr>
          <w:b/>
          <w:bCs/>
          <w:iCs/>
          <w:sz w:val="28"/>
          <w:szCs w:val="28"/>
        </w:rPr>
      </w:pPr>
      <w:r>
        <w:rPr>
          <w:sz w:val="28"/>
        </w:rPr>
        <w:t xml:space="preserve">                       </w:t>
      </w:r>
      <w:r w:rsidR="00277E31">
        <w:rPr>
          <w:b/>
          <w:bCs/>
          <w:iCs/>
          <w:sz w:val="28"/>
          <w:szCs w:val="28"/>
        </w:rPr>
        <w:t>4. Характеристика основных мероприятий подпрограммы.</w:t>
      </w:r>
    </w:p>
    <w:p w:rsidR="00277E31" w:rsidRDefault="00277E31" w:rsidP="00277E31">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277E31" w:rsidRDefault="00381B10" w:rsidP="00381B10">
      <w:pPr>
        <w:snapToGrid w:val="0"/>
        <w:spacing w:line="100" w:lineRule="atLeast"/>
        <w:jc w:val="center"/>
        <w:rPr>
          <w:sz w:val="28"/>
          <w:szCs w:val="28"/>
        </w:rPr>
      </w:pPr>
      <w:r>
        <w:rPr>
          <w:sz w:val="28"/>
          <w:szCs w:val="28"/>
        </w:rPr>
        <w:t xml:space="preserve">     </w:t>
      </w:r>
      <w:r w:rsidR="00277E31">
        <w:rPr>
          <w:sz w:val="28"/>
          <w:szCs w:val="28"/>
        </w:rPr>
        <w:t xml:space="preserve">                                                                                     тыс. рублей</w:t>
      </w:r>
    </w:p>
    <w:tbl>
      <w:tblPr>
        <w:tblW w:w="13864" w:type="dxa"/>
        <w:tblInd w:w="55" w:type="dxa"/>
        <w:tblLayout w:type="fixed"/>
        <w:tblCellMar>
          <w:top w:w="55" w:type="dxa"/>
          <w:left w:w="55" w:type="dxa"/>
          <w:bottom w:w="55" w:type="dxa"/>
          <w:right w:w="55" w:type="dxa"/>
        </w:tblCellMar>
        <w:tblLook w:val="0000"/>
      </w:tblPr>
      <w:tblGrid>
        <w:gridCol w:w="4253"/>
        <w:gridCol w:w="787"/>
        <w:gridCol w:w="850"/>
        <w:gridCol w:w="720"/>
        <w:gridCol w:w="900"/>
        <w:gridCol w:w="720"/>
        <w:gridCol w:w="50"/>
        <w:gridCol w:w="651"/>
        <w:gridCol w:w="1016"/>
        <w:gridCol w:w="1275"/>
        <w:gridCol w:w="8"/>
        <w:gridCol w:w="37"/>
        <w:gridCol w:w="2597"/>
      </w:tblGrid>
      <w:tr w:rsidR="00E1272D" w:rsidRPr="00952BC4" w:rsidTr="00381B10">
        <w:tc>
          <w:tcPr>
            <w:tcW w:w="4253" w:type="dxa"/>
            <w:vMerge w:val="restart"/>
            <w:tcBorders>
              <w:top w:val="single" w:sz="1" w:space="0" w:color="000000"/>
              <w:left w:val="single" w:sz="1" w:space="0" w:color="000000"/>
              <w:bottom w:val="single" w:sz="1" w:space="0" w:color="000000"/>
            </w:tcBorders>
            <w:shd w:val="clear" w:color="auto" w:fill="auto"/>
          </w:tcPr>
          <w:p w:rsidR="00E1272D" w:rsidRPr="00E1272D" w:rsidRDefault="00E1272D" w:rsidP="00E1272D">
            <w:pPr>
              <w:pStyle w:val="aa"/>
              <w:snapToGrid w:val="0"/>
              <w:rPr>
                <w:sz w:val="28"/>
                <w:szCs w:val="28"/>
              </w:rPr>
            </w:pPr>
            <w:r w:rsidRPr="00E1272D">
              <w:rPr>
                <w:sz w:val="28"/>
                <w:szCs w:val="28"/>
              </w:rPr>
              <w:t>Наименование мероприятий</w:t>
            </w:r>
          </w:p>
        </w:tc>
        <w:tc>
          <w:tcPr>
            <w:tcW w:w="787" w:type="dxa"/>
            <w:vMerge w:val="restart"/>
            <w:tcBorders>
              <w:top w:val="single" w:sz="1" w:space="0" w:color="000000"/>
              <w:left w:val="single" w:sz="1" w:space="0" w:color="000000"/>
              <w:bottom w:val="single" w:sz="1" w:space="0" w:color="000000"/>
            </w:tcBorders>
            <w:shd w:val="clear" w:color="auto" w:fill="auto"/>
          </w:tcPr>
          <w:p w:rsidR="00E1272D" w:rsidRPr="00E1272D" w:rsidRDefault="00E1272D" w:rsidP="00E1272D">
            <w:pPr>
              <w:pStyle w:val="aa"/>
              <w:snapToGrid w:val="0"/>
              <w:jc w:val="center"/>
              <w:rPr>
                <w:sz w:val="28"/>
                <w:szCs w:val="28"/>
              </w:rPr>
            </w:pPr>
            <w:r w:rsidRPr="00E1272D">
              <w:rPr>
                <w:sz w:val="28"/>
                <w:szCs w:val="28"/>
              </w:rPr>
              <w:t>Всего</w:t>
            </w:r>
          </w:p>
        </w:tc>
        <w:tc>
          <w:tcPr>
            <w:tcW w:w="3891" w:type="dxa"/>
            <w:gridSpan w:val="6"/>
            <w:tcBorders>
              <w:top w:val="single" w:sz="1" w:space="0" w:color="000000"/>
              <w:left w:val="single" w:sz="1" w:space="0" w:color="000000"/>
              <w:bottom w:val="single" w:sz="1" w:space="0" w:color="000000"/>
            </w:tcBorders>
          </w:tcPr>
          <w:p w:rsidR="00E1272D" w:rsidRPr="00E1272D" w:rsidRDefault="00E1272D" w:rsidP="00E1272D">
            <w:pPr>
              <w:pStyle w:val="aa"/>
              <w:snapToGrid w:val="0"/>
              <w:jc w:val="center"/>
              <w:rPr>
                <w:sz w:val="28"/>
                <w:szCs w:val="28"/>
              </w:rPr>
            </w:pPr>
          </w:p>
        </w:tc>
        <w:tc>
          <w:tcPr>
            <w:tcW w:w="2291" w:type="dxa"/>
            <w:gridSpan w:val="2"/>
            <w:tcBorders>
              <w:top w:val="single" w:sz="1" w:space="0" w:color="000000"/>
              <w:left w:val="single" w:sz="1" w:space="0" w:color="000000"/>
              <w:bottom w:val="single" w:sz="1" w:space="0" w:color="000000"/>
              <w:right w:val="single" w:sz="4" w:space="0" w:color="auto"/>
            </w:tcBorders>
            <w:shd w:val="clear" w:color="auto" w:fill="auto"/>
          </w:tcPr>
          <w:p w:rsidR="00E1272D" w:rsidRPr="00381B10" w:rsidRDefault="00E1272D" w:rsidP="00E1272D">
            <w:pPr>
              <w:pStyle w:val="aa"/>
              <w:snapToGrid w:val="0"/>
              <w:rPr>
                <w:sz w:val="24"/>
                <w:szCs w:val="24"/>
              </w:rPr>
            </w:pPr>
            <w:r w:rsidRPr="00381B10">
              <w:rPr>
                <w:sz w:val="24"/>
                <w:szCs w:val="24"/>
              </w:rPr>
              <w:t>в т.ч. по годам</w:t>
            </w:r>
          </w:p>
        </w:tc>
        <w:tc>
          <w:tcPr>
            <w:tcW w:w="2642" w:type="dxa"/>
            <w:gridSpan w:val="3"/>
            <w:tcBorders>
              <w:top w:val="single" w:sz="1" w:space="0" w:color="000000"/>
              <w:left w:val="single" w:sz="4" w:space="0" w:color="auto"/>
              <w:bottom w:val="single" w:sz="1" w:space="0" w:color="000000"/>
              <w:right w:val="single" w:sz="1" w:space="0" w:color="000000"/>
              <w:tr2bl w:val="single" w:sz="4" w:space="0" w:color="auto"/>
            </w:tcBorders>
            <w:shd w:val="clear" w:color="auto" w:fill="auto"/>
          </w:tcPr>
          <w:p w:rsidR="00E1272D" w:rsidRPr="00E1272D" w:rsidRDefault="00E1272D" w:rsidP="00E1272D">
            <w:pPr>
              <w:pStyle w:val="aa"/>
              <w:snapToGrid w:val="0"/>
              <w:rPr>
                <w:sz w:val="28"/>
                <w:szCs w:val="28"/>
              </w:rPr>
            </w:pPr>
          </w:p>
        </w:tc>
      </w:tr>
      <w:tr w:rsidR="00E1272D" w:rsidRPr="00381B10" w:rsidTr="00381B10">
        <w:trPr>
          <w:gridAfter w:val="3"/>
          <w:wAfter w:w="2642" w:type="dxa"/>
        </w:trPr>
        <w:tc>
          <w:tcPr>
            <w:tcW w:w="4253" w:type="dxa"/>
            <w:vMerge/>
            <w:tcBorders>
              <w:top w:val="single" w:sz="1" w:space="0" w:color="000000"/>
              <w:left w:val="single" w:sz="1" w:space="0" w:color="000000"/>
              <w:bottom w:val="single" w:sz="1" w:space="0" w:color="000000"/>
            </w:tcBorders>
            <w:shd w:val="clear" w:color="auto" w:fill="auto"/>
          </w:tcPr>
          <w:p w:rsidR="00277E31" w:rsidRPr="00E1272D" w:rsidRDefault="00277E31" w:rsidP="00E1272D">
            <w:pPr>
              <w:pStyle w:val="aa"/>
              <w:snapToGrid w:val="0"/>
              <w:rPr>
                <w:sz w:val="28"/>
                <w:szCs w:val="28"/>
              </w:rPr>
            </w:pPr>
          </w:p>
        </w:tc>
        <w:tc>
          <w:tcPr>
            <w:tcW w:w="787" w:type="dxa"/>
            <w:vMerge/>
            <w:tcBorders>
              <w:top w:val="single" w:sz="1" w:space="0" w:color="000000"/>
              <w:left w:val="single" w:sz="1" w:space="0" w:color="000000"/>
              <w:bottom w:val="single" w:sz="1" w:space="0" w:color="000000"/>
            </w:tcBorders>
            <w:shd w:val="clear" w:color="auto" w:fill="auto"/>
          </w:tcPr>
          <w:p w:rsidR="00277E31" w:rsidRPr="00E1272D" w:rsidRDefault="00277E31" w:rsidP="00E1272D">
            <w:pPr>
              <w:pStyle w:val="aa"/>
              <w:snapToGrid w:val="0"/>
              <w:jc w:val="center"/>
              <w:rPr>
                <w:sz w:val="28"/>
                <w:szCs w:val="28"/>
              </w:rPr>
            </w:pPr>
          </w:p>
        </w:tc>
        <w:tc>
          <w:tcPr>
            <w:tcW w:w="850" w:type="dxa"/>
            <w:tcBorders>
              <w:left w:val="single" w:sz="1" w:space="0" w:color="000000"/>
              <w:bottom w:val="single" w:sz="1" w:space="0" w:color="000000"/>
              <w:right w:val="single" w:sz="1" w:space="0" w:color="000000"/>
            </w:tcBorders>
          </w:tcPr>
          <w:p w:rsidR="00277E31" w:rsidRPr="00381B10" w:rsidRDefault="00277E31" w:rsidP="007C4246">
            <w:pPr>
              <w:pStyle w:val="aa"/>
              <w:snapToGrid w:val="0"/>
              <w:jc w:val="center"/>
              <w:rPr>
                <w:sz w:val="24"/>
                <w:szCs w:val="24"/>
              </w:rPr>
            </w:pPr>
            <w:r w:rsidRPr="00381B10">
              <w:rPr>
                <w:sz w:val="24"/>
                <w:szCs w:val="24"/>
              </w:rPr>
              <w:t>201</w:t>
            </w:r>
            <w:r w:rsidR="007C4246">
              <w:rPr>
                <w:sz w:val="24"/>
                <w:szCs w:val="24"/>
              </w:rPr>
              <w:t>8</w:t>
            </w:r>
            <w:r w:rsidRPr="00381B10">
              <w:rPr>
                <w:sz w:val="24"/>
                <w:szCs w:val="24"/>
              </w:rPr>
              <w:t>г</w:t>
            </w:r>
          </w:p>
        </w:tc>
        <w:tc>
          <w:tcPr>
            <w:tcW w:w="720" w:type="dxa"/>
            <w:tcBorders>
              <w:left w:val="single" w:sz="1" w:space="0" w:color="000000"/>
              <w:bottom w:val="single" w:sz="1" w:space="0" w:color="000000"/>
            </w:tcBorders>
            <w:shd w:val="clear" w:color="auto" w:fill="auto"/>
          </w:tcPr>
          <w:p w:rsidR="00277E31" w:rsidRPr="00381B10" w:rsidRDefault="00277E31" w:rsidP="007C4246">
            <w:pPr>
              <w:pStyle w:val="aa"/>
              <w:snapToGrid w:val="0"/>
              <w:jc w:val="center"/>
              <w:rPr>
                <w:sz w:val="24"/>
                <w:szCs w:val="24"/>
              </w:rPr>
            </w:pPr>
            <w:r w:rsidRPr="00381B10">
              <w:rPr>
                <w:sz w:val="24"/>
                <w:szCs w:val="24"/>
              </w:rPr>
              <w:t>201</w:t>
            </w:r>
            <w:r w:rsidR="007C4246">
              <w:rPr>
                <w:sz w:val="24"/>
                <w:szCs w:val="24"/>
              </w:rPr>
              <w:t>9</w:t>
            </w:r>
            <w:r w:rsidRPr="00381B10">
              <w:rPr>
                <w:sz w:val="24"/>
                <w:szCs w:val="24"/>
              </w:rPr>
              <w:t>г</w:t>
            </w:r>
          </w:p>
        </w:tc>
        <w:tc>
          <w:tcPr>
            <w:tcW w:w="900" w:type="dxa"/>
            <w:tcBorders>
              <w:left w:val="single" w:sz="1" w:space="0" w:color="000000"/>
              <w:bottom w:val="single" w:sz="1" w:space="0" w:color="000000"/>
            </w:tcBorders>
            <w:shd w:val="clear" w:color="auto" w:fill="auto"/>
          </w:tcPr>
          <w:p w:rsidR="00277E31" w:rsidRPr="00381B10" w:rsidRDefault="00277E31" w:rsidP="007C4246">
            <w:pPr>
              <w:pStyle w:val="aa"/>
              <w:snapToGrid w:val="0"/>
              <w:jc w:val="center"/>
              <w:rPr>
                <w:sz w:val="24"/>
                <w:szCs w:val="24"/>
              </w:rPr>
            </w:pPr>
            <w:r w:rsidRPr="00381B10">
              <w:rPr>
                <w:sz w:val="24"/>
                <w:szCs w:val="24"/>
              </w:rPr>
              <w:t>20</w:t>
            </w:r>
            <w:r w:rsidR="007C4246">
              <w:rPr>
                <w:sz w:val="24"/>
                <w:szCs w:val="24"/>
              </w:rPr>
              <w:t>20</w:t>
            </w:r>
            <w:r w:rsidR="00381B10">
              <w:rPr>
                <w:sz w:val="24"/>
                <w:szCs w:val="24"/>
              </w:rPr>
              <w:t>г</w:t>
            </w:r>
          </w:p>
        </w:tc>
        <w:tc>
          <w:tcPr>
            <w:tcW w:w="720" w:type="dxa"/>
            <w:tcBorders>
              <w:left w:val="single" w:sz="1" w:space="0" w:color="000000"/>
              <w:bottom w:val="single" w:sz="1" w:space="0" w:color="000000"/>
              <w:right w:val="single" w:sz="4" w:space="0" w:color="auto"/>
            </w:tcBorders>
            <w:shd w:val="clear" w:color="auto" w:fill="auto"/>
          </w:tcPr>
          <w:p w:rsidR="00277E31" w:rsidRPr="00381B10" w:rsidRDefault="00277E31" w:rsidP="007C4246">
            <w:pPr>
              <w:pStyle w:val="aa"/>
              <w:snapToGrid w:val="0"/>
              <w:jc w:val="center"/>
              <w:rPr>
                <w:sz w:val="24"/>
                <w:szCs w:val="24"/>
              </w:rPr>
            </w:pPr>
            <w:r w:rsidRPr="00381B10">
              <w:rPr>
                <w:sz w:val="24"/>
                <w:szCs w:val="24"/>
              </w:rPr>
              <w:t>20</w:t>
            </w:r>
            <w:r w:rsidR="007C4246">
              <w:rPr>
                <w:sz w:val="24"/>
                <w:szCs w:val="24"/>
              </w:rPr>
              <w:t>21</w:t>
            </w:r>
            <w:r w:rsidR="00381B10">
              <w:rPr>
                <w:sz w:val="24"/>
                <w:szCs w:val="24"/>
              </w:rPr>
              <w:t>г</w:t>
            </w:r>
          </w:p>
        </w:tc>
        <w:tc>
          <w:tcPr>
            <w:tcW w:w="701" w:type="dxa"/>
            <w:gridSpan w:val="2"/>
            <w:tcBorders>
              <w:left w:val="single" w:sz="4" w:space="0" w:color="auto"/>
              <w:bottom w:val="single" w:sz="1" w:space="0" w:color="000000"/>
              <w:right w:val="single" w:sz="1" w:space="0" w:color="000000"/>
            </w:tcBorders>
            <w:shd w:val="clear" w:color="auto" w:fill="auto"/>
          </w:tcPr>
          <w:p w:rsidR="00277E31" w:rsidRPr="00381B10" w:rsidRDefault="00277E31" w:rsidP="007C4246">
            <w:pPr>
              <w:pStyle w:val="aa"/>
              <w:snapToGrid w:val="0"/>
              <w:jc w:val="center"/>
              <w:rPr>
                <w:sz w:val="24"/>
                <w:szCs w:val="24"/>
              </w:rPr>
            </w:pPr>
            <w:r w:rsidRPr="00381B10">
              <w:rPr>
                <w:sz w:val="24"/>
                <w:szCs w:val="24"/>
              </w:rPr>
              <w:t>20</w:t>
            </w:r>
            <w:r w:rsidR="007C4246">
              <w:rPr>
                <w:sz w:val="24"/>
                <w:szCs w:val="24"/>
              </w:rPr>
              <w:t>22г.</w:t>
            </w:r>
          </w:p>
        </w:tc>
        <w:tc>
          <w:tcPr>
            <w:tcW w:w="1016" w:type="dxa"/>
            <w:tcBorders>
              <w:left w:val="single" w:sz="4" w:space="0" w:color="auto"/>
              <w:bottom w:val="single" w:sz="4" w:space="0" w:color="auto"/>
              <w:right w:val="single" w:sz="1" w:space="0" w:color="000000"/>
            </w:tcBorders>
            <w:shd w:val="clear" w:color="auto" w:fill="auto"/>
          </w:tcPr>
          <w:p w:rsidR="00277E31" w:rsidRPr="00381B10" w:rsidRDefault="00277E31" w:rsidP="007C4246">
            <w:pPr>
              <w:pStyle w:val="aa"/>
              <w:snapToGrid w:val="0"/>
              <w:jc w:val="center"/>
              <w:rPr>
                <w:sz w:val="24"/>
                <w:szCs w:val="24"/>
              </w:rPr>
            </w:pPr>
            <w:r w:rsidRPr="00381B10">
              <w:rPr>
                <w:sz w:val="24"/>
                <w:szCs w:val="24"/>
              </w:rPr>
              <w:t>20</w:t>
            </w:r>
            <w:r w:rsidR="007C4246">
              <w:rPr>
                <w:sz w:val="24"/>
                <w:szCs w:val="24"/>
              </w:rPr>
              <w:t>23г.</w:t>
            </w:r>
          </w:p>
        </w:tc>
        <w:tc>
          <w:tcPr>
            <w:tcW w:w="1275" w:type="dxa"/>
            <w:tcBorders>
              <w:right w:val="single" w:sz="4" w:space="0" w:color="auto"/>
            </w:tcBorders>
            <w:shd w:val="clear" w:color="auto" w:fill="auto"/>
          </w:tcPr>
          <w:p w:rsidR="00E1272D" w:rsidRPr="00381B10" w:rsidRDefault="00E1272D" w:rsidP="007C4246">
            <w:pPr>
              <w:suppressAutoHyphens w:val="0"/>
              <w:spacing w:after="200" w:line="276" w:lineRule="auto"/>
              <w:rPr>
                <w:sz w:val="24"/>
                <w:szCs w:val="24"/>
              </w:rPr>
            </w:pPr>
            <w:r w:rsidRPr="00381B10">
              <w:rPr>
                <w:sz w:val="24"/>
                <w:szCs w:val="24"/>
              </w:rPr>
              <w:t>202</w:t>
            </w:r>
            <w:r w:rsidR="007C4246">
              <w:rPr>
                <w:sz w:val="24"/>
                <w:szCs w:val="24"/>
              </w:rPr>
              <w:t>4</w:t>
            </w:r>
            <w:r w:rsidRPr="00381B10">
              <w:rPr>
                <w:sz w:val="24"/>
                <w:szCs w:val="24"/>
              </w:rPr>
              <w:t>г</w:t>
            </w:r>
          </w:p>
        </w:tc>
      </w:tr>
      <w:tr w:rsidR="00E1272D" w:rsidRPr="00952BC4" w:rsidTr="00381B10">
        <w:trPr>
          <w:gridAfter w:val="1"/>
          <w:wAfter w:w="2597" w:type="dxa"/>
        </w:trPr>
        <w:tc>
          <w:tcPr>
            <w:tcW w:w="4253" w:type="dxa"/>
            <w:tcBorders>
              <w:left w:val="single" w:sz="1" w:space="0" w:color="000000"/>
              <w:bottom w:val="single" w:sz="1" w:space="0" w:color="000000"/>
            </w:tcBorders>
            <w:shd w:val="clear" w:color="auto" w:fill="auto"/>
          </w:tcPr>
          <w:p w:rsidR="00381B10" w:rsidRDefault="00277E31" w:rsidP="00E1272D">
            <w:pPr>
              <w:pStyle w:val="aa"/>
              <w:snapToGrid w:val="0"/>
              <w:rPr>
                <w:sz w:val="24"/>
                <w:szCs w:val="24"/>
              </w:rPr>
            </w:pPr>
            <w:r w:rsidRPr="00381B10">
              <w:rPr>
                <w:sz w:val="24"/>
                <w:szCs w:val="24"/>
              </w:rPr>
              <w:t>Выплата пенсии за выслугу лет лицам, замещавшим муни</w:t>
            </w:r>
            <w:r w:rsidR="00381B10">
              <w:rPr>
                <w:sz w:val="24"/>
                <w:szCs w:val="24"/>
              </w:rPr>
              <w:t xml:space="preserve">ципальные должности и должности </w:t>
            </w:r>
            <w:r w:rsidRPr="00381B10">
              <w:rPr>
                <w:sz w:val="24"/>
                <w:szCs w:val="24"/>
              </w:rPr>
              <w:t>муниципаль</w:t>
            </w:r>
          </w:p>
          <w:p w:rsidR="00277E31" w:rsidRPr="00381B10" w:rsidRDefault="00277E31" w:rsidP="00E1272D">
            <w:pPr>
              <w:pStyle w:val="aa"/>
              <w:snapToGrid w:val="0"/>
              <w:rPr>
                <w:sz w:val="24"/>
                <w:szCs w:val="24"/>
              </w:rPr>
            </w:pPr>
            <w:r w:rsidRPr="00381B10">
              <w:rPr>
                <w:sz w:val="24"/>
                <w:szCs w:val="24"/>
              </w:rPr>
              <w:t>ной службы  в органах местного самоуправления Филиппенковского сельского поселения.</w:t>
            </w:r>
          </w:p>
        </w:tc>
        <w:tc>
          <w:tcPr>
            <w:tcW w:w="787" w:type="dxa"/>
            <w:tcBorders>
              <w:left w:val="single" w:sz="1" w:space="0" w:color="000000"/>
              <w:bottom w:val="single" w:sz="1" w:space="0" w:color="000000"/>
            </w:tcBorders>
            <w:shd w:val="clear" w:color="auto" w:fill="auto"/>
          </w:tcPr>
          <w:p w:rsidR="00277E31" w:rsidRPr="00381B10" w:rsidRDefault="007C4246" w:rsidP="00E1272D">
            <w:pPr>
              <w:pStyle w:val="aa"/>
              <w:snapToGrid w:val="0"/>
              <w:jc w:val="center"/>
              <w:rPr>
                <w:sz w:val="24"/>
                <w:szCs w:val="24"/>
              </w:rPr>
            </w:pPr>
            <w:r>
              <w:rPr>
                <w:sz w:val="24"/>
                <w:szCs w:val="24"/>
              </w:rPr>
              <w:t>403,7</w:t>
            </w:r>
          </w:p>
        </w:tc>
        <w:tc>
          <w:tcPr>
            <w:tcW w:w="850" w:type="dxa"/>
            <w:tcBorders>
              <w:left w:val="single" w:sz="1" w:space="0" w:color="000000"/>
              <w:bottom w:val="single" w:sz="1" w:space="0" w:color="000000"/>
              <w:right w:val="single" w:sz="1" w:space="0" w:color="000000"/>
            </w:tcBorders>
          </w:tcPr>
          <w:p w:rsidR="00277E31" w:rsidRPr="00381B10" w:rsidRDefault="007C4246" w:rsidP="00E1272D">
            <w:pPr>
              <w:pStyle w:val="aa"/>
              <w:snapToGrid w:val="0"/>
              <w:jc w:val="center"/>
              <w:rPr>
                <w:sz w:val="24"/>
                <w:szCs w:val="24"/>
              </w:rPr>
            </w:pPr>
            <w:r>
              <w:rPr>
                <w:sz w:val="24"/>
                <w:szCs w:val="24"/>
              </w:rPr>
              <w:t>60,0</w:t>
            </w:r>
          </w:p>
        </w:tc>
        <w:tc>
          <w:tcPr>
            <w:tcW w:w="720" w:type="dxa"/>
            <w:tcBorders>
              <w:left w:val="single" w:sz="1" w:space="0" w:color="000000"/>
              <w:bottom w:val="single" w:sz="1" w:space="0" w:color="000000"/>
            </w:tcBorders>
            <w:shd w:val="clear" w:color="auto" w:fill="auto"/>
          </w:tcPr>
          <w:p w:rsidR="00277E31" w:rsidRPr="00381B10" w:rsidRDefault="007C4246" w:rsidP="00E1272D">
            <w:pPr>
              <w:pStyle w:val="aa"/>
              <w:snapToGrid w:val="0"/>
              <w:jc w:val="center"/>
              <w:rPr>
                <w:sz w:val="24"/>
                <w:szCs w:val="24"/>
              </w:rPr>
            </w:pPr>
            <w:r>
              <w:rPr>
                <w:sz w:val="24"/>
                <w:szCs w:val="24"/>
              </w:rPr>
              <w:t>58,7</w:t>
            </w:r>
          </w:p>
        </w:tc>
        <w:tc>
          <w:tcPr>
            <w:tcW w:w="900" w:type="dxa"/>
            <w:tcBorders>
              <w:left w:val="single" w:sz="1" w:space="0" w:color="000000"/>
              <w:bottom w:val="single" w:sz="1" w:space="0" w:color="000000"/>
            </w:tcBorders>
            <w:shd w:val="clear" w:color="auto" w:fill="auto"/>
          </w:tcPr>
          <w:p w:rsidR="00277E31" w:rsidRPr="00381B10" w:rsidRDefault="007C4246" w:rsidP="00E1272D">
            <w:pPr>
              <w:pStyle w:val="aa"/>
              <w:snapToGrid w:val="0"/>
              <w:jc w:val="center"/>
              <w:rPr>
                <w:sz w:val="24"/>
                <w:szCs w:val="24"/>
              </w:rPr>
            </w:pPr>
            <w:r>
              <w:rPr>
                <w:sz w:val="24"/>
                <w:szCs w:val="24"/>
              </w:rPr>
              <w:t>57,0</w:t>
            </w:r>
          </w:p>
        </w:tc>
        <w:tc>
          <w:tcPr>
            <w:tcW w:w="720" w:type="dxa"/>
            <w:tcBorders>
              <w:left w:val="single" w:sz="1" w:space="0" w:color="000000"/>
              <w:bottom w:val="single" w:sz="1" w:space="0" w:color="000000"/>
              <w:right w:val="single" w:sz="4" w:space="0" w:color="auto"/>
            </w:tcBorders>
            <w:shd w:val="clear" w:color="auto" w:fill="auto"/>
          </w:tcPr>
          <w:p w:rsidR="00277E31" w:rsidRPr="00381B10" w:rsidRDefault="00E1272D" w:rsidP="007C4246">
            <w:pPr>
              <w:pStyle w:val="aa"/>
              <w:snapToGrid w:val="0"/>
              <w:jc w:val="center"/>
              <w:rPr>
                <w:sz w:val="24"/>
                <w:szCs w:val="24"/>
              </w:rPr>
            </w:pPr>
            <w:r w:rsidRPr="00381B10">
              <w:rPr>
                <w:sz w:val="24"/>
                <w:szCs w:val="24"/>
              </w:rPr>
              <w:t>5</w:t>
            </w:r>
            <w:r w:rsidR="00C57129">
              <w:rPr>
                <w:sz w:val="24"/>
                <w:szCs w:val="24"/>
              </w:rPr>
              <w:t>7</w:t>
            </w:r>
            <w:r w:rsidR="00381B10">
              <w:rPr>
                <w:sz w:val="24"/>
                <w:szCs w:val="24"/>
              </w:rPr>
              <w:t>,</w:t>
            </w:r>
            <w:r w:rsidR="007C4246">
              <w:rPr>
                <w:sz w:val="24"/>
                <w:szCs w:val="24"/>
              </w:rPr>
              <w:t>0</w:t>
            </w:r>
          </w:p>
        </w:tc>
        <w:tc>
          <w:tcPr>
            <w:tcW w:w="701" w:type="dxa"/>
            <w:gridSpan w:val="2"/>
            <w:tcBorders>
              <w:left w:val="single" w:sz="4" w:space="0" w:color="auto"/>
              <w:bottom w:val="single" w:sz="1" w:space="0" w:color="000000"/>
              <w:right w:val="single" w:sz="1" w:space="0" w:color="000000"/>
            </w:tcBorders>
            <w:shd w:val="clear" w:color="auto" w:fill="auto"/>
          </w:tcPr>
          <w:p w:rsidR="00277E31" w:rsidRPr="00381B10" w:rsidRDefault="007C4246" w:rsidP="00E1272D">
            <w:pPr>
              <w:pStyle w:val="aa"/>
              <w:snapToGrid w:val="0"/>
              <w:jc w:val="center"/>
              <w:rPr>
                <w:sz w:val="24"/>
                <w:szCs w:val="24"/>
              </w:rPr>
            </w:pPr>
            <w:r>
              <w:rPr>
                <w:sz w:val="24"/>
                <w:szCs w:val="24"/>
              </w:rPr>
              <w:t>57,0</w:t>
            </w:r>
          </w:p>
        </w:tc>
        <w:tc>
          <w:tcPr>
            <w:tcW w:w="1016" w:type="dxa"/>
            <w:tcBorders>
              <w:top w:val="single" w:sz="4" w:space="0" w:color="auto"/>
              <w:left w:val="single" w:sz="4" w:space="0" w:color="auto"/>
              <w:bottom w:val="single" w:sz="1" w:space="0" w:color="000000"/>
              <w:right w:val="single" w:sz="1" w:space="0" w:color="000000"/>
            </w:tcBorders>
            <w:shd w:val="clear" w:color="auto" w:fill="auto"/>
          </w:tcPr>
          <w:p w:rsidR="00277E31" w:rsidRPr="00381B10" w:rsidRDefault="007C4246" w:rsidP="007C4246">
            <w:pPr>
              <w:pStyle w:val="aa"/>
              <w:snapToGrid w:val="0"/>
              <w:jc w:val="center"/>
              <w:rPr>
                <w:sz w:val="24"/>
                <w:szCs w:val="24"/>
              </w:rPr>
            </w:pPr>
            <w:r>
              <w:rPr>
                <w:sz w:val="24"/>
                <w:szCs w:val="24"/>
              </w:rPr>
              <w:t>57,0</w:t>
            </w:r>
          </w:p>
        </w:tc>
        <w:tc>
          <w:tcPr>
            <w:tcW w:w="1320" w:type="dxa"/>
            <w:gridSpan w:val="3"/>
            <w:tcBorders>
              <w:top w:val="single" w:sz="4" w:space="0" w:color="auto"/>
              <w:bottom w:val="single" w:sz="4" w:space="0" w:color="auto"/>
              <w:right w:val="single" w:sz="4" w:space="0" w:color="auto"/>
            </w:tcBorders>
            <w:shd w:val="clear" w:color="auto" w:fill="auto"/>
          </w:tcPr>
          <w:p w:rsidR="00E1272D" w:rsidRPr="00381B10" w:rsidRDefault="00E1272D" w:rsidP="00E1272D">
            <w:pPr>
              <w:suppressAutoHyphens w:val="0"/>
              <w:spacing w:after="200" w:line="276" w:lineRule="auto"/>
              <w:rPr>
                <w:sz w:val="24"/>
                <w:szCs w:val="24"/>
              </w:rPr>
            </w:pPr>
            <w:r w:rsidRPr="00381B10">
              <w:rPr>
                <w:sz w:val="24"/>
                <w:szCs w:val="24"/>
              </w:rPr>
              <w:t>57,0</w:t>
            </w:r>
          </w:p>
        </w:tc>
      </w:tr>
      <w:tr w:rsidR="00E1272D" w:rsidRPr="00952BC4" w:rsidTr="00381B10">
        <w:trPr>
          <w:gridAfter w:val="1"/>
          <w:wAfter w:w="2597" w:type="dxa"/>
        </w:trPr>
        <w:tc>
          <w:tcPr>
            <w:tcW w:w="4253" w:type="dxa"/>
            <w:tcBorders>
              <w:left w:val="single" w:sz="1" w:space="0" w:color="000000"/>
              <w:bottom w:val="single" w:sz="1" w:space="0" w:color="000000"/>
            </w:tcBorders>
            <w:shd w:val="clear" w:color="auto" w:fill="auto"/>
          </w:tcPr>
          <w:p w:rsidR="00277E31" w:rsidRPr="00E1272D" w:rsidRDefault="00277E31" w:rsidP="00E1272D">
            <w:pPr>
              <w:pStyle w:val="aa"/>
              <w:snapToGrid w:val="0"/>
              <w:rPr>
                <w:sz w:val="28"/>
                <w:szCs w:val="28"/>
              </w:rPr>
            </w:pPr>
            <w:r w:rsidRPr="00E1272D">
              <w:rPr>
                <w:sz w:val="28"/>
                <w:szCs w:val="28"/>
              </w:rPr>
              <w:t>ИТОГО:</w:t>
            </w:r>
          </w:p>
        </w:tc>
        <w:tc>
          <w:tcPr>
            <w:tcW w:w="787" w:type="dxa"/>
            <w:tcBorders>
              <w:left w:val="single" w:sz="1" w:space="0" w:color="000000"/>
              <w:bottom w:val="single" w:sz="1" w:space="0" w:color="000000"/>
            </w:tcBorders>
            <w:shd w:val="clear" w:color="auto" w:fill="auto"/>
          </w:tcPr>
          <w:p w:rsidR="00277E31" w:rsidRPr="00E1272D" w:rsidRDefault="007C4246" w:rsidP="00C57129">
            <w:pPr>
              <w:pStyle w:val="aa"/>
              <w:snapToGrid w:val="0"/>
              <w:jc w:val="center"/>
              <w:rPr>
                <w:sz w:val="28"/>
                <w:szCs w:val="28"/>
              </w:rPr>
            </w:pPr>
            <w:r>
              <w:rPr>
                <w:sz w:val="28"/>
                <w:szCs w:val="28"/>
              </w:rPr>
              <w:t>403,7</w:t>
            </w:r>
          </w:p>
        </w:tc>
        <w:tc>
          <w:tcPr>
            <w:tcW w:w="850" w:type="dxa"/>
            <w:tcBorders>
              <w:left w:val="single" w:sz="1" w:space="0" w:color="000000"/>
              <w:bottom w:val="single" w:sz="1" w:space="0" w:color="000000"/>
              <w:right w:val="single" w:sz="1" w:space="0" w:color="000000"/>
            </w:tcBorders>
          </w:tcPr>
          <w:p w:rsidR="00277E31" w:rsidRPr="00E1272D" w:rsidRDefault="00277E31" w:rsidP="00E1272D">
            <w:pPr>
              <w:pStyle w:val="aa"/>
              <w:snapToGrid w:val="0"/>
              <w:jc w:val="center"/>
              <w:rPr>
                <w:sz w:val="28"/>
                <w:szCs w:val="28"/>
              </w:rPr>
            </w:pPr>
            <w:r w:rsidRPr="00E1272D">
              <w:rPr>
                <w:sz w:val="28"/>
                <w:szCs w:val="28"/>
              </w:rPr>
              <w:t>46,5</w:t>
            </w:r>
          </w:p>
        </w:tc>
        <w:tc>
          <w:tcPr>
            <w:tcW w:w="720" w:type="dxa"/>
            <w:tcBorders>
              <w:left w:val="single" w:sz="1" w:space="0" w:color="000000"/>
              <w:bottom w:val="single" w:sz="1" w:space="0" w:color="000000"/>
            </w:tcBorders>
            <w:shd w:val="clear" w:color="auto" w:fill="auto"/>
          </w:tcPr>
          <w:p w:rsidR="00277E31" w:rsidRPr="00E1272D" w:rsidRDefault="00277E31" w:rsidP="00E1272D">
            <w:pPr>
              <w:pStyle w:val="aa"/>
              <w:snapToGrid w:val="0"/>
              <w:jc w:val="center"/>
              <w:rPr>
                <w:sz w:val="28"/>
                <w:szCs w:val="28"/>
              </w:rPr>
            </w:pPr>
            <w:r w:rsidRPr="00E1272D">
              <w:rPr>
                <w:sz w:val="28"/>
                <w:szCs w:val="28"/>
              </w:rPr>
              <w:t>5</w:t>
            </w:r>
            <w:r w:rsidR="005C43E5" w:rsidRPr="00E1272D">
              <w:rPr>
                <w:sz w:val="28"/>
                <w:szCs w:val="28"/>
              </w:rPr>
              <w:t>2,1</w:t>
            </w:r>
          </w:p>
        </w:tc>
        <w:tc>
          <w:tcPr>
            <w:tcW w:w="900" w:type="dxa"/>
            <w:tcBorders>
              <w:left w:val="single" w:sz="1" w:space="0" w:color="000000"/>
              <w:bottom w:val="single" w:sz="1" w:space="0" w:color="000000"/>
            </w:tcBorders>
            <w:shd w:val="clear" w:color="auto" w:fill="auto"/>
          </w:tcPr>
          <w:p w:rsidR="00277E31" w:rsidRPr="00E1272D" w:rsidRDefault="00A07A78" w:rsidP="00E1272D">
            <w:pPr>
              <w:pStyle w:val="aa"/>
              <w:snapToGrid w:val="0"/>
              <w:jc w:val="center"/>
              <w:rPr>
                <w:sz w:val="28"/>
                <w:szCs w:val="28"/>
              </w:rPr>
            </w:pPr>
            <w:r w:rsidRPr="00E1272D">
              <w:rPr>
                <w:sz w:val="28"/>
                <w:szCs w:val="28"/>
              </w:rPr>
              <w:t>54,5</w:t>
            </w:r>
          </w:p>
        </w:tc>
        <w:tc>
          <w:tcPr>
            <w:tcW w:w="770" w:type="dxa"/>
            <w:gridSpan w:val="2"/>
            <w:tcBorders>
              <w:left w:val="single" w:sz="1" w:space="0" w:color="000000"/>
              <w:bottom w:val="single" w:sz="1" w:space="0" w:color="000000"/>
              <w:right w:val="single" w:sz="4" w:space="0" w:color="auto"/>
            </w:tcBorders>
            <w:shd w:val="clear" w:color="auto" w:fill="auto"/>
          </w:tcPr>
          <w:p w:rsidR="00277E31" w:rsidRPr="00E1272D" w:rsidRDefault="00E1272D" w:rsidP="00C57129">
            <w:pPr>
              <w:pStyle w:val="aa"/>
              <w:snapToGrid w:val="0"/>
              <w:jc w:val="center"/>
              <w:rPr>
                <w:sz w:val="28"/>
                <w:szCs w:val="28"/>
              </w:rPr>
            </w:pPr>
            <w:r w:rsidRPr="00E1272D">
              <w:rPr>
                <w:sz w:val="28"/>
                <w:szCs w:val="28"/>
              </w:rPr>
              <w:t>5</w:t>
            </w:r>
            <w:r w:rsidR="00C57129">
              <w:rPr>
                <w:sz w:val="28"/>
                <w:szCs w:val="28"/>
              </w:rPr>
              <w:t>7,4</w:t>
            </w:r>
          </w:p>
        </w:tc>
        <w:tc>
          <w:tcPr>
            <w:tcW w:w="651" w:type="dxa"/>
            <w:tcBorders>
              <w:left w:val="single" w:sz="4" w:space="0" w:color="auto"/>
              <w:bottom w:val="single" w:sz="1" w:space="0" w:color="000000"/>
              <w:right w:val="single" w:sz="1" w:space="0" w:color="000000"/>
            </w:tcBorders>
            <w:shd w:val="clear" w:color="auto" w:fill="auto"/>
          </w:tcPr>
          <w:p w:rsidR="00277E31" w:rsidRPr="00E1272D" w:rsidRDefault="00E1272D" w:rsidP="00E1272D">
            <w:pPr>
              <w:pStyle w:val="aa"/>
              <w:snapToGrid w:val="0"/>
              <w:jc w:val="center"/>
              <w:rPr>
                <w:sz w:val="28"/>
                <w:szCs w:val="28"/>
              </w:rPr>
            </w:pPr>
            <w:r w:rsidRPr="00E1272D">
              <w:rPr>
                <w:sz w:val="28"/>
                <w:szCs w:val="28"/>
              </w:rPr>
              <w:t>60</w:t>
            </w:r>
          </w:p>
        </w:tc>
        <w:tc>
          <w:tcPr>
            <w:tcW w:w="1016" w:type="dxa"/>
            <w:tcBorders>
              <w:left w:val="single" w:sz="4" w:space="0" w:color="auto"/>
              <w:bottom w:val="single" w:sz="1" w:space="0" w:color="000000"/>
              <w:right w:val="single" w:sz="1" w:space="0" w:color="000000"/>
            </w:tcBorders>
            <w:shd w:val="clear" w:color="auto" w:fill="auto"/>
          </w:tcPr>
          <w:p w:rsidR="00277E31" w:rsidRPr="00E1272D" w:rsidRDefault="00E1272D" w:rsidP="00E1272D">
            <w:pPr>
              <w:pStyle w:val="aa"/>
              <w:snapToGrid w:val="0"/>
              <w:jc w:val="center"/>
              <w:rPr>
                <w:sz w:val="28"/>
                <w:szCs w:val="28"/>
              </w:rPr>
            </w:pPr>
            <w:r w:rsidRPr="00E1272D">
              <w:rPr>
                <w:sz w:val="28"/>
                <w:szCs w:val="28"/>
              </w:rPr>
              <w:t>58,5</w:t>
            </w:r>
          </w:p>
        </w:tc>
        <w:tc>
          <w:tcPr>
            <w:tcW w:w="1320" w:type="dxa"/>
            <w:gridSpan w:val="3"/>
            <w:tcBorders>
              <w:top w:val="single" w:sz="4" w:space="0" w:color="auto"/>
              <w:bottom w:val="single" w:sz="4" w:space="0" w:color="auto"/>
              <w:right w:val="single" w:sz="4" w:space="0" w:color="auto"/>
            </w:tcBorders>
            <w:shd w:val="clear" w:color="auto" w:fill="auto"/>
          </w:tcPr>
          <w:p w:rsidR="00E1272D" w:rsidRPr="00E1272D" w:rsidRDefault="00E1272D">
            <w:pPr>
              <w:suppressAutoHyphens w:val="0"/>
              <w:spacing w:after="200" w:line="276" w:lineRule="auto"/>
              <w:rPr>
                <w:sz w:val="24"/>
                <w:szCs w:val="24"/>
              </w:rPr>
            </w:pPr>
            <w:r w:rsidRPr="00E1272D">
              <w:rPr>
                <w:sz w:val="24"/>
                <w:szCs w:val="24"/>
              </w:rPr>
              <w:t>57,0</w:t>
            </w:r>
          </w:p>
        </w:tc>
      </w:tr>
      <w:tr w:rsidR="00E1272D" w:rsidTr="00E1272D">
        <w:tblPrEx>
          <w:tblBorders>
            <w:top w:val="single" w:sz="4" w:space="0" w:color="auto"/>
          </w:tblBorders>
          <w:tblCellMar>
            <w:top w:w="0" w:type="dxa"/>
            <w:left w:w="108" w:type="dxa"/>
            <w:bottom w:w="0" w:type="dxa"/>
            <w:right w:w="108" w:type="dxa"/>
          </w:tblCellMar>
        </w:tblPrEx>
        <w:trPr>
          <w:gridBefore w:val="9"/>
          <w:gridAfter w:val="2"/>
          <w:wBefore w:w="9947" w:type="dxa"/>
          <w:wAfter w:w="2634" w:type="dxa"/>
          <w:trHeight w:val="100"/>
        </w:trPr>
        <w:tc>
          <w:tcPr>
            <w:tcW w:w="1283" w:type="dxa"/>
            <w:gridSpan w:val="2"/>
            <w:tcBorders>
              <w:right w:val="single" w:sz="4" w:space="0" w:color="auto"/>
            </w:tcBorders>
          </w:tcPr>
          <w:p w:rsidR="00E1272D" w:rsidRDefault="00E1272D" w:rsidP="00E1272D">
            <w:pPr>
              <w:snapToGrid w:val="0"/>
              <w:spacing w:line="100" w:lineRule="atLeast"/>
              <w:jc w:val="center"/>
              <w:rPr>
                <w:highlight w:val="yellow"/>
              </w:rPr>
            </w:pPr>
          </w:p>
        </w:tc>
      </w:tr>
    </w:tbl>
    <w:p w:rsidR="00277E31" w:rsidRPr="00952BC4" w:rsidRDefault="00277E31" w:rsidP="00277E31">
      <w:pPr>
        <w:snapToGrid w:val="0"/>
        <w:spacing w:line="100" w:lineRule="atLeast"/>
        <w:jc w:val="center"/>
        <w:rPr>
          <w:highlight w:val="yellow"/>
        </w:rPr>
      </w:pPr>
    </w:p>
    <w:p w:rsidR="00277E31" w:rsidRPr="00D03C25" w:rsidRDefault="00277E31" w:rsidP="00277E31">
      <w:pPr>
        <w:snapToGrid w:val="0"/>
        <w:ind w:firstLine="708"/>
        <w:jc w:val="both"/>
        <w:rPr>
          <w:b/>
          <w:bCs/>
          <w:iCs/>
          <w:sz w:val="28"/>
          <w:szCs w:val="28"/>
        </w:rPr>
      </w:pPr>
      <w:r w:rsidRPr="00D03C25">
        <w:rPr>
          <w:b/>
          <w:bCs/>
          <w:iCs/>
          <w:sz w:val="28"/>
          <w:szCs w:val="28"/>
        </w:rPr>
        <w:t>5. Финансовое обеспечение подпрограммы</w:t>
      </w:r>
    </w:p>
    <w:p w:rsidR="00277E31" w:rsidRPr="00D03C25" w:rsidRDefault="00277E31" w:rsidP="00277E31">
      <w:pPr>
        <w:pStyle w:val="a9"/>
        <w:snapToGrid w:val="0"/>
        <w:ind w:firstLine="708"/>
        <w:jc w:val="both"/>
        <w:rPr>
          <w:rFonts w:ascii="Times New Roman" w:hAnsi="Times New Roman"/>
          <w:sz w:val="28"/>
          <w:szCs w:val="28"/>
        </w:rPr>
      </w:pPr>
      <w:r w:rsidRPr="00D03C25">
        <w:rPr>
          <w:rFonts w:ascii="Times New Roman" w:hAnsi="Times New Roman"/>
          <w:sz w:val="28"/>
          <w:szCs w:val="28"/>
        </w:rPr>
        <w:lastRenderedPageBreak/>
        <w:t xml:space="preserve">Реализация подпрограммы осуществляется за счет средств бюджета </w:t>
      </w:r>
      <w:r w:rsidRPr="00D03C25">
        <w:rPr>
          <w:rFonts w:ascii="Times New Roman" w:hAnsi="Times New Roman"/>
          <w:color w:val="FFFF00"/>
          <w:sz w:val="28"/>
          <w:szCs w:val="28"/>
        </w:rPr>
        <w:t xml:space="preserve"> </w:t>
      </w:r>
      <w:r w:rsidRPr="00D03C25">
        <w:rPr>
          <w:rFonts w:ascii="Times New Roman" w:hAnsi="Times New Roman"/>
          <w:sz w:val="28"/>
          <w:szCs w:val="28"/>
        </w:rPr>
        <w:t>Филиппенковского сельского</w:t>
      </w:r>
      <w:r w:rsidRPr="00D03C25">
        <w:rPr>
          <w:rFonts w:ascii="Times New Roman" w:hAnsi="Times New Roman"/>
          <w:color w:val="FFFF00"/>
          <w:sz w:val="28"/>
          <w:szCs w:val="28"/>
        </w:rPr>
        <w:t xml:space="preserve"> </w:t>
      </w:r>
      <w:r w:rsidRPr="00D03C25">
        <w:rPr>
          <w:rFonts w:ascii="Times New Roman" w:hAnsi="Times New Roman"/>
          <w:sz w:val="28"/>
          <w:szCs w:val="28"/>
        </w:rPr>
        <w:t xml:space="preserve"> поселения  в 201</w:t>
      </w:r>
      <w:r w:rsidR="00A9042C">
        <w:rPr>
          <w:rFonts w:ascii="Times New Roman" w:hAnsi="Times New Roman"/>
          <w:sz w:val="28"/>
          <w:szCs w:val="28"/>
        </w:rPr>
        <w:t>8</w:t>
      </w:r>
      <w:r w:rsidRPr="00D03C25">
        <w:rPr>
          <w:rFonts w:ascii="Times New Roman" w:hAnsi="Times New Roman"/>
          <w:sz w:val="28"/>
          <w:szCs w:val="28"/>
        </w:rPr>
        <w:t>-20</w:t>
      </w:r>
      <w:r w:rsidR="00E1272D" w:rsidRPr="00D03C25">
        <w:rPr>
          <w:rFonts w:ascii="Times New Roman" w:hAnsi="Times New Roman"/>
          <w:sz w:val="28"/>
          <w:szCs w:val="28"/>
        </w:rPr>
        <w:t>2</w:t>
      </w:r>
      <w:r w:rsidR="00A9042C">
        <w:rPr>
          <w:rFonts w:ascii="Times New Roman" w:hAnsi="Times New Roman"/>
          <w:sz w:val="28"/>
          <w:szCs w:val="28"/>
        </w:rPr>
        <w:t>4</w:t>
      </w:r>
      <w:r w:rsidRPr="00D03C25">
        <w:rPr>
          <w:rFonts w:ascii="Times New Roman" w:hAnsi="Times New Roman"/>
          <w:sz w:val="28"/>
          <w:szCs w:val="28"/>
        </w:rPr>
        <w:t>г.г. на сумму</w:t>
      </w:r>
      <w:r w:rsidRPr="00D03C25">
        <w:rPr>
          <w:rFonts w:ascii="Times New Roman" w:hAnsi="Times New Roman"/>
          <w:b/>
        </w:rPr>
        <w:t xml:space="preserve">  </w:t>
      </w:r>
      <w:r w:rsidRPr="00D03C25">
        <w:rPr>
          <w:rFonts w:ascii="Times New Roman" w:hAnsi="Times New Roman"/>
          <w:sz w:val="28"/>
          <w:szCs w:val="28"/>
        </w:rPr>
        <w:t xml:space="preserve">  </w:t>
      </w:r>
      <w:r w:rsidR="007C4246">
        <w:rPr>
          <w:rFonts w:ascii="Times New Roman" w:hAnsi="Times New Roman"/>
          <w:sz w:val="28"/>
          <w:szCs w:val="28"/>
        </w:rPr>
        <w:t>403,7</w:t>
      </w:r>
      <w:r w:rsidR="005C43E5" w:rsidRPr="00D03C25">
        <w:rPr>
          <w:rFonts w:ascii="Times New Roman" w:hAnsi="Times New Roman"/>
          <w:sz w:val="28"/>
          <w:szCs w:val="28"/>
        </w:rPr>
        <w:t xml:space="preserve"> </w:t>
      </w:r>
      <w:r w:rsidRPr="00D03C25">
        <w:rPr>
          <w:rFonts w:ascii="Times New Roman" w:hAnsi="Times New Roman"/>
          <w:sz w:val="28"/>
          <w:szCs w:val="28"/>
        </w:rPr>
        <w:t>тыс.рублей том числе:</w:t>
      </w:r>
    </w:p>
    <w:p w:rsidR="00952BC4" w:rsidRPr="00D03C25" w:rsidRDefault="00952BC4" w:rsidP="00952BC4">
      <w:pPr>
        <w:pStyle w:val="a9"/>
        <w:ind w:firstLine="708"/>
        <w:jc w:val="both"/>
        <w:rPr>
          <w:rFonts w:ascii="Times New Roman" w:hAnsi="Times New Roman"/>
          <w:sz w:val="28"/>
          <w:szCs w:val="28"/>
        </w:rPr>
      </w:pPr>
      <w:r w:rsidRPr="00D03C25">
        <w:rPr>
          <w:rFonts w:ascii="Times New Roman" w:hAnsi="Times New Roman"/>
          <w:sz w:val="28"/>
          <w:szCs w:val="28"/>
        </w:rPr>
        <w:t>201</w:t>
      </w:r>
      <w:r w:rsidR="007C4246">
        <w:rPr>
          <w:rFonts w:ascii="Times New Roman" w:hAnsi="Times New Roman"/>
          <w:sz w:val="28"/>
          <w:szCs w:val="28"/>
        </w:rPr>
        <w:t>8</w:t>
      </w:r>
      <w:r w:rsidRPr="00D03C25">
        <w:rPr>
          <w:rFonts w:ascii="Times New Roman" w:hAnsi="Times New Roman"/>
          <w:sz w:val="28"/>
          <w:szCs w:val="28"/>
        </w:rPr>
        <w:t xml:space="preserve"> год  - </w:t>
      </w:r>
      <w:r w:rsidR="00381B10">
        <w:rPr>
          <w:rFonts w:ascii="Times New Roman" w:hAnsi="Times New Roman"/>
          <w:sz w:val="28"/>
          <w:szCs w:val="28"/>
        </w:rPr>
        <w:t xml:space="preserve"> </w:t>
      </w:r>
      <w:r w:rsidRPr="00D03C25">
        <w:rPr>
          <w:rFonts w:ascii="Times New Roman" w:hAnsi="Times New Roman"/>
          <w:sz w:val="28"/>
          <w:szCs w:val="28"/>
        </w:rPr>
        <w:t xml:space="preserve"> </w:t>
      </w:r>
      <w:r w:rsidR="007C4246">
        <w:rPr>
          <w:rFonts w:ascii="Times New Roman" w:hAnsi="Times New Roman"/>
          <w:sz w:val="28"/>
          <w:szCs w:val="28"/>
        </w:rPr>
        <w:t>60,0</w:t>
      </w:r>
      <w:r w:rsidRPr="00D03C25">
        <w:rPr>
          <w:rFonts w:ascii="Times New Roman" w:hAnsi="Times New Roman"/>
          <w:sz w:val="28"/>
          <w:szCs w:val="28"/>
        </w:rPr>
        <w:t xml:space="preserve"> тыс. рублей</w:t>
      </w:r>
    </w:p>
    <w:p w:rsidR="00952BC4" w:rsidRPr="00D03C25" w:rsidRDefault="00952BC4" w:rsidP="00952BC4">
      <w:pPr>
        <w:pStyle w:val="a9"/>
        <w:ind w:firstLine="708"/>
        <w:jc w:val="both"/>
        <w:rPr>
          <w:rFonts w:ascii="Times New Roman" w:hAnsi="Times New Roman"/>
          <w:sz w:val="28"/>
          <w:szCs w:val="28"/>
        </w:rPr>
      </w:pPr>
      <w:r w:rsidRPr="00D03C25">
        <w:rPr>
          <w:rFonts w:ascii="Times New Roman" w:hAnsi="Times New Roman"/>
          <w:sz w:val="28"/>
          <w:szCs w:val="28"/>
        </w:rPr>
        <w:t>201</w:t>
      </w:r>
      <w:r w:rsidR="007C4246">
        <w:rPr>
          <w:rFonts w:ascii="Times New Roman" w:hAnsi="Times New Roman"/>
          <w:sz w:val="28"/>
          <w:szCs w:val="28"/>
        </w:rPr>
        <w:t>9</w:t>
      </w:r>
      <w:r w:rsidRPr="00D03C25">
        <w:rPr>
          <w:rFonts w:ascii="Times New Roman" w:hAnsi="Times New Roman"/>
          <w:sz w:val="28"/>
          <w:szCs w:val="28"/>
        </w:rPr>
        <w:t xml:space="preserve"> год — </w:t>
      </w:r>
      <w:r w:rsidR="007C4246">
        <w:rPr>
          <w:rFonts w:ascii="Times New Roman" w:hAnsi="Times New Roman"/>
          <w:sz w:val="28"/>
          <w:szCs w:val="28"/>
        </w:rPr>
        <w:t>58,7</w:t>
      </w:r>
      <w:r w:rsidRPr="00D03C25">
        <w:rPr>
          <w:rFonts w:ascii="Times New Roman" w:hAnsi="Times New Roman"/>
          <w:sz w:val="28"/>
          <w:szCs w:val="28"/>
        </w:rPr>
        <w:t xml:space="preserve"> тыс. рублей</w:t>
      </w:r>
    </w:p>
    <w:p w:rsidR="00952BC4" w:rsidRPr="00D03C25" w:rsidRDefault="00952BC4" w:rsidP="007C4246">
      <w:pPr>
        <w:pStyle w:val="a9"/>
        <w:ind w:firstLine="708"/>
        <w:jc w:val="both"/>
        <w:rPr>
          <w:rFonts w:ascii="Times New Roman" w:hAnsi="Times New Roman"/>
          <w:sz w:val="28"/>
          <w:szCs w:val="28"/>
        </w:rPr>
      </w:pPr>
      <w:r w:rsidRPr="00D03C25">
        <w:rPr>
          <w:rFonts w:ascii="Times New Roman" w:hAnsi="Times New Roman"/>
          <w:sz w:val="28"/>
          <w:szCs w:val="28"/>
        </w:rPr>
        <w:t>20</w:t>
      </w:r>
      <w:r w:rsidR="007C4246">
        <w:rPr>
          <w:rFonts w:ascii="Times New Roman" w:hAnsi="Times New Roman"/>
          <w:sz w:val="28"/>
          <w:szCs w:val="28"/>
        </w:rPr>
        <w:t>20</w:t>
      </w:r>
      <w:r w:rsidRPr="00D03C25">
        <w:rPr>
          <w:rFonts w:ascii="Times New Roman" w:hAnsi="Times New Roman"/>
          <w:sz w:val="28"/>
          <w:szCs w:val="28"/>
        </w:rPr>
        <w:t xml:space="preserve"> год —</w:t>
      </w:r>
      <w:r w:rsidR="00381B10">
        <w:rPr>
          <w:rFonts w:ascii="Times New Roman" w:hAnsi="Times New Roman"/>
          <w:sz w:val="28"/>
          <w:szCs w:val="28"/>
        </w:rPr>
        <w:t xml:space="preserve"> </w:t>
      </w:r>
      <w:r w:rsidR="007C4246">
        <w:rPr>
          <w:rFonts w:ascii="Times New Roman" w:hAnsi="Times New Roman"/>
          <w:sz w:val="28"/>
          <w:szCs w:val="28"/>
        </w:rPr>
        <w:t>57,0</w:t>
      </w:r>
      <w:r w:rsidRPr="00D03C25">
        <w:rPr>
          <w:rFonts w:ascii="Times New Roman" w:hAnsi="Times New Roman"/>
          <w:sz w:val="28"/>
          <w:szCs w:val="28"/>
        </w:rPr>
        <w:t xml:space="preserve"> тыс.руб.лей</w:t>
      </w:r>
    </w:p>
    <w:p w:rsidR="00952BC4" w:rsidRPr="00D03C25" w:rsidRDefault="00952BC4" w:rsidP="00952BC4">
      <w:pPr>
        <w:pStyle w:val="a9"/>
        <w:ind w:firstLine="708"/>
        <w:jc w:val="both"/>
        <w:rPr>
          <w:rFonts w:ascii="Times New Roman" w:hAnsi="Times New Roman"/>
          <w:sz w:val="28"/>
          <w:szCs w:val="28"/>
        </w:rPr>
      </w:pPr>
      <w:r w:rsidRPr="00D03C25">
        <w:rPr>
          <w:rFonts w:ascii="Times New Roman" w:hAnsi="Times New Roman"/>
          <w:sz w:val="28"/>
          <w:szCs w:val="28"/>
        </w:rPr>
        <w:t>20</w:t>
      </w:r>
      <w:r w:rsidR="007C4246">
        <w:rPr>
          <w:rFonts w:ascii="Times New Roman" w:hAnsi="Times New Roman"/>
          <w:sz w:val="28"/>
          <w:szCs w:val="28"/>
        </w:rPr>
        <w:t>21</w:t>
      </w:r>
      <w:r w:rsidRPr="00D03C25">
        <w:rPr>
          <w:rFonts w:ascii="Times New Roman" w:hAnsi="Times New Roman"/>
          <w:sz w:val="28"/>
          <w:szCs w:val="28"/>
        </w:rPr>
        <w:t xml:space="preserve"> год</w:t>
      </w:r>
      <w:r w:rsidR="00381B10">
        <w:rPr>
          <w:rFonts w:ascii="Times New Roman" w:hAnsi="Times New Roman"/>
          <w:sz w:val="28"/>
          <w:szCs w:val="28"/>
        </w:rPr>
        <w:t xml:space="preserve"> </w:t>
      </w:r>
      <w:r w:rsidRPr="00D03C25">
        <w:rPr>
          <w:rFonts w:ascii="Times New Roman" w:hAnsi="Times New Roman"/>
          <w:sz w:val="28"/>
          <w:szCs w:val="28"/>
        </w:rPr>
        <w:t>-</w:t>
      </w:r>
      <w:r w:rsidR="00381B10">
        <w:rPr>
          <w:rFonts w:ascii="Times New Roman" w:hAnsi="Times New Roman"/>
          <w:sz w:val="28"/>
          <w:szCs w:val="28"/>
        </w:rPr>
        <w:t xml:space="preserve">   </w:t>
      </w:r>
      <w:r w:rsidR="007C4246">
        <w:rPr>
          <w:rFonts w:ascii="Times New Roman" w:hAnsi="Times New Roman"/>
          <w:sz w:val="28"/>
          <w:szCs w:val="28"/>
        </w:rPr>
        <w:t>57</w:t>
      </w:r>
      <w:r w:rsidRPr="00D03C25">
        <w:rPr>
          <w:rFonts w:ascii="Times New Roman" w:hAnsi="Times New Roman"/>
          <w:sz w:val="28"/>
          <w:szCs w:val="28"/>
        </w:rPr>
        <w:t>,0 тыс.рублей</w:t>
      </w:r>
    </w:p>
    <w:p w:rsidR="00952BC4" w:rsidRPr="00D03C25" w:rsidRDefault="00952BC4" w:rsidP="00952BC4">
      <w:pPr>
        <w:pStyle w:val="a9"/>
        <w:ind w:firstLine="708"/>
        <w:jc w:val="both"/>
        <w:rPr>
          <w:rFonts w:ascii="Times New Roman" w:hAnsi="Times New Roman"/>
          <w:sz w:val="28"/>
          <w:szCs w:val="28"/>
        </w:rPr>
      </w:pPr>
      <w:r w:rsidRPr="00D03C25">
        <w:rPr>
          <w:rFonts w:ascii="Times New Roman" w:hAnsi="Times New Roman"/>
          <w:sz w:val="28"/>
          <w:szCs w:val="28"/>
        </w:rPr>
        <w:t>20</w:t>
      </w:r>
      <w:r w:rsidR="007C4246">
        <w:rPr>
          <w:rFonts w:ascii="Times New Roman" w:hAnsi="Times New Roman"/>
          <w:sz w:val="28"/>
          <w:szCs w:val="28"/>
        </w:rPr>
        <w:t>22</w:t>
      </w:r>
      <w:r w:rsidRPr="00D03C25">
        <w:rPr>
          <w:rFonts w:ascii="Times New Roman" w:hAnsi="Times New Roman"/>
          <w:sz w:val="28"/>
          <w:szCs w:val="28"/>
        </w:rPr>
        <w:t xml:space="preserve"> од  </w:t>
      </w:r>
      <w:r w:rsidR="00381B10">
        <w:rPr>
          <w:rFonts w:ascii="Times New Roman" w:hAnsi="Times New Roman"/>
          <w:sz w:val="28"/>
          <w:szCs w:val="28"/>
        </w:rPr>
        <w:t xml:space="preserve"> </w:t>
      </w:r>
      <w:r w:rsidRPr="00D03C25">
        <w:rPr>
          <w:rFonts w:ascii="Times New Roman" w:hAnsi="Times New Roman"/>
          <w:sz w:val="28"/>
          <w:szCs w:val="28"/>
        </w:rPr>
        <w:t>-</w:t>
      </w:r>
      <w:r w:rsidR="00381B10">
        <w:rPr>
          <w:rFonts w:ascii="Times New Roman" w:hAnsi="Times New Roman"/>
          <w:sz w:val="28"/>
          <w:szCs w:val="28"/>
        </w:rPr>
        <w:t xml:space="preserve">  </w:t>
      </w:r>
      <w:r w:rsidRPr="00D03C25">
        <w:rPr>
          <w:rFonts w:ascii="Times New Roman" w:hAnsi="Times New Roman"/>
          <w:sz w:val="28"/>
          <w:szCs w:val="28"/>
        </w:rPr>
        <w:t xml:space="preserve"> </w:t>
      </w:r>
      <w:r w:rsidR="007C4246">
        <w:rPr>
          <w:rFonts w:ascii="Times New Roman" w:hAnsi="Times New Roman"/>
          <w:sz w:val="28"/>
          <w:szCs w:val="28"/>
        </w:rPr>
        <w:t>57,0</w:t>
      </w:r>
      <w:r w:rsidRPr="00D03C25">
        <w:rPr>
          <w:rFonts w:ascii="Times New Roman" w:hAnsi="Times New Roman"/>
          <w:sz w:val="28"/>
          <w:szCs w:val="28"/>
        </w:rPr>
        <w:t xml:space="preserve"> тыс.рублей</w:t>
      </w:r>
    </w:p>
    <w:p w:rsidR="00952BC4" w:rsidRDefault="00952BC4" w:rsidP="00952BC4">
      <w:pPr>
        <w:pStyle w:val="a9"/>
        <w:ind w:firstLine="708"/>
        <w:jc w:val="both"/>
        <w:rPr>
          <w:rFonts w:ascii="Times New Roman" w:hAnsi="Times New Roman"/>
          <w:sz w:val="28"/>
          <w:szCs w:val="28"/>
        </w:rPr>
      </w:pPr>
      <w:r w:rsidRPr="00D03C25">
        <w:rPr>
          <w:rFonts w:ascii="Times New Roman" w:hAnsi="Times New Roman"/>
          <w:sz w:val="28"/>
          <w:szCs w:val="28"/>
        </w:rPr>
        <w:t>202</w:t>
      </w:r>
      <w:r w:rsidR="007C4246">
        <w:rPr>
          <w:rFonts w:ascii="Times New Roman" w:hAnsi="Times New Roman"/>
          <w:sz w:val="28"/>
          <w:szCs w:val="28"/>
        </w:rPr>
        <w:t>3</w:t>
      </w:r>
      <w:r w:rsidRPr="00D03C25">
        <w:rPr>
          <w:rFonts w:ascii="Times New Roman" w:hAnsi="Times New Roman"/>
          <w:sz w:val="28"/>
          <w:szCs w:val="28"/>
        </w:rPr>
        <w:t xml:space="preserve"> год – </w:t>
      </w:r>
      <w:r w:rsidR="00381B10">
        <w:rPr>
          <w:rFonts w:ascii="Times New Roman" w:hAnsi="Times New Roman"/>
          <w:sz w:val="28"/>
          <w:szCs w:val="28"/>
        </w:rPr>
        <w:t xml:space="preserve"> </w:t>
      </w:r>
      <w:r w:rsidRPr="00D03C25">
        <w:rPr>
          <w:rFonts w:ascii="Times New Roman" w:hAnsi="Times New Roman"/>
          <w:sz w:val="28"/>
          <w:szCs w:val="28"/>
        </w:rPr>
        <w:t>57,0 тыс. рублей</w:t>
      </w:r>
    </w:p>
    <w:p w:rsidR="007C4246" w:rsidRPr="00D03C25" w:rsidRDefault="007C4246" w:rsidP="007C4246">
      <w:pPr>
        <w:pStyle w:val="a9"/>
        <w:ind w:firstLine="708"/>
        <w:jc w:val="both"/>
        <w:rPr>
          <w:rFonts w:ascii="Times New Roman" w:hAnsi="Times New Roman"/>
          <w:sz w:val="28"/>
          <w:szCs w:val="28"/>
        </w:rPr>
      </w:pPr>
      <w:r w:rsidRPr="00D03C25">
        <w:rPr>
          <w:rFonts w:ascii="Times New Roman" w:hAnsi="Times New Roman"/>
          <w:sz w:val="28"/>
          <w:szCs w:val="28"/>
        </w:rPr>
        <w:t>202</w:t>
      </w:r>
      <w:r w:rsidR="00A9042C">
        <w:rPr>
          <w:rFonts w:ascii="Times New Roman" w:hAnsi="Times New Roman"/>
          <w:sz w:val="28"/>
          <w:szCs w:val="28"/>
        </w:rPr>
        <w:t>4</w:t>
      </w:r>
      <w:r w:rsidRPr="00D03C25">
        <w:rPr>
          <w:rFonts w:ascii="Times New Roman" w:hAnsi="Times New Roman"/>
          <w:sz w:val="28"/>
          <w:szCs w:val="28"/>
        </w:rPr>
        <w:t xml:space="preserve"> год – </w:t>
      </w:r>
      <w:r>
        <w:rPr>
          <w:rFonts w:ascii="Times New Roman" w:hAnsi="Times New Roman"/>
          <w:sz w:val="28"/>
          <w:szCs w:val="28"/>
        </w:rPr>
        <w:t xml:space="preserve"> </w:t>
      </w:r>
      <w:r w:rsidRPr="00D03C25">
        <w:rPr>
          <w:rFonts w:ascii="Times New Roman" w:hAnsi="Times New Roman"/>
          <w:sz w:val="28"/>
          <w:szCs w:val="28"/>
        </w:rPr>
        <w:t>57,0 тыс. рублей</w:t>
      </w:r>
    </w:p>
    <w:p w:rsidR="007C4246" w:rsidRPr="00D03C25" w:rsidRDefault="007C4246" w:rsidP="00952BC4">
      <w:pPr>
        <w:pStyle w:val="a9"/>
        <w:ind w:firstLine="708"/>
        <w:jc w:val="both"/>
        <w:rPr>
          <w:rFonts w:ascii="Times New Roman" w:hAnsi="Times New Roman"/>
          <w:sz w:val="28"/>
          <w:szCs w:val="28"/>
        </w:rPr>
      </w:pPr>
    </w:p>
    <w:p w:rsidR="00277E31" w:rsidRPr="00D03C25" w:rsidRDefault="00277E31" w:rsidP="00277E31">
      <w:pPr>
        <w:pStyle w:val="a9"/>
        <w:snapToGrid w:val="0"/>
        <w:ind w:firstLine="708"/>
        <w:jc w:val="both"/>
        <w:rPr>
          <w:rFonts w:ascii="Times New Roman" w:hAnsi="Times New Roman"/>
          <w:sz w:val="28"/>
          <w:szCs w:val="28"/>
        </w:rPr>
      </w:pPr>
    </w:p>
    <w:p w:rsidR="00277E31" w:rsidRPr="00D03C25" w:rsidRDefault="00277E31" w:rsidP="00277E31">
      <w:pPr>
        <w:pStyle w:val="a4"/>
        <w:snapToGrid w:val="0"/>
        <w:spacing w:line="100" w:lineRule="atLeast"/>
        <w:ind w:firstLine="708"/>
        <w:jc w:val="center"/>
        <w:rPr>
          <w:b/>
          <w:sz w:val="28"/>
          <w:szCs w:val="28"/>
        </w:rPr>
      </w:pPr>
      <w:r w:rsidRPr="00D03C25">
        <w:rPr>
          <w:b/>
          <w:sz w:val="28"/>
          <w:szCs w:val="28"/>
        </w:rPr>
        <w:t>6. Оценка эффективности реализации подпрограммы.</w:t>
      </w:r>
    </w:p>
    <w:p w:rsidR="00277E31" w:rsidRPr="00D03C25" w:rsidRDefault="00277E31" w:rsidP="00277E31">
      <w:pPr>
        <w:snapToGrid w:val="0"/>
        <w:spacing w:line="228" w:lineRule="auto"/>
        <w:ind w:left="15" w:firstLine="720"/>
        <w:jc w:val="both"/>
        <w:rPr>
          <w:sz w:val="28"/>
          <w:szCs w:val="28"/>
        </w:rPr>
      </w:pPr>
      <w:r w:rsidRPr="00D03C25">
        <w:rPr>
          <w:sz w:val="28"/>
          <w:szCs w:val="28"/>
        </w:rPr>
        <w:t>Социальная эффективность реализации мероприятий подпрограммы  выражается в улучшении качества жизни отдельных категорий граждан Филиппенковского сельского поселения путем предоставления своевременно и в полном объеме мер социальной поддержки.</w:t>
      </w:r>
    </w:p>
    <w:p w:rsidR="00BC78FC" w:rsidRPr="00952BC4" w:rsidRDefault="00BC78FC" w:rsidP="00BC78FC">
      <w:pPr>
        <w:jc w:val="both"/>
        <w:rPr>
          <w:b/>
          <w:bCs/>
          <w:i/>
          <w:iCs/>
          <w:sz w:val="28"/>
          <w:szCs w:val="28"/>
          <w:highlight w:val="yellow"/>
        </w:rPr>
      </w:pPr>
    </w:p>
    <w:p w:rsidR="00277E31" w:rsidRPr="003F4D22" w:rsidRDefault="00277E31" w:rsidP="00BC78FC">
      <w:pPr>
        <w:jc w:val="both"/>
        <w:rPr>
          <w:b/>
          <w:bCs/>
          <w:i/>
          <w:iCs/>
          <w:sz w:val="28"/>
          <w:szCs w:val="28"/>
        </w:rPr>
      </w:pPr>
      <w:r w:rsidRPr="003F4D22">
        <w:rPr>
          <w:b/>
          <w:bCs/>
          <w:i/>
          <w:iCs/>
          <w:sz w:val="28"/>
          <w:szCs w:val="28"/>
        </w:rPr>
        <w:t xml:space="preserve">  6.4.Подпрограмма </w:t>
      </w:r>
      <w:r w:rsidRPr="003F4D22">
        <w:rPr>
          <w:b/>
          <w:bCs/>
          <w:iCs/>
          <w:sz w:val="28"/>
          <w:szCs w:val="28"/>
        </w:rPr>
        <w:t>«Развитие</w:t>
      </w:r>
      <w:r w:rsidRPr="003F4D22">
        <w:rPr>
          <w:bCs/>
          <w:iCs/>
          <w:sz w:val="28"/>
          <w:szCs w:val="28"/>
        </w:rPr>
        <w:t xml:space="preserve"> </w:t>
      </w:r>
      <w:r w:rsidRPr="003F4D22">
        <w:rPr>
          <w:b/>
          <w:sz w:val="28"/>
          <w:szCs w:val="28"/>
        </w:rPr>
        <w:t>национальной экономики Филиппенковского сельского поселения».</w:t>
      </w:r>
      <w:r w:rsidRPr="003F4D22">
        <w:rPr>
          <w:sz w:val="28"/>
          <w:szCs w:val="28"/>
        </w:rPr>
        <w:t xml:space="preserve"> </w:t>
      </w:r>
    </w:p>
    <w:p w:rsidR="00277E31" w:rsidRPr="003F4D22" w:rsidRDefault="00277E31" w:rsidP="00277E31">
      <w:pPr>
        <w:jc w:val="both"/>
        <w:rPr>
          <w:b/>
          <w:bCs/>
          <w:i/>
          <w:iCs/>
          <w:sz w:val="28"/>
          <w:szCs w:val="28"/>
        </w:rPr>
      </w:pPr>
    </w:p>
    <w:p w:rsidR="00277E31" w:rsidRPr="003F4D22" w:rsidRDefault="00857A71" w:rsidP="00857A71">
      <w:pPr>
        <w:rPr>
          <w:b/>
          <w:bCs/>
          <w:sz w:val="28"/>
          <w:szCs w:val="28"/>
        </w:rPr>
      </w:pPr>
      <w:r>
        <w:rPr>
          <w:sz w:val="28"/>
          <w:szCs w:val="28"/>
        </w:rPr>
        <w:t xml:space="preserve">                                                                </w:t>
      </w:r>
      <w:r w:rsidR="00277E31" w:rsidRPr="003F4D22">
        <w:rPr>
          <w:b/>
          <w:bCs/>
          <w:sz w:val="28"/>
          <w:szCs w:val="28"/>
        </w:rPr>
        <w:t>1. ПАСПОРТ</w:t>
      </w:r>
    </w:p>
    <w:p w:rsidR="00277E31" w:rsidRPr="003F4D22" w:rsidRDefault="00277E31" w:rsidP="00277E31">
      <w:pPr>
        <w:ind w:left="-18" w:hanging="3988"/>
        <w:jc w:val="center"/>
        <w:rPr>
          <w:sz w:val="28"/>
          <w:szCs w:val="28"/>
        </w:rPr>
      </w:pPr>
      <w:r w:rsidRPr="003F4D22">
        <w:rPr>
          <w:sz w:val="28"/>
          <w:szCs w:val="28"/>
        </w:rPr>
        <w:t>муни                                                         подпрограммы «Развитие национальной экономики Филиппенковского сельского поселения».</w:t>
      </w:r>
    </w:p>
    <w:p w:rsidR="00277E31" w:rsidRPr="003F4D22" w:rsidRDefault="00277E31" w:rsidP="00277E31">
      <w:pPr>
        <w:ind w:left="-18" w:hanging="3988"/>
        <w:jc w:val="center"/>
        <w:rPr>
          <w:sz w:val="28"/>
          <w:szCs w:val="28"/>
        </w:rPr>
      </w:pPr>
      <w:r w:rsidRPr="003F4D22">
        <w:rPr>
          <w:sz w:val="28"/>
          <w:szCs w:val="28"/>
        </w:rPr>
        <w:t xml:space="preserve">                                             </w:t>
      </w:r>
    </w:p>
    <w:p w:rsidR="00277E31" w:rsidRPr="003F4D22" w:rsidRDefault="00277E31" w:rsidP="00277E31">
      <w:pPr>
        <w:ind w:left="-18" w:hanging="3988"/>
        <w:jc w:val="center"/>
      </w:pPr>
    </w:p>
    <w:tbl>
      <w:tblPr>
        <w:tblW w:w="0" w:type="auto"/>
        <w:tblInd w:w="78" w:type="dxa"/>
        <w:tblLayout w:type="fixed"/>
        <w:tblLook w:val="0000"/>
      </w:tblPr>
      <w:tblGrid>
        <w:gridCol w:w="2759"/>
        <w:gridCol w:w="7079"/>
      </w:tblGrid>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Ответственный  ис</w:t>
            </w:r>
            <w:r w:rsidRPr="003F4D22">
              <w:rPr>
                <w:sz w:val="28"/>
                <w:szCs w:val="28"/>
              </w:rPr>
              <w:softHyphen/>
              <w:t>полнитель подпро</w:t>
            </w:r>
            <w:r w:rsidRPr="003F4D22">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Исполнители под</w:t>
            </w:r>
            <w:r w:rsidRPr="003F4D22">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snapToGrid w:val="0"/>
              <w:jc w:val="both"/>
              <w:rPr>
                <w:sz w:val="28"/>
                <w:szCs w:val="28"/>
              </w:rPr>
            </w:pPr>
            <w:r w:rsidRPr="003F4D22">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Основные разработ</w:t>
            </w:r>
            <w:r w:rsidRPr="003F4D22">
              <w:rPr>
                <w:sz w:val="28"/>
                <w:szCs w:val="28"/>
              </w:rPr>
              <w:softHyphen/>
              <w:t xml:space="preserve">чики подпрограммы </w:t>
            </w:r>
          </w:p>
          <w:p w:rsidR="00277E31" w:rsidRPr="003F4D22" w:rsidRDefault="00277E31" w:rsidP="00277E31">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pStyle w:val="ConsPlusNormal"/>
              <w:widowControl/>
              <w:snapToGrid w:val="0"/>
              <w:ind w:firstLine="0"/>
              <w:jc w:val="both"/>
              <w:rPr>
                <w:rFonts w:ascii="Times New Roman" w:hAnsi="Times New Roman" w:cs="Times New Roman"/>
                <w:sz w:val="28"/>
                <w:szCs w:val="28"/>
              </w:rPr>
            </w:pPr>
            <w:r w:rsidRPr="003F4D22">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3F4D22" w:rsidTr="00277E31">
        <w:tc>
          <w:tcPr>
            <w:tcW w:w="2759" w:type="dxa"/>
            <w:tcBorders>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277E31" w:rsidRPr="003F4D22" w:rsidRDefault="00277E31" w:rsidP="00277E31">
            <w:pPr>
              <w:snapToGrid w:val="0"/>
              <w:jc w:val="both"/>
              <w:rPr>
                <w:sz w:val="28"/>
                <w:szCs w:val="28"/>
              </w:rPr>
            </w:pPr>
            <w:r w:rsidRPr="003F4D22">
              <w:rPr>
                <w:sz w:val="28"/>
                <w:szCs w:val="28"/>
              </w:rPr>
              <w:t xml:space="preserve">   Целью подпрограммы является  внесение изменений  в генеральный план Филиппенковского сельского  поселения</w:t>
            </w:r>
          </w:p>
          <w:p w:rsidR="00277E31" w:rsidRPr="003F4D22" w:rsidRDefault="00277E31" w:rsidP="00277E31">
            <w:pPr>
              <w:ind w:right="-43"/>
              <w:rPr>
                <w:sz w:val="28"/>
                <w:szCs w:val="28"/>
              </w:rPr>
            </w:pPr>
          </w:p>
          <w:p w:rsidR="00277E31" w:rsidRPr="003F4D22" w:rsidRDefault="00277E31" w:rsidP="00277E31">
            <w:pPr>
              <w:pStyle w:val="ConsPlusNormal"/>
              <w:widowControl/>
              <w:ind w:firstLine="0"/>
              <w:jc w:val="both"/>
              <w:rPr>
                <w:rFonts w:ascii="Times New Roman" w:hAnsi="Times New Roman"/>
                <w:sz w:val="28"/>
                <w:szCs w:val="28"/>
              </w:rPr>
            </w:pP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Задачи подпрограм</w:t>
            </w:r>
            <w:r w:rsidRPr="003F4D22">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Реализация подпрограммы позволит решить следующие задачи: Эффективное использование средств бюджета.</w:t>
            </w:r>
          </w:p>
          <w:p w:rsidR="00277E31" w:rsidRPr="003F4D22" w:rsidRDefault="00277E31" w:rsidP="00277E31">
            <w:pPr>
              <w:pStyle w:val="ConsPlusNormal"/>
              <w:widowControl/>
              <w:ind w:firstLine="0"/>
              <w:jc w:val="both"/>
              <w:rPr>
                <w:rFonts w:ascii="Times New Roman" w:hAnsi="Times New Roman"/>
                <w:sz w:val="28"/>
                <w:szCs w:val="28"/>
              </w:rPr>
            </w:pP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 xml:space="preserve"> 201</w:t>
            </w:r>
            <w:r w:rsidR="007C4246">
              <w:rPr>
                <w:sz w:val="28"/>
                <w:szCs w:val="28"/>
              </w:rPr>
              <w:t>8</w:t>
            </w:r>
            <w:r w:rsidRPr="003F4D22">
              <w:rPr>
                <w:sz w:val="28"/>
                <w:szCs w:val="28"/>
              </w:rPr>
              <w:t>г-20</w:t>
            </w:r>
            <w:r w:rsidR="00D03C25" w:rsidRPr="003F4D22">
              <w:rPr>
                <w:sz w:val="28"/>
                <w:szCs w:val="28"/>
              </w:rPr>
              <w:t>2</w:t>
            </w:r>
            <w:r w:rsidR="007C4246">
              <w:rPr>
                <w:sz w:val="28"/>
                <w:szCs w:val="28"/>
              </w:rPr>
              <w:t>4</w:t>
            </w:r>
            <w:r w:rsidRPr="003F4D22">
              <w:rPr>
                <w:sz w:val="28"/>
                <w:szCs w:val="28"/>
              </w:rPr>
              <w:t>г</w:t>
            </w:r>
          </w:p>
          <w:p w:rsidR="00277E31" w:rsidRPr="003F4D22" w:rsidRDefault="00277E31" w:rsidP="00277E31">
            <w:pPr>
              <w:rPr>
                <w:sz w:val="28"/>
                <w:szCs w:val="28"/>
              </w:rPr>
            </w:pP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t xml:space="preserve">Объемы и источники </w:t>
            </w:r>
            <w:r w:rsidRPr="003F4D22">
              <w:rPr>
                <w:sz w:val="28"/>
                <w:szCs w:val="28"/>
              </w:rPr>
              <w:lastRenderedPageBreak/>
              <w:t>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pStyle w:val="a9"/>
              <w:snapToGrid w:val="0"/>
              <w:jc w:val="both"/>
              <w:rPr>
                <w:rFonts w:ascii="Times New Roman" w:hAnsi="Times New Roman"/>
                <w:sz w:val="28"/>
                <w:szCs w:val="28"/>
              </w:rPr>
            </w:pPr>
            <w:r w:rsidRPr="003F4D22">
              <w:rPr>
                <w:rFonts w:ascii="Times New Roman" w:hAnsi="Times New Roman"/>
                <w:sz w:val="28"/>
                <w:szCs w:val="28"/>
              </w:rPr>
              <w:lastRenderedPageBreak/>
              <w:t xml:space="preserve">Реализация подпрограммы осуществляется за счет </w:t>
            </w:r>
            <w:r w:rsidRPr="003F4D22">
              <w:rPr>
                <w:rFonts w:ascii="Times New Roman" w:hAnsi="Times New Roman"/>
                <w:sz w:val="28"/>
                <w:szCs w:val="28"/>
              </w:rPr>
              <w:lastRenderedPageBreak/>
              <w:t>средств бюджета Филиппенковского сельского поселения  в 201</w:t>
            </w:r>
            <w:r w:rsidR="007C4246">
              <w:rPr>
                <w:rFonts w:ascii="Times New Roman" w:hAnsi="Times New Roman"/>
                <w:sz w:val="28"/>
                <w:szCs w:val="28"/>
              </w:rPr>
              <w:t>8</w:t>
            </w:r>
            <w:r w:rsidRPr="003F4D22">
              <w:rPr>
                <w:rFonts w:ascii="Times New Roman" w:hAnsi="Times New Roman"/>
                <w:sz w:val="28"/>
                <w:szCs w:val="28"/>
              </w:rPr>
              <w:t>-20</w:t>
            </w:r>
            <w:r w:rsidR="00D03C25" w:rsidRPr="003F4D22">
              <w:rPr>
                <w:rFonts w:ascii="Times New Roman" w:hAnsi="Times New Roman"/>
                <w:sz w:val="28"/>
                <w:szCs w:val="28"/>
              </w:rPr>
              <w:t>2</w:t>
            </w:r>
            <w:r w:rsidR="007C4246">
              <w:rPr>
                <w:rFonts w:ascii="Times New Roman" w:hAnsi="Times New Roman"/>
                <w:sz w:val="28"/>
                <w:szCs w:val="28"/>
              </w:rPr>
              <w:t>4</w:t>
            </w:r>
            <w:r w:rsidRPr="003F4D22">
              <w:rPr>
                <w:rFonts w:ascii="Times New Roman" w:hAnsi="Times New Roman"/>
                <w:sz w:val="28"/>
                <w:szCs w:val="28"/>
              </w:rPr>
              <w:t xml:space="preserve"> гг на сумму</w:t>
            </w:r>
            <w:r w:rsidRPr="003F4D22">
              <w:rPr>
                <w:rFonts w:ascii="Times New Roman" w:hAnsi="Times New Roman"/>
                <w:b/>
              </w:rPr>
              <w:t xml:space="preserve">  </w:t>
            </w:r>
            <w:r w:rsidRPr="003F4D22">
              <w:rPr>
                <w:rFonts w:ascii="Times New Roman" w:hAnsi="Times New Roman"/>
                <w:sz w:val="28"/>
                <w:szCs w:val="28"/>
              </w:rPr>
              <w:t xml:space="preserve"> </w:t>
            </w:r>
            <w:r w:rsidR="007C4246">
              <w:rPr>
                <w:rFonts w:ascii="Times New Roman" w:hAnsi="Times New Roman"/>
                <w:sz w:val="28"/>
                <w:szCs w:val="28"/>
              </w:rPr>
              <w:t>67,3</w:t>
            </w:r>
            <w:r w:rsidRPr="003F4D22">
              <w:rPr>
                <w:rFonts w:ascii="Times New Roman" w:hAnsi="Times New Roman"/>
                <w:sz w:val="28"/>
                <w:szCs w:val="28"/>
              </w:rPr>
              <w:t xml:space="preserve"> тыс. рублей, в том числе:</w:t>
            </w:r>
          </w:p>
          <w:p w:rsidR="00277E31" w:rsidRPr="003F4D22" w:rsidRDefault="00277E31" w:rsidP="00277E31">
            <w:pPr>
              <w:pStyle w:val="a9"/>
              <w:ind w:firstLine="708"/>
              <w:jc w:val="both"/>
              <w:rPr>
                <w:rFonts w:ascii="Times New Roman" w:hAnsi="Times New Roman"/>
                <w:sz w:val="28"/>
                <w:szCs w:val="28"/>
              </w:rPr>
            </w:pPr>
            <w:r w:rsidRPr="003F4D22">
              <w:rPr>
                <w:rFonts w:ascii="Times New Roman" w:hAnsi="Times New Roman"/>
                <w:sz w:val="28"/>
                <w:szCs w:val="28"/>
              </w:rPr>
              <w:t>201</w:t>
            </w:r>
            <w:r w:rsidR="007C4246">
              <w:rPr>
                <w:rFonts w:ascii="Times New Roman" w:hAnsi="Times New Roman"/>
                <w:sz w:val="28"/>
                <w:szCs w:val="28"/>
              </w:rPr>
              <w:t>8</w:t>
            </w:r>
            <w:r w:rsidRPr="003F4D22">
              <w:rPr>
                <w:rFonts w:ascii="Times New Roman" w:hAnsi="Times New Roman"/>
                <w:sz w:val="28"/>
                <w:szCs w:val="28"/>
              </w:rPr>
              <w:t xml:space="preserve"> год  - </w:t>
            </w:r>
            <w:r w:rsidR="007C4246">
              <w:rPr>
                <w:rFonts w:ascii="Times New Roman" w:hAnsi="Times New Roman"/>
                <w:sz w:val="28"/>
                <w:szCs w:val="28"/>
              </w:rPr>
              <w:t>10,0</w:t>
            </w:r>
            <w:r w:rsidRPr="003F4D22">
              <w:rPr>
                <w:rFonts w:ascii="Times New Roman" w:hAnsi="Times New Roman"/>
                <w:sz w:val="28"/>
                <w:szCs w:val="28"/>
              </w:rPr>
              <w:t xml:space="preserve"> тыс. рублей</w:t>
            </w:r>
          </w:p>
          <w:p w:rsidR="00277E31" w:rsidRPr="003F4D22" w:rsidRDefault="00277E31" w:rsidP="00277E31">
            <w:pPr>
              <w:pStyle w:val="a9"/>
              <w:ind w:firstLine="708"/>
              <w:jc w:val="both"/>
              <w:rPr>
                <w:rFonts w:ascii="Times New Roman" w:hAnsi="Times New Roman"/>
                <w:sz w:val="28"/>
                <w:szCs w:val="28"/>
              </w:rPr>
            </w:pPr>
            <w:r w:rsidRPr="003F4D22">
              <w:rPr>
                <w:rFonts w:ascii="Times New Roman" w:hAnsi="Times New Roman"/>
                <w:sz w:val="28"/>
                <w:szCs w:val="28"/>
              </w:rPr>
              <w:t>201</w:t>
            </w:r>
            <w:r w:rsidR="007C4246">
              <w:rPr>
                <w:rFonts w:ascii="Times New Roman" w:hAnsi="Times New Roman"/>
                <w:sz w:val="28"/>
                <w:szCs w:val="28"/>
              </w:rPr>
              <w:t>9</w:t>
            </w:r>
            <w:r w:rsidRPr="003F4D22">
              <w:rPr>
                <w:rFonts w:ascii="Times New Roman" w:hAnsi="Times New Roman"/>
                <w:sz w:val="28"/>
                <w:szCs w:val="28"/>
              </w:rPr>
              <w:t xml:space="preserve"> год – </w:t>
            </w:r>
            <w:r w:rsidR="007C4246">
              <w:rPr>
                <w:rFonts w:ascii="Times New Roman" w:hAnsi="Times New Roman"/>
                <w:sz w:val="28"/>
                <w:szCs w:val="28"/>
              </w:rPr>
              <w:t>9,8</w:t>
            </w:r>
            <w:r w:rsidRPr="003F4D22">
              <w:rPr>
                <w:rFonts w:ascii="Times New Roman" w:hAnsi="Times New Roman"/>
                <w:sz w:val="28"/>
                <w:szCs w:val="28"/>
              </w:rPr>
              <w:t xml:space="preserve"> тыс.рублей</w:t>
            </w:r>
          </w:p>
          <w:p w:rsidR="00277E31" w:rsidRPr="003F4D22" w:rsidRDefault="00277E31" w:rsidP="00277E31">
            <w:pPr>
              <w:pStyle w:val="a9"/>
              <w:ind w:firstLine="708"/>
              <w:jc w:val="both"/>
              <w:rPr>
                <w:rFonts w:ascii="Times New Roman" w:hAnsi="Times New Roman"/>
                <w:sz w:val="28"/>
                <w:szCs w:val="28"/>
              </w:rPr>
            </w:pPr>
            <w:r w:rsidRPr="003F4D22">
              <w:rPr>
                <w:rFonts w:ascii="Times New Roman" w:hAnsi="Times New Roman"/>
                <w:sz w:val="28"/>
                <w:szCs w:val="28"/>
              </w:rPr>
              <w:t>20</w:t>
            </w:r>
            <w:r w:rsidR="007C4246">
              <w:rPr>
                <w:rFonts w:ascii="Times New Roman" w:hAnsi="Times New Roman"/>
                <w:sz w:val="28"/>
                <w:szCs w:val="28"/>
              </w:rPr>
              <w:t>20</w:t>
            </w:r>
            <w:r w:rsidRPr="003F4D22">
              <w:rPr>
                <w:rFonts w:ascii="Times New Roman" w:hAnsi="Times New Roman"/>
                <w:sz w:val="28"/>
                <w:szCs w:val="28"/>
              </w:rPr>
              <w:t xml:space="preserve"> год – </w:t>
            </w:r>
            <w:r w:rsidR="007C4246">
              <w:rPr>
                <w:rFonts w:ascii="Times New Roman" w:hAnsi="Times New Roman"/>
                <w:sz w:val="28"/>
                <w:szCs w:val="28"/>
              </w:rPr>
              <w:t>9,5</w:t>
            </w:r>
            <w:r w:rsidRPr="003F4D22">
              <w:rPr>
                <w:rFonts w:ascii="Times New Roman" w:hAnsi="Times New Roman"/>
                <w:sz w:val="28"/>
                <w:szCs w:val="28"/>
              </w:rPr>
              <w:t xml:space="preserve"> тыс.рублей</w:t>
            </w:r>
          </w:p>
          <w:p w:rsidR="00277E31" w:rsidRPr="003F4D22" w:rsidRDefault="00277E31" w:rsidP="00277E31">
            <w:pPr>
              <w:pStyle w:val="a9"/>
              <w:ind w:firstLine="708"/>
              <w:jc w:val="both"/>
              <w:rPr>
                <w:rFonts w:ascii="Times New Roman" w:hAnsi="Times New Roman"/>
                <w:sz w:val="28"/>
                <w:szCs w:val="28"/>
              </w:rPr>
            </w:pPr>
            <w:r w:rsidRPr="003F4D22">
              <w:rPr>
                <w:rFonts w:ascii="Times New Roman" w:hAnsi="Times New Roman"/>
                <w:sz w:val="28"/>
                <w:szCs w:val="28"/>
              </w:rPr>
              <w:t>20</w:t>
            </w:r>
            <w:r w:rsidR="007C4246">
              <w:rPr>
                <w:rFonts w:ascii="Times New Roman" w:hAnsi="Times New Roman"/>
                <w:sz w:val="28"/>
                <w:szCs w:val="28"/>
              </w:rPr>
              <w:t>21</w:t>
            </w:r>
            <w:r w:rsidRPr="003F4D22">
              <w:rPr>
                <w:rFonts w:ascii="Times New Roman" w:hAnsi="Times New Roman"/>
                <w:sz w:val="28"/>
                <w:szCs w:val="28"/>
              </w:rPr>
              <w:t xml:space="preserve"> год –</w:t>
            </w:r>
            <w:r w:rsidR="00381B10">
              <w:rPr>
                <w:rFonts w:ascii="Times New Roman" w:hAnsi="Times New Roman"/>
                <w:sz w:val="28"/>
                <w:szCs w:val="28"/>
              </w:rPr>
              <w:t xml:space="preserve"> </w:t>
            </w:r>
            <w:r w:rsidR="007C4246">
              <w:rPr>
                <w:rFonts w:ascii="Times New Roman" w:hAnsi="Times New Roman"/>
                <w:sz w:val="28"/>
                <w:szCs w:val="28"/>
              </w:rPr>
              <w:t>9</w:t>
            </w:r>
            <w:r w:rsidR="00D03C25" w:rsidRPr="003F4D22">
              <w:rPr>
                <w:rFonts w:ascii="Times New Roman" w:hAnsi="Times New Roman"/>
                <w:sz w:val="28"/>
                <w:szCs w:val="28"/>
              </w:rPr>
              <w:t>,5</w:t>
            </w:r>
            <w:r w:rsidRPr="003F4D22">
              <w:rPr>
                <w:rFonts w:ascii="Times New Roman" w:hAnsi="Times New Roman"/>
                <w:sz w:val="28"/>
                <w:szCs w:val="28"/>
              </w:rPr>
              <w:t>тыс.рублей</w:t>
            </w:r>
          </w:p>
          <w:p w:rsidR="00277E31" w:rsidRPr="003F4D22" w:rsidRDefault="007C4246" w:rsidP="007C4246">
            <w:pPr>
              <w:pStyle w:val="a9"/>
              <w:ind w:firstLine="708"/>
              <w:jc w:val="both"/>
              <w:rPr>
                <w:rFonts w:ascii="Times New Roman" w:hAnsi="Times New Roman"/>
                <w:sz w:val="28"/>
                <w:szCs w:val="28"/>
              </w:rPr>
            </w:pPr>
            <w:r>
              <w:rPr>
                <w:rFonts w:ascii="Times New Roman" w:hAnsi="Times New Roman"/>
                <w:sz w:val="28"/>
                <w:szCs w:val="28"/>
              </w:rPr>
              <w:t>2022</w:t>
            </w:r>
            <w:r w:rsidR="00277E31" w:rsidRPr="003F4D22">
              <w:rPr>
                <w:rFonts w:ascii="Times New Roman" w:hAnsi="Times New Roman"/>
                <w:sz w:val="28"/>
                <w:szCs w:val="28"/>
              </w:rPr>
              <w:t xml:space="preserve"> год – </w:t>
            </w:r>
            <w:r>
              <w:rPr>
                <w:rFonts w:ascii="Times New Roman" w:hAnsi="Times New Roman"/>
                <w:sz w:val="28"/>
                <w:szCs w:val="28"/>
              </w:rPr>
              <w:t>9,5</w:t>
            </w:r>
            <w:r w:rsidR="00277E31" w:rsidRPr="003F4D22">
              <w:rPr>
                <w:rFonts w:ascii="Times New Roman" w:hAnsi="Times New Roman"/>
                <w:sz w:val="28"/>
                <w:szCs w:val="28"/>
              </w:rPr>
              <w:t xml:space="preserve"> тыс.рублей</w:t>
            </w:r>
          </w:p>
          <w:p w:rsidR="00277E31" w:rsidRPr="003F4D22" w:rsidRDefault="00277E31" w:rsidP="00277E31">
            <w:pPr>
              <w:pStyle w:val="a9"/>
              <w:ind w:firstLine="708"/>
              <w:jc w:val="both"/>
              <w:rPr>
                <w:rFonts w:ascii="Times New Roman" w:hAnsi="Times New Roman"/>
                <w:sz w:val="28"/>
                <w:szCs w:val="28"/>
              </w:rPr>
            </w:pPr>
            <w:r w:rsidRPr="003F4D22">
              <w:rPr>
                <w:rFonts w:ascii="Times New Roman" w:hAnsi="Times New Roman"/>
                <w:sz w:val="28"/>
                <w:szCs w:val="28"/>
              </w:rPr>
              <w:t>20</w:t>
            </w:r>
            <w:r w:rsidR="00A9042C">
              <w:rPr>
                <w:rFonts w:ascii="Times New Roman" w:hAnsi="Times New Roman"/>
                <w:sz w:val="28"/>
                <w:szCs w:val="28"/>
              </w:rPr>
              <w:t>23</w:t>
            </w:r>
            <w:r w:rsidRPr="003F4D22">
              <w:rPr>
                <w:rFonts w:ascii="Times New Roman" w:hAnsi="Times New Roman"/>
                <w:sz w:val="28"/>
                <w:szCs w:val="28"/>
              </w:rPr>
              <w:t xml:space="preserve"> год – </w:t>
            </w:r>
            <w:r w:rsidR="00D03C25" w:rsidRPr="003F4D22">
              <w:rPr>
                <w:rFonts w:ascii="Times New Roman" w:hAnsi="Times New Roman"/>
                <w:sz w:val="28"/>
                <w:szCs w:val="28"/>
              </w:rPr>
              <w:t>9,</w:t>
            </w:r>
            <w:r w:rsidR="007C4246">
              <w:rPr>
                <w:rFonts w:ascii="Times New Roman" w:hAnsi="Times New Roman"/>
                <w:sz w:val="28"/>
                <w:szCs w:val="28"/>
              </w:rPr>
              <w:t>5</w:t>
            </w:r>
            <w:r w:rsidRPr="003F4D22">
              <w:rPr>
                <w:rFonts w:ascii="Times New Roman" w:hAnsi="Times New Roman"/>
                <w:sz w:val="28"/>
                <w:szCs w:val="28"/>
              </w:rPr>
              <w:t xml:space="preserve"> тыс.рублей</w:t>
            </w:r>
          </w:p>
          <w:p w:rsidR="00D03C25" w:rsidRPr="003F4D22" w:rsidRDefault="00D03C25" w:rsidP="00277E31">
            <w:pPr>
              <w:pStyle w:val="a9"/>
              <w:ind w:firstLine="708"/>
              <w:jc w:val="both"/>
              <w:rPr>
                <w:rFonts w:ascii="Times New Roman" w:hAnsi="Times New Roman"/>
                <w:sz w:val="28"/>
                <w:szCs w:val="28"/>
              </w:rPr>
            </w:pPr>
            <w:r w:rsidRPr="003F4D22">
              <w:rPr>
                <w:rFonts w:ascii="Times New Roman" w:hAnsi="Times New Roman"/>
                <w:sz w:val="28"/>
                <w:szCs w:val="28"/>
              </w:rPr>
              <w:t>20</w:t>
            </w:r>
            <w:r w:rsidR="00A9042C">
              <w:rPr>
                <w:rFonts w:ascii="Times New Roman" w:hAnsi="Times New Roman"/>
                <w:sz w:val="28"/>
                <w:szCs w:val="28"/>
              </w:rPr>
              <w:t>24</w:t>
            </w:r>
            <w:r w:rsidRPr="003F4D22">
              <w:rPr>
                <w:rFonts w:ascii="Times New Roman" w:hAnsi="Times New Roman"/>
                <w:sz w:val="28"/>
                <w:szCs w:val="28"/>
              </w:rPr>
              <w:t xml:space="preserve"> год – 9,5 тыс.рубл</w:t>
            </w:r>
            <w:r w:rsidR="00D926F3">
              <w:rPr>
                <w:rFonts w:ascii="Times New Roman" w:hAnsi="Times New Roman"/>
                <w:sz w:val="28"/>
                <w:szCs w:val="28"/>
              </w:rPr>
              <w:t>ей</w:t>
            </w:r>
          </w:p>
          <w:p w:rsidR="00277E31" w:rsidRPr="003F4D22" w:rsidRDefault="00277E31" w:rsidP="00277E31">
            <w:pPr>
              <w:pStyle w:val="a9"/>
              <w:ind w:firstLine="708"/>
              <w:jc w:val="both"/>
              <w:rPr>
                <w:rFonts w:ascii="Times New Roman" w:hAnsi="Times New Roman"/>
                <w:sz w:val="28"/>
                <w:szCs w:val="28"/>
              </w:rPr>
            </w:pPr>
          </w:p>
          <w:p w:rsidR="00277E31" w:rsidRPr="003F4D22" w:rsidRDefault="00277E31" w:rsidP="00277E31">
            <w:pPr>
              <w:pStyle w:val="a9"/>
              <w:jc w:val="both"/>
              <w:rPr>
                <w:rFonts w:ascii="Times New Roman" w:hAnsi="Times New Roman"/>
                <w:sz w:val="28"/>
                <w:szCs w:val="28"/>
              </w:rPr>
            </w:pPr>
            <w:r w:rsidRPr="003F4D22">
              <w:rPr>
                <w:rFonts w:ascii="Times New Roman" w:hAnsi="Times New Roman"/>
                <w:sz w:val="28"/>
                <w:szCs w:val="28"/>
              </w:rPr>
              <w:t xml:space="preserve">Реализация подпрограммы осуществляется за счет привлечение финансовых средств из бюджетов других уровней в сумме </w:t>
            </w:r>
            <w:r w:rsidR="00433FCC">
              <w:rPr>
                <w:rFonts w:ascii="Times New Roman" w:hAnsi="Times New Roman"/>
                <w:sz w:val="28"/>
                <w:szCs w:val="28"/>
              </w:rPr>
              <w:t>-331,5</w:t>
            </w:r>
            <w:r w:rsidRPr="003F4D22">
              <w:rPr>
                <w:rFonts w:ascii="Times New Roman" w:hAnsi="Times New Roman"/>
                <w:sz w:val="28"/>
                <w:szCs w:val="28"/>
              </w:rPr>
              <w:t xml:space="preserve"> т. руб..</w:t>
            </w:r>
          </w:p>
          <w:p w:rsidR="00277E31" w:rsidRPr="003F4D22" w:rsidRDefault="00277E31" w:rsidP="00277E31">
            <w:pPr>
              <w:rPr>
                <w:sz w:val="28"/>
                <w:szCs w:val="28"/>
              </w:rPr>
            </w:pPr>
          </w:p>
        </w:tc>
      </w:tr>
      <w:tr w:rsidR="00277E31" w:rsidRPr="003F4D22" w:rsidTr="00277E31">
        <w:tc>
          <w:tcPr>
            <w:tcW w:w="2759" w:type="dxa"/>
            <w:tcBorders>
              <w:top w:val="single" w:sz="4" w:space="0" w:color="000000"/>
              <w:left w:val="single" w:sz="4" w:space="0" w:color="000000"/>
              <w:bottom w:val="single" w:sz="4" w:space="0" w:color="000000"/>
            </w:tcBorders>
            <w:shd w:val="clear" w:color="auto" w:fill="auto"/>
          </w:tcPr>
          <w:p w:rsidR="00277E31" w:rsidRPr="003F4D22" w:rsidRDefault="00277E31" w:rsidP="00277E31">
            <w:pPr>
              <w:snapToGrid w:val="0"/>
              <w:rPr>
                <w:sz w:val="28"/>
                <w:szCs w:val="28"/>
              </w:rPr>
            </w:pPr>
            <w:r w:rsidRPr="003F4D22">
              <w:rPr>
                <w:sz w:val="28"/>
                <w:szCs w:val="28"/>
              </w:rPr>
              <w:lastRenderedPageBreak/>
              <w:t>Ожидаемые конечные  результаты реализа</w:t>
            </w:r>
            <w:r w:rsidRPr="003F4D22">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277E31" w:rsidRPr="003F4D22" w:rsidRDefault="00277E31" w:rsidP="00277E31">
            <w:pPr>
              <w:pStyle w:val="a8"/>
              <w:jc w:val="both"/>
              <w:rPr>
                <w:sz w:val="28"/>
                <w:szCs w:val="28"/>
              </w:rPr>
            </w:pPr>
            <w:r w:rsidRPr="003F4D22">
              <w:rPr>
                <w:sz w:val="28"/>
                <w:szCs w:val="28"/>
              </w:rPr>
              <w:t>Эффективное использование средств для внесения изменений в  генеральный план поселения</w:t>
            </w:r>
          </w:p>
          <w:p w:rsidR="00277E31" w:rsidRPr="003F4D22" w:rsidRDefault="00277E31" w:rsidP="00277E31">
            <w:pPr>
              <w:pStyle w:val="a8"/>
              <w:jc w:val="both"/>
              <w:rPr>
                <w:sz w:val="28"/>
                <w:szCs w:val="28"/>
              </w:rPr>
            </w:pPr>
            <w:r w:rsidRPr="003F4D22">
              <w:rPr>
                <w:sz w:val="28"/>
                <w:szCs w:val="28"/>
              </w:rPr>
              <w:t xml:space="preserve">Улучшение  качества жизни отдельных категорий граждан сельского поселения.                                                       </w:t>
            </w:r>
          </w:p>
        </w:tc>
      </w:tr>
    </w:tbl>
    <w:p w:rsidR="00277E31" w:rsidRPr="003F4D22" w:rsidRDefault="00277E31" w:rsidP="00277E31">
      <w:pPr>
        <w:jc w:val="both"/>
      </w:pPr>
    </w:p>
    <w:p w:rsidR="00277E31" w:rsidRPr="003F4D22" w:rsidRDefault="00277E31" w:rsidP="00277E31">
      <w:pPr>
        <w:jc w:val="both"/>
        <w:rPr>
          <w:b/>
          <w:bCs/>
          <w:i/>
          <w:iCs/>
          <w:sz w:val="28"/>
          <w:szCs w:val="28"/>
        </w:rPr>
      </w:pPr>
    </w:p>
    <w:p w:rsidR="00277E31" w:rsidRPr="003F4D22" w:rsidRDefault="00277E31" w:rsidP="00277E31">
      <w:pPr>
        <w:numPr>
          <w:ilvl w:val="0"/>
          <w:numId w:val="3"/>
        </w:numPr>
        <w:ind w:left="1116" w:firstLine="0"/>
        <w:jc w:val="center"/>
        <w:rPr>
          <w:b/>
          <w:bCs/>
          <w:sz w:val="28"/>
          <w:szCs w:val="28"/>
        </w:rPr>
      </w:pPr>
      <w:r w:rsidRPr="003F4D22">
        <w:rPr>
          <w:b/>
          <w:bCs/>
          <w:sz w:val="28"/>
          <w:szCs w:val="28"/>
        </w:rPr>
        <w:t>Характеристика сферы реализации подпрограммы.</w:t>
      </w:r>
    </w:p>
    <w:p w:rsidR="00277E31" w:rsidRPr="003F4D22" w:rsidRDefault="00277E31" w:rsidP="00277E31">
      <w:pPr>
        <w:jc w:val="both"/>
      </w:pPr>
    </w:p>
    <w:p w:rsidR="00277E31" w:rsidRPr="003F4D22" w:rsidRDefault="00277E31" w:rsidP="00277E31">
      <w:pPr>
        <w:snapToGrid w:val="0"/>
        <w:ind w:hanging="17"/>
        <w:jc w:val="both"/>
        <w:rPr>
          <w:sz w:val="28"/>
          <w:szCs w:val="28"/>
        </w:rPr>
      </w:pPr>
      <w:r w:rsidRPr="003F4D22">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p>
    <w:p w:rsidR="00277E31" w:rsidRPr="003F4D22" w:rsidRDefault="00277E31" w:rsidP="00277E31">
      <w:pPr>
        <w:autoSpaceDE w:val="0"/>
        <w:ind w:firstLine="540"/>
        <w:jc w:val="both"/>
        <w:rPr>
          <w:sz w:val="28"/>
          <w:szCs w:val="28"/>
        </w:rPr>
      </w:pPr>
      <w:r w:rsidRPr="003F4D22">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277E31" w:rsidRPr="003F4D22" w:rsidRDefault="00277E31" w:rsidP="00277E31">
      <w:pPr>
        <w:autoSpaceDE w:val="0"/>
        <w:ind w:firstLine="540"/>
        <w:jc w:val="both"/>
        <w:rPr>
          <w:sz w:val="28"/>
          <w:szCs w:val="28"/>
        </w:rPr>
      </w:pPr>
      <w:r w:rsidRPr="003F4D22">
        <w:rPr>
          <w:sz w:val="28"/>
          <w:szCs w:val="28"/>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277E31" w:rsidRPr="002C7B4C" w:rsidRDefault="00277E31" w:rsidP="00277E31">
      <w:pPr>
        <w:autoSpaceDE w:val="0"/>
        <w:ind w:firstLine="540"/>
        <w:jc w:val="both"/>
        <w:rPr>
          <w:sz w:val="28"/>
          <w:szCs w:val="28"/>
        </w:rPr>
      </w:pPr>
      <w:r w:rsidRPr="003F4D22">
        <w:rPr>
          <w:sz w:val="28"/>
          <w:szCs w:val="28"/>
        </w:rPr>
        <w:t xml:space="preserve">Указанные обстоятельства и не снижающаяся востребованность </w:t>
      </w:r>
      <w:r w:rsidRPr="002C7B4C">
        <w:rPr>
          <w:sz w:val="28"/>
          <w:szCs w:val="28"/>
        </w:rPr>
        <w:t xml:space="preserve">в дополнительной социальной помощи отдельным категориям граждан </w:t>
      </w:r>
      <w:r w:rsidRPr="002C7B4C">
        <w:rPr>
          <w:sz w:val="28"/>
          <w:szCs w:val="28"/>
        </w:rPr>
        <w:lastRenderedPageBreak/>
        <w:t>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277E31" w:rsidRPr="002C7B4C" w:rsidRDefault="00277E31" w:rsidP="00277E31">
      <w:pPr>
        <w:snapToGrid w:val="0"/>
        <w:ind w:firstLine="708"/>
        <w:jc w:val="both"/>
        <w:rPr>
          <w:sz w:val="28"/>
          <w:szCs w:val="28"/>
        </w:rPr>
      </w:pPr>
      <w:r w:rsidRPr="002C7B4C">
        <w:rPr>
          <w:sz w:val="28"/>
          <w:szCs w:val="28"/>
        </w:rPr>
        <w:t>Необходимо выделить отдельную категорию граждан – безработные, состоящие на учете в центре занятости населения. По договоренности с центром</w:t>
      </w:r>
    </w:p>
    <w:p w:rsidR="00277E31" w:rsidRPr="002C7B4C" w:rsidRDefault="00277E31" w:rsidP="00277E31">
      <w:pPr>
        <w:autoSpaceDE w:val="0"/>
        <w:ind w:firstLine="540"/>
        <w:jc w:val="both"/>
        <w:rPr>
          <w:sz w:val="28"/>
          <w:szCs w:val="28"/>
        </w:rPr>
      </w:pPr>
      <w:r w:rsidRPr="002C7B4C">
        <w:rPr>
          <w:sz w:val="28"/>
          <w:szCs w:val="28"/>
        </w:rPr>
        <w:t>занятости эта категория граждан принимается администрацией Филиппенковского сельского поселения на временную работу по благоустройству поселения.</w:t>
      </w:r>
    </w:p>
    <w:p w:rsidR="00277E31" w:rsidRPr="002C7B4C" w:rsidRDefault="00277E31" w:rsidP="00277E31">
      <w:pPr>
        <w:snapToGrid w:val="0"/>
        <w:ind w:hanging="17"/>
        <w:jc w:val="both"/>
        <w:rPr>
          <w:sz w:val="28"/>
          <w:szCs w:val="28"/>
        </w:rPr>
      </w:pPr>
      <w:r w:rsidRPr="002C7B4C">
        <w:tab/>
      </w:r>
      <w:r w:rsidRPr="002C7B4C">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277E31" w:rsidRPr="002C7B4C" w:rsidRDefault="00277E31" w:rsidP="00277E31">
      <w:pPr>
        <w:snapToGrid w:val="0"/>
        <w:ind w:hanging="17"/>
        <w:jc w:val="both"/>
        <w:rPr>
          <w:sz w:val="28"/>
          <w:szCs w:val="28"/>
        </w:rPr>
      </w:pPr>
      <w:r w:rsidRPr="002C7B4C">
        <w:rPr>
          <w:sz w:val="28"/>
          <w:szCs w:val="28"/>
        </w:rPr>
        <w:t>Существует необходимость в проведении  дополнительных изменений  в генеральном плане поселения</w:t>
      </w:r>
    </w:p>
    <w:p w:rsidR="00277E31" w:rsidRPr="002C7B4C" w:rsidRDefault="00277E31" w:rsidP="00277E31">
      <w:pPr>
        <w:autoSpaceDE w:val="0"/>
        <w:ind w:firstLine="540"/>
        <w:jc w:val="both"/>
        <w:rPr>
          <w:sz w:val="28"/>
          <w:szCs w:val="28"/>
        </w:rPr>
      </w:pPr>
    </w:p>
    <w:p w:rsidR="00277E31" w:rsidRPr="002C7B4C" w:rsidRDefault="00277E31" w:rsidP="00277E31">
      <w:pPr>
        <w:numPr>
          <w:ilvl w:val="4"/>
          <w:numId w:val="4"/>
        </w:numPr>
        <w:jc w:val="center"/>
        <w:rPr>
          <w:b/>
          <w:bCs/>
          <w:sz w:val="28"/>
          <w:szCs w:val="28"/>
        </w:rPr>
      </w:pPr>
      <w:r w:rsidRPr="002C7B4C">
        <w:rPr>
          <w:b/>
          <w:bCs/>
          <w:sz w:val="28"/>
          <w:szCs w:val="28"/>
        </w:rPr>
        <w:t>Цели, задачи  и сроки реализации подпрограммы.</w:t>
      </w:r>
    </w:p>
    <w:p w:rsidR="00277E31" w:rsidRPr="002C7B4C" w:rsidRDefault="00277E31" w:rsidP="00277E31">
      <w:pPr>
        <w:jc w:val="center"/>
        <w:rPr>
          <w:b/>
          <w:bCs/>
        </w:rPr>
      </w:pPr>
    </w:p>
    <w:p w:rsidR="00277E31" w:rsidRPr="002C7B4C" w:rsidRDefault="00277E31" w:rsidP="00277E31">
      <w:pPr>
        <w:pStyle w:val="a6"/>
        <w:ind w:left="0"/>
        <w:rPr>
          <w:rFonts w:ascii="Times New Roman" w:hAnsi="Times New Roman"/>
          <w:sz w:val="28"/>
          <w:szCs w:val="28"/>
        </w:rPr>
      </w:pPr>
      <w:r w:rsidRPr="002C7B4C">
        <w:rPr>
          <w:rFonts w:ascii="Times New Roman" w:hAnsi="Times New Roman"/>
          <w:sz w:val="28"/>
          <w:szCs w:val="28"/>
        </w:rPr>
        <w:t>Основные цели подпрограммы:</w:t>
      </w:r>
    </w:p>
    <w:p w:rsidR="00277E31" w:rsidRPr="002C7B4C" w:rsidRDefault="00277E31" w:rsidP="00277E31">
      <w:pPr>
        <w:snapToGrid w:val="0"/>
        <w:spacing w:before="120" w:after="120" w:line="100" w:lineRule="atLeast"/>
        <w:jc w:val="both"/>
        <w:rPr>
          <w:sz w:val="28"/>
        </w:rPr>
      </w:pPr>
      <w:r w:rsidRPr="002C7B4C">
        <w:rPr>
          <w:sz w:val="28"/>
        </w:rPr>
        <w:t xml:space="preserve">Основной целью подпрограммы является проведение мероприятий по созданию благоприятных, конфортных и безопасных условий для проживания  и отдыха </w:t>
      </w:r>
      <w:r w:rsidRPr="002C7B4C">
        <w:rPr>
          <w:rFonts w:cs="Arial"/>
          <w:color w:val="000000"/>
          <w:sz w:val="28"/>
          <w:szCs w:val="28"/>
        </w:rPr>
        <w:t xml:space="preserve"> жителей Филиппенковского сельского поселения</w:t>
      </w:r>
      <w:r w:rsidRPr="002C7B4C">
        <w:rPr>
          <w:sz w:val="28"/>
        </w:rPr>
        <w:t>.</w:t>
      </w:r>
    </w:p>
    <w:p w:rsidR="00277E31" w:rsidRPr="002C7B4C" w:rsidRDefault="00277E31" w:rsidP="00277E31">
      <w:pPr>
        <w:ind w:firstLine="720"/>
        <w:jc w:val="both"/>
        <w:rPr>
          <w:sz w:val="28"/>
        </w:rPr>
      </w:pPr>
      <w:r w:rsidRPr="002C7B4C">
        <w:rPr>
          <w:sz w:val="28"/>
        </w:rPr>
        <w:t>Для достижения поставленных целей необходимо решение следующих основных задач:</w:t>
      </w:r>
    </w:p>
    <w:p w:rsidR="00277E31" w:rsidRPr="002C7B4C" w:rsidRDefault="00277E31" w:rsidP="00277E31">
      <w:pPr>
        <w:numPr>
          <w:ilvl w:val="0"/>
          <w:numId w:val="9"/>
        </w:numPr>
        <w:ind w:left="0" w:firstLine="720"/>
        <w:jc w:val="both"/>
        <w:rPr>
          <w:sz w:val="28"/>
        </w:rPr>
      </w:pPr>
      <w:r w:rsidRPr="002C7B4C">
        <w:rPr>
          <w:sz w:val="28"/>
        </w:rPr>
        <w:t>исполнение обязательств поселения по проведению  необходимых мероприятий.</w:t>
      </w:r>
    </w:p>
    <w:p w:rsidR="00277E31" w:rsidRPr="002C7B4C" w:rsidRDefault="00277E31" w:rsidP="00277E31">
      <w:pPr>
        <w:snapToGrid w:val="0"/>
        <w:spacing w:before="120" w:after="120" w:line="100" w:lineRule="atLeast"/>
        <w:jc w:val="both"/>
        <w:rPr>
          <w:sz w:val="28"/>
        </w:rPr>
      </w:pPr>
      <w:r w:rsidRPr="002C7B4C">
        <w:rPr>
          <w:sz w:val="28"/>
        </w:rPr>
        <w:t xml:space="preserve">Основной целью подпрограммы является создание условий для повышения благосостояния и уровня жизни </w:t>
      </w:r>
      <w:r w:rsidRPr="002C7B4C">
        <w:rPr>
          <w:rFonts w:cs="Arial"/>
          <w:color w:val="000000"/>
          <w:sz w:val="28"/>
          <w:szCs w:val="28"/>
        </w:rPr>
        <w:t>отдельных категорий населения  сельского поселения</w:t>
      </w:r>
      <w:r w:rsidRPr="002C7B4C">
        <w:rPr>
          <w:sz w:val="28"/>
        </w:rPr>
        <w:t>.</w:t>
      </w:r>
    </w:p>
    <w:p w:rsidR="00277E31" w:rsidRPr="002C7B4C" w:rsidRDefault="00277E31" w:rsidP="00277E31">
      <w:pPr>
        <w:ind w:firstLine="720"/>
        <w:jc w:val="both"/>
        <w:rPr>
          <w:sz w:val="28"/>
        </w:rPr>
      </w:pPr>
      <w:r w:rsidRPr="002C7B4C">
        <w:rPr>
          <w:sz w:val="28"/>
        </w:rPr>
        <w:t>Для достижения поставленных целей необходимо решение следующих основных задач:</w:t>
      </w:r>
    </w:p>
    <w:p w:rsidR="00277E31" w:rsidRPr="002C7B4C" w:rsidRDefault="00277E31" w:rsidP="00277E31">
      <w:pPr>
        <w:numPr>
          <w:ilvl w:val="0"/>
          <w:numId w:val="9"/>
        </w:numPr>
        <w:ind w:left="0" w:firstLine="720"/>
        <w:jc w:val="both"/>
        <w:rPr>
          <w:sz w:val="28"/>
        </w:rPr>
      </w:pPr>
      <w:r w:rsidRPr="002C7B4C">
        <w:rPr>
          <w:sz w:val="28"/>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Филиппенковского сельского поселения.</w:t>
      </w:r>
    </w:p>
    <w:p w:rsidR="00277E31" w:rsidRPr="002C7B4C" w:rsidRDefault="00277E31" w:rsidP="00277E31">
      <w:pPr>
        <w:numPr>
          <w:ilvl w:val="0"/>
          <w:numId w:val="9"/>
        </w:numPr>
        <w:ind w:left="0" w:firstLine="720"/>
        <w:jc w:val="both"/>
        <w:rPr>
          <w:sz w:val="28"/>
          <w:szCs w:val="28"/>
        </w:rPr>
      </w:pPr>
      <w:r w:rsidRPr="002C7B4C">
        <w:rPr>
          <w:sz w:val="28"/>
          <w:szCs w:val="28"/>
        </w:rPr>
        <w:t>Основные задачи подпрограммы:</w:t>
      </w:r>
    </w:p>
    <w:p w:rsidR="00277E31" w:rsidRPr="002C7B4C" w:rsidRDefault="00277E31" w:rsidP="00277E31">
      <w:pPr>
        <w:pStyle w:val="a8"/>
        <w:spacing w:line="100" w:lineRule="atLeast"/>
        <w:ind w:right="-43"/>
        <w:jc w:val="both"/>
        <w:rPr>
          <w:sz w:val="28"/>
          <w:szCs w:val="28"/>
        </w:rPr>
      </w:pPr>
      <w:r w:rsidRPr="002C7B4C">
        <w:rPr>
          <w:sz w:val="28"/>
          <w:szCs w:val="28"/>
        </w:rPr>
        <w:t>- Эффективное использование средств Филиппенковского сельского поселения</w:t>
      </w:r>
      <w:r w:rsidRPr="002C7B4C">
        <w:rPr>
          <w:bCs/>
          <w:iCs/>
        </w:rPr>
        <w:t>.</w:t>
      </w:r>
    </w:p>
    <w:p w:rsidR="00277E31" w:rsidRPr="00C21221" w:rsidRDefault="00277E31" w:rsidP="00C21221">
      <w:pPr>
        <w:jc w:val="both"/>
        <w:rPr>
          <w:sz w:val="28"/>
          <w:szCs w:val="28"/>
        </w:rPr>
      </w:pPr>
      <w:r w:rsidRPr="002C7B4C">
        <w:rPr>
          <w:sz w:val="28"/>
          <w:szCs w:val="28"/>
        </w:rPr>
        <w:t xml:space="preserve"> </w:t>
      </w:r>
      <w:r w:rsidR="00C21221">
        <w:rPr>
          <w:sz w:val="28"/>
          <w:szCs w:val="28"/>
        </w:rPr>
        <w:t xml:space="preserve">                  </w:t>
      </w:r>
      <w:r w:rsidRPr="002C7B4C">
        <w:rPr>
          <w:b/>
          <w:bCs/>
          <w:i/>
          <w:iCs/>
          <w:sz w:val="28"/>
          <w:szCs w:val="28"/>
        </w:rPr>
        <w:t>Характеристика основных мероприятий подпрограммы.</w:t>
      </w:r>
    </w:p>
    <w:p w:rsidR="00277E31" w:rsidRPr="002C7B4C" w:rsidRDefault="00277E31" w:rsidP="00277E31">
      <w:pPr>
        <w:jc w:val="center"/>
        <w:rPr>
          <w:b/>
          <w:bCs/>
          <w:i/>
          <w:iCs/>
        </w:rPr>
      </w:pPr>
    </w:p>
    <w:p w:rsidR="00277E31" w:rsidRPr="002C7B4C" w:rsidRDefault="00277E31" w:rsidP="00277E31">
      <w:pPr>
        <w:jc w:val="both"/>
        <w:rPr>
          <w:sz w:val="28"/>
          <w:szCs w:val="28"/>
        </w:rPr>
      </w:pPr>
      <w:r w:rsidRPr="002C7B4C">
        <w:rPr>
          <w:sz w:val="28"/>
          <w:szCs w:val="28"/>
        </w:rPr>
        <w:tab/>
        <w:t>Для выполнения поставленных задач в ходе реализации подпрограммы необходимо осуществление следующих основных мероприятий:</w:t>
      </w:r>
    </w:p>
    <w:p w:rsidR="00277E31" w:rsidRPr="002C7B4C" w:rsidRDefault="00277E31" w:rsidP="00277E31">
      <w:pPr>
        <w:pStyle w:val="ConsPlusNormal"/>
        <w:widowControl/>
        <w:snapToGrid w:val="0"/>
        <w:ind w:firstLine="0"/>
        <w:jc w:val="both"/>
        <w:rPr>
          <w:rFonts w:ascii="Times New Roman" w:hAnsi="Times New Roman" w:cs="Times New Roman"/>
          <w:sz w:val="28"/>
          <w:szCs w:val="28"/>
        </w:rPr>
      </w:pPr>
      <w:r w:rsidRPr="002C7B4C">
        <w:rPr>
          <w:rFonts w:ascii="Times New Roman" w:hAnsi="Times New Roman" w:cs="Times New Roman"/>
          <w:sz w:val="28"/>
          <w:szCs w:val="28"/>
        </w:rPr>
        <w:t>1. Изготовление технической документации на изменения в планах.</w:t>
      </w:r>
    </w:p>
    <w:p w:rsidR="00277E31" w:rsidRPr="002C7B4C" w:rsidRDefault="00277E31" w:rsidP="00277E31">
      <w:pPr>
        <w:pStyle w:val="ConsPlusNormal"/>
        <w:widowControl/>
        <w:snapToGrid w:val="0"/>
        <w:ind w:firstLine="0"/>
        <w:jc w:val="both"/>
        <w:rPr>
          <w:rFonts w:ascii="Times New Roman" w:hAnsi="Times New Roman" w:cs="Times New Roman"/>
          <w:sz w:val="28"/>
          <w:szCs w:val="28"/>
        </w:rPr>
      </w:pPr>
      <w:r w:rsidRPr="002C7B4C">
        <w:rPr>
          <w:rFonts w:ascii="Times New Roman" w:hAnsi="Times New Roman" w:cs="Times New Roman"/>
          <w:sz w:val="28"/>
          <w:szCs w:val="28"/>
        </w:rPr>
        <w:t>2. Основные мероприятия для выполнения поставленных задач в ходе реализации программы:</w:t>
      </w:r>
    </w:p>
    <w:p w:rsidR="00277E31" w:rsidRPr="002C7B4C" w:rsidRDefault="00277E31" w:rsidP="00277E31">
      <w:pPr>
        <w:snapToGrid w:val="0"/>
        <w:spacing w:line="100" w:lineRule="atLeast"/>
        <w:rPr>
          <w:sz w:val="28"/>
          <w:szCs w:val="28"/>
        </w:rPr>
      </w:pPr>
      <w:r w:rsidRPr="002C7B4C">
        <w:rPr>
          <w:sz w:val="28"/>
          <w:szCs w:val="28"/>
        </w:rPr>
        <w:lastRenderedPageBreak/>
        <w:t xml:space="preserve">                                                                                                            тыс. рублей</w:t>
      </w:r>
    </w:p>
    <w:p w:rsidR="00277E31" w:rsidRPr="00952BC4" w:rsidRDefault="00277E31" w:rsidP="00277E31">
      <w:pPr>
        <w:snapToGrid w:val="0"/>
        <w:spacing w:line="100" w:lineRule="atLeast"/>
        <w:jc w:val="center"/>
        <w:rPr>
          <w:highlight w:val="yellow"/>
        </w:rPr>
      </w:pPr>
    </w:p>
    <w:tbl>
      <w:tblPr>
        <w:tblStyle w:val="af5"/>
        <w:tblW w:w="0" w:type="auto"/>
        <w:tblLook w:val="04A0"/>
      </w:tblPr>
      <w:tblGrid>
        <w:gridCol w:w="2456"/>
        <w:gridCol w:w="907"/>
        <w:gridCol w:w="853"/>
        <w:gridCol w:w="853"/>
        <w:gridCol w:w="898"/>
        <w:gridCol w:w="982"/>
        <w:gridCol w:w="972"/>
        <w:gridCol w:w="972"/>
        <w:gridCol w:w="961"/>
      </w:tblGrid>
      <w:tr w:rsidR="00AF09C7" w:rsidTr="00E2790B">
        <w:trPr>
          <w:trHeight w:val="285"/>
        </w:trPr>
        <w:tc>
          <w:tcPr>
            <w:tcW w:w="2456" w:type="dxa"/>
            <w:vMerge w:val="restart"/>
          </w:tcPr>
          <w:p w:rsidR="00AF09C7" w:rsidRPr="00B706BC" w:rsidRDefault="00AF09C7" w:rsidP="00277E31">
            <w:pPr>
              <w:pStyle w:val="ConsPlusNormal"/>
              <w:widowControl/>
              <w:snapToGrid w:val="0"/>
              <w:ind w:firstLine="0"/>
              <w:jc w:val="both"/>
              <w:rPr>
                <w:rFonts w:ascii="Times New Roman" w:hAnsi="Times New Roman" w:cs="Times New Roman"/>
                <w:sz w:val="28"/>
                <w:szCs w:val="28"/>
                <w:highlight w:val="yellow"/>
              </w:rPr>
            </w:pPr>
            <w:r w:rsidRPr="00B706BC">
              <w:rPr>
                <w:rFonts w:ascii="Times New Roman" w:hAnsi="Times New Roman" w:cs="Times New Roman"/>
                <w:sz w:val="28"/>
                <w:szCs w:val="28"/>
              </w:rPr>
              <w:t>Наименование мероприятий</w:t>
            </w:r>
          </w:p>
        </w:tc>
        <w:tc>
          <w:tcPr>
            <w:tcW w:w="907" w:type="dxa"/>
            <w:vMerge w:val="restart"/>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 xml:space="preserve">Всего </w:t>
            </w:r>
          </w:p>
        </w:tc>
        <w:tc>
          <w:tcPr>
            <w:tcW w:w="6491" w:type="dxa"/>
            <w:gridSpan w:val="7"/>
            <w:tcBorders>
              <w:bottom w:val="nil"/>
            </w:tcBorders>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 xml:space="preserve">В т.ч. по годам     </w:t>
            </w:r>
          </w:p>
        </w:tc>
      </w:tr>
      <w:tr w:rsidR="00AF09C7" w:rsidTr="00E2790B">
        <w:trPr>
          <w:trHeight w:val="360"/>
        </w:trPr>
        <w:tc>
          <w:tcPr>
            <w:tcW w:w="2456" w:type="dxa"/>
            <w:vMerge/>
          </w:tcPr>
          <w:p w:rsidR="00AF09C7" w:rsidRPr="00B706BC" w:rsidRDefault="00AF09C7" w:rsidP="00277E31">
            <w:pPr>
              <w:pStyle w:val="ConsPlusNormal"/>
              <w:widowControl/>
              <w:snapToGrid w:val="0"/>
              <w:ind w:firstLine="0"/>
              <w:jc w:val="both"/>
              <w:rPr>
                <w:rFonts w:ascii="Times New Roman" w:hAnsi="Times New Roman" w:cs="Times New Roman"/>
                <w:sz w:val="28"/>
                <w:szCs w:val="28"/>
                <w:highlight w:val="yellow"/>
              </w:rPr>
            </w:pPr>
          </w:p>
        </w:tc>
        <w:tc>
          <w:tcPr>
            <w:tcW w:w="907" w:type="dxa"/>
            <w:vMerge/>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853"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201</w:t>
            </w:r>
            <w:r w:rsidR="00E2790B">
              <w:rPr>
                <w:rFonts w:ascii="Times New Roman" w:hAnsi="Times New Roman" w:cs="Times New Roman"/>
                <w:sz w:val="28"/>
                <w:szCs w:val="28"/>
              </w:rPr>
              <w:t>8</w:t>
            </w:r>
          </w:p>
        </w:tc>
        <w:tc>
          <w:tcPr>
            <w:tcW w:w="853"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201</w:t>
            </w:r>
            <w:r w:rsidR="00E2790B">
              <w:rPr>
                <w:rFonts w:ascii="Times New Roman" w:hAnsi="Times New Roman" w:cs="Times New Roman"/>
                <w:sz w:val="28"/>
                <w:szCs w:val="28"/>
              </w:rPr>
              <w:t>9</w:t>
            </w:r>
          </w:p>
        </w:tc>
        <w:tc>
          <w:tcPr>
            <w:tcW w:w="898"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w:t>
            </w:r>
            <w:r w:rsidR="00E2790B">
              <w:rPr>
                <w:rFonts w:ascii="Times New Roman" w:hAnsi="Times New Roman" w:cs="Times New Roman"/>
                <w:sz w:val="28"/>
                <w:szCs w:val="28"/>
              </w:rPr>
              <w:t>20</w:t>
            </w:r>
          </w:p>
        </w:tc>
        <w:tc>
          <w:tcPr>
            <w:tcW w:w="982"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w:t>
            </w:r>
            <w:r w:rsidR="00E2790B">
              <w:rPr>
                <w:rFonts w:ascii="Times New Roman" w:hAnsi="Times New Roman" w:cs="Times New Roman"/>
                <w:sz w:val="28"/>
                <w:szCs w:val="28"/>
              </w:rPr>
              <w:t>21</w:t>
            </w:r>
            <w:r w:rsidRPr="00FC3303">
              <w:rPr>
                <w:rFonts w:ascii="Times New Roman" w:hAnsi="Times New Roman" w:cs="Times New Roman"/>
                <w:sz w:val="28"/>
                <w:szCs w:val="28"/>
              </w:rPr>
              <w:t>г.</w:t>
            </w:r>
          </w:p>
        </w:tc>
        <w:tc>
          <w:tcPr>
            <w:tcW w:w="972"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w:t>
            </w:r>
            <w:r w:rsidR="00E2790B">
              <w:rPr>
                <w:rFonts w:ascii="Times New Roman" w:hAnsi="Times New Roman" w:cs="Times New Roman"/>
                <w:sz w:val="28"/>
                <w:szCs w:val="28"/>
              </w:rPr>
              <w:t>22</w:t>
            </w:r>
            <w:r w:rsidRPr="00FC3303">
              <w:rPr>
                <w:rFonts w:ascii="Times New Roman" w:hAnsi="Times New Roman" w:cs="Times New Roman"/>
                <w:sz w:val="28"/>
                <w:szCs w:val="28"/>
              </w:rPr>
              <w:t>г.</w:t>
            </w:r>
          </w:p>
        </w:tc>
        <w:tc>
          <w:tcPr>
            <w:tcW w:w="972" w:type="dxa"/>
            <w:tcBorders>
              <w:top w:val="single" w:sz="4" w:space="0" w:color="auto"/>
            </w:tcBorders>
          </w:tcPr>
          <w:p w:rsidR="00AF09C7" w:rsidRPr="00FC3303" w:rsidRDefault="00AF09C7" w:rsidP="00E2790B">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w:t>
            </w:r>
            <w:r w:rsidR="00E2790B">
              <w:rPr>
                <w:rFonts w:ascii="Times New Roman" w:hAnsi="Times New Roman" w:cs="Times New Roman"/>
                <w:sz w:val="28"/>
                <w:szCs w:val="28"/>
              </w:rPr>
              <w:t>23</w:t>
            </w:r>
            <w:r w:rsidRPr="00FC3303">
              <w:rPr>
                <w:rFonts w:ascii="Times New Roman" w:hAnsi="Times New Roman" w:cs="Times New Roman"/>
                <w:sz w:val="28"/>
                <w:szCs w:val="28"/>
              </w:rPr>
              <w:t>г.</w:t>
            </w:r>
          </w:p>
        </w:tc>
        <w:tc>
          <w:tcPr>
            <w:tcW w:w="961" w:type="dxa"/>
            <w:tcBorders>
              <w:top w:val="single" w:sz="4" w:space="0" w:color="auto"/>
            </w:tcBorders>
          </w:tcPr>
          <w:p w:rsidR="00AF09C7" w:rsidRPr="00FC3303" w:rsidRDefault="00AF09C7" w:rsidP="00A9042C">
            <w:pPr>
              <w:pStyle w:val="ConsPlusNorma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202</w:t>
            </w:r>
            <w:r w:rsidR="00A9042C">
              <w:rPr>
                <w:rFonts w:ascii="Times New Roman" w:hAnsi="Times New Roman" w:cs="Times New Roman"/>
                <w:sz w:val="28"/>
                <w:szCs w:val="28"/>
              </w:rPr>
              <w:t>4</w:t>
            </w:r>
            <w:r w:rsidRPr="00FC3303">
              <w:rPr>
                <w:rFonts w:ascii="Times New Roman" w:hAnsi="Times New Roman" w:cs="Times New Roman"/>
                <w:sz w:val="28"/>
                <w:szCs w:val="28"/>
              </w:rPr>
              <w:t>г.</w:t>
            </w:r>
          </w:p>
        </w:tc>
      </w:tr>
      <w:tr w:rsidR="00AF09C7" w:rsidTr="00E2790B">
        <w:tc>
          <w:tcPr>
            <w:tcW w:w="2456" w:type="dxa"/>
          </w:tcPr>
          <w:p w:rsidR="00AF09C7" w:rsidRPr="00B706BC" w:rsidRDefault="00FC3303" w:rsidP="00277E31">
            <w:pPr>
              <w:pStyle w:val="ConsPlusNormal"/>
              <w:widowControl/>
              <w:snapToGrid w:val="0"/>
              <w:ind w:firstLine="0"/>
              <w:jc w:val="both"/>
              <w:rPr>
                <w:rFonts w:ascii="Times New Roman" w:hAnsi="Times New Roman" w:cs="Times New Roman"/>
                <w:sz w:val="28"/>
                <w:szCs w:val="28"/>
                <w:highlight w:val="yellow"/>
              </w:rPr>
            </w:pPr>
            <w:r w:rsidRPr="00B706BC">
              <w:rPr>
                <w:rFonts w:ascii="Times New Roman" w:hAnsi="Times New Roman" w:cs="Times New Roman"/>
                <w:sz w:val="28"/>
                <w:szCs w:val="28"/>
              </w:rPr>
              <w:t>Изменение тех. документации по генпланам</w:t>
            </w:r>
          </w:p>
        </w:tc>
        <w:tc>
          <w:tcPr>
            <w:tcW w:w="907"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853"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853"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898"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982"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972"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972"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c>
          <w:tcPr>
            <w:tcW w:w="961" w:type="dxa"/>
          </w:tcPr>
          <w:p w:rsidR="00AF09C7" w:rsidRPr="00FC3303" w:rsidRDefault="00AF09C7" w:rsidP="00277E31">
            <w:pPr>
              <w:pStyle w:val="ConsPlusNormal"/>
              <w:widowControl/>
              <w:snapToGrid w:val="0"/>
              <w:ind w:firstLine="0"/>
              <w:jc w:val="both"/>
              <w:rPr>
                <w:rFonts w:ascii="Times New Roman" w:hAnsi="Times New Roman" w:cs="Times New Roman"/>
                <w:sz w:val="28"/>
                <w:szCs w:val="28"/>
              </w:rPr>
            </w:pPr>
          </w:p>
        </w:tc>
      </w:tr>
      <w:tr w:rsidR="00AF09C7" w:rsidTr="00E2790B">
        <w:tc>
          <w:tcPr>
            <w:tcW w:w="2456" w:type="dxa"/>
          </w:tcPr>
          <w:p w:rsidR="00AF09C7" w:rsidRPr="00B706BC" w:rsidRDefault="00FC3303" w:rsidP="00277E31">
            <w:pPr>
              <w:pStyle w:val="ConsPlusNormal"/>
              <w:widowControl/>
              <w:snapToGrid w:val="0"/>
              <w:ind w:firstLine="0"/>
              <w:jc w:val="both"/>
              <w:rPr>
                <w:rFonts w:ascii="Times New Roman" w:hAnsi="Times New Roman" w:cs="Times New Roman"/>
                <w:sz w:val="28"/>
                <w:szCs w:val="28"/>
                <w:highlight w:val="yellow"/>
              </w:rPr>
            </w:pPr>
            <w:r w:rsidRPr="00B706BC">
              <w:rPr>
                <w:rFonts w:ascii="Times New Roman" w:hAnsi="Times New Roman" w:cs="Times New Roman"/>
                <w:sz w:val="28"/>
                <w:szCs w:val="28"/>
              </w:rPr>
              <w:t>Оказание поддержки безработным гражданам (биржа)</w:t>
            </w:r>
          </w:p>
        </w:tc>
        <w:tc>
          <w:tcPr>
            <w:tcW w:w="907" w:type="dxa"/>
          </w:tcPr>
          <w:p w:rsidR="00AF09C7" w:rsidRPr="00FC3303" w:rsidRDefault="00E2790B" w:rsidP="002C7B4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67,3</w:t>
            </w:r>
          </w:p>
        </w:tc>
        <w:tc>
          <w:tcPr>
            <w:tcW w:w="853" w:type="dxa"/>
          </w:tcPr>
          <w:p w:rsidR="00AF09C7" w:rsidRPr="00FC3303"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10,0</w:t>
            </w:r>
          </w:p>
        </w:tc>
        <w:tc>
          <w:tcPr>
            <w:tcW w:w="853" w:type="dxa"/>
          </w:tcPr>
          <w:p w:rsidR="00AF09C7" w:rsidRPr="00FC3303"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9,8</w:t>
            </w:r>
          </w:p>
        </w:tc>
        <w:tc>
          <w:tcPr>
            <w:tcW w:w="898" w:type="dxa"/>
          </w:tcPr>
          <w:p w:rsidR="00AF09C7" w:rsidRPr="00FC3303"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9,5</w:t>
            </w:r>
          </w:p>
        </w:tc>
        <w:tc>
          <w:tcPr>
            <w:tcW w:w="982" w:type="dxa"/>
          </w:tcPr>
          <w:p w:rsidR="00AF09C7" w:rsidRPr="00FC3303"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9,5</w:t>
            </w:r>
          </w:p>
        </w:tc>
        <w:tc>
          <w:tcPr>
            <w:tcW w:w="972" w:type="dxa"/>
          </w:tcPr>
          <w:p w:rsidR="00AF09C7" w:rsidRPr="00FC3303"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9,5</w:t>
            </w:r>
          </w:p>
          <w:p w:rsidR="00FC3303" w:rsidRPr="00FC3303" w:rsidRDefault="00FC3303" w:rsidP="00277E31">
            <w:pPr>
              <w:pStyle w:val="ConsPlusNormal"/>
              <w:widowControl/>
              <w:snapToGrid w:val="0"/>
              <w:ind w:firstLine="0"/>
              <w:jc w:val="both"/>
              <w:rPr>
                <w:rFonts w:ascii="Times New Roman" w:hAnsi="Times New Roman" w:cs="Times New Roman"/>
                <w:sz w:val="28"/>
                <w:szCs w:val="28"/>
              </w:rPr>
            </w:pPr>
          </w:p>
        </w:tc>
        <w:tc>
          <w:tcPr>
            <w:tcW w:w="972" w:type="dxa"/>
          </w:tcPr>
          <w:p w:rsidR="00AF09C7" w:rsidRPr="00FC3303" w:rsidRDefault="00FC3303" w:rsidP="00E2790B">
            <w:pPr>
              <w:pStyle w:val="ConsPlusNormal"/>
              <w:widowContro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9,</w:t>
            </w:r>
            <w:r w:rsidR="00E2790B">
              <w:rPr>
                <w:rFonts w:ascii="Times New Roman" w:hAnsi="Times New Roman" w:cs="Times New Roman"/>
                <w:sz w:val="28"/>
                <w:szCs w:val="28"/>
              </w:rPr>
              <w:t>5</w:t>
            </w:r>
          </w:p>
        </w:tc>
        <w:tc>
          <w:tcPr>
            <w:tcW w:w="961" w:type="dxa"/>
          </w:tcPr>
          <w:p w:rsidR="00AF09C7" w:rsidRPr="00FC3303" w:rsidRDefault="00FC3303" w:rsidP="00277E31">
            <w:pPr>
              <w:pStyle w:val="ConsPlusNormal"/>
              <w:widowControl/>
              <w:snapToGrid w:val="0"/>
              <w:ind w:firstLine="0"/>
              <w:jc w:val="both"/>
              <w:rPr>
                <w:rFonts w:ascii="Times New Roman" w:hAnsi="Times New Roman" w:cs="Times New Roman"/>
                <w:sz w:val="28"/>
                <w:szCs w:val="28"/>
              </w:rPr>
            </w:pPr>
            <w:r w:rsidRPr="00FC3303">
              <w:rPr>
                <w:rFonts w:ascii="Times New Roman" w:hAnsi="Times New Roman" w:cs="Times New Roman"/>
                <w:sz w:val="28"/>
                <w:szCs w:val="28"/>
              </w:rPr>
              <w:t>9,5</w:t>
            </w:r>
          </w:p>
        </w:tc>
      </w:tr>
      <w:tr w:rsidR="00AF09C7" w:rsidTr="00E2790B">
        <w:tc>
          <w:tcPr>
            <w:tcW w:w="2456" w:type="dxa"/>
          </w:tcPr>
          <w:p w:rsidR="00FC3303" w:rsidRPr="00FC3303" w:rsidRDefault="00FC3303" w:rsidP="00277E31">
            <w:pPr>
              <w:pStyle w:val="ConsPlusNormal"/>
              <w:widowControl/>
              <w:snapToGrid w:val="0"/>
              <w:ind w:firstLine="0"/>
              <w:jc w:val="both"/>
              <w:rPr>
                <w:rFonts w:ascii="Times New Roman" w:hAnsi="Times New Roman" w:cs="Times New Roman"/>
                <w:sz w:val="28"/>
                <w:szCs w:val="28"/>
              </w:rPr>
            </w:pPr>
          </w:p>
        </w:tc>
        <w:tc>
          <w:tcPr>
            <w:tcW w:w="907" w:type="dxa"/>
          </w:tcPr>
          <w:p w:rsidR="00AF09C7" w:rsidRPr="003F4D22" w:rsidRDefault="00E2790B" w:rsidP="002C7B4C">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67,3</w:t>
            </w:r>
          </w:p>
        </w:tc>
        <w:tc>
          <w:tcPr>
            <w:tcW w:w="853" w:type="dxa"/>
          </w:tcPr>
          <w:p w:rsidR="00AF09C7" w:rsidRPr="003F4D22"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w:t>
            </w:r>
          </w:p>
        </w:tc>
        <w:tc>
          <w:tcPr>
            <w:tcW w:w="853" w:type="dxa"/>
          </w:tcPr>
          <w:p w:rsidR="00AF09C7" w:rsidRPr="003F4D22"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9,8</w:t>
            </w:r>
          </w:p>
        </w:tc>
        <w:tc>
          <w:tcPr>
            <w:tcW w:w="898" w:type="dxa"/>
          </w:tcPr>
          <w:p w:rsidR="00AF09C7" w:rsidRPr="003F4D22"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9,5</w:t>
            </w:r>
          </w:p>
        </w:tc>
        <w:tc>
          <w:tcPr>
            <w:tcW w:w="982" w:type="dxa"/>
          </w:tcPr>
          <w:p w:rsidR="00AF09C7" w:rsidRPr="003F4D22"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w:t>
            </w:r>
            <w:r w:rsidR="003F4D22" w:rsidRPr="003F4D22">
              <w:rPr>
                <w:rFonts w:ascii="Times New Roman" w:hAnsi="Times New Roman" w:cs="Times New Roman"/>
                <w:sz w:val="28"/>
                <w:szCs w:val="28"/>
              </w:rPr>
              <w:t>,5</w:t>
            </w:r>
          </w:p>
        </w:tc>
        <w:tc>
          <w:tcPr>
            <w:tcW w:w="972" w:type="dxa"/>
          </w:tcPr>
          <w:p w:rsidR="00AF09C7" w:rsidRPr="003F4D22" w:rsidRDefault="00E2790B" w:rsidP="00277E3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9,5</w:t>
            </w:r>
          </w:p>
        </w:tc>
        <w:tc>
          <w:tcPr>
            <w:tcW w:w="972" w:type="dxa"/>
          </w:tcPr>
          <w:p w:rsidR="00AF09C7" w:rsidRPr="003F4D22" w:rsidRDefault="003F4D22" w:rsidP="00E2790B">
            <w:pPr>
              <w:pStyle w:val="ConsPlusNormal"/>
              <w:widowControl/>
              <w:snapToGrid w:val="0"/>
              <w:ind w:firstLine="0"/>
              <w:jc w:val="both"/>
              <w:rPr>
                <w:rFonts w:ascii="Times New Roman" w:hAnsi="Times New Roman" w:cs="Times New Roman"/>
                <w:sz w:val="28"/>
                <w:szCs w:val="28"/>
              </w:rPr>
            </w:pPr>
            <w:r w:rsidRPr="003F4D22">
              <w:rPr>
                <w:rFonts w:ascii="Times New Roman" w:hAnsi="Times New Roman" w:cs="Times New Roman"/>
                <w:sz w:val="28"/>
                <w:szCs w:val="28"/>
              </w:rPr>
              <w:t>9,</w:t>
            </w:r>
            <w:r w:rsidR="00E2790B">
              <w:rPr>
                <w:rFonts w:ascii="Times New Roman" w:hAnsi="Times New Roman" w:cs="Times New Roman"/>
                <w:sz w:val="28"/>
                <w:szCs w:val="28"/>
              </w:rPr>
              <w:t>5</w:t>
            </w:r>
          </w:p>
        </w:tc>
        <w:tc>
          <w:tcPr>
            <w:tcW w:w="961" w:type="dxa"/>
          </w:tcPr>
          <w:p w:rsidR="00AF09C7" w:rsidRPr="003F4D22" w:rsidRDefault="003F4D22" w:rsidP="00277E31">
            <w:pPr>
              <w:pStyle w:val="ConsPlusNormal"/>
              <w:widowControl/>
              <w:snapToGrid w:val="0"/>
              <w:ind w:firstLine="0"/>
              <w:jc w:val="both"/>
              <w:rPr>
                <w:rFonts w:ascii="Times New Roman" w:hAnsi="Times New Roman" w:cs="Times New Roman"/>
                <w:sz w:val="28"/>
                <w:szCs w:val="28"/>
              </w:rPr>
            </w:pPr>
            <w:r w:rsidRPr="003F4D22">
              <w:rPr>
                <w:rFonts w:ascii="Times New Roman" w:hAnsi="Times New Roman" w:cs="Times New Roman"/>
                <w:sz w:val="28"/>
                <w:szCs w:val="28"/>
              </w:rPr>
              <w:t>9,5</w:t>
            </w:r>
          </w:p>
        </w:tc>
      </w:tr>
    </w:tbl>
    <w:p w:rsidR="00277E31" w:rsidRPr="00952BC4" w:rsidRDefault="00277E31" w:rsidP="00277E31">
      <w:pPr>
        <w:pStyle w:val="ConsPlusNormal"/>
        <w:widowControl/>
        <w:snapToGrid w:val="0"/>
        <w:ind w:firstLine="0"/>
        <w:jc w:val="both"/>
        <w:rPr>
          <w:rFonts w:ascii="Times New Roman" w:hAnsi="Times New Roman" w:cs="Times New Roman"/>
          <w:sz w:val="28"/>
          <w:szCs w:val="28"/>
          <w:highlight w:val="yellow"/>
        </w:rPr>
      </w:pPr>
    </w:p>
    <w:p w:rsidR="00277E31" w:rsidRPr="00952BC4" w:rsidRDefault="00277E31" w:rsidP="00277E31">
      <w:pPr>
        <w:jc w:val="center"/>
        <w:rPr>
          <w:highlight w:val="yellow"/>
        </w:rPr>
      </w:pPr>
    </w:p>
    <w:p w:rsidR="00277E31" w:rsidRPr="002C7B4C" w:rsidRDefault="00277E31" w:rsidP="00277E31">
      <w:pPr>
        <w:jc w:val="center"/>
        <w:rPr>
          <w:b/>
          <w:bCs/>
          <w:i/>
          <w:iCs/>
          <w:sz w:val="28"/>
          <w:szCs w:val="28"/>
        </w:rPr>
      </w:pPr>
      <w:r w:rsidRPr="002C7B4C">
        <w:rPr>
          <w:b/>
          <w:bCs/>
          <w:i/>
          <w:iCs/>
          <w:sz w:val="28"/>
          <w:szCs w:val="28"/>
        </w:rPr>
        <w:t>5. Финансовое обеспечение подпрограммы.</w:t>
      </w:r>
    </w:p>
    <w:p w:rsidR="00277E31" w:rsidRPr="002C7B4C" w:rsidRDefault="00277E31" w:rsidP="00277E31">
      <w:pPr>
        <w:jc w:val="both"/>
        <w:rPr>
          <w:b/>
          <w:bCs/>
          <w:i/>
          <w:iCs/>
          <w:sz w:val="28"/>
          <w:szCs w:val="28"/>
        </w:rPr>
      </w:pPr>
    </w:p>
    <w:p w:rsidR="00277E31" w:rsidRPr="002C7B4C" w:rsidRDefault="00277E31" w:rsidP="00277E31">
      <w:pPr>
        <w:pStyle w:val="a9"/>
        <w:snapToGrid w:val="0"/>
        <w:ind w:firstLine="708"/>
        <w:jc w:val="both"/>
        <w:rPr>
          <w:rFonts w:ascii="Times New Roman" w:hAnsi="Times New Roman"/>
          <w:sz w:val="28"/>
          <w:szCs w:val="28"/>
        </w:rPr>
      </w:pPr>
      <w:r w:rsidRPr="002C7B4C">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A9042C">
        <w:rPr>
          <w:rFonts w:ascii="Times New Roman" w:hAnsi="Times New Roman"/>
          <w:sz w:val="28"/>
          <w:szCs w:val="28"/>
        </w:rPr>
        <w:t>8</w:t>
      </w:r>
      <w:r w:rsidRPr="002C7B4C">
        <w:rPr>
          <w:rFonts w:ascii="Times New Roman" w:hAnsi="Times New Roman"/>
          <w:sz w:val="28"/>
          <w:szCs w:val="28"/>
        </w:rPr>
        <w:t>-20</w:t>
      </w:r>
      <w:r w:rsidR="00FC3303" w:rsidRPr="002C7B4C">
        <w:rPr>
          <w:rFonts w:ascii="Times New Roman" w:hAnsi="Times New Roman"/>
          <w:sz w:val="28"/>
          <w:szCs w:val="28"/>
        </w:rPr>
        <w:t>2</w:t>
      </w:r>
      <w:r w:rsidR="00A9042C">
        <w:rPr>
          <w:rFonts w:ascii="Times New Roman" w:hAnsi="Times New Roman"/>
          <w:sz w:val="28"/>
          <w:szCs w:val="28"/>
        </w:rPr>
        <w:t>4</w:t>
      </w:r>
      <w:r w:rsidRPr="002C7B4C">
        <w:rPr>
          <w:rFonts w:ascii="Times New Roman" w:hAnsi="Times New Roman"/>
          <w:sz w:val="28"/>
          <w:szCs w:val="28"/>
        </w:rPr>
        <w:t>гг</w:t>
      </w:r>
      <w:r w:rsidR="00FC3303" w:rsidRPr="002C7B4C">
        <w:rPr>
          <w:rFonts w:ascii="Times New Roman" w:hAnsi="Times New Roman"/>
          <w:sz w:val="28"/>
          <w:szCs w:val="28"/>
        </w:rPr>
        <w:t xml:space="preserve"> </w:t>
      </w:r>
      <w:r w:rsidRPr="002C7B4C">
        <w:rPr>
          <w:rFonts w:ascii="Times New Roman" w:hAnsi="Times New Roman"/>
          <w:sz w:val="28"/>
          <w:szCs w:val="28"/>
        </w:rPr>
        <w:t xml:space="preserve"> на сумму</w:t>
      </w:r>
      <w:r w:rsidRPr="002C7B4C">
        <w:rPr>
          <w:rFonts w:ascii="Times New Roman" w:hAnsi="Times New Roman"/>
          <w:b/>
        </w:rPr>
        <w:t xml:space="preserve">  </w:t>
      </w:r>
      <w:r w:rsidRPr="002C7B4C">
        <w:rPr>
          <w:rFonts w:ascii="Times New Roman" w:hAnsi="Times New Roman"/>
          <w:sz w:val="28"/>
          <w:szCs w:val="28"/>
        </w:rPr>
        <w:t xml:space="preserve"> </w:t>
      </w:r>
      <w:r w:rsidR="00B706BC">
        <w:rPr>
          <w:rFonts w:ascii="Times New Roman" w:hAnsi="Times New Roman"/>
          <w:sz w:val="28"/>
          <w:szCs w:val="28"/>
        </w:rPr>
        <w:t>543,6</w:t>
      </w:r>
      <w:r w:rsidRPr="002C7B4C">
        <w:rPr>
          <w:rFonts w:ascii="Times New Roman" w:hAnsi="Times New Roman"/>
          <w:sz w:val="28"/>
          <w:szCs w:val="28"/>
        </w:rPr>
        <w:t xml:space="preserve"> тыс. рублей, в том числе:</w:t>
      </w: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201</w:t>
      </w:r>
      <w:r w:rsidR="00A9042C">
        <w:rPr>
          <w:rFonts w:ascii="Times New Roman" w:hAnsi="Times New Roman"/>
          <w:sz w:val="28"/>
          <w:szCs w:val="28"/>
        </w:rPr>
        <w:t>8</w:t>
      </w:r>
      <w:r w:rsidRPr="002C7B4C">
        <w:rPr>
          <w:rFonts w:ascii="Times New Roman" w:hAnsi="Times New Roman"/>
          <w:sz w:val="28"/>
          <w:szCs w:val="28"/>
        </w:rPr>
        <w:t xml:space="preserve"> год – 13,9 тыс. рублей</w:t>
      </w: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201</w:t>
      </w:r>
      <w:r w:rsidR="00A9042C">
        <w:rPr>
          <w:rFonts w:ascii="Times New Roman" w:hAnsi="Times New Roman"/>
          <w:sz w:val="28"/>
          <w:szCs w:val="28"/>
        </w:rPr>
        <w:t>9</w:t>
      </w:r>
      <w:r w:rsidRPr="002C7B4C">
        <w:rPr>
          <w:rFonts w:ascii="Times New Roman" w:hAnsi="Times New Roman"/>
          <w:sz w:val="28"/>
          <w:szCs w:val="28"/>
        </w:rPr>
        <w:t xml:space="preserve"> год – </w:t>
      </w:r>
      <w:r w:rsidR="005C43E5" w:rsidRPr="002C7B4C">
        <w:rPr>
          <w:rFonts w:ascii="Times New Roman" w:hAnsi="Times New Roman"/>
          <w:sz w:val="28"/>
          <w:szCs w:val="28"/>
        </w:rPr>
        <w:t>11,6</w:t>
      </w:r>
      <w:r w:rsidRPr="002C7B4C">
        <w:rPr>
          <w:rFonts w:ascii="Times New Roman" w:hAnsi="Times New Roman"/>
          <w:sz w:val="28"/>
          <w:szCs w:val="28"/>
        </w:rPr>
        <w:t xml:space="preserve"> тыс.рублей</w:t>
      </w:r>
    </w:p>
    <w:p w:rsidR="00277E31" w:rsidRPr="002C7B4C" w:rsidRDefault="005C43E5" w:rsidP="00277E31">
      <w:pPr>
        <w:pStyle w:val="a9"/>
        <w:ind w:firstLine="708"/>
        <w:jc w:val="both"/>
        <w:rPr>
          <w:rFonts w:ascii="Times New Roman" w:hAnsi="Times New Roman"/>
          <w:sz w:val="28"/>
          <w:szCs w:val="28"/>
        </w:rPr>
      </w:pPr>
      <w:r w:rsidRPr="002C7B4C">
        <w:rPr>
          <w:rFonts w:ascii="Times New Roman" w:hAnsi="Times New Roman"/>
          <w:sz w:val="28"/>
          <w:szCs w:val="28"/>
        </w:rPr>
        <w:t>20</w:t>
      </w:r>
      <w:r w:rsidR="00A9042C">
        <w:rPr>
          <w:rFonts w:ascii="Times New Roman" w:hAnsi="Times New Roman"/>
          <w:sz w:val="28"/>
          <w:szCs w:val="28"/>
        </w:rPr>
        <w:t>20</w:t>
      </w:r>
      <w:r w:rsidRPr="002C7B4C">
        <w:rPr>
          <w:rFonts w:ascii="Times New Roman" w:hAnsi="Times New Roman"/>
          <w:sz w:val="28"/>
          <w:szCs w:val="28"/>
        </w:rPr>
        <w:t xml:space="preserve"> год – </w:t>
      </w:r>
      <w:r w:rsidR="00BC78FC" w:rsidRPr="002C7B4C">
        <w:rPr>
          <w:rFonts w:ascii="Times New Roman" w:hAnsi="Times New Roman"/>
          <w:sz w:val="28"/>
          <w:szCs w:val="28"/>
        </w:rPr>
        <w:t>110,3</w:t>
      </w:r>
      <w:r w:rsidR="00277E31" w:rsidRPr="002C7B4C">
        <w:rPr>
          <w:rFonts w:ascii="Times New Roman" w:hAnsi="Times New Roman"/>
          <w:sz w:val="28"/>
          <w:szCs w:val="28"/>
        </w:rPr>
        <w:t xml:space="preserve"> тыс.рублей</w:t>
      </w: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20</w:t>
      </w:r>
      <w:r w:rsidR="00A9042C">
        <w:rPr>
          <w:rFonts w:ascii="Times New Roman" w:hAnsi="Times New Roman"/>
          <w:sz w:val="28"/>
          <w:szCs w:val="28"/>
        </w:rPr>
        <w:t>21</w:t>
      </w:r>
      <w:r w:rsidRPr="002C7B4C">
        <w:rPr>
          <w:rFonts w:ascii="Times New Roman" w:hAnsi="Times New Roman"/>
          <w:sz w:val="28"/>
          <w:szCs w:val="28"/>
        </w:rPr>
        <w:t xml:space="preserve"> год – </w:t>
      </w:r>
      <w:r w:rsidR="002C7B4C" w:rsidRPr="002C7B4C">
        <w:rPr>
          <w:rFonts w:ascii="Times New Roman" w:hAnsi="Times New Roman"/>
          <w:sz w:val="28"/>
          <w:szCs w:val="28"/>
        </w:rPr>
        <w:t>378,5</w:t>
      </w:r>
      <w:r w:rsidRPr="002C7B4C">
        <w:rPr>
          <w:rFonts w:ascii="Times New Roman" w:hAnsi="Times New Roman"/>
          <w:sz w:val="28"/>
          <w:szCs w:val="28"/>
        </w:rPr>
        <w:t xml:space="preserve"> тыс.рублей</w:t>
      </w: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20</w:t>
      </w:r>
      <w:r w:rsidR="00A9042C">
        <w:rPr>
          <w:rFonts w:ascii="Times New Roman" w:hAnsi="Times New Roman"/>
          <w:sz w:val="28"/>
          <w:szCs w:val="28"/>
        </w:rPr>
        <w:t>22</w:t>
      </w:r>
      <w:r w:rsidRPr="002C7B4C">
        <w:rPr>
          <w:rFonts w:ascii="Times New Roman" w:hAnsi="Times New Roman"/>
          <w:sz w:val="28"/>
          <w:szCs w:val="28"/>
        </w:rPr>
        <w:t xml:space="preserve"> год – 1</w:t>
      </w:r>
      <w:r w:rsidR="002C7B4C" w:rsidRPr="002C7B4C">
        <w:rPr>
          <w:rFonts w:ascii="Times New Roman" w:hAnsi="Times New Roman"/>
          <w:sz w:val="28"/>
          <w:szCs w:val="28"/>
        </w:rPr>
        <w:t>0,0</w:t>
      </w:r>
      <w:r w:rsidRPr="002C7B4C">
        <w:rPr>
          <w:rFonts w:ascii="Times New Roman" w:hAnsi="Times New Roman"/>
          <w:sz w:val="28"/>
          <w:szCs w:val="28"/>
        </w:rPr>
        <w:t xml:space="preserve"> тыс.рублей</w:t>
      </w: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20</w:t>
      </w:r>
      <w:r w:rsidR="00A9042C">
        <w:rPr>
          <w:rFonts w:ascii="Times New Roman" w:hAnsi="Times New Roman"/>
          <w:sz w:val="28"/>
          <w:szCs w:val="28"/>
        </w:rPr>
        <w:t>23</w:t>
      </w:r>
      <w:r w:rsidRPr="002C7B4C">
        <w:rPr>
          <w:rFonts w:ascii="Times New Roman" w:hAnsi="Times New Roman"/>
          <w:sz w:val="28"/>
          <w:szCs w:val="28"/>
        </w:rPr>
        <w:t xml:space="preserve"> год – </w:t>
      </w:r>
      <w:r w:rsidR="002C7B4C" w:rsidRPr="002C7B4C">
        <w:rPr>
          <w:rFonts w:ascii="Times New Roman" w:hAnsi="Times New Roman"/>
          <w:sz w:val="28"/>
          <w:szCs w:val="28"/>
        </w:rPr>
        <w:t>9,8</w:t>
      </w:r>
      <w:r w:rsidRPr="002C7B4C">
        <w:rPr>
          <w:rFonts w:ascii="Times New Roman" w:hAnsi="Times New Roman"/>
          <w:sz w:val="28"/>
          <w:szCs w:val="28"/>
        </w:rPr>
        <w:t xml:space="preserve"> тыс.рублей</w:t>
      </w:r>
    </w:p>
    <w:p w:rsidR="003F4D22" w:rsidRPr="002C7B4C" w:rsidRDefault="003F4D22" w:rsidP="00277E31">
      <w:pPr>
        <w:pStyle w:val="a9"/>
        <w:ind w:firstLine="708"/>
        <w:jc w:val="both"/>
        <w:rPr>
          <w:rFonts w:ascii="Times New Roman" w:hAnsi="Times New Roman"/>
          <w:sz w:val="28"/>
          <w:szCs w:val="28"/>
        </w:rPr>
      </w:pPr>
      <w:r w:rsidRPr="002C7B4C">
        <w:rPr>
          <w:rFonts w:ascii="Times New Roman" w:hAnsi="Times New Roman"/>
          <w:sz w:val="28"/>
          <w:szCs w:val="28"/>
        </w:rPr>
        <w:t>202</w:t>
      </w:r>
      <w:r w:rsidR="00A9042C">
        <w:rPr>
          <w:rFonts w:ascii="Times New Roman" w:hAnsi="Times New Roman"/>
          <w:sz w:val="28"/>
          <w:szCs w:val="28"/>
        </w:rPr>
        <w:t>4</w:t>
      </w:r>
      <w:r w:rsidRPr="002C7B4C">
        <w:rPr>
          <w:rFonts w:ascii="Times New Roman" w:hAnsi="Times New Roman"/>
          <w:sz w:val="28"/>
          <w:szCs w:val="28"/>
        </w:rPr>
        <w:t xml:space="preserve"> год- </w:t>
      </w:r>
      <w:r w:rsidR="00433FCC">
        <w:rPr>
          <w:rFonts w:ascii="Times New Roman" w:hAnsi="Times New Roman"/>
          <w:sz w:val="28"/>
          <w:szCs w:val="28"/>
        </w:rPr>
        <w:t xml:space="preserve">  </w:t>
      </w:r>
      <w:r w:rsidR="002C7B4C" w:rsidRPr="002C7B4C">
        <w:rPr>
          <w:rFonts w:ascii="Times New Roman" w:hAnsi="Times New Roman"/>
          <w:sz w:val="28"/>
          <w:szCs w:val="28"/>
        </w:rPr>
        <w:t>9,5 тыс.рублей</w:t>
      </w:r>
    </w:p>
    <w:p w:rsidR="00277E31" w:rsidRPr="002C7B4C" w:rsidRDefault="00277E31" w:rsidP="00277E31">
      <w:pPr>
        <w:pStyle w:val="a9"/>
        <w:ind w:firstLine="708"/>
        <w:jc w:val="both"/>
        <w:rPr>
          <w:rFonts w:ascii="Times New Roman" w:hAnsi="Times New Roman"/>
          <w:sz w:val="28"/>
          <w:szCs w:val="28"/>
        </w:rPr>
      </w:pPr>
    </w:p>
    <w:p w:rsidR="00277E31" w:rsidRPr="002C7B4C" w:rsidRDefault="00277E31" w:rsidP="00277E31">
      <w:pPr>
        <w:pStyle w:val="a9"/>
        <w:ind w:firstLine="708"/>
        <w:jc w:val="both"/>
        <w:rPr>
          <w:rFonts w:ascii="Times New Roman" w:hAnsi="Times New Roman"/>
          <w:sz w:val="28"/>
          <w:szCs w:val="28"/>
        </w:rPr>
      </w:pPr>
      <w:r w:rsidRPr="002C7B4C">
        <w:rPr>
          <w:rFonts w:ascii="Times New Roman" w:hAnsi="Times New Roman"/>
          <w:sz w:val="28"/>
          <w:szCs w:val="28"/>
        </w:rPr>
        <w:t xml:space="preserve">Для реализации мероприятий подпрограммы привлечены финансовых средств из бюджетов других уровней в сумме </w:t>
      </w:r>
      <w:r w:rsidR="00433FCC">
        <w:rPr>
          <w:rFonts w:ascii="Times New Roman" w:hAnsi="Times New Roman"/>
          <w:sz w:val="28"/>
          <w:szCs w:val="28"/>
        </w:rPr>
        <w:t>331,5</w:t>
      </w:r>
      <w:r w:rsidRPr="002C7B4C">
        <w:rPr>
          <w:rFonts w:ascii="Times New Roman" w:hAnsi="Times New Roman"/>
          <w:sz w:val="28"/>
          <w:szCs w:val="28"/>
        </w:rPr>
        <w:t xml:space="preserve"> т.руб.</w:t>
      </w:r>
    </w:p>
    <w:p w:rsidR="00277E31" w:rsidRPr="00952BC4" w:rsidRDefault="00277E31" w:rsidP="00277E31">
      <w:pPr>
        <w:jc w:val="both"/>
        <w:rPr>
          <w:b/>
          <w:bCs/>
          <w:i/>
          <w:iCs/>
          <w:sz w:val="28"/>
          <w:szCs w:val="28"/>
          <w:highlight w:val="yellow"/>
        </w:rPr>
      </w:pPr>
    </w:p>
    <w:p w:rsidR="00277E31" w:rsidRPr="00952BC4" w:rsidRDefault="00277E31" w:rsidP="00277E31">
      <w:pPr>
        <w:snapToGrid w:val="0"/>
        <w:jc w:val="both"/>
        <w:rPr>
          <w:b/>
          <w:bCs/>
          <w:i/>
          <w:iCs/>
          <w:sz w:val="28"/>
          <w:szCs w:val="28"/>
          <w:highlight w:val="yellow"/>
        </w:rPr>
      </w:pPr>
    </w:p>
    <w:p w:rsidR="00277E31" w:rsidRPr="002C7B4C" w:rsidRDefault="00277E31" w:rsidP="00277E31">
      <w:pPr>
        <w:pStyle w:val="a4"/>
        <w:snapToGrid w:val="0"/>
        <w:spacing w:line="100" w:lineRule="atLeast"/>
        <w:ind w:firstLine="708"/>
        <w:jc w:val="center"/>
        <w:rPr>
          <w:b/>
          <w:sz w:val="28"/>
          <w:szCs w:val="28"/>
        </w:rPr>
      </w:pPr>
      <w:r w:rsidRPr="002C7B4C">
        <w:rPr>
          <w:rFonts w:cs="Arial"/>
          <w:color w:val="000000"/>
          <w:sz w:val="28"/>
          <w:szCs w:val="28"/>
        </w:rPr>
        <w:tab/>
      </w:r>
      <w:r w:rsidRPr="002C7B4C">
        <w:rPr>
          <w:sz w:val="28"/>
          <w:szCs w:val="28"/>
        </w:rPr>
        <w:t xml:space="preserve"> </w:t>
      </w:r>
      <w:r w:rsidRPr="002C7B4C">
        <w:rPr>
          <w:b/>
          <w:sz w:val="28"/>
          <w:szCs w:val="28"/>
        </w:rPr>
        <w:t>6. Оценка эффективности реализации подпрограммы.</w:t>
      </w:r>
    </w:p>
    <w:p w:rsidR="00277E31" w:rsidRPr="002C7B4C" w:rsidRDefault="00277E31" w:rsidP="00277E31">
      <w:pPr>
        <w:spacing w:before="120" w:after="120" w:line="100" w:lineRule="atLeast"/>
        <w:jc w:val="both"/>
        <w:rPr>
          <w:sz w:val="28"/>
          <w:szCs w:val="28"/>
        </w:rPr>
      </w:pPr>
      <w:r w:rsidRPr="002C7B4C">
        <w:rPr>
          <w:sz w:val="28"/>
          <w:szCs w:val="28"/>
        </w:rPr>
        <w:t>Эффективность реализации подпрограммы  выражается в использовании средств для генерального плана Филиппенковского сельского  поселения.</w:t>
      </w:r>
    </w:p>
    <w:p w:rsidR="00277E31" w:rsidRPr="002C7B4C" w:rsidRDefault="00277E31" w:rsidP="00277E31">
      <w:pPr>
        <w:spacing w:before="120" w:after="120" w:line="100" w:lineRule="atLeast"/>
        <w:jc w:val="both"/>
        <w:rPr>
          <w:sz w:val="28"/>
          <w:szCs w:val="28"/>
        </w:rPr>
      </w:pPr>
      <w:r w:rsidRPr="002C7B4C">
        <w:rPr>
          <w:sz w:val="28"/>
          <w:szCs w:val="28"/>
        </w:rPr>
        <w:t>Социальная эффективность реализации мероприятий подпрограммы выражается в улучшении качества жизни отдельных категорий граждан Филиппенковского сельского поселения путем предоставления своевременно в полном объеме мер социальной поддержки.</w:t>
      </w:r>
    </w:p>
    <w:p w:rsidR="00277E31" w:rsidRPr="002C7B4C" w:rsidRDefault="00277E31" w:rsidP="00277E31">
      <w:pPr>
        <w:rPr>
          <w:sz w:val="28"/>
          <w:szCs w:val="28"/>
        </w:rPr>
      </w:pPr>
    </w:p>
    <w:p w:rsidR="00277E31" w:rsidRDefault="00277E31" w:rsidP="00277E31">
      <w:pPr>
        <w:jc w:val="both"/>
        <w:rPr>
          <w:sz w:val="28"/>
          <w:szCs w:val="28"/>
        </w:rPr>
      </w:pPr>
      <w:r w:rsidRPr="002C7B4C">
        <w:rPr>
          <w:sz w:val="28"/>
          <w:szCs w:val="28"/>
        </w:rPr>
        <w:t>6.5 подпрограмма «Реализация мероприятий по санитарно – эпидемиологическому благополучию на территории Филиппенковского сельского поселения</w:t>
      </w:r>
    </w:p>
    <w:p w:rsidR="00C57129" w:rsidRDefault="00C57129" w:rsidP="00277E31">
      <w:pPr>
        <w:jc w:val="both"/>
        <w:rPr>
          <w:sz w:val="28"/>
          <w:szCs w:val="28"/>
        </w:rPr>
      </w:pPr>
    </w:p>
    <w:p w:rsidR="00C57129" w:rsidRPr="002C7B4C" w:rsidRDefault="00C57129" w:rsidP="00277E31">
      <w:pPr>
        <w:jc w:val="both"/>
        <w:rPr>
          <w:sz w:val="24"/>
          <w:szCs w:val="24"/>
        </w:rPr>
      </w:pPr>
    </w:p>
    <w:p w:rsidR="002C7B4C" w:rsidRDefault="00277E31" w:rsidP="00277E31">
      <w:pPr>
        <w:rPr>
          <w:b/>
          <w:bCs/>
          <w:sz w:val="24"/>
          <w:szCs w:val="24"/>
        </w:rPr>
      </w:pPr>
      <w:r w:rsidRPr="002C7B4C">
        <w:rPr>
          <w:b/>
          <w:bCs/>
          <w:sz w:val="24"/>
          <w:szCs w:val="24"/>
        </w:rPr>
        <w:t xml:space="preserve">                                                              </w:t>
      </w:r>
    </w:p>
    <w:p w:rsidR="00277E31" w:rsidRPr="00952BC4" w:rsidRDefault="002C7B4C" w:rsidP="00277E31">
      <w:pPr>
        <w:rPr>
          <w:b/>
          <w:bCs/>
          <w:sz w:val="24"/>
          <w:szCs w:val="24"/>
          <w:highlight w:val="yellow"/>
        </w:rPr>
      </w:pPr>
      <w:r>
        <w:rPr>
          <w:b/>
          <w:bCs/>
          <w:sz w:val="24"/>
          <w:szCs w:val="24"/>
        </w:rPr>
        <w:lastRenderedPageBreak/>
        <w:t xml:space="preserve">                                                                 </w:t>
      </w:r>
      <w:r w:rsidR="00277E31" w:rsidRPr="002C7B4C">
        <w:rPr>
          <w:b/>
          <w:bCs/>
          <w:sz w:val="24"/>
          <w:szCs w:val="24"/>
        </w:rPr>
        <w:t xml:space="preserve">  1. ПАСПОРТ</w:t>
      </w:r>
    </w:p>
    <w:p w:rsidR="00277E31" w:rsidRPr="001E016C" w:rsidRDefault="00277E31" w:rsidP="00277E31">
      <w:pPr>
        <w:ind w:left="-18" w:hanging="3988"/>
        <w:jc w:val="center"/>
        <w:rPr>
          <w:sz w:val="28"/>
          <w:szCs w:val="28"/>
        </w:rPr>
      </w:pPr>
      <w:r w:rsidRPr="001E016C">
        <w:rPr>
          <w:sz w:val="24"/>
          <w:szCs w:val="24"/>
        </w:rPr>
        <w:t xml:space="preserve">муни                                                         </w:t>
      </w:r>
      <w:r w:rsidRPr="001E016C">
        <w:rPr>
          <w:sz w:val="28"/>
          <w:szCs w:val="28"/>
        </w:rPr>
        <w:t>подпрограммы «Реализация мероприятий по санитарно-эпидемиологическому благополучию на территории Филиппенковского сельского  поселения»</w:t>
      </w:r>
    </w:p>
    <w:p w:rsidR="00277E31" w:rsidRPr="001E016C" w:rsidRDefault="00277E31" w:rsidP="00277E31">
      <w:pPr>
        <w:ind w:left="-18" w:hanging="3988"/>
        <w:jc w:val="center"/>
        <w:rPr>
          <w:sz w:val="28"/>
          <w:szCs w:val="28"/>
        </w:rPr>
      </w:pPr>
      <w:r w:rsidRPr="001E016C">
        <w:rPr>
          <w:sz w:val="28"/>
          <w:szCs w:val="28"/>
        </w:rPr>
        <w:t xml:space="preserve">                                        </w:t>
      </w:r>
    </w:p>
    <w:tbl>
      <w:tblPr>
        <w:tblW w:w="0" w:type="auto"/>
        <w:tblInd w:w="33" w:type="dxa"/>
        <w:tblLayout w:type="fixed"/>
        <w:tblLook w:val="0000"/>
      </w:tblPr>
      <w:tblGrid>
        <w:gridCol w:w="2759"/>
        <w:gridCol w:w="7072"/>
      </w:tblGrid>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Ответственный  ис</w:t>
            </w:r>
            <w:r w:rsidRPr="001E016C">
              <w:rPr>
                <w:sz w:val="28"/>
                <w:szCs w:val="28"/>
              </w:rPr>
              <w:softHyphen/>
              <w:t>полнитель подпро</w:t>
            </w:r>
            <w:r w:rsidRPr="001E016C">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Исполнители под</w:t>
            </w:r>
            <w:r w:rsidRPr="001E016C">
              <w:rPr>
                <w:sz w:val="28"/>
                <w:szCs w:val="28"/>
              </w:rPr>
              <w:softHyphen/>
              <w:t>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snapToGrid w:val="0"/>
              <w:jc w:val="both"/>
              <w:rPr>
                <w:sz w:val="28"/>
                <w:szCs w:val="28"/>
              </w:rPr>
            </w:pPr>
            <w:r w:rsidRPr="001E016C">
              <w:rPr>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Основные разработ</w:t>
            </w:r>
            <w:r w:rsidRPr="001E016C">
              <w:rPr>
                <w:sz w:val="28"/>
                <w:szCs w:val="28"/>
              </w:rPr>
              <w:softHyphen/>
              <w:t xml:space="preserve">чики подпрограммы </w:t>
            </w:r>
          </w:p>
          <w:p w:rsidR="00277E31" w:rsidRPr="001E016C" w:rsidRDefault="00277E31" w:rsidP="00277E31">
            <w:pPr>
              <w:rPr>
                <w:sz w:val="28"/>
                <w:szCs w:val="28"/>
              </w:rPr>
            </w:pP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pStyle w:val="ConsPlusNormal"/>
              <w:widowControl/>
              <w:snapToGrid w:val="0"/>
              <w:ind w:firstLine="0"/>
              <w:jc w:val="both"/>
              <w:rPr>
                <w:rFonts w:ascii="Times New Roman" w:hAnsi="Times New Roman" w:cs="Times New Roman"/>
                <w:sz w:val="28"/>
                <w:szCs w:val="28"/>
              </w:rPr>
            </w:pPr>
            <w:r w:rsidRPr="001E016C">
              <w:rPr>
                <w:rFonts w:ascii="Times New Roman" w:hAnsi="Times New Roman" w:cs="Times New Roman"/>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1E016C" w:rsidTr="00277E31">
        <w:tc>
          <w:tcPr>
            <w:tcW w:w="2759" w:type="dxa"/>
            <w:tcBorders>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Цель подпрограммы</w:t>
            </w:r>
          </w:p>
        </w:tc>
        <w:tc>
          <w:tcPr>
            <w:tcW w:w="7072" w:type="dxa"/>
            <w:tcBorders>
              <w:left w:val="single" w:sz="4" w:space="0" w:color="000000"/>
              <w:bottom w:val="single" w:sz="4" w:space="0" w:color="000000"/>
              <w:right w:val="single" w:sz="4" w:space="0" w:color="000000"/>
            </w:tcBorders>
            <w:shd w:val="clear" w:color="auto" w:fill="auto"/>
          </w:tcPr>
          <w:p w:rsidR="00277E31" w:rsidRPr="001E016C" w:rsidRDefault="00277E31" w:rsidP="00277E31">
            <w:pPr>
              <w:snapToGrid w:val="0"/>
              <w:jc w:val="both"/>
              <w:rPr>
                <w:sz w:val="28"/>
                <w:szCs w:val="28"/>
              </w:rPr>
            </w:pPr>
            <w:r w:rsidRPr="001E016C">
              <w:rPr>
                <w:sz w:val="28"/>
                <w:szCs w:val="28"/>
              </w:rPr>
              <w:t xml:space="preserve"> Обеспечение санитарно-эпидемиологического благополучия на территории  поселения.</w:t>
            </w:r>
          </w:p>
        </w:tc>
      </w:tr>
      <w:tr w:rsidR="00277E31" w:rsidRPr="001E016C" w:rsidTr="00277E31">
        <w:trPr>
          <w:trHeight w:val="774"/>
        </w:trPr>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Задачи подпрограм</w:t>
            </w:r>
            <w:r w:rsidRPr="001E016C">
              <w:rPr>
                <w:sz w:val="28"/>
                <w:szCs w:val="28"/>
              </w:rPr>
              <w:softHyphen/>
              <w:t>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snapToGrid w:val="0"/>
              <w:jc w:val="both"/>
              <w:rPr>
                <w:sz w:val="28"/>
                <w:szCs w:val="28"/>
              </w:rPr>
            </w:pPr>
            <w:r w:rsidRPr="001E016C">
              <w:rPr>
                <w:sz w:val="28"/>
                <w:szCs w:val="28"/>
              </w:rPr>
              <w:t xml:space="preserve">Предупреждение и борьба с эпидемиями природного характера </w:t>
            </w:r>
          </w:p>
        </w:tc>
      </w:tr>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 xml:space="preserve"> 201</w:t>
            </w:r>
            <w:r w:rsidR="00E2790B">
              <w:rPr>
                <w:sz w:val="28"/>
                <w:szCs w:val="28"/>
              </w:rPr>
              <w:t>8</w:t>
            </w:r>
            <w:r w:rsidRPr="001E016C">
              <w:rPr>
                <w:sz w:val="28"/>
                <w:szCs w:val="28"/>
              </w:rPr>
              <w:t>г-20</w:t>
            </w:r>
            <w:r w:rsidR="002C7B4C" w:rsidRPr="001E016C">
              <w:rPr>
                <w:sz w:val="28"/>
                <w:szCs w:val="28"/>
              </w:rPr>
              <w:t>2</w:t>
            </w:r>
            <w:r w:rsidR="00E2790B">
              <w:rPr>
                <w:sz w:val="28"/>
                <w:szCs w:val="28"/>
              </w:rPr>
              <w:t>4</w:t>
            </w:r>
            <w:r w:rsidRPr="001E016C">
              <w:rPr>
                <w:sz w:val="28"/>
                <w:szCs w:val="28"/>
              </w:rPr>
              <w:t>г</w:t>
            </w:r>
          </w:p>
          <w:p w:rsidR="00277E31" w:rsidRPr="001E016C" w:rsidRDefault="00277E31" w:rsidP="00277E31">
            <w:pPr>
              <w:rPr>
                <w:sz w:val="28"/>
                <w:szCs w:val="28"/>
              </w:rPr>
            </w:pPr>
          </w:p>
        </w:tc>
      </w:tr>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pStyle w:val="a9"/>
              <w:snapToGrid w:val="0"/>
              <w:ind w:firstLine="708"/>
              <w:jc w:val="both"/>
              <w:rPr>
                <w:rFonts w:ascii="Times New Roman" w:hAnsi="Times New Roman"/>
                <w:sz w:val="28"/>
                <w:szCs w:val="28"/>
              </w:rPr>
            </w:pPr>
            <w:r w:rsidRPr="001E016C">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E2790B">
              <w:rPr>
                <w:rFonts w:ascii="Times New Roman" w:hAnsi="Times New Roman"/>
                <w:sz w:val="28"/>
                <w:szCs w:val="28"/>
              </w:rPr>
              <w:t>8</w:t>
            </w:r>
            <w:r w:rsidRPr="001E016C">
              <w:rPr>
                <w:rFonts w:ascii="Times New Roman" w:hAnsi="Times New Roman"/>
                <w:sz w:val="28"/>
                <w:szCs w:val="28"/>
              </w:rPr>
              <w:t>-20</w:t>
            </w:r>
            <w:r w:rsidR="002C7B4C" w:rsidRPr="001E016C">
              <w:rPr>
                <w:rFonts w:ascii="Times New Roman" w:hAnsi="Times New Roman"/>
                <w:sz w:val="28"/>
                <w:szCs w:val="28"/>
              </w:rPr>
              <w:t>2</w:t>
            </w:r>
            <w:r w:rsidR="00E2790B">
              <w:rPr>
                <w:rFonts w:ascii="Times New Roman" w:hAnsi="Times New Roman"/>
                <w:sz w:val="28"/>
                <w:szCs w:val="28"/>
              </w:rPr>
              <w:t>4</w:t>
            </w:r>
            <w:r w:rsidRPr="001E016C">
              <w:rPr>
                <w:rFonts w:ascii="Times New Roman" w:hAnsi="Times New Roman"/>
                <w:sz w:val="28"/>
                <w:szCs w:val="28"/>
              </w:rPr>
              <w:t>г.г. на сумму</w:t>
            </w:r>
            <w:r w:rsidRPr="001E016C">
              <w:rPr>
                <w:rFonts w:ascii="Times New Roman" w:hAnsi="Times New Roman"/>
                <w:b/>
                <w:sz w:val="28"/>
                <w:szCs w:val="28"/>
              </w:rPr>
              <w:t xml:space="preserve">  </w:t>
            </w:r>
            <w:r w:rsidRPr="001E016C">
              <w:rPr>
                <w:rFonts w:ascii="Times New Roman" w:hAnsi="Times New Roman"/>
                <w:sz w:val="28"/>
                <w:szCs w:val="28"/>
              </w:rPr>
              <w:t xml:space="preserve"> </w:t>
            </w:r>
            <w:r w:rsidR="00E2790B">
              <w:rPr>
                <w:rFonts w:ascii="Times New Roman" w:hAnsi="Times New Roman"/>
                <w:sz w:val="28"/>
                <w:szCs w:val="28"/>
              </w:rPr>
              <w:t>6,4</w:t>
            </w:r>
            <w:r w:rsidRPr="001E016C">
              <w:rPr>
                <w:rFonts w:ascii="Times New Roman" w:hAnsi="Times New Roman"/>
                <w:sz w:val="28"/>
                <w:szCs w:val="28"/>
              </w:rPr>
              <w:t>тыс. рублей, в том числе:</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201</w:t>
            </w:r>
            <w:r w:rsidR="00A9042C">
              <w:rPr>
                <w:rFonts w:ascii="Times New Roman" w:hAnsi="Times New Roman"/>
                <w:sz w:val="28"/>
                <w:szCs w:val="28"/>
              </w:rPr>
              <w:t>8</w:t>
            </w:r>
            <w:r w:rsidRPr="001E016C">
              <w:rPr>
                <w:rFonts w:ascii="Times New Roman" w:hAnsi="Times New Roman"/>
                <w:sz w:val="28"/>
                <w:szCs w:val="28"/>
              </w:rPr>
              <w:t xml:space="preserve"> год – </w:t>
            </w:r>
            <w:r w:rsidR="00E2790B">
              <w:rPr>
                <w:rFonts w:ascii="Times New Roman" w:hAnsi="Times New Roman"/>
                <w:sz w:val="28"/>
                <w:szCs w:val="28"/>
              </w:rPr>
              <w:t>1</w:t>
            </w:r>
            <w:r w:rsidRPr="001E016C">
              <w:rPr>
                <w:rFonts w:ascii="Times New Roman" w:hAnsi="Times New Roman"/>
                <w:sz w:val="28"/>
                <w:szCs w:val="28"/>
              </w:rPr>
              <w:t>,0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201</w:t>
            </w:r>
            <w:r w:rsidR="00A9042C">
              <w:rPr>
                <w:rFonts w:ascii="Times New Roman" w:hAnsi="Times New Roman"/>
                <w:sz w:val="28"/>
                <w:szCs w:val="28"/>
              </w:rPr>
              <w:t>9</w:t>
            </w:r>
            <w:r w:rsidRPr="001E016C">
              <w:rPr>
                <w:rFonts w:ascii="Times New Roman" w:hAnsi="Times New Roman"/>
                <w:sz w:val="28"/>
                <w:szCs w:val="28"/>
              </w:rPr>
              <w:t xml:space="preserve"> год – </w:t>
            </w:r>
            <w:r w:rsidR="005C43E5" w:rsidRPr="001E016C">
              <w:rPr>
                <w:rFonts w:ascii="Times New Roman" w:hAnsi="Times New Roman"/>
                <w:sz w:val="28"/>
                <w:szCs w:val="28"/>
              </w:rPr>
              <w:t>0</w:t>
            </w:r>
            <w:r w:rsidRPr="001E016C">
              <w:rPr>
                <w:rFonts w:ascii="Times New Roman" w:hAnsi="Times New Roman"/>
                <w:sz w:val="28"/>
                <w:szCs w:val="28"/>
              </w:rPr>
              <w:t>,</w:t>
            </w:r>
            <w:r w:rsidR="00E2790B">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A9042C">
              <w:rPr>
                <w:rFonts w:ascii="Times New Roman" w:hAnsi="Times New Roman"/>
                <w:sz w:val="28"/>
                <w:szCs w:val="28"/>
              </w:rPr>
              <w:t>20</w:t>
            </w:r>
            <w:r w:rsidRPr="001E016C">
              <w:rPr>
                <w:rFonts w:ascii="Times New Roman" w:hAnsi="Times New Roman"/>
                <w:sz w:val="28"/>
                <w:szCs w:val="28"/>
              </w:rPr>
              <w:t xml:space="preserve"> год – </w:t>
            </w:r>
            <w:r w:rsidR="00E722A7" w:rsidRPr="001E016C">
              <w:rPr>
                <w:rFonts w:ascii="Times New Roman" w:hAnsi="Times New Roman"/>
                <w:sz w:val="28"/>
                <w:szCs w:val="28"/>
              </w:rPr>
              <w:t>0</w:t>
            </w:r>
            <w:r w:rsidR="00E2790B">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A9042C">
              <w:rPr>
                <w:rFonts w:ascii="Times New Roman" w:hAnsi="Times New Roman"/>
                <w:sz w:val="28"/>
                <w:szCs w:val="28"/>
              </w:rPr>
              <w:t>21</w:t>
            </w:r>
            <w:r w:rsidRPr="001E016C">
              <w:rPr>
                <w:rFonts w:ascii="Times New Roman" w:hAnsi="Times New Roman"/>
                <w:sz w:val="28"/>
                <w:szCs w:val="28"/>
              </w:rPr>
              <w:t xml:space="preserve"> год – </w:t>
            </w:r>
            <w:r w:rsidR="00D926F3">
              <w:rPr>
                <w:rFonts w:ascii="Times New Roman" w:hAnsi="Times New Roman"/>
                <w:sz w:val="28"/>
                <w:szCs w:val="28"/>
              </w:rPr>
              <w:t>0</w:t>
            </w:r>
            <w:r w:rsidRPr="001E016C">
              <w:rPr>
                <w:rFonts w:ascii="Times New Roman" w:hAnsi="Times New Roman"/>
                <w:sz w:val="28"/>
                <w:szCs w:val="28"/>
              </w:rPr>
              <w:t>,</w:t>
            </w:r>
            <w:r w:rsidR="00E2790B">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A9042C">
              <w:rPr>
                <w:rFonts w:ascii="Times New Roman" w:hAnsi="Times New Roman"/>
                <w:sz w:val="28"/>
                <w:szCs w:val="28"/>
              </w:rPr>
              <w:t>22</w:t>
            </w:r>
            <w:r w:rsidRPr="001E016C">
              <w:rPr>
                <w:rFonts w:ascii="Times New Roman" w:hAnsi="Times New Roman"/>
                <w:sz w:val="28"/>
                <w:szCs w:val="28"/>
              </w:rPr>
              <w:t xml:space="preserve"> год – </w:t>
            </w:r>
            <w:r w:rsidR="00E2790B">
              <w:rPr>
                <w:rFonts w:ascii="Times New Roman" w:hAnsi="Times New Roman"/>
                <w:sz w:val="28"/>
                <w:szCs w:val="28"/>
              </w:rPr>
              <w:t>0</w:t>
            </w:r>
            <w:r w:rsidRPr="001E016C">
              <w:rPr>
                <w:rFonts w:ascii="Times New Roman" w:hAnsi="Times New Roman"/>
                <w:sz w:val="28"/>
                <w:szCs w:val="28"/>
              </w:rPr>
              <w:t>,</w:t>
            </w:r>
            <w:r w:rsidR="00E2790B">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A9042C">
              <w:rPr>
                <w:rFonts w:ascii="Times New Roman" w:hAnsi="Times New Roman"/>
                <w:sz w:val="28"/>
                <w:szCs w:val="28"/>
              </w:rPr>
              <w:t>23</w:t>
            </w:r>
            <w:r w:rsidRPr="001E016C">
              <w:rPr>
                <w:rFonts w:ascii="Times New Roman" w:hAnsi="Times New Roman"/>
                <w:sz w:val="28"/>
                <w:szCs w:val="28"/>
              </w:rPr>
              <w:t xml:space="preserve"> год – </w:t>
            </w:r>
            <w:r w:rsidR="002C7B4C" w:rsidRPr="001E016C">
              <w:rPr>
                <w:rFonts w:ascii="Times New Roman" w:hAnsi="Times New Roman"/>
                <w:sz w:val="28"/>
                <w:szCs w:val="28"/>
              </w:rPr>
              <w:t>0,9</w:t>
            </w:r>
            <w:r w:rsidRPr="001E016C">
              <w:rPr>
                <w:rFonts w:ascii="Times New Roman" w:hAnsi="Times New Roman"/>
                <w:sz w:val="28"/>
                <w:szCs w:val="28"/>
              </w:rPr>
              <w:t xml:space="preserve"> тыс. рублей</w:t>
            </w:r>
          </w:p>
          <w:p w:rsidR="002C7B4C" w:rsidRPr="001E016C" w:rsidRDefault="002C7B4C" w:rsidP="00277E31">
            <w:pPr>
              <w:pStyle w:val="a9"/>
              <w:ind w:firstLine="708"/>
              <w:jc w:val="both"/>
              <w:rPr>
                <w:rFonts w:ascii="Times New Roman" w:hAnsi="Times New Roman"/>
                <w:sz w:val="28"/>
                <w:szCs w:val="28"/>
              </w:rPr>
            </w:pPr>
            <w:r w:rsidRPr="001E016C">
              <w:rPr>
                <w:rFonts w:ascii="Times New Roman" w:hAnsi="Times New Roman"/>
                <w:sz w:val="28"/>
                <w:szCs w:val="28"/>
              </w:rPr>
              <w:t>202</w:t>
            </w:r>
            <w:r w:rsidR="00A9042C">
              <w:rPr>
                <w:rFonts w:ascii="Times New Roman" w:hAnsi="Times New Roman"/>
                <w:sz w:val="28"/>
                <w:szCs w:val="28"/>
              </w:rPr>
              <w:t>4</w:t>
            </w:r>
            <w:r w:rsidRPr="001E016C">
              <w:rPr>
                <w:rFonts w:ascii="Times New Roman" w:hAnsi="Times New Roman"/>
                <w:sz w:val="28"/>
                <w:szCs w:val="28"/>
              </w:rPr>
              <w:t xml:space="preserve"> год- 0,9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277E31" w:rsidRPr="001E016C" w:rsidTr="00277E31">
        <w:tc>
          <w:tcPr>
            <w:tcW w:w="2759" w:type="dxa"/>
            <w:tcBorders>
              <w:top w:val="single" w:sz="4" w:space="0" w:color="000000"/>
              <w:left w:val="single" w:sz="4" w:space="0" w:color="000000"/>
              <w:bottom w:val="single" w:sz="4" w:space="0" w:color="000000"/>
            </w:tcBorders>
            <w:shd w:val="clear" w:color="auto" w:fill="auto"/>
          </w:tcPr>
          <w:p w:rsidR="00277E31" w:rsidRPr="001E016C" w:rsidRDefault="00277E31" w:rsidP="00277E31">
            <w:pPr>
              <w:snapToGrid w:val="0"/>
              <w:rPr>
                <w:sz w:val="28"/>
                <w:szCs w:val="28"/>
              </w:rPr>
            </w:pPr>
            <w:r w:rsidRPr="001E016C">
              <w:rPr>
                <w:sz w:val="28"/>
                <w:szCs w:val="28"/>
              </w:rPr>
              <w:t>Ожидаемые конеч</w:t>
            </w:r>
            <w:r w:rsidRPr="001E016C">
              <w:rPr>
                <w:sz w:val="28"/>
                <w:szCs w:val="28"/>
              </w:rPr>
              <w:softHyphen/>
              <w:t>ные  результаты реа</w:t>
            </w:r>
            <w:r w:rsidRPr="001E016C">
              <w:rPr>
                <w:sz w:val="28"/>
                <w:szCs w:val="28"/>
              </w:rPr>
              <w:softHyphen/>
              <w:t>лизации  подпро</w:t>
            </w:r>
            <w:r w:rsidRPr="001E016C">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277E31" w:rsidRPr="001E016C" w:rsidRDefault="00277E31" w:rsidP="00277E31">
            <w:pPr>
              <w:pStyle w:val="a8"/>
              <w:snapToGrid w:val="0"/>
              <w:spacing w:before="40" w:after="40"/>
              <w:jc w:val="both"/>
              <w:rPr>
                <w:sz w:val="28"/>
                <w:szCs w:val="28"/>
              </w:rPr>
            </w:pPr>
            <w:r w:rsidRPr="001E016C">
              <w:rPr>
                <w:sz w:val="28"/>
                <w:szCs w:val="28"/>
              </w:rPr>
              <w:t>Защита населения от эпидемий природного характера, повышение качества и безопасности проживания и отдыха в Филиппенковском сельском  поселении.</w:t>
            </w:r>
          </w:p>
        </w:tc>
      </w:tr>
    </w:tbl>
    <w:p w:rsidR="00277E31" w:rsidRPr="001E016C" w:rsidRDefault="00277E31" w:rsidP="00277E31">
      <w:pPr>
        <w:snapToGrid w:val="0"/>
        <w:ind w:left="1116" w:hanging="360"/>
        <w:jc w:val="center"/>
        <w:rPr>
          <w:b/>
          <w:bCs/>
          <w:iCs/>
          <w:sz w:val="28"/>
          <w:szCs w:val="28"/>
        </w:rPr>
      </w:pPr>
    </w:p>
    <w:p w:rsidR="00277E31" w:rsidRPr="001E016C" w:rsidRDefault="00277E31" w:rsidP="00277E31">
      <w:pPr>
        <w:snapToGrid w:val="0"/>
        <w:rPr>
          <w:b/>
          <w:bCs/>
          <w:iCs/>
          <w:sz w:val="28"/>
          <w:szCs w:val="28"/>
        </w:rPr>
      </w:pPr>
      <w:r w:rsidRPr="001E016C">
        <w:rPr>
          <w:b/>
          <w:bCs/>
          <w:iCs/>
          <w:sz w:val="28"/>
          <w:szCs w:val="28"/>
        </w:rPr>
        <w:t xml:space="preserve">                    2. Характеристика сферы реализации подпрограммы.</w:t>
      </w:r>
    </w:p>
    <w:p w:rsidR="00277E31" w:rsidRPr="001E016C" w:rsidRDefault="00277E31" w:rsidP="00277E31">
      <w:pPr>
        <w:snapToGrid w:val="0"/>
        <w:jc w:val="both"/>
        <w:rPr>
          <w:sz w:val="28"/>
          <w:szCs w:val="28"/>
        </w:rPr>
      </w:pPr>
      <w:r w:rsidRPr="001E016C">
        <w:rPr>
          <w:sz w:val="28"/>
          <w:szCs w:val="28"/>
        </w:rPr>
        <w:tab/>
      </w:r>
    </w:p>
    <w:p w:rsidR="00277E31" w:rsidRPr="001E016C" w:rsidRDefault="00277E31" w:rsidP="00277E31">
      <w:pPr>
        <w:pStyle w:val="ab"/>
        <w:spacing w:before="0" w:after="0"/>
        <w:rPr>
          <w:sz w:val="28"/>
        </w:rPr>
      </w:pPr>
      <w:r w:rsidRPr="001E016C">
        <w:rPr>
          <w:sz w:val="28"/>
        </w:rPr>
        <w:t xml:space="preserve">В Филиппенковском сельском поселении для массового отдыха населения организована зона отдыха у воды. Наличие на прилегающей территории лесного фонда создает благоприятные условия для жизни и размножения насекомых и вредителей переносчиков опасных вирусных инфекций, тем самым, создавая опасность вспышек эпидемий.  </w:t>
      </w:r>
    </w:p>
    <w:p w:rsidR="00277E31" w:rsidRPr="001E016C" w:rsidRDefault="00277E31" w:rsidP="00277E31">
      <w:pPr>
        <w:snapToGrid w:val="0"/>
        <w:jc w:val="both"/>
        <w:rPr>
          <w:sz w:val="28"/>
          <w:szCs w:val="28"/>
        </w:rPr>
      </w:pPr>
    </w:p>
    <w:p w:rsidR="00277E31" w:rsidRPr="001E016C" w:rsidRDefault="00277E31" w:rsidP="00277E31">
      <w:pPr>
        <w:snapToGrid w:val="0"/>
        <w:spacing w:line="100" w:lineRule="atLeast"/>
        <w:jc w:val="center"/>
        <w:rPr>
          <w:b/>
          <w:bCs/>
          <w:iCs/>
          <w:sz w:val="28"/>
          <w:szCs w:val="28"/>
        </w:rPr>
      </w:pPr>
      <w:r w:rsidRPr="001E016C">
        <w:rPr>
          <w:b/>
          <w:bCs/>
          <w:iCs/>
          <w:sz w:val="28"/>
          <w:szCs w:val="28"/>
        </w:rPr>
        <w:lastRenderedPageBreak/>
        <w:t>3. Цели, задачи  и сроки реализации подпрограммы.</w:t>
      </w:r>
    </w:p>
    <w:p w:rsidR="00277E31" w:rsidRPr="001E016C" w:rsidRDefault="00277E31" w:rsidP="00277E31">
      <w:pPr>
        <w:jc w:val="both"/>
        <w:rPr>
          <w:sz w:val="28"/>
          <w:szCs w:val="28"/>
        </w:rPr>
      </w:pPr>
      <w:r w:rsidRPr="001E016C">
        <w:rPr>
          <w:sz w:val="28"/>
          <w:szCs w:val="28"/>
        </w:rPr>
        <w:t>Цель программы:</w:t>
      </w:r>
    </w:p>
    <w:p w:rsidR="00277E31" w:rsidRPr="001E016C" w:rsidRDefault="00277E31" w:rsidP="00277E31">
      <w:pPr>
        <w:pStyle w:val="a4"/>
        <w:snapToGrid w:val="0"/>
        <w:spacing w:line="100" w:lineRule="atLeast"/>
        <w:jc w:val="both"/>
        <w:rPr>
          <w:sz w:val="28"/>
          <w:szCs w:val="28"/>
        </w:rPr>
      </w:pPr>
      <w:r w:rsidRPr="001E016C">
        <w:rPr>
          <w:sz w:val="28"/>
          <w:szCs w:val="28"/>
        </w:rPr>
        <w:t>- обеспечение санитарно-эпидемиологического благополучия на территории  поселения.</w:t>
      </w:r>
    </w:p>
    <w:p w:rsidR="00277E31" w:rsidRPr="001E016C" w:rsidRDefault="00277E31" w:rsidP="00277E31">
      <w:pPr>
        <w:pStyle w:val="a4"/>
        <w:snapToGrid w:val="0"/>
        <w:spacing w:line="100" w:lineRule="atLeast"/>
        <w:jc w:val="both"/>
        <w:rPr>
          <w:sz w:val="28"/>
          <w:szCs w:val="28"/>
        </w:rPr>
      </w:pPr>
      <w:r w:rsidRPr="001E016C">
        <w:rPr>
          <w:sz w:val="28"/>
          <w:szCs w:val="28"/>
        </w:rPr>
        <w:t>Задачи программы:</w:t>
      </w:r>
    </w:p>
    <w:p w:rsidR="00277E31" w:rsidRPr="001E016C" w:rsidRDefault="00277E31" w:rsidP="00277E31">
      <w:pPr>
        <w:pStyle w:val="a4"/>
        <w:snapToGrid w:val="0"/>
        <w:spacing w:line="100" w:lineRule="atLeast"/>
        <w:jc w:val="both"/>
        <w:rPr>
          <w:sz w:val="28"/>
          <w:szCs w:val="28"/>
        </w:rPr>
      </w:pPr>
      <w:r w:rsidRPr="001E016C">
        <w:rPr>
          <w:sz w:val="28"/>
          <w:szCs w:val="28"/>
        </w:rPr>
        <w:t>- проведение мероприятий по предотвращению и борьбе с эпидемиями природного характера.</w:t>
      </w:r>
    </w:p>
    <w:p w:rsidR="00277E31" w:rsidRPr="00C21221" w:rsidRDefault="00277E31" w:rsidP="00C21221">
      <w:pPr>
        <w:pStyle w:val="a4"/>
        <w:snapToGrid w:val="0"/>
        <w:spacing w:line="100" w:lineRule="atLeast"/>
        <w:ind w:firstLine="708"/>
        <w:jc w:val="both"/>
        <w:rPr>
          <w:sz w:val="28"/>
          <w:szCs w:val="28"/>
        </w:rPr>
      </w:pPr>
      <w:r w:rsidRPr="001E016C">
        <w:rPr>
          <w:sz w:val="28"/>
          <w:szCs w:val="28"/>
        </w:rPr>
        <w:t xml:space="preserve"> </w:t>
      </w:r>
      <w:r w:rsidRPr="001E016C">
        <w:rPr>
          <w:b/>
          <w:bCs/>
          <w:iCs/>
          <w:sz w:val="28"/>
          <w:szCs w:val="28"/>
        </w:rPr>
        <w:t xml:space="preserve"> 4.  Характеристика основных мероприятий подпрограммы.</w:t>
      </w:r>
    </w:p>
    <w:p w:rsidR="00277E31" w:rsidRPr="001E016C" w:rsidRDefault="00277E31" w:rsidP="00277E31">
      <w:pPr>
        <w:snapToGrid w:val="0"/>
        <w:spacing w:line="100" w:lineRule="atLeast"/>
        <w:ind w:left="1800"/>
        <w:jc w:val="center"/>
        <w:rPr>
          <w:b/>
          <w:bCs/>
          <w:iCs/>
          <w:sz w:val="28"/>
          <w:szCs w:val="28"/>
        </w:rPr>
      </w:pPr>
    </w:p>
    <w:p w:rsidR="00277E31" w:rsidRPr="001E016C" w:rsidRDefault="00277E31" w:rsidP="00277E31">
      <w:pPr>
        <w:snapToGrid w:val="0"/>
        <w:spacing w:line="100" w:lineRule="atLeast"/>
        <w:ind w:firstLine="708"/>
        <w:jc w:val="both"/>
        <w:rPr>
          <w:sz w:val="28"/>
          <w:szCs w:val="28"/>
        </w:rPr>
      </w:pPr>
      <w:r w:rsidRPr="001E016C">
        <w:rPr>
          <w:sz w:val="28"/>
          <w:szCs w:val="28"/>
        </w:rPr>
        <w:t>Основное мероприятие подпрограммы направлено на предупреждение и борьбу с эпидемиями природного характера.</w:t>
      </w:r>
    </w:p>
    <w:p w:rsidR="00C21221" w:rsidRDefault="00277E31" w:rsidP="00277E31">
      <w:pPr>
        <w:rPr>
          <w:b/>
          <w:bCs/>
          <w:iCs/>
          <w:sz w:val="28"/>
          <w:szCs w:val="28"/>
        </w:rPr>
      </w:pPr>
      <w:r w:rsidRPr="001E016C">
        <w:rPr>
          <w:b/>
          <w:bCs/>
          <w:iCs/>
          <w:sz w:val="28"/>
          <w:szCs w:val="28"/>
        </w:rPr>
        <w:t xml:space="preserve"> </w:t>
      </w:r>
    </w:p>
    <w:p w:rsidR="00277E31" w:rsidRPr="00C21221" w:rsidRDefault="00277E31" w:rsidP="00C21221">
      <w:pPr>
        <w:pStyle w:val="af2"/>
        <w:numPr>
          <w:ilvl w:val="4"/>
          <w:numId w:val="4"/>
        </w:numPr>
        <w:rPr>
          <w:b/>
          <w:bCs/>
          <w:iCs/>
          <w:sz w:val="28"/>
          <w:szCs w:val="28"/>
        </w:rPr>
      </w:pPr>
      <w:r w:rsidRPr="00C21221">
        <w:rPr>
          <w:b/>
          <w:bCs/>
          <w:iCs/>
          <w:sz w:val="28"/>
          <w:szCs w:val="28"/>
        </w:rPr>
        <w:t>Финансовое обеспечение подпрограммы.</w:t>
      </w:r>
    </w:p>
    <w:p w:rsidR="00C21221" w:rsidRPr="00C21221" w:rsidRDefault="00C21221" w:rsidP="00C21221">
      <w:pPr>
        <w:rPr>
          <w:b/>
          <w:bCs/>
          <w:iCs/>
          <w:sz w:val="28"/>
          <w:szCs w:val="28"/>
        </w:rPr>
      </w:pPr>
    </w:p>
    <w:p w:rsidR="00277E31" w:rsidRPr="001E016C" w:rsidRDefault="00277E31" w:rsidP="00277E31">
      <w:pPr>
        <w:pStyle w:val="a9"/>
        <w:snapToGrid w:val="0"/>
        <w:ind w:firstLine="708"/>
        <w:jc w:val="both"/>
        <w:rPr>
          <w:rFonts w:ascii="Times New Roman" w:hAnsi="Times New Roman"/>
          <w:sz w:val="28"/>
          <w:szCs w:val="28"/>
        </w:rPr>
      </w:pPr>
      <w:r w:rsidRPr="001E016C">
        <w:rPr>
          <w:rFonts w:ascii="Times New Roman" w:hAnsi="Times New Roman"/>
          <w:sz w:val="28"/>
          <w:szCs w:val="28"/>
        </w:rPr>
        <w:t>Реализация подпрограммы осуществляется за счет средств бюджета Филиппенковского сельского поселения  в 201</w:t>
      </w:r>
      <w:r w:rsidR="00E2790B">
        <w:rPr>
          <w:rFonts w:ascii="Times New Roman" w:hAnsi="Times New Roman"/>
          <w:sz w:val="28"/>
          <w:szCs w:val="28"/>
        </w:rPr>
        <w:t>8</w:t>
      </w:r>
      <w:r w:rsidRPr="001E016C">
        <w:rPr>
          <w:rFonts w:ascii="Times New Roman" w:hAnsi="Times New Roman"/>
          <w:sz w:val="28"/>
          <w:szCs w:val="28"/>
        </w:rPr>
        <w:t>-20</w:t>
      </w:r>
      <w:r w:rsidR="003F4D22" w:rsidRPr="001E016C">
        <w:rPr>
          <w:rFonts w:ascii="Times New Roman" w:hAnsi="Times New Roman"/>
          <w:sz w:val="28"/>
          <w:szCs w:val="28"/>
        </w:rPr>
        <w:t>2</w:t>
      </w:r>
      <w:r w:rsidR="00E2790B">
        <w:rPr>
          <w:rFonts w:ascii="Times New Roman" w:hAnsi="Times New Roman"/>
          <w:sz w:val="28"/>
          <w:szCs w:val="28"/>
        </w:rPr>
        <w:t>4</w:t>
      </w:r>
      <w:r w:rsidRPr="001E016C">
        <w:rPr>
          <w:rFonts w:ascii="Times New Roman" w:hAnsi="Times New Roman"/>
          <w:sz w:val="28"/>
          <w:szCs w:val="28"/>
        </w:rPr>
        <w:t xml:space="preserve"> г.г. на сумму</w:t>
      </w:r>
      <w:r w:rsidRPr="001E016C">
        <w:rPr>
          <w:rFonts w:ascii="Times New Roman" w:hAnsi="Times New Roman"/>
          <w:b/>
          <w:sz w:val="28"/>
          <w:szCs w:val="28"/>
        </w:rPr>
        <w:t xml:space="preserve">  </w:t>
      </w:r>
      <w:r w:rsidRPr="001E016C">
        <w:rPr>
          <w:rFonts w:ascii="Times New Roman" w:hAnsi="Times New Roman"/>
          <w:sz w:val="28"/>
          <w:szCs w:val="28"/>
        </w:rPr>
        <w:t xml:space="preserve"> </w:t>
      </w:r>
      <w:r w:rsidR="00E2790B">
        <w:rPr>
          <w:rFonts w:ascii="Times New Roman" w:hAnsi="Times New Roman"/>
          <w:sz w:val="28"/>
          <w:szCs w:val="28"/>
        </w:rPr>
        <w:t>6</w:t>
      </w:r>
      <w:r w:rsidRPr="001E016C">
        <w:rPr>
          <w:rFonts w:ascii="Times New Roman" w:hAnsi="Times New Roman"/>
          <w:sz w:val="28"/>
          <w:szCs w:val="28"/>
        </w:rPr>
        <w:t>,</w:t>
      </w:r>
      <w:r w:rsidR="00E2790B">
        <w:rPr>
          <w:rFonts w:ascii="Times New Roman" w:hAnsi="Times New Roman"/>
          <w:sz w:val="28"/>
          <w:szCs w:val="28"/>
        </w:rPr>
        <w:t>4</w:t>
      </w:r>
      <w:r w:rsidRPr="001E016C">
        <w:rPr>
          <w:rFonts w:ascii="Times New Roman" w:hAnsi="Times New Roman"/>
          <w:sz w:val="28"/>
          <w:szCs w:val="28"/>
        </w:rPr>
        <w:t xml:space="preserve"> тыс. рублей, в том числе:</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201</w:t>
      </w:r>
      <w:r w:rsidR="00E2790B">
        <w:rPr>
          <w:rFonts w:ascii="Times New Roman" w:hAnsi="Times New Roman"/>
          <w:sz w:val="28"/>
          <w:szCs w:val="28"/>
        </w:rPr>
        <w:t>8</w:t>
      </w:r>
      <w:r w:rsidRPr="001E016C">
        <w:rPr>
          <w:rFonts w:ascii="Times New Roman" w:hAnsi="Times New Roman"/>
          <w:sz w:val="28"/>
          <w:szCs w:val="28"/>
        </w:rPr>
        <w:t xml:space="preserve"> год – </w:t>
      </w:r>
      <w:r w:rsidR="00246FA7">
        <w:rPr>
          <w:rFonts w:ascii="Times New Roman" w:hAnsi="Times New Roman"/>
          <w:sz w:val="28"/>
          <w:szCs w:val="28"/>
        </w:rPr>
        <w:t>1</w:t>
      </w:r>
      <w:r w:rsidRPr="001E016C">
        <w:rPr>
          <w:rFonts w:ascii="Times New Roman" w:hAnsi="Times New Roman"/>
          <w:sz w:val="28"/>
          <w:szCs w:val="28"/>
        </w:rPr>
        <w:t>,0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201</w:t>
      </w:r>
      <w:r w:rsidR="00E2790B">
        <w:rPr>
          <w:rFonts w:ascii="Times New Roman" w:hAnsi="Times New Roman"/>
          <w:sz w:val="28"/>
          <w:szCs w:val="28"/>
        </w:rPr>
        <w:t>9</w:t>
      </w:r>
      <w:r w:rsidRPr="001E016C">
        <w:rPr>
          <w:rFonts w:ascii="Times New Roman" w:hAnsi="Times New Roman"/>
          <w:sz w:val="28"/>
          <w:szCs w:val="28"/>
        </w:rPr>
        <w:t xml:space="preserve"> год – </w:t>
      </w:r>
      <w:r w:rsidR="001A3CC8" w:rsidRPr="001E016C">
        <w:rPr>
          <w:rFonts w:ascii="Times New Roman" w:hAnsi="Times New Roman"/>
          <w:sz w:val="28"/>
          <w:szCs w:val="28"/>
        </w:rPr>
        <w:t>0</w:t>
      </w:r>
      <w:r w:rsidRPr="001E016C">
        <w:rPr>
          <w:rFonts w:ascii="Times New Roman" w:hAnsi="Times New Roman"/>
          <w:sz w:val="28"/>
          <w:szCs w:val="28"/>
        </w:rPr>
        <w:t>,</w:t>
      </w:r>
      <w:r w:rsidR="00246FA7">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E2790B">
        <w:rPr>
          <w:rFonts w:ascii="Times New Roman" w:hAnsi="Times New Roman"/>
          <w:sz w:val="28"/>
          <w:szCs w:val="28"/>
        </w:rPr>
        <w:t>20</w:t>
      </w:r>
      <w:r w:rsidRPr="001E016C">
        <w:rPr>
          <w:rFonts w:ascii="Times New Roman" w:hAnsi="Times New Roman"/>
          <w:sz w:val="28"/>
          <w:szCs w:val="28"/>
        </w:rPr>
        <w:t xml:space="preserve"> год – </w:t>
      </w:r>
      <w:r w:rsidR="00E722A7" w:rsidRPr="001E016C">
        <w:rPr>
          <w:rFonts w:ascii="Times New Roman" w:hAnsi="Times New Roman"/>
          <w:sz w:val="28"/>
          <w:szCs w:val="28"/>
        </w:rPr>
        <w:t>0</w:t>
      </w:r>
      <w:r w:rsidRPr="001E016C">
        <w:rPr>
          <w:rFonts w:ascii="Times New Roman" w:hAnsi="Times New Roman"/>
          <w:sz w:val="28"/>
          <w:szCs w:val="28"/>
        </w:rPr>
        <w:t>,</w:t>
      </w:r>
      <w:r w:rsidR="00246FA7">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E2790B">
        <w:rPr>
          <w:rFonts w:ascii="Times New Roman" w:hAnsi="Times New Roman"/>
          <w:sz w:val="28"/>
          <w:szCs w:val="28"/>
        </w:rPr>
        <w:t>21</w:t>
      </w:r>
      <w:r w:rsidRPr="001E016C">
        <w:rPr>
          <w:rFonts w:ascii="Times New Roman" w:hAnsi="Times New Roman"/>
          <w:sz w:val="28"/>
          <w:szCs w:val="28"/>
        </w:rPr>
        <w:t xml:space="preserve"> год – </w:t>
      </w:r>
      <w:r w:rsidR="00D926F3">
        <w:rPr>
          <w:rFonts w:ascii="Times New Roman" w:hAnsi="Times New Roman"/>
          <w:sz w:val="28"/>
          <w:szCs w:val="28"/>
        </w:rPr>
        <w:t>0</w:t>
      </w:r>
      <w:r w:rsidRPr="001E016C">
        <w:rPr>
          <w:rFonts w:ascii="Times New Roman" w:hAnsi="Times New Roman"/>
          <w:sz w:val="28"/>
          <w:szCs w:val="28"/>
        </w:rPr>
        <w:t>,</w:t>
      </w:r>
      <w:r w:rsidR="00246FA7">
        <w:rPr>
          <w:rFonts w:ascii="Times New Roman" w:hAnsi="Times New Roman"/>
          <w:sz w:val="28"/>
          <w:szCs w:val="28"/>
        </w:rPr>
        <w:t>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E2790B">
        <w:rPr>
          <w:rFonts w:ascii="Times New Roman" w:hAnsi="Times New Roman"/>
          <w:sz w:val="28"/>
          <w:szCs w:val="28"/>
        </w:rPr>
        <w:t>22</w:t>
      </w:r>
      <w:r w:rsidRPr="001E016C">
        <w:rPr>
          <w:rFonts w:ascii="Times New Roman" w:hAnsi="Times New Roman"/>
          <w:sz w:val="28"/>
          <w:szCs w:val="28"/>
        </w:rPr>
        <w:t xml:space="preserve"> год – </w:t>
      </w:r>
      <w:r w:rsidR="00246FA7">
        <w:rPr>
          <w:rFonts w:ascii="Times New Roman" w:hAnsi="Times New Roman"/>
          <w:sz w:val="28"/>
          <w:szCs w:val="28"/>
        </w:rPr>
        <w:t>0,9</w:t>
      </w:r>
      <w:r w:rsidRPr="001E016C">
        <w:rPr>
          <w:rFonts w:ascii="Times New Roman" w:hAnsi="Times New Roman"/>
          <w:sz w:val="28"/>
          <w:szCs w:val="28"/>
        </w:rPr>
        <w:t xml:space="preserve"> тыс. рублей</w:t>
      </w:r>
    </w:p>
    <w:p w:rsidR="00277E31" w:rsidRPr="001E016C" w:rsidRDefault="00277E31" w:rsidP="00277E31">
      <w:pPr>
        <w:pStyle w:val="a9"/>
        <w:ind w:firstLine="708"/>
        <w:jc w:val="both"/>
        <w:rPr>
          <w:rFonts w:ascii="Times New Roman" w:hAnsi="Times New Roman"/>
          <w:sz w:val="28"/>
          <w:szCs w:val="28"/>
        </w:rPr>
      </w:pPr>
      <w:r w:rsidRPr="001E016C">
        <w:rPr>
          <w:rFonts w:ascii="Times New Roman" w:hAnsi="Times New Roman"/>
          <w:sz w:val="28"/>
          <w:szCs w:val="28"/>
        </w:rPr>
        <w:t>20</w:t>
      </w:r>
      <w:r w:rsidR="00E2790B">
        <w:rPr>
          <w:rFonts w:ascii="Times New Roman" w:hAnsi="Times New Roman"/>
          <w:sz w:val="28"/>
          <w:szCs w:val="28"/>
        </w:rPr>
        <w:t>23</w:t>
      </w:r>
      <w:r w:rsidRPr="001E016C">
        <w:rPr>
          <w:rFonts w:ascii="Times New Roman" w:hAnsi="Times New Roman"/>
          <w:sz w:val="28"/>
          <w:szCs w:val="28"/>
        </w:rPr>
        <w:t xml:space="preserve"> год – </w:t>
      </w:r>
      <w:r w:rsidR="002C7B4C" w:rsidRPr="001E016C">
        <w:rPr>
          <w:rFonts w:ascii="Times New Roman" w:hAnsi="Times New Roman"/>
          <w:sz w:val="28"/>
          <w:szCs w:val="28"/>
        </w:rPr>
        <w:t>0,9</w:t>
      </w:r>
      <w:r w:rsidRPr="001E016C">
        <w:rPr>
          <w:rFonts w:ascii="Times New Roman" w:hAnsi="Times New Roman"/>
          <w:sz w:val="28"/>
          <w:szCs w:val="28"/>
        </w:rPr>
        <w:t xml:space="preserve"> тыс. рублей</w:t>
      </w:r>
    </w:p>
    <w:p w:rsidR="003F4D22" w:rsidRPr="001E016C" w:rsidRDefault="003F4D22" w:rsidP="00277E31">
      <w:pPr>
        <w:pStyle w:val="a9"/>
        <w:ind w:firstLine="708"/>
        <w:jc w:val="both"/>
        <w:rPr>
          <w:rFonts w:ascii="Times New Roman" w:hAnsi="Times New Roman"/>
          <w:sz w:val="28"/>
          <w:szCs w:val="28"/>
        </w:rPr>
      </w:pPr>
      <w:r w:rsidRPr="001E016C">
        <w:rPr>
          <w:rFonts w:ascii="Times New Roman" w:hAnsi="Times New Roman"/>
          <w:sz w:val="28"/>
          <w:szCs w:val="28"/>
        </w:rPr>
        <w:t>202</w:t>
      </w:r>
      <w:r w:rsidR="00E2790B">
        <w:rPr>
          <w:rFonts w:ascii="Times New Roman" w:hAnsi="Times New Roman"/>
          <w:sz w:val="28"/>
          <w:szCs w:val="28"/>
        </w:rPr>
        <w:t>4</w:t>
      </w:r>
      <w:r w:rsidRPr="001E016C">
        <w:rPr>
          <w:rFonts w:ascii="Times New Roman" w:hAnsi="Times New Roman"/>
          <w:sz w:val="28"/>
          <w:szCs w:val="28"/>
        </w:rPr>
        <w:t xml:space="preserve"> год – </w:t>
      </w:r>
      <w:r w:rsidR="002C7B4C" w:rsidRPr="001E016C">
        <w:rPr>
          <w:rFonts w:ascii="Times New Roman" w:hAnsi="Times New Roman"/>
          <w:sz w:val="28"/>
          <w:szCs w:val="28"/>
        </w:rPr>
        <w:t>0,9</w:t>
      </w:r>
      <w:r w:rsidRPr="001E016C">
        <w:rPr>
          <w:rFonts w:ascii="Times New Roman" w:hAnsi="Times New Roman"/>
          <w:sz w:val="28"/>
          <w:szCs w:val="28"/>
        </w:rPr>
        <w:t xml:space="preserve"> тыс.рублей</w:t>
      </w:r>
    </w:p>
    <w:p w:rsidR="00277E31" w:rsidRPr="001E016C" w:rsidRDefault="00277E31" w:rsidP="00277E31">
      <w:pPr>
        <w:pStyle w:val="a9"/>
        <w:snapToGrid w:val="0"/>
        <w:ind w:firstLine="708"/>
        <w:jc w:val="both"/>
        <w:rPr>
          <w:rFonts w:ascii="Times New Roman" w:hAnsi="Times New Roman"/>
          <w:sz w:val="28"/>
          <w:szCs w:val="28"/>
        </w:rPr>
      </w:pPr>
      <w:r w:rsidRPr="001E016C">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277E31" w:rsidRPr="001E016C" w:rsidRDefault="00277E31" w:rsidP="00277E31">
      <w:pPr>
        <w:pStyle w:val="a9"/>
        <w:snapToGrid w:val="0"/>
        <w:ind w:firstLine="708"/>
        <w:jc w:val="both"/>
        <w:rPr>
          <w:rFonts w:ascii="Times New Roman" w:hAnsi="Times New Roman"/>
          <w:sz w:val="28"/>
          <w:szCs w:val="28"/>
        </w:rPr>
      </w:pPr>
    </w:p>
    <w:p w:rsidR="00277E31" w:rsidRPr="001E016C" w:rsidRDefault="00277E31" w:rsidP="00277E31">
      <w:pPr>
        <w:pStyle w:val="a4"/>
        <w:snapToGrid w:val="0"/>
        <w:spacing w:line="100" w:lineRule="atLeast"/>
        <w:ind w:firstLine="708"/>
        <w:jc w:val="center"/>
        <w:rPr>
          <w:b/>
          <w:sz w:val="28"/>
          <w:szCs w:val="28"/>
        </w:rPr>
      </w:pPr>
      <w:r w:rsidRPr="001E016C">
        <w:rPr>
          <w:b/>
          <w:sz w:val="28"/>
          <w:szCs w:val="28"/>
        </w:rPr>
        <w:t>6. Оценка эффективности реализации подпрограммы.</w:t>
      </w:r>
    </w:p>
    <w:p w:rsidR="00277E31" w:rsidRPr="001E016C" w:rsidRDefault="00277E31" w:rsidP="00277E31">
      <w:pPr>
        <w:pStyle w:val="a4"/>
        <w:spacing w:after="0"/>
        <w:jc w:val="both"/>
        <w:rPr>
          <w:sz w:val="28"/>
          <w:szCs w:val="28"/>
        </w:rPr>
      </w:pPr>
      <w:r w:rsidRPr="001E016C">
        <w:rPr>
          <w:sz w:val="28"/>
          <w:szCs w:val="28"/>
        </w:rPr>
        <w:t>Реализация основных  мероприятий подпрограммы позволит:</w:t>
      </w:r>
    </w:p>
    <w:p w:rsidR="00277E31" w:rsidRPr="001E016C" w:rsidRDefault="00277E31" w:rsidP="00277E31">
      <w:pPr>
        <w:pStyle w:val="a4"/>
        <w:spacing w:after="0"/>
        <w:jc w:val="both"/>
        <w:rPr>
          <w:sz w:val="28"/>
          <w:szCs w:val="28"/>
        </w:rPr>
      </w:pPr>
      <w:r w:rsidRPr="001E016C">
        <w:rPr>
          <w:sz w:val="28"/>
          <w:szCs w:val="28"/>
        </w:rPr>
        <w:t>- предупредить распространение опасных вирусных заболеваний;</w:t>
      </w:r>
    </w:p>
    <w:p w:rsidR="001E016C" w:rsidRDefault="00277E31" w:rsidP="00277E31">
      <w:pPr>
        <w:pStyle w:val="a4"/>
        <w:spacing w:after="0"/>
        <w:jc w:val="both"/>
        <w:rPr>
          <w:sz w:val="28"/>
          <w:szCs w:val="28"/>
        </w:rPr>
      </w:pPr>
      <w:r w:rsidRPr="001E016C">
        <w:rPr>
          <w:sz w:val="28"/>
          <w:szCs w:val="28"/>
        </w:rPr>
        <w:t>- создать комфортные условия жизни и отдыха в Филиппенковском сельском поселении</w:t>
      </w:r>
    </w:p>
    <w:p w:rsidR="001E016C" w:rsidRPr="001E016C" w:rsidRDefault="001E016C" w:rsidP="00277E31">
      <w:pPr>
        <w:pStyle w:val="a4"/>
        <w:spacing w:after="0"/>
        <w:jc w:val="both"/>
        <w:rPr>
          <w:sz w:val="28"/>
          <w:szCs w:val="28"/>
        </w:rPr>
      </w:pPr>
    </w:p>
    <w:p w:rsidR="00277E31" w:rsidRPr="001E016C" w:rsidRDefault="00277E31" w:rsidP="00277E31">
      <w:pPr>
        <w:jc w:val="both"/>
        <w:rPr>
          <w:sz w:val="28"/>
          <w:szCs w:val="28"/>
        </w:rPr>
      </w:pPr>
      <w:r w:rsidRPr="001E016C">
        <w:rPr>
          <w:b/>
          <w:sz w:val="28"/>
          <w:szCs w:val="28"/>
        </w:rPr>
        <w:t>6.6  подпрограмма «Дорожное хозяйство Филиппенковского сельского поселения</w:t>
      </w:r>
      <w:r w:rsidRPr="001E016C">
        <w:rPr>
          <w:sz w:val="28"/>
          <w:szCs w:val="28"/>
        </w:rPr>
        <w:t>»</w:t>
      </w:r>
    </w:p>
    <w:p w:rsidR="00277E31" w:rsidRPr="001E016C" w:rsidRDefault="00277E31" w:rsidP="00277E31">
      <w:pPr>
        <w:autoSpaceDE w:val="0"/>
        <w:autoSpaceDN w:val="0"/>
        <w:adjustRightInd w:val="0"/>
        <w:outlineLvl w:val="1"/>
        <w:rPr>
          <w:b/>
          <w:bCs/>
          <w:sz w:val="28"/>
          <w:szCs w:val="28"/>
        </w:rPr>
      </w:pPr>
      <w:r w:rsidRPr="001E016C">
        <w:rPr>
          <w:bCs/>
          <w:sz w:val="28"/>
          <w:szCs w:val="28"/>
        </w:rPr>
        <w:t xml:space="preserve">                                                             </w:t>
      </w:r>
      <w:r w:rsidRPr="001E016C">
        <w:rPr>
          <w:b/>
          <w:bCs/>
          <w:sz w:val="28"/>
          <w:szCs w:val="28"/>
        </w:rPr>
        <w:t>ПАСПОРТ</w:t>
      </w:r>
    </w:p>
    <w:p w:rsidR="00277E31" w:rsidRPr="001E016C" w:rsidRDefault="00277E31" w:rsidP="00277E31">
      <w:pPr>
        <w:autoSpaceDE w:val="0"/>
        <w:autoSpaceDN w:val="0"/>
        <w:adjustRightInd w:val="0"/>
        <w:outlineLvl w:val="0"/>
        <w:rPr>
          <w:bCs/>
          <w:sz w:val="28"/>
          <w:szCs w:val="28"/>
        </w:rPr>
      </w:pPr>
      <w:r w:rsidRPr="001E016C">
        <w:rPr>
          <w:bCs/>
          <w:sz w:val="28"/>
          <w:szCs w:val="28"/>
        </w:rPr>
        <w:t>Подпрограммы «Дорожное хозяйство Филиппенковского сельского поселения»</w:t>
      </w:r>
    </w:p>
    <w:tbl>
      <w:tblPr>
        <w:tblW w:w="9502" w:type="dxa"/>
        <w:tblInd w:w="-72" w:type="dxa"/>
        <w:tblLayout w:type="fixed"/>
        <w:tblCellMar>
          <w:left w:w="70" w:type="dxa"/>
          <w:right w:w="70" w:type="dxa"/>
        </w:tblCellMar>
        <w:tblLook w:val="00A0"/>
      </w:tblPr>
      <w:tblGrid>
        <w:gridCol w:w="2977"/>
        <w:gridCol w:w="6525"/>
      </w:tblGrid>
      <w:tr w:rsidR="00277E31" w:rsidRPr="00952BC4" w:rsidTr="00277E31">
        <w:trPr>
          <w:cantSplit/>
          <w:trHeight w:val="96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
                <w:bCs/>
                <w:color w:val="000000"/>
                <w:sz w:val="28"/>
                <w:szCs w:val="28"/>
              </w:rPr>
            </w:pPr>
            <w:r w:rsidRPr="001E016C">
              <w:rPr>
                <w:b/>
                <w:bCs/>
                <w:color w:val="000000"/>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color w:val="000000"/>
                <w:sz w:val="28"/>
                <w:szCs w:val="28"/>
              </w:rPr>
            </w:pPr>
            <w:r w:rsidRPr="001E016C">
              <w:rPr>
                <w:color w:val="000000"/>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952BC4" w:rsidTr="00277E31">
        <w:trPr>
          <w:cantSplit/>
          <w:trHeight w:val="96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
                <w:bCs/>
                <w:color w:val="000000"/>
                <w:sz w:val="28"/>
                <w:szCs w:val="28"/>
              </w:rPr>
            </w:pPr>
            <w:r w:rsidRPr="001E016C">
              <w:rPr>
                <w:b/>
                <w:bCs/>
                <w:color w:val="000000"/>
                <w:sz w:val="28"/>
                <w:szCs w:val="28"/>
              </w:rPr>
              <w:lastRenderedPageBreak/>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color w:val="000000"/>
                <w:sz w:val="28"/>
                <w:szCs w:val="28"/>
              </w:rPr>
            </w:pPr>
            <w:r w:rsidRPr="001E016C">
              <w:rPr>
                <w:color w:val="000000"/>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952BC4" w:rsidTr="00277E31">
        <w:trPr>
          <w:cantSplit/>
          <w:trHeight w:val="96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
                <w:bCs/>
                <w:color w:val="000000"/>
                <w:sz w:val="28"/>
                <w:szCs w:val="28"/>
              </w:rPr>
            </w:pPr>
            <w:r w:rsidRPr="001E016C">
              <w:rPr>
                <w:b/>
                <w:bCs/>
                <w:color w:val="000000"/>
                <w:sz w:val="28"/>
                <w:szCs w:val="28"/>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color w:val="000000"/>
                <w:sz w:val="28"/>
                <w:szCs w:val="28"/>
              </w:rPr>
            </w:pPr>
            <w:r w:rsidRPr="001E016C">
              <w:rPr>
                <w:color w:val="000000"/>
                <w:sz w:val="28"/>
                <w:szCs w:val="28"/>
              </w:rPr>
              <w:t>Администрация Филиппенковского сельского поселения Бутурлиновского муниципального района Воронежской области</w:t>
            </w:r>
          </w:p>
        </w:tc>
      </w:tr>
      <w:tr w:rsidR="00277E31" w:rsidRPr="00952BC4" w:rsidTr="00277E31">
        <w:trPr>
          <w:cantSplit/>
          <w:trHeight w:val="960"/>
        </w:trPr>
        <w:tc>
          <w:tcPr>
            <w:tcW w:w="2977" w:type="dxa"/>
            <w:tcBorders>
              <w:top w:val="single" w:sz="6" w:space="0" w:color="auto"/>
              <w:left w:val="single" w:sz="4" w:space="0" w:color="auto"/>
              <w:bottom w:val="single" w:sz="6" w:space="0" w:color="auto"/>
              <w:right w:val="single" w:sz="6" w:space="0" w:color="auto"/>
            </w:tcBorders>
          </w:tcPr>
          <w:p w:rsidR="00277E31" w:rsidRPr="00433FCC" w:rsidRDefault="00277E31" w:rsidP="00433FCC">
            <w:pPr>
              <w:rPr>
                <w:b/>
                <w:color w:val="000000"/>
                <w:sz w:val="28"/>
                <w:szCs w:val="28"/>
              </w:rPr>
            </w:pPr>
            <w:r w:rsidRPr="001E016C">
              <w:rPr>
                <w:b/>
                <w:color w:val="000000"/>
                <w:sz w:val="28"/>
                <w:szCs w:val="28"/>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rPr>
                <w:color w:val="000000"/>
                <w:sz w:val="28"/>
                <w:szCs w:val="28"/>
              </w:rPr>
            </w:pPr>
            <w:r w:rsidRPr="001E016C">
              <w:rPr>
                <w:color w:val="000000"/>
                <w:sz w:val="28"/>
                <w:szCs w:val="28"/>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дорожного хозяйства;</w:t>
            </w:r>
          </w:p>
          <w:p w:rsidR="00277E31" w:rsidRPr="001E016C" w:rsidRDefault="00277E31" w:rsidP="00277E31">
            <w:pPr>
              <w:autoSpaceDE w:val="0"/>
              <w:autoSpaceDN w:val="0"/>
              <w:adjustRightInd w:val="0"/>
              <w:rPr>
                <w:bCs/>
                <w:color w:val="000000"/>
                <w:sz w:val="28"/>
                <w:szCs w:val="28"/>
              </w:rPr>
            </w:pPr>
            <w:r w:rsidRPr="001E016C">
              <w:rPr>
                <w:sz w:val="28"/>
                <w:szCs w:val="28"/>
              </w:rPr>
              <w:t>Сохранение и совершенствование сети автомобильных дорог местного значения</w:t>
            </w:r>
          </w:p>
        </w:tc>
      </w:tr>
      <w:tr w:rsidR="00277E31" w:rsidRPr="001E016C" w:rsidTr="00277E31">
        <w:trPr>
          <w:cantSplit/>
          <w:trHeight w:val="10740"/>
        </w:trPr>
        <w:tc>
          <w:tcPr>
            <w:tcW w:w="2977" w:type="dxa"/>
            <w:tcBorders>
              <w:top w:val="single" w:sz="6" w:space="0" w:color="auto"/>
              <w:left w:val="single" w:sz="6" w:space="0" w:color="auto"/>
              <w:right w:val="single" w:sz="6" w:space="0" w:color="auto"/>
            </w:tcBorders>
          </w:tcPr>
          <w:p w:rsidR="00277E31" w:rsidRPr="001E016C" w:rsidRDefault="00277E31" w:rsidP="00277E31">
            <w:pPr>
              <w:rPr>
                <w:b/>
                <w:sz w:val="28"/>
                <w:szCs w:val="28"/>
              </w:rPr>
            </w:pPr>
            <w:r w:rsidRPr="001E016C">
              <w:rPr>
                <w:b/>
                <w:sz w:val="28"/>
                <w:szCs w:val="28"/>
              </w:rPr>
              <w:t>Цели и задачи Подпрограммы</w:t>
            </w:r>
          </w:p>
        </w:tc>
        <w:tc>
          <w:tcPr>
            <w:tcW w:w="6525" w:type="dxa"/>
            <w:tcBorders>
              <w:top w:val="single" w:sz="6" w:space="0" w:color="auto"/>
              <w:left w:val="single" w:sz="6" w:space="0" w:color="auto"/>
              <w:right w:val="single" w:sz="6" w:space="0" w:color="auto"/>
            </w:tcBorders>
          </w:tcPr>
          <w:p w:rsidR="00277E31" w:rsidRPr="001E016C" w:rsidRDefault="00277E31" w:rsidP="00277E31">
            <w:pPr>
              <w:jc w:val="both"/>
              <w:rPr>
                <w:sz w:val="28"/>
                <w:szCs w:val="28"/>
              </w:rPr>
            </w:pPr>
            <w:r w:rsidRPr="001E016C">
              <w:rPr>
                <w:bCs/>
                <w:sz w:val="28"/>
                <w:szCs w:val="28"/>
              </w:rPr>
              <w:t xml:space="preserve"> </w:t>
            </w:r>
            <w:r w:rsidRPr="001E016C">
              <w:rPr>
                <w:sz w:val="28"/>
                <w:szCs w:val="28"/>
              </w:rPr>
              <w:t>Цели:</w:t>
            </w:r>
          </w:p>
          <w:p w:rsidR="00277E31" w:rsidRPr="001E016C" w:rsidRDefault="00277E31" w:rsidP="00277E31">
            <w:pPr>
              <w:jc w:val="both"/>
              <w:rPr>
                <w:sz w:val="28"/>
                <w:szCs w:val="28"/>
              </w:rPr>
            </w:pPr>
            <w:r w:rsidRPr="001E016C">
              <w:rPr>
                <w:sz w:val="28"/>
                <w:szCs w:val="28"/>
              </w:rPr>
              <w:t>-реализация полномочий, связанных с организацией дорожной деятельности в отношении автомобильных дорог местного значения;</w:t>
            </w:r>
          </w:p>
          <w:p w:rsidR="00277E31" w:rsidRPr="001E016C" w:rsidRDefault="00277E31" w:rsidP="00277E31">
            <w:pPr>
              <w:jc w:val="both"/>
              <w:rPr>
                <w:sz w:val="28"/>
                <w:szCs w:val="28"/>
              </w:rPr>
            </w:pPr>
            <w:r w:rsidRPr="001E016C">
              <w:rPr>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277E31" w:rsidRPr="001E016C" w:rsidRDefault="00277E31" w:rsidP="00277E31">
            <w:pPr>
              <w:shd w:val="clear" w:color="auto" w:fill="FFFFFF"/>
              <w:tabs>
                <w:tab w:val="left" w:pos="314"/>
              </w:tabs>
              <w:spacing w:line="274" w:lineRule="exact"/>
              <w:ind w:left="2" w:right="5" w:hanging="2"/>
              <w:jc w:val="both"/>
              <w:rPr>
                <w:sz w:val="28"/>
                <w:szCs w:val="28"/>
              </w:rPr>
            </w:pPr>
            <w:r w:rsidRPr="001E016C">
              <w:rPr>
                <w:sz w:val="28"/>
                <w:szCs w:val="28"/>
              </w:rPr>
              <w:t>-</w:t>
            </w:r>
            <w:r w:rsidRPr="001E016C">
              <w:rPr>
                <w:sz w:val="28"/>
                <w:szCs w:val="28"/>
              </w:rPr>
              <w:tab/>
              <w:t>улучшение качества жизни населения</w:t>
            </w:r>
            <w:r w:rsidRPr="001E016C">
              <w:rPr>
                <w:spacing w:val="-2"/>
                <w:sz w:val="28"/>
                <w:szCs w:val="28"/>
              </w:rPr>
              <w:t>;</w:t>
            </w:r>
          </w:p>
          <w:p w:rsidR="00277E31" w:rsidRPr="001E016C" w:rsidRDefault="00277E31" w:rsidP="00277E31">
            <w:pPr>
              <w:jc w:val="both"/>
              <w:rPr>
                <w:sz w:val="28"/>
                <w:szCs w:val="28"/>
              </w:rPr>
            </w:pPr>
            <w:r w:rsidRPr="001E016C">
              <w:rPr>
                <w:sz w:val="28"/>
                <w:szCs w:val="28"/>
              </w:rPr>
              <w:t>- содействие  освоению и развитию территорий, интенсификации производства, решению социальных проблем населения</w:t>
            </w:r>
          </w:p>
          <w:p w:rsidR="00277E31" w:rsidRPr="001E016C" w:rsidRDefault="00277E31" w:rsidP="00277E31">
            <w:pPr>
              <w:jc w:val="both"/>
              <w:rPr>
                <w:sz w:val="28"/>
                <w:szCs w:val="28"/>
              </w:rPr>
            </w:pPr>
            <w:r w:rsidRPr="001E016C">
              <w:rPr>
                <w:sz w:val="28"/>
                <w:szCs w:val="28"/>
              </w:rPr>
              <w:t xml:space="preserve">Задачи: </w:t>
            </w:r>
          </w:p>
          <w:p w:rsidR="00277E31" w:rsidRPr="001E016C" w:rsidRDefault="00277E31" w:rsidP="00277E31">
            <w:pPr>
              <w:jc w:val="both"/>
              <w:rPr>
                <w:bCs/>
                <w:iCs/>
                <w:sz w:val="28"/>
                <w:szCs w:val="28"/>
              </w:rPr>
            </w:pPr>
            <w:r w:rsidRPr="001E016C">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277E31" w:rsidRPr="001E016C" w:rsidRDefault="00277E31" w:rsidP="00277E31">
            <w:pPr>
              <w:jc w:val="both"/>
              <w:rPr>
                <w:sz w:val="28"/>
                <w:szCs w:val="28"/>
              </w:rPr>
            </w:pPr>
            <w:r w:rsidRPr="001E016C">
              <w:rPr>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277E31" w:rsidRPr="001E016C" w:rsidRDefault="00277E31" w:rsidP="00277E31">
            <w:pPr>
              <w:jc w:val="both"/>
              <w:rPr>
                <w:sz w:val="28"/>
                <w:szCs w:val="28"/>
              </w:rPr>
            </w:pPr>
            <w:r w:rsidRPr="001E016C">
              <w:rPr>
                <w:sz w:val="28"/>
                <w:szCs w:val="28"/>
              </w:rPr>
              <w:t>- обеспечение безопасности дорожного движения транспорта;</w:t>
            </w:r>
          </w:p>
          <w:p w:rsidR="00277E31" w:rsidRPr="001E016C" w:rsidRDefault="00277E31" w:rsidP="00277E31">
            <w:pPr>
              <w:jc w:val="both"/>
              <w:rPr>
                <w:sz w:val="28"/>
                <w:szCs w:val="28"/>
              </w:rPr>
            </w:pPr>
            <w:r w:rsidRPr="001E016C">
              <w:rPr>
                <w:sz w:val="28"/>
                <w:szCs w:val="28"/>
              </w:rPr>
              <w:t>- снижение доли автомобильных дорог, не соответствующих нормативным требованиям;</w:t>
            </w:r>
          </w:p>
          <w:p w:rsidR="00277E31" w:rsidRPr="001E016C" w:rsidRDefault="00277E31" w:rsidP="00277E31">
            <w:pPr>
              <w:jc w:val="both"/>
              <w:rPr>
                <w:sz w:val="28"/>
                <w:szCs w:val="28"/>
              </w:rPr>
            </w:pPr>
            <w:r w:rsidRPr="001E016C">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277E31" w:rsidRPr="001E016C" w:rsidTr="00277E31">
        <w:trPr>
          <w:cantSplit/>
          <w:trHeight w:val="36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rPr>
                <w:b/>
                <w:bCs/>
                <w:sz w:val="28"/>
                <w:szCs w:val="28"/>
              </w:rPr>
            </w:pPr>
            <w:r w:rsidRPr="001E016C">
              <w:rPr>
                <w:b/>
                <w:bCs/>
                <w:sz w:val="28"/>
                <w:szCs w:val="28"/>
              </w:rPr>
              <w:lastRenderedPageBreak/>
              <w:t xml:space="preserve">Сроки реализации         </w:t>
            </w:r>
            <w:r w:rsidRPr="001E016C">
              <w:rPr>
                <w:b/>
                <w:bCs/>
                <w:sz w:val="28"/>
                <w:szCs w:val="28"/>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E2790B">
            <w:pPr>
              <w:autoSpaceDE w:val="0"/>
              <w:autoSpaceDN w:val="0"/>
              <w:adjustRightInd w:val="0"/>
              <w:rPr>
                <w:bCs/>
                <w:sz w:val="28"/>
                <w:szCs w:val="28"/>
              </w:rPr>
            </w:pPr>
            <w:r w:rsidRPr="001E016C">
              <w:rPr>
                <w:bCs/>
                <w:sz w:val="28"/>
                <w:szCs w:val="28"/>
              </w:rPr>
              <w:t>201</w:t>
            </w:r>
            <w:r w:rsidR="00E2790B">
              <w:rPr>
                <w:bCs/>
                <w:sz w:val="28"/>
                <w:szCs w:val="28"/>
              </w:rPr>
              <w:t>8</w:t>
            </w:r>
            <w:r w:rsidRPr="001E016C">
              <w:rPr>
                <w:bCs/>
                <w:sz w:val="28"/>
                <w:szCs w:val="28"/>
              </w:rPr>
              <w:t xml:space="preserve"> - 20</w:t>
            </w:r>
            <w:r w:rsidR="000476E0">
              <w:rPr>
                <w:bCs/>
                <w:sz w:val="28"/>
                <w:szCs w:val="28"/>
              </w:rPr>
              <w:t>2</w:t>
            </w:r>
            <w:r w:rsidR="00E2790B">
              <w:rPr>
                <w:bCs/>
                <w:sz w:val="28"/>
                <w:szCs w:val="28"/>
              </w:rPr>
              <w:t>4</w:t>
            </w:r>
            <w:r w:rsidRPr="001E016C">
              <w:rPr>
                <w:bCs/>
                <w:sz w:val="28"/>
                <w:szCs w:val="28"/>
              </w:rPr>
              <w:t xml:space="preserve">  годы                                   </w:t>
            </w:r>
          </w:p>
        </w:tc>
      </w:tr>
      <w:tr w:rsidR="00277E31" w:rsidRPr="001E016C" w:rsidTr="00277E31">
        <w:trPr>
          <w:cantSplit/>
          <w:trHeight w:val="72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
                <w:bCs/>
                <w:sz w:val="28"/>
                <w:szCs w:val="28"/>
              </w:rPr>
            </w:pPr>
            <w:r w:rsidRPr="001E016C">
              <w:rPr>
                <w:b/>
                <w:bCs/>
                <w:sz w:val="28"/>
                <w:szCs w:val="28"/>
              </w:rPr>
              <w:t xml:space="preserve">Объемы и источники       </w:t>
            </w:r>
            <w:r w:rsidRPr="001E016C">
              <w:rPr>
                <w:b/>
                <w:bCs/>
                <w:sz w:val="28"/>
                <w:szCs w:val="28"/>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rPr>
                <w:bCs/>
                <w:sz w:val="28"/>
                <w:szCs w:val="28"/>
              </w:rPr>
            </w:pPr>
            <w:r w:rsidRPr="001E016C">
              <w:rPr>
                <w:bCs/>
                <w:sz w:val="28"/>
                <w:szCs w:val="28"/>
              </w:rPr>
              <w:t xml:space="preserve">Общий объем финансирования программы  всего составляет </w:t>
            </w:r>
            <w:r w:rsidR="00697787">
              <w:rPr>
                <w:bCs/>
                <w:sz w:val="28"/>
                <w:szCs w:val="28"/>
              </w:rPr>
              <w:t>45</w:t>
            </w:r>
            <w:r w:rsidR="00DB4910">
              <w:rPr>
                <w:bCs/>
                <w:sz w:val="28"/>
                <w:szCs w:val="28"/>
              </w:rPr>
              <w:t>02,6</w:t>
            </w:r>
            <w:r w:rsidR="00E722A7" w:rsidRPr="001E016C">
              <w:rPr>
                <w:bCs/>
                <w:sz w:val="28"/>
                <w:szCs w:val="28"/>
              </w:rPr>
              <w:t xml:space="preserve"> т.</w:t>
            </w:r>
            <w:r w:rsidRPr="001E016C">
              <w:rPr>
                <w:bCs/>
                <w:sz w:val="28"/>
                <w:szCs w:val="28"/>
              </w:rPr>
              <w:t xml:space="preserve"> руб., </w:t>
            </w:r>
          </w:p>
          <w:p w:rsidR="00277E31" w:rsidRPr="001E016C" w:rsidRDefault="00277E31" w:rsidP="00277E31">
            <w:pPr>
              <w:autoSpaceDE w:val="0"/>
              <w:autoSpaceDN w:val="0"/>
              <w:adjustRightInd w:val="0"/>
              <w:rPr>
                <w:bCs/>
                <w:sz w:val="28"/>
                <w:szCs w:val="28"/>
              </w:rPr>
            </w:pPr>
            <w:r w:rsidRPr="001E016C">
              <w:rPr>
                <w:bCs/>
                <w:sz w:val="28"/>
                <w:szCs w:val="28"/>
              </w:rPr>
              <w:t xml:space="preserve">из них:                      </w:t>
            </w:r>
            <w:r w:rsidRPr="001E016C">
              <w:rPr>
                <w:bCs/>
                <w:sz w:val="28"/>
                <w:szCs w:val="28"/>
              </w:rPr>
              <w:br/>
              <w:t>средства   бюджета поселения –</w:t>
            </w:r>
            <w:r w:rsidR="00697787">
              <w:rPr>
                <w:bCs/>
                <w:sz w:val="28"/>
                <w:szCs w:val="28"/>
              </w:rPr>
              <w:t>45</w:t>
            </w:r>
            <w:r w:rsidR="00DB4910">
              <w:rPr>
                <w:bCs/>
                <w:sz w:val="28"/>
                <w:szCs w:val="28"/>
              </w:rPr>
              <w:t>02</w:t>
            </w:r>
            <w:r w:rsidR="00697787">
              <w:rPr>
                <w:bCs/>
                <w:sz w:val="28"/>
                <w:szCs w:val="28"/>
              </w:rPr>
              <w:t>,</w:t>
            </w:r>
            <w:r w:rsidR="00DB4910">
              <w:rPr>
                <w:bCs/>
                <w:sz w:val="28"/>
                <w:szCs w:val="28"/>
              </w:rPr>
              <w:t>6</w:t>
            </w:r>
            <w:r w:rsidRPr="001E016C">
              <w:rPr>
                <w:bCs/>
                <w:sz w:val="28"/>
                <w:szCs w:val="28"/>
              </w:rPr>
              <w:t xml:space="preserve"> тыс. руб.;</w:t>
            </w:r>
          </w:p>
          <w:p w:rsidR="00277E31" w:rsidRPr="001E016C" w:rsidRDefault="00277E31" w:rsidP="00277E31">
            <w:pPr>
              <w:autoSpaceDE w:val="0"/>
              <w:autoSpaceDN w:val="0"/>
              <w:adjustRightInd w:val="0"/>
              <w:rPr>
                <w:bCs/>
                <w:sz w:val="28"/>
                <w:szCs w:val="28"/>
              </w:rPr>
            </w:pPr>
            <w:r w:rsidRPr="001E016C">
              <w:rPr>
                <w:bCs/>
                <w:sz w:val="28"/>
                <w:szCs w:val="28"/>
              </w:rPr>
              <w:t>в том числе:</w:t>
            </w:r>
          </w:p>
          <w:p w:rsidR="00277E31" w:rsidRPr="001E016C" w:rsidRDefault="00277E31" w:rsidP="00277E31">
            <w:pPr>
              <w:autoSpaceDE w:val="0"/>
              <w:autoSpaceDN w:val="0"/>
              <w:adjustRightInd w:val="0"/>
              <w:jc w:val="both"/>
              <w:rPr>
                <w:bCs/>
                <w:sz w:val="28"/>
                <w:szCs w:val="28"/>
              </w:rPr>
            </w:pPr>
            <w:r w:rsidRPr="001E016C">
              <w:rPr>
                <w:bCs/>
                <w:sz w:val="28"/>
                <w:szCs w:val="28"/>
              </w:rPr>
              <w:t>201</w:t>
            </w:r>
            <w:r w:rsidR="00E2790B">
              <w:rPr>
                <w:bCs/>
                <w:sz w:val="28"/>
                <w:szCs w:val="28"/>
              </w:rPr>
              <w:t>8</w:t>
            </w:r>
            <w:r w:rsidRPr="001E016C">
              <w:rPr>
                <w:bCs/>
                <w:sz w:val="28"/>
                <w:szCs w:val="28"/>
              </w:rPr>
              <w:t xml:space="preserve"> год – средства   бюджета поселения  -</w:t>
            </w:r>
            <w:r w:rsidR="00E2790B">
              <w:rPr>
                <w:bCs/>
                <w:sz w:val="28"/>
                <w:szCs w:val="28"/>
              </w:rPr>
              <w:t>564,3</w:t>
            </w:r>
            <w:r w:rsidRPr="001E016C">
              <w:rPr>
                <w:bCs/>
                <w:sz w:val="28"/>
                <w:szCs w:val="28"/>
              </w:rPr>
              <w:t xml:space="preserve"> тыс. руб.;</w:t>
            </w:r>
          </w:p>
          <w:p w:rsidR="00277E31" w:rsidRPr="001E016C" w:rsidRDefault="00277E31" w:rsidP="00277E31">
            <w:pPr>
              <w:autoSpaceDE w:val="0"/>
              <w:autoSpaceDN w:val="0"/>
              <w:adjustRightInd w:val="0"/>
              <w:jc w:val="both"/>
              <w:rPr>
                <w:bCs/>
                <w:sz w:val="28"/>
                <w:szCs w:val="28"/>
              </w:rPr>
            </w:pPr>
            <w:r w:rsidRPr="001E016C">
              <w:rPr>
                <w:bCs/>
                <w:sz w:val="28"/>
                <w:szCs w:val="28"/>
              </w:rPr>
              <w:t>201</w:t>
            </w:r>
            <w:r w:rsidR="00E2790B">
              <w:rPr>
                <w:bCs/>
                <w:sz w:val="28"/>
                <w:szCs w:val="28"/>
              </w:rPr>
              <w:t>9</w:t>
            </w:r>
            <w:r w:rsidRPr="001E016C">
              <w:rPr>
                <w:bCs/>
                <w:sz w:val="28"/>
                <w:szCs w:val="28"/>
              </w:rPr>
              <w:t xml:space="preserve"> год – средства   бюджета поселения -</w:t>
            </w:r>
            <w:r w:rsidR="00E2790B">
              <w:rPr>
                <w:bCs/>
                <w:sz w:val="28"/>
                <w:szCs w:val="28"/>
              </w:rPr>
              <w:t>6</w:t>
            </w:r>
            <w:r w:rsidR="00DB4910">
              <w:rPr>
                <w:bCs/>
                <w:sz w:val="28"/>
                <w:szCs w:val="28"/>
              </w:rPr>
              <w:t>1</w:t>
            </w:r>
            <w:r w:rsidR="00E2790B">
              <w:rPr>
                <w:bCs/>
                <w:sz w:val="28"/>
                <w:szCs w:val="28"/>
              </w:rPr>
              <w:t>4,</w:t>
            </w:r>
            <w:r w:rsidR="00DB4910">
              <w:rPr>
                <w:bCs/>
                <w:sz w:val="28"/>
                <w:szCs w:val="28"/>
              </w:rPr>
              <w:t>3</w:t>
            </w:r>
            <w:r w:rsidRPr="001E016C">
              <w:rPr>
                <w:bCs/>
                <w:sz w:val="28"/>
                <w:szCs w:val="28"/>
              </w:rPr>
              <w:t>тыс. руб.;</w:t>
            </w:r>
          </w:p>
          <w:p w:rsidR="00277E31" w:rsidRPr="001E016C" w:rsidRDefault="00277E31" w:rsidP="00277E31">
            <w:pPr>
              <w:autoSpaceDE w:val="0"/>
              <w:autoSpaceDN w:val="0"/>
              <w:adjustRightInd w:val="0"/>
              <w:jc w:val="both"/>
              <w:rPr>
                <w:bCs/>
                <w:sz w:val="28"/>
                <w:szCs w:val="28"/>
              </w:rPr>
            </w:pPr>
            <w:r w:rsidRPr="001E016C">
              <w:rPr>
                <w:bCs/>
                <w:sz w:val="28"/>
                <w:szCs w:val="28"/>
              </w:rPr>
              <w:t>20</w:t>
            </w:r>
            <w:r w:rsidR="00E2790B">
              <w:rPr>
                <w:bCs/>
                <w:sz w:val="28"/>
                <w:szCs w:val="28"/>
              </w:rPr>
              <w:t>20</w:t>
            </w:r>
            <w:r w:rsidRPr="001E016C">
              <w:rPr>
                <w:bCs/>
                <w:sz w:val="28"/>
                <w:szCs w:val="28"/>
              </w:rPr>
              <w:t xml:space="preserve"> год – средства   бюджета поселения </w:t>
            </w:r>
            <w:r w:rsidR="00CB7293" w:rsidRPr="001E016C">
              <w:rPr>
                <w:bCs/>
                <w:sz w:val="28"/>
                <w:szCs w:val="28"/>
              </w:rPr>
              <w:t>–</w:t>
            </w:r>
            <w:r w:rsidRPr="001E016C">
              <w:rPr>
                <w:bCs/>
                <w:sz w:val="28"/>
                <w:szCs w:val="28"/>
              </w:rPr>
              <w:t xml:space="preserve"> </w:t>
            </w:r>
            <w:r w:rsidR="00E2790B">
              <w:rPr>
                <w:bCs/>
                <w:sz w:val="28"/>
                <w:szCs w:val="28"/>
              </w:rPr>
              <w:t>664,8</w:t>
            </w:r>
            <w:r w:rsidRPr="001E016C">
              <w:rPr>
                <w:bCs/>
                <w:sz w:val="28"/>
                <w:szCs w:val="28"/>
              </w:rPr>
              <w:t xml:space="preserve"> тыс. руб.;</w:t>
            </w:r>
          </w:p>
          <w:p w:rsidR="00A92E30" w:rsidRDefault="00A92E30" w:rsidP="00277E31">
            <w:pPr>
              <w:autoSpaceDE w:val="0"/>
              <w:autoSpaceDN w:val="0"/>
              <w:adjustRightInd w:val="0"/>
              <w:jc w:val="both"/>
              <w:rPr>
                <w:bCs/>
                <w:sz w:val="28"/>
                <w:szCs w:val="28"/>
              </w:rPr>
            </w:pPr>
            <w:r w:rsidRPr="001E016C">
              <w:rPr>
                <w:bCs/>
                <w:sz w:val="28"/>
                <w:szCs w:val="28"/>
              </w:rPr>
              <w:t>20</w:t>
            </w:r>
            <w:r w:rsidR="00E2790B">
              <w:rPr>
                <w:bCs/>
                <w:sz w:val="28"/>
                <w:szCs w:val="28"/>
              </w:rPr>
              <w:t>21</w:t>
            </w:r>
            <w:r w:rsidRPr="001E016C">
              <w:rPr>
                <w:bCs/>
                <w:sz w:val="28"/>
                <w:szCs w:val="28"/>
              </w:rPr>
              <w:t xml:space="preserve"> год – средства   бюджета поселения – </w:t>
            </w:r>
            <w:r w:rsidR="00E2790B">
              <w:rPr>
                <w:bCs/>
                <w:sz w:val="28"/>
                <w:szCs w:val="28"/>
              </w:rPr>
              <w:t>664,8</w:t>
            </w:r>
            <w:r w:rsidRPr="001E016C">
              <w:rPr>
                <w:bCs/>
                <w:sz w:val="28"/>
                <w:szCs w:val="28"/>
              </w:rPr>
              <w:t xml:space="preserve"> тыс. руб.;</w:t>
            </w:r>
          </w:p>
          <w:p w:rsidR="00A142C6" w:rsidRPr="001E016C" w:rsidRDefault="00A142C6" w:rsidP="00A142C6">
            <w:pPr>
              <w:autoSpaceDE w:val="0"/>
              <w:autoSpaceDN w:val="0"/>
              <w:adjustRightInd w:val="0"/>
              <w:jc w:val="both"/>
              <w:rPr>
                <w:bCs/>
                <w:sz w:val="28"/>
                <w:szCs w:val="28"/>
              </w:rPr>
            </w:pPr>
            <w:r w:rsidRPr="001E016C">
              <w:rPr>
                <w:bCs/>
                <w:sz w:val="28"/>
                <w:szCs w:val="28"/>
              </w:rPr>
              <w:t>20</w:t>
            </w:r>
            <w:r w:rsidR="00E2790B">
              <w:rPr>
                <w:bCs/>
                <w:sz w:val="28"/>
                <w:szCs w:val="28"/>
              </w:rPr>
              <w:t>22</w:t>
            </w:r>
            <w:r w:rsidRPr="001E016C">
              <w:rPr>
                <w:bCs/>
                <w:sz w:val="28"/>
                <w:szCs w:val="28"/>
              </w:rPr>
              <w:t xml:space="preserve"> год – средства   бюджета поселения – </w:t>
            </w:r>
            <w:r w:rsidR="00E2790B">
              <w:rPr>
                <w:bCs/>
                <w:sz w:val="28"/>
                <w:szCs w:val="28"/>
              </w:rPr>
              <w:t>6</w:t>
            </w:r>
            <w:r>
              <w:rPr>
                <w:bCs/>
                <w:sz w:val="28"/>
                <w:szCs w:val="28"/>
              </w:rPr>
              <w:t>64,</w:t>
            </w:r>
            <w:r w:rsidR="00E2790B">
              <w:rPr>
                <w:bCs/>
                <w:sz w:val="28"/>
                <w:szCs w:val="28"/>
              </w:rPr>
              <w:t>8</w:t>
            </w:r>
            <w:r w:rsidRPr="001E016C">
              <w:rPr>
                <w:bCs/>
                <w:sz w:val="28"/>
                <w:szCs w:val="28"/>
              </w:rPr>
              <w:t xml:space="preserve"> тыс. руб.;</w:t>
            </w:r>
          </w:p>
          <w:p w:rsidR="00A142C6" w:rsidRPr="001E016C" w:rsidRDefault="00A142C6" w:rsidP="00A142C6">
            <w:pPr>
              <w:autoSpaceDE w:val="0"/>
              <w:autoSpaceDN w:val="0"/>
              <w:adjustRightInd w:val="0"/>
              <w:jc w:val="both"/>
              <w:rPr>
                <w:bCs/>
                <w:sz w:val="28"/>
                <w:szCs w:val="28"/>
              </w:rPr>
            </w:pPr>
            <w:r w:rsidRPr="001E016C">
              <w:rPr>
                <w:bCs/>
                <w:sz w:val="28"/>
                <w:szCs w:val="28"/>
              </w:rPr>
              <w:t>20</w:t>
            </w:r>
            <w:r w:rsidR="00697787">
              <w:rPr>
                <w:bCs/>
                <w:sz w:val="28"/>
                <w:szCs w:val="28"/>
              </w:rPr>
              <w:t>23</w:t>
            </w:r>
            <w:r w:rsidRPr="001E016C">
              <w:rPr>
                <w:bCs/>
                <w:sz w:val="28"/>
                <w:szCs w:val="28"/>
              </w:rPr>
              <w:t xml:space="preserve"> год – средства   бюджета поселения – </w:t>
            </w:r>
            <w:r>
              <w:rPr>
                <w:bCs/>
                <w:sz w:val="28"/>
                <w:szCs w:val="28"/>
              </w:rPr>
              <w:t>6</w:t>
            </w:r>
            <w:r w:rsidR="00E2790B">
              <w:rPr>
                <w:bCs/>
                <w:sz w:val="28"/>
                <w:szCs w:val="28"/>
              </w:rPr>
              <w:t>6</w:t>
            </w:r>
            <w:r>
              <w:rPr>
                <w:bCs/>
                <w:sz w:val="28"/>
                <w:szCs w:val="28"/>
              </w:rPr>
              <w:t>4,</w:t>
            </w:r>
            <w:r w:rsidR="00E2790B">
              <w:rPr>
                <w:bCs/>
                <w:sz w:val="28"/>
                <w:szCs w:val="28"/>
              </w:rPr>
              <w:t>8</w:t>
            </w:r>
            <w:r w:rsidRPr="001E016C">
              <w:rPr>
                <w:bCs/>
                <w:sz w:val="28"/>
                <w:szCs w:val="28"/>
              </w:rPr>
              <w:t xml:space="preserve"> тыс. руб.;</w:t>
            </w:r>
          </w:p>
          <w:p w:rsidR="00A142C6" w:rsidRPr="001E016C" w:rsidRDefault="00A142C6" w:rsidP="00A142C6">
            <w:pPr>
              <w:autoSpaceDE w:val="0"/>
              <w:autoSpaceDN w:val="0"/>
              <w:adjustRightInd w:val="0"/>
              <w:jc w:val="both"/>
              <w:rPr>
                <w:bCs/>
                <w:sz w:val="28"/>
                <w:szCs w:val="28"/>
              </w:rPr>
            </w:pPr>
            <w:r w:rsidRPr="001E016C">
              <w:rPr>
                <w:bCs/>
                <w:sz w:val="28"/>
                <w:szCs w:val="28"/>
              </w:rPr>
              <w:t>20</w:t>
            </w:r>
            <w:r>
              <w:rPr>
                <w:bCs/>
                <w:sz w:val="28"/>
                <w:szCs w:val="28"/>
              </w:rPr>
              <w:t>2</w:t>
            </w:r>
            <w:r w:rsidR="00697787">
              <w:rPr>
                <w:bCs/>
                <w:sz w:val="28"/>
                <w:szCs w:val="28"/>
              </w:rPr>
              <w:t>4</w:t>
            </w:r>
            <w:r w:rsidRPr="001E016C">
              <w:rPr>
                <w:bCs/>
                <w:sz w:val="28"/>
                <w:szCs w:val="28"/>
              </w:rPr>
              <w:t xml:space="preserve"> год – средства   бюджета поселения – </w:t>
            </w:r>
            <w:r>
              <w:rPr>
                <w:bCs/>
                <w:sz w:val="28"/>
                <w:szCs w:val="28"/>
              </w:rPr>
              <w:t>664,8</w:t>
            </w:r>
            <w:r w:rsidRPr="001E016C">
              <w:rPr>
                <w:bCs/>
                <w:sz w:val="28"/>
                <w:szCs w:val="28"/>
              </w:rPr>
              <w:t xml:space="preserve"> тыс. руб.;</w:t>
            </w:r>
          </w:p>
          <w:p w:rsidR="00A142C6" w:rsidRPr="001E016C" w:rsidRDefault="00A142C6" w:rsidP="00277E31">
            <w:pPr>
              <w:autoSpaceDE w:val="0"/>
              <w:autoSpaceDN w:val="0"/>
              <w:adjustRightInd w:val="0"/>
              <w:jc w:val="both"/>
              <w:rPr>
                <w:bCs/>
                <w:sz w:val="28"/>
                <w:szCs w:val="28"/>
              </w:rPr>
            </w:pPr>
          </w:p>
          <w:p w:rsidR="00277E31" w:rsidRPr="001E016C" w:rsidRDefault="00277E31" w:rsidP="00277E31">
            <w:pPr>
              <w:autoSpaceDE w:val="0"/>
              <w:autoSpaceDN w:val="0"/>
              <w:adjustRightInd w:val="0"/>
              <w:jc w:val="both"/>
              <w:rPr>
                <w:bCs/>
                <w:sz w:val="28"/>
                <w:szCs w:val="28"/>
              </w:rPr>
            </w:pPr>
          </w:p>
        </w:tc>
      </w:tr>
      <w:tr w:rsidR="00277E31" w:rsidRPr="001E016C" w:rsidTr="00277E31">
        <w:trPr>
          <w:cantSplit/>
          <w:trHeight w:val="1080"/>
        </w:trPr>
        <w:tc>
          <w:tcPr>
            <w:tcW w:w="2977"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
                <w:bCs/>
                <w:sz w:val="28"/>
                <w:szCs w:val="28"/>
              </w:rPr>
            </w:pPr>
            <w:r w:rsidRPr="001E016C">
              <w:rPr>
                <w:b/>
                <w:bCs/>
                <w:sz w:val="28"/>
                <w:szCs w:val="28"/>
              </w:rPr>
              <w:t xml:space="preserve">Ожидаемые конечные       </w:t>
            </w:r>
            <w:r w:rsidRPr="001E016C">
              <w:rPr>
                <w:b/>
                <w:bCs/>
                <w:sz w:val="28"/>
                <w:szCs w:val="28"/>
              </w:rPr>
              <w:br/>
              <w:t xml:space="preserve">результаты реализации    </w:t>
            </w:r>
            <w:r w:rsidRPr="001E016C">
              <w:rPr>
                <w:b/>
                <w:bCs/>
                <w:sz w:val="28"/>
                <w:szCs w:val="28"/>
              </w:rPr>
              <w:br/>
              <w:t xml:space="preserve">подпрограммы и показатели   </w:t>
            </w:r>
            <w:r w:rsidRPr="001E016C">
              <w:rPr>
                <w:b/>
                <w:bCs/>
                <w:sz w:val="28"/>
                <w:szCs w:val="28"/>
              </w:rPr>
              <w:br/>
              <w:t xml:space="preserve">социально-экономической  </w:t>
            </w:r>
            <w:r w:rsidRPr="001E016C">
              <w:rPr>
                <w:b/>
                <w:bCs/>
                <w:sz w:val="28"/>
                <w:szCs w:val="28"/>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tcPr>
          <w:p w:rsidR="00277E31" w:rsidRPr="001E016C" w:rsidRDefault="00277E31" w:rsidP="00277E31">
            <w:pPr>
              <w:autoSpaceDE w:val="0"/>
              <w:autoSpaceDN w:val="0"/>
              <w:adjustRightInd w:val="0"/>
              <w:jc w:val="both"/>
              <w:rPr>
                <w:bCs/>
                <w:sz w:val="28"/>
                <w:szCs w:val="28"/>
              </w:rPr>
            </w:pPr>
            <w:r w:rsidRPr="001E016C">
              <w:rPr>
                <w:bCs/>
                <w:sz w:val="28"/>
                <w:szCs w:val="28"/>
              </w:rPr>
              <w:t>- ремонт</w:t>
            </w:r>
            <w:r w:rsidRPr="001E016C">
              <w:rPr>
                <w:sz w:val="28"/>
                <w:szCs w:val="28"/>
              </w:rPr>
              <w:t xml:space="preserve"> автомобильных дорог с грунтовым покрытием общего пользования местного значения</w:t>
            </w:r>
          </w:p>
          <w:p w:rsidR="00277E31" w:rsidRPr="001E016C" w:rsidRDefault="00277E31" w:rsidP="00277E31">
            <w:pPr>
              <w:autoSpaceDE w:val="0"/>
              <w:autoSpaceDN w:val="0"/>
              <w:adjustRightInd w:val="0"/>
              <w:jc w:val="both"/>
              <w:rPr>
                <w:bCs/>
                <w:color w:val="000000"/>
                <w:sz w:val="28"/>
                <w:szCs w:val="28"/>
              </w:rPr>
            </w:pPr>
            <w:r w:rsidRPr="001E016C">
              <w:rPr>
                <w:bCs/>
                <w:sz w:val="28"/>
                <w:szCs w:val="28"/>
              </w:rPr>
              <w:t>в 201</w:t>
            </w:r>
            <w:r w:rsidR="00697787">
              <w:rPr>
                <w:bCs/>
                <w:sz w:val="28"/>
                <w:szCs w:val="28"/>
              </w:rPr>
              <w:t>8</w:t>
            </w:r>
            <w:r w:rsidRPr="001E016C">
              <w:rPr>
                <w:bCs/>
                <w:sz w:val="28"/>
                <w:szCs w:val="28"/>
              </w:rPr>
              <w:t xml:space="preserve"> году – </w:t>
            </w:r>
            <w:r w:rsidRPr="001E016C">
              <w:rPr>
                <w:bCs/>
                <w:color w:val="000000"/>
                <w:sz w:val="28"/>
                <w:szCs w:val="28"/>
              </w:rPr>
              <w:t>100</w:t>
            </w:r>
            <w:r w:rsidR="00697787">
              <w:rPr>
                <w:bCs/>
                <w:color w:val="000000"/>
                <w:sz w:val="28"/>
                <w:szCs w:val="28"/>
              </w:rPr>
              <w:t>0</w:t>
            </w:r>
            <w:r w:rsidRPr="001E016C">
              <w:rPr>
                <w:bCs/>
                <w:color w:val="000000"/>
                <w:sz w:val="28"/>
                <w:szCs w:val="28"/>
              </w:rPr>
              <w:t xml:space="preserve"> м автомобильных  дорог;</w:t>
            </w:r>
          </w:p>
          <w:p w:rsidR="00277E31" w:rsidRPr="001E016C" w:rsidRDefault="00277E31" w:rsidP="00277E31">
            <w:pPr>
              <w:autoSpaceDE w:val="0"/>
              <w:autoSpaceDN w:val="0"/>
              <w:adjustRightInd w:val="0"/>
              <w:jc w:val="both"/>
              <w:rPr>
                <w:bCs/>
                <w:color w:val="000000"/>
                <w:sz w:val="28"/>
                <w:szCs w:val="28"/>
              </w:rPr>
            </w:pPr>
            <w:r w:rsidRPr="001E016C">
              <w:rPr>
                <w:bCs/>
                <w:color w:val="000000"/>
                <w:sz w:val="28"/>
                <w:szCs w:val="28"/>
              </w:rPr>
              <w:t>в 201</w:t>
            </w:r>
            <w:r w:rsidR="00697787">
              <w:rPr>
                <w:bCs/>
                <w:color w:val="000000"/>
                <w:sz w:val="28"/>
                <w:szCs w:val="28"/>
              </w:rPr>
              <w:t>9</w:t>
            </w:r>
            <w:r w:rsidRPr="001E016C">
              <w:rPr>
                <w:bCs/>
                <w:color w:val="000000"/>
                <w:sz w:val="28"/>
                <w:szCs w:val="28"/>
              </w:rPr>
              <w:t xml:space="preserve">году –  </w:t>
            </w:r>
            <w:r w:rsidR="00697787">
              <w:rPr>
                <w:bCs/>
                <w:color w:val="000000"/>
                <w:sz w:val="28"/>
                <w:szCs w:val="28"/>
              </w:rPr>
              <w:t>500</w:t>
            </w:r>
            <w:r w:rsidRPr="001E016C">
              <w:rPr>
                <w:bCs/>
                <w:color w:val="000000"/>
                <w:sz w:val="28"/>
                <w:szCs w:val="28"/>
              </w:rPr>
              <w:t xml:space="preserve"> м автомобильных  дорог;</w:t>
            </w:r>
          </w:p>
          <w:p w:rsidR="00277E31" w:rsidRDefault="00277E31" w:rsidP="00277E31">
            <w:pPr>
              <w:autoSpaceDE w:val="0"/>
              <w:autoSpaceDN w:val="0"/>
              <w:adjustRightInd w:val="0"/>
              <w:jc w:val="both"/>
              <w:rPr>
                <w:bCs/>
                <w:sz w:val="28"/>
                <w:szCs w:val="28"/>
              </w:rPr>
            </w:pPr>
            <w:r w:rsidRPr="001E016C">
              <w:rPr>
                <w:bCs/>
                <w:color w:val="000000"/>
                <w:sz w:val="28"/>
                <w:szCs w:val="28"/>
              </w:rPr>
              <w:t>в 20</w:t>
            </w:r>
            <w:r w:rsidR="00697787">
              <w:rPr>
                <w:bCs/>
                <w:color w:val="000000"/>
                <w:sz w:val="28"/>
                <w:szCs w:val="28"/>
              </w:rPr>
              <w:t>20</w:t>
            </w:r>
            <w:r w:rsidRPr="001E016C">
              <w:rPr>
                <w:bCs/>
                <w:color w:val="000000"/>
                <w:sz w:val="28"/>
                <w:szCs w:val="28"/>
              </w:rPr>
              <w:t xml:space="preserve"> году – </w:t>
            </w:r>
            <w:r w:rsidR="00697787">
              <w:rPr>
                <w:bCs/>
                <w:color w:val="000000"/>
                <w:sz w:val="28"/>
                <w:szCs w:val="28"/>
              </w:rPr>
              <w:t>5</w:t>
            </w:r>
            <w:r w:rsidRPr="001E016C">
              <w:rPr>
                <w:bCs/>
                <w:color w:val="000000"/>
                <w:sz w:val="28"/>
                <w:szCs w:val="28"/>
              </w:rPr>
              <w:t>00</w:t>
            </w:r>
            <w:r w:rsidRPr="001E016C">
              <w:rPr>
                <w:bCs/>
                <w:sz w:val="28"/>
                <w:szCs w:val="28"/>
              </w:rPr>
              <w:t xml:space="preserve"> м. автомобильных  дорог;</w:t>
            </w:r>
          </w:p>
          <w:p w:rsidR="009B753A" w:rsidRDefault="009B753A" w:rsidP="00277E31">
            <w:pPr>
              <w:autoSpaceDE w:val="0"/>
              <w:autoSpaceDN w:val="0"/>
              <w:adjustRightInd w:val="0"/>
              <w:jc w:val="both"/>
              <w:rPr>
                <w:bCs/>
                <w:sz w:val="28"/>
                <w:szCs w:val="28"/>
              </w:rPr>
            </w:pPr>
            <w:r>
              <w:rPr>
                <w:bCs/>
                <w:sz w:val="28"/>
                <w:szCs w:val="28"/>
              </w:rPr>
              <w:t>в 20</w:t>
            </w:r>
            <w:r w:rsidR="00697787">
              <w:rPr>
                <w:bCs/>
                <w:sz w:val="28"/>
                <w:szCs w:val="28"/>
              </w:rPr>
              <w:t>21</w:t>
            </w:r>
            <w:r>
              <w:rPr>
                <w:bCs/>
                <w:sz w:val="28"/>
                <w:szCs w:val="28"/>
              </w:rPr>
              <w:t xml:space="preserve"> году-   </w:t>
            </w:r>
            <w:r w:rsidR="00697787">
              <w:rPr>
                <w:bCs/>
                <w:sz w:val="28"/>
                <w:szCs w:val="28"/>
              </w:rPr>
              <w:t>5</w:t>
            </w:r>
            <w:r>
              <w:rPr>
                <w:bCs/>
                <w:sz w:val="28"/>
                <w:szCs w:val="28"/>
              </w:rPr>
              <w:t xml:space="preserve">00м.  </w:t>
            </w:r>
            <w:r w:rsidRPr="001E016C">
              <w:rPr>
                <w:bCs/>
                <w:sz w:val="28"/>
                <w:szCs w:val="28"/>
              </w:rPr>
              <w:t>автомобильных  дорог</w:t>
            </w:r>
            <w:r>
              <w:rPr>
                <w:bCs/>
                <w:sz w:val="28"/>
                <w:szCs w:val="28"/>
              </w:rPr>
              <w:t>;</w:t>
            </w:r>
          </w:p>
          <w:p w:rsidR="009B753A" w:rsidRDefault="009B753A" w:rsidP="00277E31">
            <w:pPr>
              <w:autoSpaceDE w:val="0"/>
              <w:autoSpaceDN w:val="0"/>
              <w:adjustRightInd w:val="0"/>
              <w:jc w:val="both"/>
              <w:rPr>
                <w:bCs/>
                <w:sz w:val="28"/>
                <w:szCs w:val="28"/>
              </w:rPr>
            </w:pPr>
            <w:r>
              <w:rPr>
                <w:bCs/>
                <w:sz w:val="28"/>
                <w:szCs w:val="28"/>
              </w:rPr>
              <w:t>в 20</w:t>
            </w:r>
            <w:r w:rsidR="00697787">
              <w:rPr>
                <w:bCs/>
                <w:sz w:val="28"/>
                <w:szCs w:val="28"/>
              </w:rPr>
              <w:t>22</w:t>
            </w:r>
            <w:r>
              <w:rPr>
                <w:bCs/>
                <w:sz w:val="28"/>
                <w:szCs w:val="28"/>
              </w:rPr>
              <w:t xml:space="preserve"> году-    </w:t>
            </w:r>
            <w:r w:rsidR="00697787">
              <w:rPr>
                <w:bCs/>
                <w:sz w:val="28"/>
                <w:szCs w:val="28"/>
              </w:rPr>
              <w:t>5</w:t>
            </w:r>
            <w:r>
              <w:rPr>
                <w:bCs/>
                <w:sz w:val="28"/>
                <w:szCs w:val="28"/>
              </w:rPr>
              <w:t xml:space="preserve">00м. </w:t>
            </w:r>
            <w:r w:rsidRPr="001E016C">
              <w:rPr>
                <w:bCs/>
                <w:sz w:val="28"/>
                <w:szCs w:val="28"/>
              </w:rPr>
              <w:t>автомобильных  дорог</w:t>
            </w:r>
          </w:p>
          <w:p w:rsidR="009B753A" w:rsidRDefault="009B753A" w:rsidP="00277E31">
            <w:pPr>
              <w:autoSpaceDE w:val="0"/>
              <w:autoSpaceDN w:val="0"/>
              <w:adjustRightInd w:val="0"/>
              <w:jc w:val="both"/>
              <w:rPr>
                <w:bCs/>
                <w:sz w:val="28"/>
                <w:szCs w:val="28"/>
              </w:rPr>
            </w:pPr>
            <w:r>
              <w:rPr>
                <w:bCs/>
                <w:sz w:val="28"/>
                <w:szCs w:val="28"/>
              </w:rPr>
              <w:t>в 20</w:t>
            </w:r>
            <w:r w:rsidR="00697787">
              <w:rPr>
                <w:bCs/>
                <w:sz w:val="28"/>
                <w:szCs w:val="28"/>
              </w:rPr>
              <w:t>23</w:t>
            </w:r>
            <w:r>
              <w:rPr>
                <w:bCs/>
                <w:sz w:val="28"/>
                <w:szCs w:val="28"/>
              </w:rPr>
              <w:t xml:space="preserve"> году- </w:t>
            </w:r>
            <w:r w:rsidR="00474046">
              <w:rPr>
                <w:bCs/>
                <w:sz w:val="28"/>
                <w:szCs w:val="28"/>
              </w:rPr>
              <w:t xml:space="preserve">  </w:t>
            </w:r>
            <w:r>
              <w:rPr>
                <w:bCs/>
                <w:sz w:val="28"/>
                <w:szCs w:val="28"/>
              </w:rPr>
              <w:t xml:space="preserve">500м. </w:t>
            </w:r>
            <w:r w:rsidRPr="001E016C">
              <w:rPr>
                <w:bCs/>
                <w:sz w:val="28"/>
                <w:szCs w:val="28"/>
              </w:rPr>
              <w:t>автомобильных  дорог</w:t>
            </w:r>
          </w:p>
          <w:p w:rsidR="00474046" w:rsidRPr="001E016C" w:rsidRDefault="00474046" w:rsidP="00277E31">
            <w:pPr>
              <w:autoSpaceDE w:val="0"/>
              <w:autoSpaceDN w:val="0"/>
              <w:adjustRightInd w:val="0"/>
              <w:jc w:val="both"/>
              <w:rPr>
                <w:bCs/>
                <w:sz w:val="28"/>
                <w:szCs w:val="28"/>
              </w:rPr>
            </w:pPr>
            <w:r>
              <w:rPr>
                <w:bCs/>
                <w:sz w:val="28"/>
                <w:szCs w:val="28"/>
              </w:rPr>
              <w:t>в 202</w:t>
            </w:r>
            <w:r w:rsidR="00A9042C">
              <w:rPr>
                <w:bCs/>
                <w:sz w:val="28"/>
                <w:szCs w:val="28"/>
              </w:rPr>
              <w:t>4</w:t>
            </w:r>
            <w:r>
              <w:rPr>
                <w:bCs/>
                <w:sz w:val="28"/>
                <w:szCs w:val="28"/>
              </w:rPr>
              <w:t xml:space="preserve">году-   500м. </w:t>
            </w:r>
            <w:r w:rsidRPr="001E016C">
              <w:rPr>
                <w:bCs/>
                <w:sz w:val="28"/>
                <w:szCs w:val="28"/>
              </w:rPr>
              <w:t>автомобильных  дорог</w:t>
            </w:r>
          </w:p>
          <w:p w:rsidR="00277E31" w:rsidRPr="001E016C" w:rsidRDefault="00277E31" w:rsidP="00277E31">
            <w:pPr>
              <w:jc w:val="both"/>
              <w:rPr>
                <w:sz w:val="28"/>
                <w:szCs w:val="28"/>
              </w:rPr>
            </w:pPr>
            <w:r w:rsidRPr="001E016C">
              <w:rPr>
                <w:sz w:val="28"/>
                <w:szCs w:val="28"/>
              </w:rPr>
              <w:t>Показатели социально-экономической эффективности:</w:t>
            </w:r>
          </w:p>
          <w:p w:rsidR="00277E31" w:rsidRPr="001E016C" w:rsidRDefault="00277E31" w:rsidP="00277E31">
            <w:pPr>
              <w:jc w:val="both"/>
              <w:rPr>
                <w:sz w:val="28"/>
                <w:szCs w:val="28"/>
              </w:rPr>
            </w:pPr>
            <w:r w:rsidRPr="001E016C">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rsidR="00277E31" w:rsidRPr="001E016C" w:rsidRDefault="00277E31" w:rsidP="00277E31">
            <w:pPr>
              <w:autoSpaceDE w:val="0"/>
              <w:autoSpaceDN w:val="0"/>
              <w:adjustRightInd w:val="0"/>
              <w:jc w:val="both"/>
              <w:rPr>
                <w:bCs/>
                <w:sz w:val="28"/>
                <w:szCs w:val="28"/>
              </w:rPr>
            </w:pPr>
            <w:r w:rsidRPr="001E016C">
              <w:rPr>
                <w:sz w:val="28"/>
                <w:szCs w:val="28"/>
              </w:rPr>
              <w:t>- улучшение внешнего вида территории  поселения.</w:t>
            </w:r>
          </w:p>
        </w:tc>
      </w:tr>
    </w:tbl>
    <w:p w:rsidR="00277E31" w:rsidRPr="001E016C" w:rsidRDefault="00277E31" w:rsidP="00277E31">
      <w:pPr>
        <w:autoSpaceDE w:val="0"/>
        <w:autoSpaceDN w:val="0"/>
        <w:adjustRightInd w:val="0"/>
        <w:jc w:val="center"/>
        <w:outlineLvl w:val="1"/>
        <w:rPr>
          <w:bCs/>
          <w:sz w:val="28"/>
          <w:szCs w:val="28"/>
        </w:rPr>
      </w:pPr>
    </w:p>
    <w:p w:rsidR="00277E31" w:rsidRPr="001E016C" w:rsidRDefault="00277E31" w:rsidP="00277E31">
      <w:pPr>
        <w:autoSpaceDE w:val="0"/>
        <w:autoSpaceDN w:val="0"/>
        <w:adjustRightInd w:val="0"/>
        <w:jc w:val="center"/>
        <w:outlineLvl w:val="1"/>
        <w:rPr>
          <w:bCs/>
          <w:sz w:val="28"/>
          <w:szCs w:val="28"/>
        </w:rPr>
      </w:pPr>
    </w:p>
    <w:p w:rsidR="00277E31" w:rsidRPr="001E016C" w:rsidRDefault="00277E31" w:rsidP="00277E31">
      <w:pPr>
        <w:autoSpaceDE w:val="0"/>
        <w:autoSpaceDN w:val="0"/>
        <w:adjustRightInd w:val="0"/>
        <w:jc w:val="center"/>
        <w:outlineLvl w:val="1"/>
        <w:rPr>
          <w:b/>
          <w:bCs/>
          <w:sz w:val="28"/>
          <w:szCs w:val="28"/>
        </w:rPr>
      </w:pPr>
      <w:r w:rsidRPr="001E016C">
        <w:rPr>
          <w:b/>
          <w:bCs/>
          <w:sz w:val="28"/>
          <w:szCs w:val="28"/>
        </w:rPr>
        <w:t xml:space="preserve">I. Характеристика проблемы и обоснование  необходимости её решения </w:t>
      </w:r>
    </w:p>
    <w:p w:rsidR="00277E31" w:rsidRPr="001E016C" w:rsidRDefault="00277E31" w:rsidP="00277E31">
      <w:pPr>
        <w:ind w:firstLine="539"/>
        <w:jc w:val="both"/>
        <w:rPr>
          <w:sz w:val="28"/>
          <w:szCs w:val="28"/>
        </w:rPr>
      </w:pPr>
      <w:r w:rsidRPr="001E016C">
        <w:rPr>
          <w:sz w:val="28"/>
          <w:szCs w:val="28"/>
        </w:rPr>
        <w:t xml:space="preserve">Автомобильные дороги имеют важное народно-хозяйственное  значение для Филиппенковского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w:t>
      </w:r>
      <w:r w:rsidRPr="001E016C">
        <w:rPr>
          <w:sz w:val="28"/>
          <w:szCs w:val="28"/>
        </w:rPr>
        <w:lastRenderedPageBreak/>
        <w:t xml:space="preserve">автомобильных дорог обеспечивает мобильность населения и доступ к материальным ресурсам. </w:t>
      </w:r>
    </w:p>
    <w:p w:rsidR="00277E31" w:rsidRPr="001E016C" w:rsidRDefault="00277E31" w:rsidP="00277E31">
      <w:pPr>
        <w:shd w:val="clear" w:color="auto" w:fill="FFFFFF"/>
        <w:tabs>
          <w:tab w:val="left" w:pos="0"/>
        </w:tabs>
        <w:ind w:firstLine="540"/>
        <w:jc w:val="both"/>
        <w:rPr>
          <w:sz w:val="28"/>
          <w:szCs w:val="28"/>
        </w:rPr>
      </w:pPr>
      <w:r w:rsidRPr="001E016C">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277E31" w:rsidRPr="001E016C" w:rsidRDefault="00277E31" w:rsidP="00277E31">
      <w:pPr>
        <w:ind w:firstLine="720"/>
        <w:jc w:val="both"/>
        <w:rPr>
          <w:sz w:val="28"/>
          <w:szCs w:val="28"/>
        </w:rPr>
      </w:pPr>
      <w:r w:rsidRPr="001E016C">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277E31" w:rsidRPr="001E016C" w:rsidRDefault="00277E31" w:rsidP="00277E31">
      <w:pPr>
        <w:ind w:firstLine="720"/>
        <w:jc w:val="both"/>
        <w:rPr>
          <w:sz w:val="28"/>
          <w:szCs w:val="28"/>
        </w:rPr>
      </w:pPr>
      <w:r w:rsidRPr="001E016C">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277E31" w:rsidRPr="001E016C" w:rsidRDefault="00277E31" w:rsidP="00277E31">
      <w:pPr>
        <w:ind w:firstLine="720"/>
        <w:jc w:val="both"/>
        <w:rPr>
          <w:sz w:val="28"/>
          <w:szCs w:val="28"/>
        </w:rPr>
      </w:pPr>
      <w:r w:rsidRPr="001E016C">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277E31" w:rsidRPr="001E016C" w:rsidRDefault="00277E31" w:rsidP="00277E31">
      <w:pPr>
        <w:ind w:firstLine="720"/>
        <w:jc w:val="both"/>
        <w:rPr>
          <w:sz w:val="28"/>
          <w:szCs w:val="28"/>
        </w:rPr>
      </w:pPr>
      <w:r w:rsidRPr="001E016C">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277E31" w:rsidRPr="001E016C" w:rsidRDefault="00277E31" w:rsidP="00277E31">
      <w:pPr>
        <w:ind w:firstLine="720"/>
        <w:jc w:val="both"/>
        <w:rPr>
          <w:sz w:val="28"/>
          <w:szCs w:val="28"/>
        </w:rPr>
      </w:pPr>
      <w:r w:rsidRPr="001E016C">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277E31" w:rsidRPr="001E016C" w:rsidRDefault="00277E31" w:rsidP="00277E31">
      <w:pPr>
        <w:pStyle w:val="ConsPlusNormal"/>
        <w:widowControl/>
        <w:tabs>
          <w:tab w:val="left" w:pos="720"/>
        </w:tabs>
        <w:ind w:firstLine="540"/>
        <w:jc w:val="both"/>
        <w:rPr>
          <w:rFonts w:ascii="Times New Roman" w:hAnsi="Times New Roman" w:cs="Times New Roman"/>
          <w:sz w:val="28"/>
          <w:szCs w:val="28"/>
        </w:rPr>
      </w:pPr>
      <w:r w:rsidRPr="001E016C">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77E31" w:rsidRPr="001E016C" w:rsidRDefault="00277E31" w:rsidP="00277E31">
      <w:pPr>
        <w:pStyle w:val="ConsPlusNormal"/>
        <w:widowControl/>
        <w:ind w:firstLine="540"/>
        <w:jc w:val="both"/>
        <w:rPr>
          <w:rFonts w:ascii="Times New Roman" w:hAnsi="Times New Roman" w:cs="Times New Roman"/>
          <w:sz w:val="28"/>
          <w:szCs w:val="28"/>
        </w:rPr>
      </w:pPr>
      <w:r w:rsidRPr="001E016C">
        <w:rPr>
          <w:rFonts w:ascii="Times New Roman" w:hAnsi="Times New Roman" w:cs="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77E31" w:rsidRPr="001E016C" w:rsidRDefault="00277E31" w:rsidP="00277E31">
      <w:pPr>
        <w:ind w:firstLine="720"/>
        <w:jc w:val="both"/>
        <w:rPr>
          <w:sz w:val="28"/>
          <w:szCs w:val="28"/>
        </w:rPr>
      </w:pPr>
      <w:r w:rsidRPr="001E016C">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277E31" w:rsidRPr="001E016C" w:rsidRDefault="00277E31" w:rsidP="00277E31">
      <w:pPr>
        <w:ind w:firstLine="720"/>
        <w:jc w:val="both"/>
        <w:rPr>
          <w:sz w:val="28"/>
          <w:szCs w:val="28"/>
        </w:rPr>
      </w:pPr>
      <w:r w:rsidRPr="001E016C">
        <w:rPr>
          <w:sz w:val="28"/>
          <w:szCs w:val="28"/>
        </w:rPr>
        <w:t xml:space="preserve">-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w:t>
      </w:r>
      <w:r w:rsidRPr="001E016C">
        <w:rPr>
          <w:sz w:val="28"/>
          <w:szCs w:val="28"/>
        </w:rPr>
        <w:lastRenderedPageBreak/>
        <w:t>автомобильной дороги либо влекущие за собой изменение границы полосы отвода автомобильной дороги.</w:t>
      </w:r>
    </w:p>
    <w:p w:rsidR="00277E31" w:rsidRPr="001E016C" w:rsidRDefault="00277E31" w:rsidP="00277E31">
      <w:pPr>
        <w:ind w:firstLine="720"/>
        <w:jc w:val="both"/>
        <w:rPr>
          <w:sz w:val="28"/>
          <w:szCs w:val="28"/>
        </w:rPr>
      </w:pPr>
      <w:r w:rsidRPr="001E016C">
        <w:rPr>
          <w:sz w:val="28"/>
          <w:szCs w:val="28"/>
        </w:rPr>
        <w:t>Протяженность автомобильных дорог Филиппенковского сельского пос</w:t>
      </w:r>
      <w:r w:rsidR="009B753A">
        <w:rPr>
          <w:sz w:val="28"/>
          <w:szCs w:val="28"/>
        </w:rPr>
        <w:t>еления местного значения – 26,8</w:t>
      </w:r>
      <w:r w:rsidRPr="001E016C">
        <w:rPr>
          <w:sz w:val="28"/>
          <w:szCs w:val="28"/>
        </w:rPr>
        <w:t xml:space="preserve"> км, из них с твёрдым покрытием </w:t>
      </w:r>
      <w:r w:rsidR="009B753A">
        <w:rPr>
          <w:sz w:val="28"/>
          <w:szCs w:val="28"/>
        </w:rPr>
        <w:t>7,1</w:t>
      </w:r>
      <w:r w:rsidRPr="001E016C">
        <w:rPr>
          <w:sz w:val="28"/>
          <w:szCs w:val="28"/>
        </w:rPr>
        <w:t xml:space="preserve"> км или </w:t>
      </w:r>
      <w:r w:rsidR="009B753A">
        <w:rPr>
          <w:sz w:val="28"/>
          <w:szCs w:val="28"/>
        </w:rPr>
        <w:t>26,5</w:t>
      </w:r>
      <w:r w:rsidRPr="001E016C">
        <w:rPr>
          <w:sz w:val="28"/>
          <w:szCs w:val="28"/>
        </w:rPr>
        <w:t xml:space="preserve"> % и  протяженность грунтовых  дорог составляет </w:t>
      </w:r>
      <w:r w:rsidR="009B753A">
        <w:rPr>
          <w:sz w:val="28"/>
          <w:szCs w:val="28"/>
        </w:rPr>
        <w:t>19,7</w:t>
      </w:r>
      <w:r w:rsidRPr="001E016C">
        <w:rPr>
          <w:sz w:val="28"/>
          <w:szCs w:val="28"/>
        </w:rPr>
        <w:t xml:space="preserve"> км или </w:t>
      </w:r>
      <w:r w:rsidR="009B753A">
        <w:rPr>
          <w:sz w:val="28"/>
          <w:szCs w:val="28"/>
        </w:rPr>
        <w:t>73,5</w:t>
      </w:r>
      <w:r w:rsidRPr="001E016C">
        <w:rPr>
          <w:sz w:val="28"/>
          <w:szCs w:val="28"/>
        </w:rPr>
        <w:t xml:space="preserve">%. </w:t>
      </w:r>
    </w:p>
    <w:p w:rsidR="00277E31" w:rsidRPr="001E016C" w:rsidRDefault="00277E31" w:rsidP="00277E31">
      <w:pPr>
        <w:jc w:val="both"/>
        <w:rPr>
          <w:sz w:val="28"/>
          <w:szCs w:val="28"/>
        </w:rPr>
      </w:pPr>
      <w:r w:rsidRPr="001E016C">
        <w:rPr>
          <w:sz w:val="28"/>
          <w:szCs w:val="28"/>
        </w:rPr>
        <w:tab/>
        <w:t>В настоящее время автомобильные дороги Филиппенковского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rsidR="00277E31" w:rsidRPr="000476E0" w:rsidRDefault="00277E31" w:rsidP="00277E31">
      <w:pPr>
        <w:jc w:val="both"/>
        <w:rPr>
          <w:sz w:val="28"/>
          <w:szCs w:val="28"/>
        </w:rPr>
      </w:pPr>
      <w:r w:rsidRPr="000476E0">
        <w:rPr>
          <w:sz w:val="28"/>
          <w:szCs w:val="28"/>
        </w:rPr>
        <w:t xml:space="preserve">В условиях существующего положения первоочередной задачей остается сохранение и развитие автомобильных дорог Филиппенковского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277E31" w:rsidRPr="000476E0" w:rsidRDefault="00277E31" w:rsidP="00277E31">
      <w:pPr>
        <w:jc w:val="both"/>
        <w:rPr>
          <w:sz w:val="28"/>
          <w:szCs w:val="28"/>
        </w:rPr>
      </w:pPr>
      <w:r w:rsidRPr="000476E0">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277E31" w:rsidRPr="000476E0" w:rsidRDefault="00277E31" w:rsidP="00277E31">
      <w:pPr>
        <w:ind w:firstLine="720"/>
        <w:jc w:val="both"/>
        <w:rPr>
          <w:sz w:val="28"/>
          <w:szCs w:val="28"/>
        </w:rPr>
      </w:pPr>
      <w:r w:rsidRPr="000476E0">
        <w:rPr>
          <w:sz w:val="28"/>
          <w:szCs w:val="28"/>
        </w:rPr>
        <w:t>Применение программно-целевого метода в развитии автомобильных дорог местного значения Филиппенковского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277E31" w:rsidRPr="000476E0" w:rsidRDefault="00277E31" w:rsidP="00277E31">
      <w:pPr>
        <w:autoSpaceDE w:val="0"/>
        <w:autoSpaceDN w:val="0"/>
        <w:adjustRightInd w:val="0"/>
        <w:jc w:val="center"/>
        <w:outlineLvl w:val="1"/>
        <w:rPr>
          <w:b/>
          <w:bCs/>
          <w:sz w:val="28"/>
          <w:szCs w:val="28"/>
        </w:rPr>
      </w:pPr>
      <w:r w:rsidRPr="000476E0">
        <w:rPr>
          <w:b/>
          <w:bCs/>
          <w:sz w:val="28"/>
          <w:szCs w:val="28"/>
        </w:rPr>
        <w:t>II. Цели и задачи подпрограммы</w:t>
      </w:r>
    </w:p>
    <w:p w:rsidR="00277E31" w:rsidRPr="000476E0" w:rsidRDefault="00277E31" w:rsidP="00277E31">
      <w:pPr>
        <w:jc w:val="both"/>
        <w:rPr>
          <w:sz w:val="28"/>
          <w:szCs w:val="28"/>
        </w:rPr>
      </w:pPr>
      <w:r w:rsidRPr="000476E0">
        <w:rPr>
          <w:b/>
          <w:sz w:val="28"/>
          <w:szCs w:val="28"/>
        </w:rPr>
        <w:t xml:space="preserve">        </w:t>
      </w:r>
      <w:r w:rsidRPr="000476E0">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277E31" w:rsidRPr="000476E0" w:rsidRDefault="00277E31" w:rsidP="00277E31">
      <w:pPr>
        <w:ind w:firstLine="720"/>
        <w:jc w:val="both"/>
        <w:rPr>
          <w:sz w:val="28"/>
          <w:szCs w:val="28"/>
        </w:rPr>
      </w:pPr>
      <w:r w:rsidRPr="000476E0">
        <w:rPr>
          <w:sz w:val="28"/>
          <w:szCs w:val="28"/>
        </w:rPr>
        <w:t xml:space="preserve">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w:t>
      </w:r>
      <w:r w:rsidRPr="000476E0">
        <w:rPr>
          <w:sz w:val="28"/>
          <w:szCs w:val="28"/>
        </w:rPr>
        <w:lastRenderedPageBreak/>
        <w:t>потребности населения в автомобильных дорогах с высокими потребительскими свойствами.</w:t>
      </w:r>
    </w:p>
    <w:p w:rsidR="00277E31" w:rsidRPr="000476E0" w:rsidRDefault="00277E31" w:rsidP="00277E31">
      <w:pPr>
        <w:rPr>
          <w:b/>
          <w:sz w:val="28"/>
          <w:szCs w:val="28"/>
        </w:rPr>
      </w:pPr>
      <w:r w:rsidRPr="000476E0">
        <w:rPr>
          <w:b/>
          <w:sz w:val="28"/>
          <w:szCs w:val="28"/>
          <w:lang w:val="en-US"/>
        </w:rPr>
        <w:t>III</w:t>
      </w:r>
      <w:r w:rsidRPr="000476E0">
        <w:rPr>
          <w:b/>
          <w:sz w:val="28"/>
          <w:szCs w:val="28"/>
        </w:rPr>
        <w:t>. Ожидаемые результаты реализации подпрограммы и целевые индикаторы</w:t>
      </w:r>
    </w:p>
    <w:p w:rsidR="00277E31" w:rsidRPr="000476E0" w:rsidRDefault="00277E31" w:rsidP="00277E31">
      <w:pPr>
        <w:jc w:val="both"/>
        <w:rPr>
          <w:sz w:val="28"/>
          <w:szCs w:val="28"/>
        </w:rPr>
      </w:pPr>
      <w:r w:rsidRPr="000476E0">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Филиппенковского сельского поселения Бутурлиновского муниципального района Воронежской области.</w:t>
      </w:r>
    </w:p>
    <w:p w:rsidR="00277E31" w:rsidRPr="000476E0" w:rsidRDefault="00277E31" w:rsidP="00277E31">
      <w:pPr>
        <w:ind w:firstLine="708"/>
        <w:jc w:val="both"/>
        <w:rPr>
          <w:sz w:val="28"/>
          <w:szCs w:val="28"/>
        </w:rPr>
      </w:pPr>
      <w:r w:rsidRPr="000476E0">
        <w:rPr>
          <w:sz w:val="28"/>
          <w:szCs w:val="28"/>
        </w:rPr>
        <w:t>Исходя из целей подпрограммы, предусматриваются основные направления ее реализации:</w:t>
      </w:r>
    </w:p>
    <w:p w:rsidR="00277E31" w:rsidRPr="000476E0" w:rsidRDefault="00277E31" w:rsidP="00277E31">
      <w:pPr>
        <w:ind w:firstLine="708"/>
        <w:jc w:val="both"/>
        <w:rPr>
          <w:sz w:val="28"/>
          <w:szCs w:val="28"/>
        </w:rPr>
      </w:pPr>
      <w:r w:rsidRPr="000476E0">
        <w:rPr>
          <w:sz w:val="28"/>
          <w:szCs w:val="28"/>
        </w:rPr>
        <w:t>- своевременное и качественное проведение дорожных работ для повышения уровня безопасности дорожного движения;</w:t>
      </w:r>
    </w:p>
    <w:p w:rsidR="00277E31" w:rsidRPr="000476E0" w:rsidRDefault="00277E31" w:rsidP="00277E31">
      <w:pPr>
        <w:ind w:firstLine="708"/>
        <w:jc w:val="both"/>
        <w:rPr>
          <w:sz w:val="28"/>
          <w:szCs w:val="28"/>
        </w:rPr>
      </w:pPr>
      <w:r w:rsidRPr="000476E0">
        <w:rPr>
          <w:sz w:val="28"/>
          <w:szCs w:val="28"/>
        </w:rPr>
        <w:t>- развитие и совершенствование автомобильных дорог;</w:t>
      </w:r>
    </w:p>
    <w:p w:rsidR="00277E31" w:rsidRPr="000476E0" w:rsidRDefault="00277E31" w:rsidP="00277E31">
      <w:pPr>
        <w:ind w:firstLine="708"/>
        <w:jc w:val="both"/>
        <w:rPr>
          <w:sz w:val="28"/>
          <w:szCs w:val="28"/>
        </w:rPr>
      </w:pPr>
      <w:r w:rsidRPr="000476E0">
        <w:rPr>
          <w:sz w:val="28"/>
          <w:szCs w:val="28"/>
        </w:rPr>
        <w:t>- совершенствование системы организации дорожного движения:</w:t>
      </w:r>
    </w:p>
    <w:p w:rsidR="00277E31" w:rsidRPr="000476E0" w:rsidRDefault="00277E31" w:rsidP="00277E31">
      <w:pPr>
        <w:jc w:val="both"/>
        <w:rPr>
          <w:sz w:val="28"/>
          <w:szCs w:val="28"/>
        </w:rPr>
      </w:pPr>
      <w:r w:rsidRPr="000476E0">
        <w:rPr>
          <w:sz w:val="28"/>
          <w:szCs w:val="28"/>
        </w:rPr>
        <w:tab/>
        <w:t>-улучшение потребительских свойств автомобильных дорог и сооружений на них.</w:t>
      </w:r>
    </w:p>
    <w:p w:rsidR="00277E31" w:rsidRPr="000476E0" w:rsidRDefault="00277E31" w:rsidP="00277E31">
      <w:pPr>
        <w:tabs>
          <w:tab w:val="left" w:pos="720"/>
        </w:tabs>
        <w:jc w:val="both"/>
        <w:rPr>
          <w:sz w:val="28"/>
          <w:szCs w:val="28"/>
        </w:rPr>
      </w:pPr>
      <w:r w:rsidRPr="000476E0">
        <w:rPr>
          <w:sz w:val="28"/>
          <w:szCs w:val="28"/>
        </w:rPr>
        <w:tab/>
        <w:t>Показатели социально-экономической эффективности:</w:t>
      </w:r>
    </w:p>
    <w:p w:rsidR="00277E31" w:rsidRPr="000476E0" w:rsidRDefault="00277E31" w:rsidP="00277E31">
      <w:pPr>
        <w:jc w:val="both"/>
        <w:rPr>
          <w:sz w:val="28"/>
          <w:szCs w:val="28"/>
        </w:rPr>
      </w:pPr>
      <w:r w:rsidRPr="000476E0">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277E31" w:rsidRPr="000476E0" w:rsidRDefault="00277E31" w:rsidP="00277E31">
      <w:pPr>
        <w:jc w:val="both"/>
        <w:rPr>
          <w:sz w:val="28"/>
          <w:szCs w:val="28"/>
        </w:rPr>
      </w:pPr>
      <w:r w:rsidRPr="000476E0">
        <w:rPr>
          <w:sz w:val="28"/>
          <w:szCs w:val="28"/>
        </w:rPr>
        <w:tab/>
        <w:t>- улучшение внешнего вида территории  поселения.</w:t>
      </w:r>
    </w:p>
    <w:p w:rsidR="00277E31" w:rsidRPr="000476E0" w:rsidRDefault="00277E31" w:rsidP="00277E31">
      <w:pPr>
        <w:jc w:val="center"/>
        <w:rPr>
          <w:sz w:val="28"/>
          <w:szCs w:val="28"/>
        </w:rPr>
      </w:pP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t>Таблица № 1</w:t>
      </w:r>
    </w:p>
    <w:p w:rsidR="00277E31" w:rsidRPr="000476E0" w:rsidRDefault="00277E31" w:rsidP="00277E31">
      <w:pPr>
        <w:jc w:val="center"/>
        <w:rPr>
          <w:sz w:val="28"/>
          <w:szCs w:val="28"/>
        </w:rPr>
      </w:pPr>
      <w:r w:rsidRPr="000476E0">
        <w:rPr>
          <w:sz w:val="28"/>
          <w:szCs w:val="28"/>
        </w:rPr>
        <w:t>ОБЪЕКТЫ</w:t>
      </w:r>
      <w:r w:rsidRPr="000476E0">
        <w:rPr>
          <w:sz w:val="28"/>
          <w:szCs w:val="28"/>
        </w:rPr>
        <w:tab/>
      </w:r>
    </w:p>
    <w:p w:rsidR="00277E31" w:rsidRPr="000476E0" w:rsidRDefault="00277E31" w:rsidP="00277E31">
      <w:pPr>
        <w:jc w:val="center"/>
        <w:rPr>
          <w:sz w:val="28"/>
          <w:szCs w:val="28"/>
        </w:rPr>
      </w:pPr>
      <w:r w:rsidRPr="000476E0">
        <w:rPr>
          <w:sz w:val="28"/>
          <w:szCs w:val="28"/>
        </w:rPr>
        <w:t>ремонта автомобильных дорог с твердым покрытием общего пользования местного значения по Филиппенковскому сельскому поселению</w:t>
      </w:r>
    </w:p>
    <w:p w:rsidR="00277E31" w:rsidRPr="000476E0" w:rsidRDefault="00277E31" w:rsidP="00277E31">
      <w:pPr>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342"/>
        <w:gridCol w:w="1228"/>
        <w:gridCol w:w="142"/>
        <w:gridCol w:w="975"/>
        <w:gridCol w:w="159"/>
        <w:gridCol w:w="850"/>
        <w:gridCol w:w="142"/>
        <w:gridCol w:w="848"/>
        <w:gridCol w:w="7"/>
        <w:gridCol w:w="846"/>
        <w:gridCol w:w="851"/>
        <w:gridCol w:w="850"/>
        <w:gridCol w:w="131"/>
        <w:gridCol w:w="720"/>
      </w:tblGrid>
      <w:tr w:rsidR="00277E31" w:rsidRPr="000476E0" w:rsidTr="00CC2E8F">
        <w:tc>
          <w:tcPr>
            <w:tcW w:w="649" w:type="dxa"/>
            <w:vMerge w:val="restart"/>
            <w:vAlign w:val="center"/>
          </w:tcPr>
          <w:p w:rsidR="00277E31" w:rsidRPr="00433FCC" w:rsidRDefault="00277E31" w:rsidP="00277E31">
            <w:pPr>
              <w:jc w:val="center"/>
              <w:rPr>
                <w:sz w:val="24"/>
                <w:szCs w:val="24"/>
              </w:rPr>
            </w:pPr>
            <w:r w:rsidRPr="00433FCC">
              <w:rPr>
                <w:sz w:val="24"/>
                <w:szCs w:val="24"/>
              </w:rPr>
              <w:t>№ п/п</w:t>
            </w:r>
          </w:p>
        </w:tc>
        <w:tc>
          <w:tcPr>
            <w:tcW w:w="2342" w:type="dxa"/>
            <w:vMerge w:val="restart"/>
            <w:vAlign w:val="center"/>
          </w:tcPr>
          <w:p w:rsidR="00277E31" w:rsidRPr="00433FCC" w:rsidRDefault="00277E31" w:rsidP="00277E31">
            <w:pPr>
              <w:jc w:val="center"/>
              <w:rPr>
                <w:sz w:val="24"/>
                <w:szCs w:val="24"/>
              </w:rPr>
            </w:pPr>
            <w:r w:rsidRPr="00433FCC">
              <w:rPr>
                <w:sz w:val="24"/>
                <w:szCs w:val="24"/>
              </w:rPr>
              <w:t>Наименование объекта</w:t>
            </w:r>
          </w:p>
        </w:tc>
        <w:tc>
          <w:tcPr>
            <w:tcW w:w="7749" w:type="dxa"/>
            <w:gridSpan w:val="13"/>
            <w:vAlign w:val="center"/>
          </w:tcPr>
          <w:p w:rsidR="00277E31" w:rsidRPr="00433FCC" w:rsidRDefault="00277E31" w:rsidP="00277E31">
            <w:pPr>
              <w:tabs>
                <w:tab w:val="left" w:pos="930"/>
              </w:tabs>
              <w:jc w:val="center"/>
              <w:rPr>
                <w:sz w:val="24"/>
                <w:szCs w:val="24"/>
              </w:rPr>
            </w:pPr>
            <w:r w:rsidRPr="00433FCC">
              <w:rPr>
                <w:sz w:val="24"/>
                <w:szCs w:val="24"/>
              </w:rPr>
              <w:t xml:space="preserve">Объём выполнения работ, </w:t>
            </w:r>
            <w:r w:rsidRPr="00433FCC">
              <w:rPr>
                <w:color w:val="000000"/>
                <w:sz w:val="24"/>
                <w:szCs w:val="24"/>
              </w:rPr>
              <w:t>кв.м</w:t>
            </w:r>
          </w:p>
        </w:tc>
      </w:tr>
      <w:tr w:rsidR="00277E31" w:rsidRPr="000476E0" w:rsidTr="00CC2E8F">
        <w:tc>
          <w:tcPr>
            <w:tcW w:w="649" w:type="dxa"/>
            <w:vMerge/>
            <w:vAlign w:val="center"/>
          </w:tcPr>
          <w:p w:rsidR="00277E31" w:rsidRPr="00433FCC" w:rsidRDefault="00277E31" w:rsidP="00277E31">
            <w:pPr>
              <w:rPr>
                <w:sz w:val="24"/>
                <w:szCs w:val="24"/>
              </w:rPr>
            </w:pPr>
          </w:p>
        </w:tc>
        <w:tc>
          <w:tcPr>
            <w:tcW w:w="2342" w:type="dxa"/>
            <w:vMerge/>
            <w:vAlign w:val="center"/>
          </w:tcPr>
          <w:p w:rsidR="00277E31" w:rsidRPr="00433FCC" w:rsidRDefault="00277E31" w:rsidP="00277E31">
            <w:pPr>
              <w:rPr>
                <w:sz w:val="24"/>
                <w:szCs w:val="24"/>
              </w:rPr>
            </w:pPr>
          </w:p>
        </w:tc>
        <w:tc>
          <w:tcPr>
            <w:tcW w:w="1228" w:type="dxa"/>
            <w:vMerge w:val="restart"/>
            <w:vAlign w:val="center"/>
          </w:tcPr>
          <w:p w:rsidR="00277E31" w:rsidRPr="00433FCC" w:rsidRDefault="00277E31" w:rsidP="00277E31">
            <w:pPr>
              <w:jc w:val="center"/>
              <w:rPr>
                <w:sz w:val="24"/>
                <w:szCs w:val="24"/>
              </w:rPr>
            </w:pPr>
            <w:r w:rsidRPr="00433FCC">
              <w:rPr>
                <w:sz w:val="24"/>
                <w:szCs w:val="24"/>
              </w:rPr>
              <w:t>Всего</w:t>
            </w:r>
          </w:p>
        </w:tc>
        <w:tc>
          <w:tcPr>
            <w:tcW w:w="6521" w:type="dxa"/>
            <w:gridSpan w:val="12"/>
            <w:vAlign w:val="center"/>
          </w:tcPr>
          <w:p w:rsidR="00277E31" w:rsidRPr="00433FCC" w:rsidRDefault="00277E31" w:rsidP="00277E31">
            <w:pPr>
              <w:jc w:val="center"/>
              <w:rPr>
                <w:sz w:val="24"/>
                <w:szCs w:val="24"/>
              </w:rPr>
            </w:pPr>
            <w:r w:rsidRPr="00433FCC">
              <w:rPr>
                <w:sz w:val="24"/>
                <w:szCs w:val="24"/>
              </w:rPr>
              <w:t>в том числе:</w:t>
            </w:r>
          </w:p>
        </w:tc>
      </w:tr>
      <w:tr w:rsidR="00CC2E8F" w:rsidRPr="000476E0" w:rsidTr="00CC2E8F">
        <w:tc>
          <w:tcPr>
            <w:tcW w:w="649" w:type="dxa"/>
            <w:vMerge/>
            <w:vAlign w:val="center"/>
          </w:tcPr>
          <w:p w:rsidR="00CC2E8F" w:rsidRPr="00433FCC" w:rsidRDefault="00CC2E8F" w:rsidP="00277E31">
            <w:pPr>
              <w:rPr>
                <w:sz w:val="24"/>
                <w:szCs w:val="24"/>
              </w:rPr>
            </w:pPr>
          </w:p>
        </w:tc>
        <w:tc>
          <w:tcPr>
            <w:tcW w:w="2342" w:type="dxa"/>
            <w:vMerge/>
            <w:vAlign w:val="center"/>
          </w:tcPr>
          <w:p w:rsidR="00CC2E8F" w:rsidRPr="00433FCC" w:rsidRDefault="00CC2E8F" w:rsidP="00277E31">
            <w:pPr>
              <w:rPr>
                <w:sz w:val="24"/>
                <w:szCs w:val="24"/>
              </w:rPr>
            </w:pPr>
          </w:p>
        </w:tc>
        <w:tc>
          <w:tcPr>
            <w:tcW w:w="1228" w:type="dxa"/>
            <w:vMerge/>
            <w:vAlign w:val="center"/>
          </w:tcPr>
          <w:p w:rsidR="00CC2E8F" w:rsidRPr="00433FCC" w:rsidRDefault="00CC2E8F" w:rsidP="00277E31">
            <w:pPr>
              <w:rPr>
                <w:sz w:val="24"/>
                <w:szCs w:val="24"/>
              </w:rPr>
            </w:pPr>
          </w:p>
        </w:tc>
        <w:tc>
          <w:tcPr>
            <w:tcW w:w="1276" w:type="dxa"/>
            <w:gridSpan w:val="3"/>
            <w:vAlign w:val="center"/>
          </w:tcPr>
          <w:p w:rsidR="00CC2E8F" w:rsidRPr="00433FCC" w:rsidRDefault="00CC2E8F" w:rsidP="00A9042C">
            <w:pPr>
              <w:jc w:val="center"/>
              <w:rPr>
                <w:sz w:val="24"/>
                <w:szCs w:val="24"/>
              </w:rPr>
            </w:pPr>
            <w:r w:rsidRPr="00433FCC">
              <w:rPr>
                <w:sz w:val="24"/>
                <w:szCs w:val="24"/>
              </w:rPr>
              <w:t>201</w:t>
            </w:r>
            <w:r w:rsidR="00A9042C">
              <w:rPr>
                <w:sz w:val="24"/>
                <w:szCs w:val="24"/>
              </w:rPr>
              <w:t>8</w:t>
            </w:r>
            <w:r w:rsidRPr="00433FCC">
              <w:rPr>
                <w:sz w:val="24"/>
                <w:szCs w:val="24"/>
              </w:rPr>
              <w:t>г.</w:t>
            </w:r>
          </w:p>
        </w:tc>
        <w:tc>
          <w:tcPr>
            <w:tcW w:w="992" w:type="dxa"/>
            <w:gridSpan w:val="2"/>
            <w:vAlign w:val="center"/>
          </w:tcPr>
          <w:p w:rsidR="00CC2E8F" w:rsidRPr="00433FCC" w:rsidRDefault="00CC2E8F" w:rsidP="00A9042C">
            <w:pPr>
              <w:jc w:val="center"/>
              <w:rPr>
                <w:sz w:val="24"/>
                <w:szCs w:val="24"/>
              </w:rPr>
            </w:pPr>
            <w:r w:rsidRPr="00433FCC">
              <w:rPr>
                <w:sz w:val="24"/>
                <w:szCs w:val="24"/>
              </w:rPr>
              <w:t>201</w:t>
            </w:r>
            <w:r w:rsidR="00A9042C">
              <w:rPr>
                <w:sz w:val="24"/>
                <w:szCs w:val="24"/>
              </w:rPr>
              <w:t>9</w:t>
            </w:r>
            <w:r w:rsidRPr="00433FCC">
              <w:rPr>
                <w:sz w:val="24"/>
                <w:szCs w:val="24"/>
              </w:rPr>
              <w:t>г.</w:t>
            </w:r>
          </w:p>
        </w:tc>
        <w:tc>
          <w:tcPr>
            <w:tcW w:w="855" w:type="dxa"/>
            <w:gridSpan w:val="2"/>
            <w:vAlign w:val="center"/>
          </w:tcPr>
          <w:p w:rsidR="00CC2E8F" w:rsidRPr="00433FCC" w:rsidRDefault="00CC2E8F" w:rsidP="00A9042C">
            <w:pPr>
              <w:rPr>
                <w:sz w:val="24"/>
                <w:szCs w:val="24"/>
              </w:rPr>
            </w:pPr>
            <w:r w:rsidRPr="00433FCC">
              <w:rPr>
                <w:sz w:val="24"/>
                <w:szCs w:val="24"/>
              </w:rPr>
              <w:t>20</w:t>
            </w:r>
            <w:r w:rsidR="00A9042C">
              <w:rPr>
                <w:sz w:val="24"/>
                <w:szCs w:val="24"/>
              </w:rPr>
              <w:t>20</w:t>
            </w:r>
            <w:r w:rsidRPr="00433FCC">
              <w:rPr>
                <w:sz w:val="24"/>
                <w:szCs w:val="24"/>
              </w:rPr>
              <w:t>г.</w:t>
            </w:r>
          </w:p>
        </w:tc>
        <w:tc>
          <w:tcPr>
            <w:tcW w:w="846" w:type="dxa"/>
            <w:vAlign w:val="center"/>
          </w:tcPr>
          <w:p w:rsidR="00CC2E8F" w:rsidRPr="00433FCC" w:rsidRDefault="00CC2E8F" w:rsidP="00A9042C">
            <w:pPr>
              <w:rPr>
                <w:sz w:val="24"/>
                <w:szCs w:val="24"/>
              </w:rPr>
            </w:pPr>
            <w:r w:rsidRPr="00433FCC">
              <w:rPr>
                <w:sz w:val="24"/>
                <w:szCs w:val="24"/>
              </w:rPr>
              <w:t>20</w:t>
            </w:r>
            <w:r w:rsidR="00A9042C">
              <w:rPr>
                <w:sz w:val="24"/>
                <w:szCs w:val="24"/>
              </w:rPr>
              <w:t>21</w:t>
            </w:r>
          </w:p>
        </w:tc>
        <w:tc>
          <w:tcPr>
            <w:tcW w:w="851" w:type="dxa"/>
            <w:vAlign w:val="center"/>
          </w:tcPr>
          <w:p w:rsidR="00CC2E8F" w:rsidRPr="00433FCC" w:rsidRDefault="00CC2E8F" w:rsidP="00A9042C">
            <w:pPr>
              <w:rPr>
                <w:sz w:val="24"/>
                <w:szCs w:val="24"/>
              </w:rPr>
            </w:pPr>
            <w:r w:rsidRPr="00433FCC">
              <w:rPr>
                <w:sz w:val="24"/>
                <w:szCs w:val="24"/>
              </w:rPr>
              <w:t>20</w:t>
            </w:r>
            <w:r w:rsidR="00A9042C">
              <w:rPr>
                <w:sz w:val="24"/>
                <w:szCs w:val="24"/>
              </w:rPr>
              <w:t>22</w:t>
            </w:r>
          </w:p>
        </w:tc>
        <w:tc>
          <w:tcPr>
            <w:tcW w:w="850" w:type="dxa"/>
            <w:vAlign w:val="center"/>
          </w:tcPr>
          <w:p w:rsidR="00CC2E8F" w:rsidRPr="00433FCC" w:rsidRDefault="00CC2E8F" w:rsidP="00A9042C">
            <w:pPr>
              <w:rPr>
                <w:sz w:val="24"/>
                <w:szCs w:val="24"/>
              </w:rPr>
            </w:pPr>
            <w:r w:rsidRPr="00433FCC">
              <w:rPr>
                <w:sz w:val="24"/>
                <w:szCs w:val="24"/>
              </w:rPr>
              <w:t>20</w:t>
            </w:r>
            <w:r w:rsidR="00A9042C">
              <w:rPr>
                <w:sz w:val="24"/>
                <w:szCs w:val="24"/>
              </w:rPr>
              <w:t>23</w:t>
            </w:r>
          </w:p>
        </w:tc>
        <w:tc>
          <w:tcPr>
            <w:tcW w:w="851" w:type="dxa"/>
            <w:gridSpan w:val="2"/>
            <w:vAlign w:val="center"/>
          </w:tcPr>
          <w:p w:rsidR="00CC2E8F" w:rsidRPr="00433FCC" w:rsidRDefault="00CC2E8F" w:rsidP="00A9042C">
            <w:pPr>
              <w:rPr>
                <w:sz w:val="24"/>
                <w:szCs w:val="24"/>
              </w:rPr>
            </w:pPr>
            <w:r w:rsidRPr="00433FCC">
              <w:rPr>
                <w:sz w:val="24"/>
                <w:szCs w:val="24"/>
              </w:rPr>
              <w:t>202</w:t>
            </w:r>
            <w:r w:rsidR="00A9042C">
              <w:rPr>
                <w:sz w:val="24"/>
                <w:szCs w:val="24"/>
              </w:rPr>
              <w:t>4</w:t>
            </w:r>
          </w:p>
        </w:tc>
      </w:tr>
      <w:tr w:rsidR="00CC2E8F" w:rsidRPr="000476E0" w:rsidTr="00CC2E8F">
        <w:tc>
          <w:tcPr>
            <w:tcW w:w="649" w:type="dxa"/>
          </w:tcPr>
          <w:p w:rsidR="00CC2E8F" w:rsidRPr="00433FCC" w:rsidRDefault="00CC2E8F" w:rsidP="00277E31">
            <w:pPr>
              <w:jc w:val="center"/>
              <w:rPr>
                <w:sz w:val="24"/>
                <w:szCs w:val="24"/>
              </w:rPr>
            </w:pPr>
            <w:r w:rsidRPr="00433FCC">
              <w:rPr>
                <w:sz w:val="24"/>
                <w:szCs w:val="24"/>
              </w:rPr>
              <w:t>1</w:t>
            </w:r>
          </w:p>
        </w:tc>
        <w:tc>
          <w:tcPr>
            <w:tcW w:w="2342" w:type="dxa"/>
          </w:tcPr>
          <w:p w:rsidR="00CC2E8F" w:rsidRPr="00433FCC" w:rsidRDefault="00CC2E8F" w:rsidP="00277E31">
            <w:pPr>
              <w:rPr>
                <w:color w:val="000000"/>
                <w:sz w:val="24"/>
                <w:szCs w:val="24"/>
              </w:rPr>
            </w:pPr>
            <w:r w:rsidRPr="00433FCC">
              <w:rPr>
                <w:color w:val="000000"/>
                <w:sz w:val="24"/>
                <w:szCs w:val="24"/>
              </w:rPr>
              <w:t>ул.Школьная, с.Патокино</w:t>
            </w:r>
          </w:p>
        </w:tc>
        <w:tc>
          <w:tcPr>
            <w:tcW w:w="1228" w:type="dxa"/>
          </w:tcPr>
          <w:p w:rsidR="00CC2E8F" w:rsidRPr="00433FCC" w:rsidRDefault="001200C3" w:rsidP="00277E31">
            <w:pPr>
              <w:jc w:val="center"/>
              <w:rPr>
                <w:color w:val="000000"/>
                <w:sz w:val="24"/>
                <w:szCs w:val="24"/>
              </w:rPr>
            </w:pPr>
            <w:r>
              <w:rPr>
                <w:color w:val="000000"/>
                <w:sz w:val="24"/>
                <w:szCs w:val="24"/>
              </w:rPr>
              <w:t>-</w:t>
            </w:r>
          </w:p>
        </w:tc>
        <w:tc>
          <w:tcPr>
            <w:tcW w:w="1276" w:type="dxa"/>
            <w:gridSpan w:val="3"/>
          </w:tcPr>
          <w:p w:rsidR="00CC2E8F" w:rsidRPr="00433FCC" w:rsidRDefault="001200C3" w:rsidP="00277E31">
            <w:pPr>
              <w:jc w:val="center"/>
              <w:rPr>
                <w:color w:val="000000"/>
                <w:sz w:val="24"/>
                <w:szCs w:val="24"/>
              </w:rPr>
            </w:pPr>
            <w:r>
              <w:rPr>
                <w:color w:val="000000"/>
                <w:sz w:val="24"/>
                <w:szCs w:val="24"/>
              </w:rPr>
              <w:t>-</w:t>
            </w:r>
          </w:p>
        </w:tc>
        <w:tc>
          <w:tcPr>
            <w:tcW w:w="992" w:type="dxa"/>
            <w:gridSpan w:val="2"/>
          </w:tcPr>
          <w:p w:rsidR="00CC2E8F" w:rsidRPr="00433FCC" w:rsidRDefault="00CC2E8F" w:rsidP="00277E31">
            <w:pPr>
              <w:jc w:val="center"/>
              <w:rPr>
                <w:color w:val="000000"/>
                <w:sz w:val="24"/>
                <w:szCs w:val="24"/>
              </w:rPr>
            </w:pPr>
            <w:r w:rsidRPr="00433FCC">
              <w:rPr>
                <w:color w:val="000000"/>
                <w:sz w:val="24"/>
                <w:szCs w:val="24"/>
              </w:rPr>
              <w:t>-</w:t>
            </w:r>
          </w:p>
        </w:tc>
        <w:tc>
          <w:tcPr>
            <w:tcW w:w="855" w:type="dxa"/>
            <w:gridSpan w:val="2"/>
          </w:tcPr>
          <w:p w:rsidR="00CC2E8F" w:rsidRPr="00433FCC" w:rsidRDefault="00CC2E8F" w:rsidP="00CC2E8F">
            <w:pPr>
              <w:jc w:val="center"/>
              <w:rPr>
                <w:sz w:val="24"/>
                <w:szCs w:val="24"/>
              </w:rPr>
            </w:pPr>
          </w:p>
        </w:tc>
        <w:tc>
          <w:tcPr>
            <w:tcW w:w="846" w:type="dxa"/>
          </w:tcPr>
          <w:p w:rsidR="00CC2E8F" w:rsidRPr="00433FCC" w:rsidRDefault="00CC2E8F" w:rsidP="00CC2E8F">
            <w:pPr>
              <w:jc w:val="center"/>
              <w:rPr>
                <w:sz w:val="24"/>
                <w:szCs w:val="24"/>
              </w:rPr>
            </w:pPr>
          </w:p>
        </w:tc>
        <w:tc>
          <w:tcPr>
            <w:tcW w:w="851" w:type="dxa"/>
          </w:tcPr>
          <w:p w:rsidR="00CC2E8F" w:rsidRPr="00433FCC" w:rsidRDefault="00CC2E8F" w:rsidP="00277E31">
            <w:pPr>
              <w:jc w:val="center"/>
              <w:rPr>
                <w:sz w:val="24"/>
                <w:szCs w:val="24"/>
              </w:rPr>
            </w:pPr>
          </w:p>
        </w:tc>
        <w:tc>
          <w:tcPr>
            <w:tcW w:w="850" w:type="dxa"/>
          </w:tcPr>
          <w:p w:rsidR="00CC2E8F" w:rsidRPr="00433FCC" w:rsidRDefault="00CC2E8F" w:rsidP="00CC2E8F">
            <w:pPr>
              <w:jc w:val="center"/>
              <w:rPr>
                <w:sz w:val="24"/>
                <w:szCs w:val="24"/>
              </w:rPr>
            </w:pPr>
          </w:p>
        </w:tc>
        <w:tc>
          <w:tcPr>
            <w:tcW w:w="851" w:type="dxa"/>
            <w:gridSpan w:val="2"/>
          </w:tcPr>
          <w:p w:rsidR="00CC2E8F" w:rsidRPr="00433FCC" w:rsidRDefault="00CC2E8F" w:rsidP="00CC2E8F">
            <w:pPr>
              <w:jc w:val="center"/>
              <w:rPr>
                <w:sz w:val="24"/>
                <w:szCs w:val="24"/>
              </w:rPr>
            </w:pPr>
          </w:p>
        </w:tc>
      </w:tr>
      <w:tr w:rsidR="00CC2E8F" w:rsidRPr="000476E0" w:rsidTr="00CC2E8F">
        <w:tc>
          <w:tcPr>
            <w:tcW w:w="649" w:type="dxa"/>
          </w:tcPr>
          <w:p w:rsidR="00CC2E8F" w:rsidRPr="00433FCC" w:rsidRDefault="00CC2E8F" w:rsidP="00277E31">
            <w:pPr>
              <w:jc w:val="center"/>
              <w:rPr>
                <w:sz w:val="24"/>
                <w:szCs w:val="24"/>
              </w:rPr>
            </w:pPr>
            <w:r w:rsidRPr="00433FCC">
              <w:rPr>
                <w:sz w:val="24"/>
                <w:szCs w:val="24"/>
              </w:rPr>
              <w:t>2.</w:t>
            </w:r>
          </w:p>
        </w:tc>
        <w:tc>
          <w:tcPr>
            <w:tcW w:w="2342" w:type="dxa"/>
          </w:tcPr>
          <w:p w:rsidR="00CC2E8F" w:rsidRPr="00433FCC" w:rsidRDefault="00CC2E8F" w:rsidP="00277E31">
            <w:pPr>
              <w:rPr>
                <w:color w:val="000000"/>
                <w:sz w:val="24"/>
                <w:szCs w:val="24"/>
              </w:rPr>
            </w:pPr>
            <w:r w:rsidRPr="00433FCC">
              <w:rPr>
                <w:color w:val="000000"/>
                <w:sz w:val="24"/>
                <w:szCs w:val="24"/>
              </w:rPr>
              <w:t>ул.Советская с.Елизаветино</w:t>
            </w:r>
          </w:p>
        </w:tc>
        <w:tc>
          <w:tcPr>
            <w:tcW w:w="1228" w:type="dxa"/>
          </w:tcPr>
          <w:p w:rsidR="00CC2E8F" w:rsidRPr="00433FCC" w:rsidRDefault="001200C3" w:rsidP="00277E31">
            <w:pPr>
              <w:jc w:val="center"/>
              <w:rPr>
                <w:color w:val="000000"/>
                <w:sz w:val="24"/>
                <w:szCs w:val="24"/>
              </w:rPr>
            </w:pPr>
            <w:r>
              <w:rPr>
                <w:color w:val="000000"/>
                <w:sz w:val="24"/>
                <w:szCs w:val="24"/>
              </w:rPr>
              <w:t>-</w:t>
            </w:r>
          </w:p>
        </w:tc>
        <w:tc>
          <w:tcPr>
            <w:tcW w:w="1276" w:type="dxa"/>
            <w:gridSpan w:val="3"/>
          </w:tcPr>
          <w:p w:rsidR="00CC2E8F" w:rsidRPr="00433FCC" w:rsidRDefault="001200C3" w:rsidP="00277E31">
            <w:pPr>
              <w:jc w:val="center"/>
              <w:rPr>
                <w:color w:val="000000"/>
                <w:sz w:val="24"/>
                <w:szCs w:val="24"/>
              </w:rPr>
            </w:pPr>
            <w:r>
              <w:rPr>
                <w:color w:val="000000"/>
                <w:sz w:val="24"/>
                <w:szCs w:val="24"/>
              </w:rPr>
              <w:t>-</w:t>
            </w:r>
          </w:p>
        </w:tc>
        <w:tc>
          <w:tcPr>
            <w:tcW w:w="992" w:type="dxa"/>
            <w:gridSpan w:val="2"/>
          </w:tcPr>
          <w:p w:rsidR="00CC2E8F" w:rsidRPr="00433FCC" w:rsidRDefault="00CC2E8F" w:rsidP="00277E31">
            <w:pPr>
              <w:jc w:val="center"/>
              <w:rPr>
                <w:color w:val="000000"/>
                <w:sz w:val="24"/>
                <w:szCs w:val="24"/>
              </w:rPr>
            </w:pPr>
            <w:r w:rsidRPr="00433FCC">
              <w:rPr>
                <w:color w:val="000000"/>
                <w:sz w:val="24"/>
                <w:szCs w:val="24"/>
              </w:rPr>
              <w:t>-</w:t>
            </w:r>
          </w:p>
        </w:tc>
        <w:tc>
          <w:tcPr>
            <w:tcW w:w="855" w:type="dxa"/>
            <w:gridSpan w:val="2"/>
          </w:tcPr>
          <w:p w:rsidR="00CC2E8F" w:rsidRPr="00433FCC" w:rsidRDefault="00CC2E8F" w:rsidP="00CC2E8F">
            <w:pPr>
              <w:jc w:val="center"/>
              <w:rPr>
                <w:sz w:val="24"/>
                <w:szCs w:val="24"/>
              </w:rPr>
            </w:pPr>
          </w:p>
        </w:tc>
        <w:tc>
          <w:tcPr>
            <w:tcW w:w="846" w:type="dxa"/>
          </w:tcPr>
          <w:p w:rsidR="00CC2E8F" w:rsidRPr="00433FCC" w:rsidRDefault="00CC2E8F" w:rsidP="00CC2E8F">
            <w:pPr>
              <w:jc w:val="center"/>
              <w:rPr>
                <w:sz w:val="24"/>
                <w:szCs w:val="24"/>
              </w:rPr>
            </w:pPr>
          </w:p>
        </w:tc>
        <w:tc>
          <w:tcPr>
            <w:tcW w:w="851" w:type="dxa"/>
          </w:tcPr>
          <w:p w:rsidR="00CC2E8F" w:rsidRPr="00433FCC" w:rsidRDefault="00CC2E8F" w:rsidP="00277E31">
            <w:pPr>
              <w:jc w:val="center"/>
              <w:rPr>
                <w:sz w:val="24"/>
                <w:szCs w:val="24"/>
              </w:rPr>
            </w:pPr>
          </w:p>
        </w:tc>
        <w:tc>
          <w:tcPr>
            <w:tcW w:w="850" w:type="dxa"/>
          </w:tcPr>
          <w:p w:rsidR="00CC2E8F" w:rsidRPr="00433FCC" w:rsidRDefault="00CC2E8F" w:rsidP="00CC2E8F">
            <w:pPr>
              <w:jc w:val="center"/>
              <w:rPr>
                <w:sz w:val="24"/>
                <w:szCs w:val="24"/>
              </w:rPr>
            </w:pPr>
          </w:p>
        </w:tc>
        <w:tc>
          <w:tcPr>
            <w:tcW w:w="851" w:type="dxa"/>
            <w:gridSpan w:val="2"/>
          </w:tcPr>
          <w:p w:rsidR="00CC2E8F" w:rsidRPr="00433FCC" w:rsidRDefault="00CC2E8F" w:rsidP="00CC2E8F">
            <w:pPr>
              <w:jc w:val="center"/>
              <w:rPr>
                <w:sz w:val="24"/>
                <w:szCs w:val="24"/>
              </w:rPr>
            </w:pPr>
          </w:p>
        </w:tc>
      </w:tr>
      <w:tr w:rsidR="00CC2E8F" w:rsidRPr="000476E0" w:rsidTr="00CC2E8F">
        <w:tc>
          <w:tcPr>
            <w:tcW w:w="649" w:type="dxa"/>
          </w:tcPr>
          <w:p w:rsidR="00CC2E8F" w:rsidRPr="00433FCC" w:rsidRDefault="00CC2E8F" w:rsidP="00277E31">
            <w:pPr>
              <w:jc w:val="center"/>
              <w:rPr>
                <w:sz w:val="24"/>
                <w:szCs w:val="24"/>
              </w:rPr>
            </w:pPr>
            <w:r w:rsidRPr="00433FCC">
              <w:rPr>
                <w:sz w:val="24"/>
                <w:szCs w:val="24"/>
              </w:rPr>
              <w:t>3</w:t>
            </w:r>
          </w:p>
        </w:tc>
        <w:tc>
          <w:tcPr>
            <w:tcW w:w="2342" w:type="dxa"/>
          </w:tcPr>
          <w:p w:rsidR="00CC2E8F" w:rsidRPr="00433FCC" w:rsidRDefault="00CC2E8F" w:rsidP="00277E31">
            <w:pPr>
              <w:rPr>
                <w:color w:val="000000"/>
                <w:sz w:val="24"/>
                <w:szCs w:val="24"/>
              </w:rPr>
            </w:pPr>
            <w:r w:rsidRPr="00433FCC">
              <w:rPr>
                <w:color w:val="000000"/>
                <w:sz w:val="24"/>
                <w:szCs w:val="24"/>
              </w:rPr>
              <w:t>ул. Комарова, с.Филиппенково</w:t>
            </w:r>
          </w:p>
        </w:tc>
        <w:tc>
          <w:tcPr>
            <w:tcW w:w="1228" w:type="dxa"/>
          </w:tcPr>
          <w:p w:rsidR="00CC2E8F" w:rsidRPr="00433FCC" w:rsidRDefault="001200C3" w:rsidP="00277E31">
            <w:pPr>
              <w:jc w:val="center"/>
              <w:rPr>
                <w:color w:val="000000"/>
                <w:sz w:val="24"/>
                <w:szCs w:val="24"/>
              </w:rPr>
            </w:pPr>
            <w:r>
              <w:rPr>
                <w:color w:val="000000"/>
                <w:sz w:val="24"/>
                <w:szCs w:val="24"/>
              </w:rPr>
              <w:t>-</w:t>
            </w:r>
          </w:p>
        </w:tc>
        <w:tc>
          <w:tcPr>
            <w:tcW w:w="1276" w:type="dxa"/>
            <w:gridSpan w:val="3"/>
          </w:tcPr>
          <w:p w:rsidR="00CC2E8F" w:rsidRPr="00433FCC" w:rsidRDefault="00CC2E8F" w:rsidP="00277E31">
            <w:pPr>
              <w:jc w:val="center"/>
              <w:rPr>
                <w:color w:val="000000"/>
                <w:sz w:val="24"/>
                <w:szCs w:val="24"/>
              </w:rPr>
            </w:pPr>
            <w:r w:rsidRPr="00433FCC">
              <w:rPr>
                <w:color w:val="000000"/>
                <w:sz w:val="24"/>
                <w:szCs w:val="24"/>
              </w:rPr>
              <w:t>-</w:t>
            </w:r>
          </w:p>
        </w:tc>
        <w:tc>
          <w:tcPr>
            <w:tcW w:w="992" w:type="dxa"/>
            <w:gridSpan w:val="2"/>
          </w:tcPr>
          <w:p w:rsidR="00CC2E8F" w:rsidRPr="00433FCC" w:rsidRDefault="00CC2E8F" w:rsidP="00277E31">
            <w:pPr>
              <w:jc w:val="center"/>
              <w:rPr>
                <w:color w:val="000000"/>
                <w:sz w:val="24"/>
                <w:szCs w:val="24"/>
              </w:rPr>
            </w:pPr>
            <w:r w:rsidRPr="00433FCC">
              <w:rPr>
                <w:color w:val="000000"/>
                <w:sz w:val="24"/>
                <w:szCs w:val="24"/>
              </w:rPr>
              <w:t>-</w:t>
            </w:r>
          </w:p>
        </w:tc>
        <w:tc>
          <w:tcPr>
            <w:tcW w:w="855" w:type="dxa"/>
            <w:gridSpan w:val="2"/>
          </w:tcPr>
          <w:p w:rsidR="00CC2E8F" w:rsidRPr="00433FCC" w:rsidRDefault="00CC2E8F" w:rsidP="00277E31">
            <w:pPr>
              <w:jc w:val="center"/>
              <w:rPr>
                <w:sz w:val="24"/>
                <w:szCs w:val="24"/>
              </w:rPr>
            </w:pPr>
          </w:p>
        </w:tc>
        <w:tc>
          <w:tcPr>
            <w:tcW w:w="846" w:type="dxa"/>
          </w:tcPr>
          <w:p w:rsidR="00CC2E8F" w:rsidRPr="00433FCC" w:rsidRDefault="00CC2E8F" w:rsidP="00277E31">
            <w:pPr>
              <w:jc w:val="center"/>
              <w:rPr>
                <w:sz w:val="24"/>
                <w:szCs w:val="24"/>
              </w:rPr>
            </w:pPr>
          </w:p>
        </w:tc>
        <w:tc>
          <w:tcPr>
            <w:tcW w:w="851" w:type="dxa"/>
          </w:tcPr>
          <w:p w:rsidR="00CC2E8F" w:rsidRPr="00433FCC" w:rsidRDefault="00CC2E8F" w:rsidP="00277E31">
            <w:pPr>
              <w:jc w:val="center"/>
              <w:rPr>
                <w:sz w:val="24"/>
                <w:szCs w:val="24"/>
              </w:rPr>
            </w:pPr>
          </w:p>
        </w:tc>
        <w:tc>
          <w:tcPr>
            <w:tcW w:w="850" w:type="dxa"/>
          </w:tcPr>
          <w:p w:rsidR="00CC2E8F" w:rsidRPr="00433FCC" w:rsidRDefault="00CC2E8F" w:rsidP="00277E31">
            <w:pPr>
              <w:jc w:val="center"/>
              <w:rPr>
                <w:sz w:val="24"/>
                <w:szCs w:val="24"/>
              </w:rPr>
            </w:pPr>
          </w:p>
        </w:tc>
        <w:tc>
          <w:tcPr>
            <w:tcW w:w="851" w:type="dxa"/>
            <w:gridSpan w:val="2"/>
          </w:tcPr>
          <w:p w:rsidR="00CC2E8F" w:rsidRPr="00433FCC" w:rsidRDefault="00CC2E8F" w:rsidP="00277E31">
            <w:pPr>
              <w:jc w:val="center"/>
              <w:rPr>
                <w:sz w:val="24"/>
                <w:szCs w:val="24"/>
              </w:rPr>
            </w:pPr>
          </w:p>
        </w:tc>
      </w:tr>
      <w:tr w:rsidR="00CC2E8F" w:rsidRPr="000476E0" w:rsidTr="00CC2E8F">
        <w:trPr>
          <w:trHeight w:val="505"/>
        </w:trPr>
        <w:tc>
          <w:tcPr>
            <w:tcW w:w="649" w:type="dxa"/>
          </w:tcPr>
          <w:p w:rsidR="00CC2E8F" w:rsidRPr="00433FCC" w:rsidRDefault="00CC2E8F" w:rsidP="00277E31">
            <w:pPr>
              <w:jc w:val="center"/>
              <w:rPr>
                <w:sz w:val="24"/>
                <w:szCs w:val="24"/>
              </w:rPr>
            </w:pPr>
            <w:r w:rsidRPr="00433FCC">
              <w:rPr>
                <w:sz w:val="24"/>
                <w:szCs w:val="24"/>
              </w:rPr>
              <w:t>4</w:t>
            </w:r>
          </w:p>
        </w:tc>
        <w:tc>
          <w:tcPr>
            <w:tcW w:w="2342" w:type="dxa"/>
          </w:tcPr>
          <w:p w:rsidR="00CC2E8F" w:rsidRPr="00433FCC" w:rsidRDefault="00CC2E8F" w:rsidP="00277E31">
            <w:pPr>
              <w:rPr>
                <w:b/>
                <w:color w:val="000000"/>
                <w:sz w:val="24"/>
                <w:szCs w:val="24"/>
              </w:rPr>
            </w:pPr>
            <w:r w:rsidRPr="00433FCC">
              <w:rPr>
                <w:b/>
                <w:color w:val="000000"/>
                <w:sz w:val="24"/>
                <w:szCs w:val="24"/>
              </w:rPr>
              <w:t>Итого:</w:t>
            </w:r>
          </w:p>
        </w:tc>
        <w:tc>
          <w:tcPr>
            <w:tcW w:w="1228" w:type="dxa"/>
          </w:tcPr>
          <w:p w:rsidR="00CC2E8F" w:rsidRPr="00433FCC" w:rsidRDefault="001200C3" w:rsidP="00277E31">
            <w:pPr>
              <w:jc w:val="center"/>
              <w:rPr>
                <w:b/>
                <w:color w:val="000000"/>
                <w:sz w:val="24"/>
                <w:szCs w:val="24"/>
              </w:rPr>
            </w:pPr>
            <w:r>
              <w:rPr>
                <w:b/>
                <w:color w:val="000000"/>
                <w:sz w:val="24"/>
                <w:szCs w:val="24"/>
              </w:rPr>
              <w:t>-</w:t>
            </w:r>
          </w:p>
        </w:tc>
        <w:tc>
          <w:tcPr>
            <w:tcW w:w="1276" w:type="dxa"/>
            <w:gridSpan w:val="3"/>
          </w:tcPr>
          <w:p w:rsidR="00CC2E8F" w:rsidRPr="00433FCC" w:rsidRDefault="001200C3" w:rsidP="00277E31">
            <w:pPr>
              <w:jc w:val="center"/>
              <w:rPr>
                <w:b/>
                <w:color w:val="000000"/>
                <w:sz w:val="24"/>
                <w:szCs w:val="24"/>
              </w:rPr>
            </w:pPr>
            <w:r>
              <w:rPr>
                <w:b/>
                <w:color w:val="000000"/>
                <w:sz w:val="24"/>
                <w:szCs w:val="24"/>
              </w:rPr>
              <w:t>-</w:t>
            </w:r>
          </w:p>
        </w:tc>
        <w:tc>
          <w:tcPr>
            <w:tcW w:w="992" w:type="dxa"/>
            <w:gridSpan w:val="2"/>
          </w:tcPr>
          <w:p w:rsidR="00CC2E8F" w:rsidRPr="00433FCC" w:rsidRDefault="00CC2E8F" w:rsidP="00277E31">
            <w:pPr>
              <w:jc w:val="center"/>
              <w:rPr>
                <w:b/>
                <w:color w:val="000000"/>
                <w:sz w:val="24"/>
                <w:szCs w:val="24"/>
              </w:rPr>
            </w:pPr>
            <w:r w:rsidRPr="00433FCC">
              <w:rPr>
                <w:b/>
                <w:color w:val="000000"/>
                <w:sz w:val="24"/>
                <w:szCs w:val="24"/>
              </w:rPr>
              <w:t>-</w:t>
            </w:r>
          </w:p>
        </w:tc>
        <w:tc>
          <w:tcPr>
            <w:tcW w:w="855" w:type="dxa"/>
            <w:gridSpan w:val="2"/>
          </w:tcPr>
          <w:p w:rsidR="00CC2E8F" w:rsidRPr="00433FCC" w:rsidRDefault="00CC2E8F" w:rsidP="00CC2E8F">
            <w:pPr>
              <w:jc w:val="center"/>
              <w:rPr>
                <w:sz w:val="24"/>
                <w:szCs w:val="24"/>
              </w:rPr>
            </w:pPr>
          </w:p>
        </w:tc>
        <w:tc>
          <w:tcPr>
            <w:tcW w:w="846" w:type="dxa"/>
          </w:tcPr>
          <w:p w:rsidR="00CC2E8F" w:rsidRPr="00433FCC" w:rsidRDefault="00CC2E8F" w:rsidP="00CC2E8F">
            <w:pPr>
              <w:jc w:val="center"/>
              <w:rPr>
                <w:sz w:val="24"/>
                <w:szCs w:val="24"/>
              </w:rPr>
            </w:pPr>
          </w:p>
        </w:tc>
        <w:tc>
          <w:tcPr>
            <w:tcW w:w="851" w:type="dxa"/>
          </w:tcPr>
          <w:p w:rsidR="00CC2E8F" w:rsidRPr="00433FCC" w:rsidRDefault="00CC2E8F" w:rsidP="00277E31">
            <w:pPr>
              <w:jc w:val="center"/>
              <w:rPr>
                <w:sz w:val="24"/>
                <w:szCs w:val="24"/>
              </w:rPr>
            </w:pPr>
            <w:r w:rsidRPr="00433FCC">
              <w:rPr>
                <w:sz w:val="24"/>
                <w:szCs w:val="24"/>
              </w:rPr>
              <w:t>-</w:t>
            </w:r>
          </w:p>
        </w:tc>
        <w:tc>
          <w:tcPr>
            <w:tcW w:w="850" w:type="dxa"/>
          </w:tcPr>
          <w:p w:rsidR="00CC2E8F" w:rsidRPr="00433FCC" w:rsidRDefault="00CC2E8F" w:rsidP="00CC2E8F">
            <w:pPr>
              <w:jc w:val="center"/>
              <w:rPr>
                <w:sz w:val="24"/>
                <w:szCs w:val="24"/>
              </w:rPr>
            </w:pPr>
          </w:p>
        </w:tc>
        <w:tc>
          <w:tcPr>
            <w:tcW w:w="851" w:type="dxa"/>
            <w:gridSpan w:val="2"/>
          </w:tcPr>
          <w:p w:rsidR="00CC2E8F" w:rsidRPr="00433FCC" w:rsidRDefault="00CC2E8F" w:rsidP="00CC2E8F">
            <w:pPr>
              <w:jc w:val="center"/>
              <w:rPr>
                <w:sz w:val="24"/>
                <w:szCs w:val="24"/>
              </w:rPr>
            </w:pPr>
          </w:p>
        </w:tc>
      </w:tr>
      <w:tr w:rsidR="00CC2E8F" w:rsidRPr="000476E0" w:rsidTr="00B706BC">
        <w:trPr>
          <w:trHeight w:val="824"/>
        </w:trPr>
        <w:tc>
          <w:tcPr>
            <w:tcW w:w="10740" w:type="dxa"/>
            <w:gridSpan w:val="15"/>
          </w:tcPr>
          <w:p w:rsidR="00CC2E8F" w:rsidRPr="000476E0" w:rsidRDefault="00CC2E8F" w:rsidP="00277E31">
            <w:pPr>
              <w:jc w:val="center"/>
              <w:rPr>
                <w:b/>
                <w:sz w:val="28"/>
                <w:szCs w:val="28"/>
              </w:rPr>
            </w:pPr>
          </w:p>
          <w:p w:rsidR="00CC2E8F" w:rsidRPr="000476E0" w:rsidRDefault="00CC2E8F" w:rsidP="00277E31">
            <w:pPr>
              <w:jc w:val="center"/>
              <w:rPr>
                <w:b/>
                <w:sz w:val="28"/>
                <w:szCs w:val="28"/>
              </w:rPr>
            </w:pPr>
            <w:r w:rsidRPr="000476E0">
              <w:rPr>
                <w:b/>
                <w:sz w:val="28"/>
                <w:szCs w:val="28"/>
              </w:rPr>
              <w:t>ремонт автомобильных дорог с грунтовым покрытием общего пользования местного значения по Филиппенковскому сельскому поселению</w:t>
            </w:r>
          </w:p>
          <w:p w:rsidR="00CC2E8F" w:rsidRPr="000476E0" w:rsidRDefault="00CC2E8F" w:rsidP="00277E31">
            <w:pPr>
              <w:jc w:val="center"/>
              <w:rPr>
                <w:sz w:val="28"/>
                <w:szCs w:val="28"/>
              </w:rPr>
            </w:pPr>
          </w:p>
        </w:tc>
      </w:tr>
      <w:tr w:rsidR="00CC2E8F" w:rsidRPr="000476E0" w:rsidTr="00B706BC">
        <w:tc>
          <w:tcPr>
            <w:tcW w:w="10740" w:type="dxa"/>
            <w:gridSpan w:val="15"/>
          </w:tcPr>
          <w:p w:rsidR="00CC2E8F" w:rsidRPr="000476E0" w:rsidRDefault="00CC2E8F" w:rsidP="00277E31">
            <w:pPr>
              <w:jc w:val="center"/>
              <w:rPr>
                <w:sz w:val="28"/>
                <w:szCs w:val="28"/>
              </w:rPr>
            </w:pP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5.</w:t>
            </w:r>
          </w:p>
        </w:tc>
        <w:tc>
          <w:tcPr>
            <w:tcW w:w="2342" w:type="dxa"/>
          </w:tcPr>
          <w:p w:rsidR="00CC2E8F" w:rsidRPr="000476E0" w:rsidRDefault="00CC2E8F" w:rsidP="00277E31">
            <w:pPr>
              <w:rPr>
                <w:color w:val="000000"/>
                <w:sz w:val="28"/>
                <w:szCs w:val="28"/>
              </w:rPr>
            </w:pPr>
            <w:r w:rsidRPr="000476E0">
              <w:rPr>
                <w:color w:val="000000"/>
                <w:sz w:val="28"/>
                <w:szCs w:val="28"/>
              </w:rPr>
              <w:t>ул.Дзержинского с.Масычево</w:t>
            </w:r>
          </w:p>
        </w:tc>
        <w:tc>
          <w:tcPr>
            <w:tcW w:w="1370" w:type="dxa"/>
            <w:gridSpan w:val="2"/>
          </w:tcPr>
          <w:p w:rsidR="00CC2E8F" w:rsidRPr="000476E0" w:rsidRDefault="00947EE8" w:rsidP="00947EE8">
            <w:pPr>
              <w:jc w:val="center"/>
              <w:rPr>
                <w:color w:val="000000"/>
                <w:sz w:val="28"/>
                <w:szCs w:val="28"/>
              </w:rPr>
            </w:pPr>
            <w:r>
              <w:rPr>
                <w:color w:val="000000"/>
                <w:sz w:val="28"/>
                <w:szCs w:val="28"/>
              </w:rPr>
              <w:t>500</w:t>
            </w:r>
          </w:p>
        </w:tc>
        <w:tc>
          <w:tcPr>
            <w:tcW w:w="975" w:type="dxa"/>
          </w:tcPr>
          <w:p w:rsidR="00CC2E8F" w:rsidRPr="000476E0" w:rsidRDefault="004E3978" w:rsidP="00CC2E8F">
            <w:pPr>
              <w:rPr>
                <w:color w:val="000000"/>
                <w:sz w:val="28"/>
                <w:szCs w:val="28"/>
              </w:rPr>
            </w:pPr>
            <w:r>
              <w:rPr>
                <w:color w:val="000000"/>
                <w:sz w:val="28"/>
                <w:szCs w:val="28"/>
              </w:rPr>
              <w:t>-</w:t>
            </w:r>
          </w:p>
        </w:tc>
        <w:tc>
          <w:tcPr>
            <w:tcW w:w="1009" w:type="dxa"/>
            <w:gridSpan w:val="2"/>
          </w:tcPr>
          <w:p w:rsidR="00CC2E8F" w:rsidRPr="000476E0" w:rsidRDefault="004E3978" w:rsidP="00CC2E8F">
            <w:pPr>
              <w:rPr>
                <w:color w:val="000000"/>
                <w:sz w:val="28"/>
                <w:szCs w:val="28"/>
              </w:rPr>
            </w:pPr>
            <w:r>
              <w:rPr>
                <w:color w:val="000000"/>
                <w:sz w:val="28"/>
                <w:szCs w:val="28"/>
              </w:rPr>
              <w:t>-</w:t>
            </w:r>
          </w:p>
        </w:tc>
        <w:tc>
          <w:tcPr>
            <w:tcW w:w="990" w:type="dxa"/>
            <w:gridSpan w:val="2"/>
          </w:tcPr>
          <w:p w:rsidR="00CC2E8F" w:rsidRPr="000476E0" w:rsidRDefault="00CC2E8F" w:rsidP="00277E31">
            <w:pPr>
              <w:jc w:val="center"/>
              <w:rPr>
                <w:color w:val="000000"/>
                <w:sz w:val="28"/>
                <w:szCs w:val="28"/>
              </w:rPr>
            </w:pPr>
            <w:r w:rsidRPr="000476E0">
              <w:rPr>
                <w:color w:val="000000"/>
                <w:sz w:val="28"/>
                <w:szCs w:val="28"/>
              </w:rPr>
              <w:t>-</w:t>
            </w:r>
          </w:p>
        </w:tc>
        <w:tc>
          <w:tcPr>
            <w:tcW w:w="853" w:type="dxa"/>
            <w:gridSpan w:val="2"/>
          </w:tcPr>
          <w:p w:rsidR="004E3978" w:rsidRPr="000476E0" w:rsidRDefault="004E3978" w:rsidP="004E3978">
            <w:pPr>
              <w:jc w:val="center"/>
              <w:rPr>
                <w:color w:val="000000"/>
                <w:sz w:val="28"/>
                <w:szCs w:val="28"/>
              </w:rPr>
            </w:pPr>
            <w:r>
              <w:rPr>
                <w:color w:val="000000"/>
                <w:sz w:val="28"/>
                <w:szCs w:val="28"/>
              </w:rPr>
              <w:t>-</w:t>
            </w:r>
          </w:p>
        </w:tc>
        <w:tc>
          <w:tcPr>
            <w:tcW w:w="851" w:type="dxa"/>
          </w:tcPr>
          <w:p w:rsidR="00CC2E8F" w:rsidRPr="000476E0" w:rsidRDefault="004E3978" w:rsidP="00CC2E8F">
            <w:pPr>
              <w:jc w:val="center"/>
              <w:rPr>
                <w:color w:val="000000"/>
                <w:sz w:val="28"/>
                <w:szCs w:val="28"/>
              </w:rPr>
            </w:pPr>
            <w:r>
              <w:rPr>
                <w:color w:val="000000"/>
                <w:sz w:val="28"/>
                <w:szCs w:val="28"/>
              </w:rPr>
              <w:t>500</w:t>
            </w:r>
          </w:p>
        </w:tc>
        <w:tc>
          <w:tcPr>
            <w:tcW w:w="981" w:type="dxa"/>
            <w:gridSpan w:val="2"/>
          </w:tcPr>
          <w:p w:rsidR="00CC2E8F" w:rsidRPr="000476E0" w:rsidRDefault="004E3978" w:rsidP="00277E31">
            <w:pPr>
              <w:jc w:val="center"/>
              <w:rPr>
                <w:color w:val="000000"/>
                <w:sz w:val="28"/>
                <w:szCs w:val="28"/>
              </w:rPr>
            </w:pPr>
            <w:r>
              <w:rPr>
                <w:color w:val="000000"/>
                <w:sz w:val="28"/>
                <w:szCs w:val="28"/>
              </w:rPr>
              <w:t>-</w:t>
            </w:r>
          </w:p>
        </w:tc>
        <w:tc>
          <w:tcPr>
            <w:tcW w:w="720" w:type="dxa"/>
          </w:tcPr>
          <w:p w:rsidR="00CC2E8F" w:rsidRPr="000476E0" w:rsidRDefault="004E3978" w:rsidP="00CC2E8F">
            <w:pPr>
              <w:jc w:val="center"/>
              <w:rPr>
                <w:color w:val="000000"/>
                <w:sz w:val="28"/>
                <w:szCs w:val="28"/>
              </w:rPr>
            </w:pPr>
            <w:r>
              <w:rPr>
                <w:color w:val="000000"/>
                <w:sz w:val="28"/>
                <w:szCs w:val="28"/>
              </w:rPr>
              <w:t>-</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6.</w:t>
            </w:r>
          </w:p>
        </w:tc>
        <w:tc>
          <w:tcPr>
            <w:tcW w:w="2342" w:type="dxa"/>
          </w:tcPr>
          <w:p w:rsidR="00CC2E8F" w:rsidRPr="000476E0" w:rsidRDefault="00CC2E8F" w:rsidP="00277E31">
            <w:pPr>
              <w:rPr>
                <w:color w:val="000000"/>
                <w:sz w:val="28"/>
                <w:szCs w:val="28"/>
              </w:rPr>
            </w:pPr>
            <w:r w:rsidRPr="000476E0">
              <w:rPr>
                <w:b/>
                <w:color w:val="000000"/>
                <w:sz w:val="28"/>
                <w:szCs w:val="28"/>
              </w:rPr>
              <w:t>Итого:</w:t>
            </w:r>
          </w:p>
        </w:tc>
        <w:tc>
          <w:tcPr>
            <w:tcW w:w="1370" w:type="dxa"/>
            <w:gridSpan w:val="2"/>
          </w:tcPr>
          <w:p w:rsidR="00CC2E8F" w:rsidRPr="000476E0" w:rsidRDefault="00947EE8" w:rsidP="00277E31">
            <w:pPr>
              <w:jc w:val="center"/>
              <w:rPr>
                <w:color w:val="000000"/>
                <w:sz w:val="28"/>
                <w:szCs w:val="28"/>
              </w:rPr>
            </w:pPr>
            <w:r>
              <w:rPr>
                <w:b/>
                <w:color w:val="000000"/>
                <w:sz w:val="28"/>
                <w:szCs w:val="28"/>
              </w:rPr>
              <w:t>50</w:t>
            </w:r>
            <w:r w:rsidR="00F92D0A">
              <w:rPr>
                <w:b/>
                <w:color w:val="000000"/>
                <w:sz w:val="28"/>
                <w:szCs w:val="28"/>
              </w:rPr>
              <w:t>0</w:t>
            </w:r>
            <w:r w:rsidR="00CC2E8F" w:rsidRPr="000476E0">
              <w:rPr>
                <w:b/>
                <w:color w:val="000000"/>
                <w:sz w:val="28"/>
                <w:szCs w:val="28"/>
              </w:rPr>
              <w:t xml:space="preserve"> м</w:t>
            </w:r>
          </w:p>
        </w:tc>
        <w:tc>
          <w:tcPr>
            <w:tcW w:w="975" w:type="dxa"/>
          </w:tcPr>
          <w:p w:rsidR="00CC2E8F" w:rsidRPr="000476E0" w:rsidRDefault="004E3978" w:rsidP="00CC2E8F">
            <w:pPr>
              <w:rPr>
                <w:b/>
                <w:color w:val="000000"/>
                <w:sz w:val="28"/>
                <w:szCs w:val="28"/>
              </w:rPr>
            </w:pPr>
            <w:r>
              <w:rPr>
                <w:b/>
                <w:color w:val="000000"/>
                <w:sz w:val="28"/>
                <w:szCs w:val="28"/>
              </w:rPr>
              <w:t>-</w:t>
            </w:r>
          </w:p>
        </w:tc>
        <w:tc>
          <w:tcPr>
            <w:tcW w:w="1009" w:type="dxa"/>
            <w:gridSpan w:val="2"/>
          </w:tcPr>
          <w:p w:rsidR="00CC2E8F" w:rsidRPr="000476E0" w:rsidRDefault="004E3978" w:rsidP="00CC2E8F">
            <w:pPr>
              <w:rPr>
                <w:b/>
                <w:color w:val="000000"/>
                <w:sz w:val="28"/>
                <w:szCs w:val="28"/>
              </w:rPr>
            </w:pPr>
            <w:r>
              <w:rPr>
                <w:b/>
                <w:color w:val="000000"/>
                <w:sz w:val="28"/>
                <w:szCs w:val="28"/>
              </w:rPr>
              <w:t>-</w:t>
            </w:r>
          </w:p>
        </w:tc>
        <w:tc>
          <w:tcPr>
            <w:tcW w:w="990" w:type="dxa"/>
            <w:gridSpan w:val="2"/>
          </w:tcPr>
          <w:p w:rsidR="00CC2E8F" w:rsidRPr="000476E0" w:rsidRDefault="00CC2E8F" w:rsidP="00277E31">
            <w:pPr>
              <w:jc w:val="center"/>
              <w:rPr>
                <w:b/>
                <w:color w:val="000000"/>
                <w:sz w:val="28"/>
                <w:szCs w:val="28"/>
              </w:rPr>
            </w:pPr>
            <w:r w:rsidRPr="000476E0">
              <w:rPr>
                <w:b/>
                <w:color w:val="000000"/>
                <w:sz w:val="28"/>
                <w:szCs w:val="28"/>
              </w:rPr>
              <w:t>-</w:t>
            </w:r>
          </w:p>
        </w:tc>
        <w:tc>
          <w:tcPr>
            <w:tcW w:w="853" w:type="dxa"/>
            <w:gridSpan w:val="2"/>
          </w:tcPr>
          <w:p w:rsidR="00CC2E8F" w:rsidRPr="000476E0" w:rsidRDefault="004E3978" w:rsidP="004E3978">
            <w:pPr>
              <w:rPr>
                <w:b/>
                <w:color w:val="000000"/>
                <w:sz w:val="28"/>
                <w:szCs w:val="28"/>
              </w:rPr>
            </w:pPr>
            <w:r>
              <w:rPr>
                <w:b/>
                <w:color w:val="000000"/>
                <w:sz w:val="28"/>
                <w:szCs w:val="28"/>
              </w:rPr>
              <w:t>-</w:t>
            </w:r>
          </w:p>
        </w:tc>
        <w:tc>
          <w:tcPr>
            <w:tcW w:w="851" w:type="dxa"/>
          </w:tcPr>
          <w:p w:rsidR="00CC2E8F" w:rsidRPr="000476E0" w:rsidRDefault="004E3978" w:rsidP="00CC2E8F">
            <w:pPr>
              <w:jc w:val="center"/>
              <w:rPr>
                <w:b/>
                <w:color w:val="000000"/>
                <w:sz w:val="28"/>
                <w:szCs w:val="28"/>
              </w:rPr>
            </w:pPr>
            <w:r>
              <w:rPr>
                <w:b/>
                <w:color w:val="000000"/>
                <w:sz w:val="28"/>
                <w:szCs w:val="28"/>
              </w:rPr>
              <w:t>500</w:t>
            </w:r>
          </w:p>
        </w:tc>
        <w:tc>
          <w:tcPr>
            <w:tcW w:w="981" w:type="dxa"/>
            <w:gridSpan w:val="2"/>
          </w:tcPr>
          <w:p w:rsidR="00CC2E8F" w:rsidRPr="000476E0" w:rsidRDefault="004E3978" w:rsidP="00277E31">
            <w:pPr>
              <w:jc w:val="center"/>
              <w:rPr>
                <w:b/>
                <w:color w:val="000000"/>
                <w:sz w:val="28"/>
                <w:szCs w:val="28"/>
              </w:rPr>
            </w:pPr>
            <w:r>
              <w:rPr>
                <w:b/>
                <w:color w:val="000000"/>
                <w:sz w:val="28"/>
                <w:szCs w:val="28"/>
              </w:rPr>
              <w:t>-</w:t>
            </w:r>
          </w:p>
        </w:tc>
        <w:tc>
          <w:tcPr>
            <w:tcW w:w="720" w:type="dxa"/>
          </w:tcPr>
          <w:p w:rsidR="00CC2E8F" w:rsidRPr="000476E0" w:rsidRDefault="004E3978" w:rsidP="00CC2E8F">
            <w:pPr>
              <w:jc w:val="center"/>
              <w:rPr>
                <w:b/>
                <w:color w:val="000000"/>
                <w:sz w:val="28"/>
                <w:szCs w:val="28"/>
              </w:rPr>
            </w:pPr>
            <w:r>
              <w:rPr>
                <w:b/>
                <w:color w:val="000000"/>
                <w:sz w:val="28"/>
                <w:szCs w:val="28"/>
              </w:rPr>
              <w:t>-</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7.</w:t>
            </w:r>
          </w:p>
        </w:tc>
        <w:tc>
          <w:tcPr>
            <w:tcW w:w="2342" w:type="dxa"/>
          </w:tcPr>
          <w:p w:rsidR="00CC2E8F" w:rsidRPr="000476E0" w:rsidRDefault="00CC2E8F" w:rsidP="00277E31">
            <w:pPr>
              <w:rPr>
                <w:color w:val="000000"/>
                <w:sz w:val="28"/>
                <w:szCs w:val="28"/>
              </w:rPr>
            </w:pPr>
            <w:r w:rsidRPr="000476E0">
              <w:rPr>
                <w:color w:val="000000"/>
                <w:sz w:val="28"/>
                <w:szCs w:val="28"/>
              </w:rPr>
              <w:t>ул.Веселая  с.Елизаветино</w:t>
            </w:r>
          </w:p>
        </w:tc>
        <w:tc>
          <w:tcPr>
            <w:tcW w:w="1370" w:type="dxa"/>
            <w:gridSpan w:val="2"/>
          </w:tcPr>
          <w:p w:rsidR="00CC2E8F" w:rsidRDefault="00CC2E8F" w:rsidP="00F92D0A">
            <w:pPr>
              <w:rPr>
                <w:color w:val="000000"/>
                <w:sz w:val="28"/>
                <w:szCs w:val="28"/>
              </w:rPr>
            </w:pPr>
            <w:r w:rsidRPr="000476E0">
              <w:rPr>
                <w:color w:val="000000"/>
                <w:sz w:val="28"/>
                <w:szCs w:val="28"/>
              </w:rPr>
              <w:t xml:space="preserve">   </w:t>
            </w:r>
          </w:p>
          <w:p w:rsidR="00F92D0A" w:rsidRPr="000476E0" w:rsidRDefault="00947EE8" w:rsidP="00F92D0A">
            <w:pPr>
              <w:rPr>
                <w:color w:val="000000"/>
                <w:sz w:val="28"/>
                <w:szCs w:val="28"/>
              </w:rPr>
            </w:pPr>
            <w:r>
              <w:rPr>
                <w:color w:val="000000"/>
                <w:sz w:val="28"/>
                <w:szCs w:val="28"/>
              </w:rPr>
              <w:t>500</w:t>
            </w:r>
          </w:p>
        </w:tc>
        <w:tc>
          <w:tcPr>
            <w:tcW w:w="975" w:type="dxa"/>
          </w:tcPr>
          <w:p w:rsidR="00CC2E8F" w:rsidRPr="000476E0" w:rsidRDefault="00CC2E8F" w:rsidP="00277E31">
            <w:pPr>
              <w:jc w:val="center"/>
              <w:rPr>
                <w:color w:val="000000"/>
                <w:sz w:val="28"/>
                <w:szCs w:val="28"/>
              </w:rPr>
            </w:pPr>
            <w:r w:rsidRPr="000476E0">
              <w:rPr>
                <w:color w:val="000000"/>
                <w:sz w:val="28"/>
                <w:szCs w:val="28"/>
              </w:rPr>
              <w:t>-</w:t>
            </w:r>
          </w:p>
        </w:tc>
        <w:tc>
          <w:tcPr>
            <w:tcW w:w="1009" w:type="dxa"/>
            <w:gridSpan w:val="2"/>
          </w:tcPr>
          <w:p w:rsidR="00CC2E8F" w:rsidRPr="000476E0" w:rsidRDefault="00947EE8" w:rsidP="00277E31">
            <w:pPr>
              <w:jc w:val="center"/>
              <w:rPr>
                <w:color w:val="000000"/>
                <w:sz w:val="28"/>
                <w:szCs w:val="28"/>
              </w:rPr>
            </w:pPr>
            <w:r>
              <w:rPr>
                <w:color w:val="000000"/>
                <w:sz w:val="28"/>
                <w:szCs w:val="28"/>
              </w:rPr>
              <w:t>500</w:t>
            </w:r>
          </w:p>
        </w:tc>
        <w:tc>
          <w:tcPr>
            <w:tcW w:w="990" w:type="dxa"/>
            <w:gridSpan w:val="2"/>
          </w:tcPr>
          <w:p w:rsidR="00CC2E8F" w:rsidRPr="000476E0" w:rsidRDefault="004E3978" w:rsidP="00277E31">
            <w:pPr>
              <w:jc w:val="center"/>
              <w:rPr>
                <w:color w:val="000000"/>
                <w:sz w:val="28"/>
                <w:szCs w:val="28"/>
              </w:rPr>
            </w:pPr>
            <w:r>
              <w:rPr>
                <w:color w:val="000000"/>
                <w:sz w:val="28"/>
                <w:szCs w:val="28"/>
              </w:rPr>
              <w:t>-</w:t>
            </w:r>
          </w:p>
        </w:tc>
        <w:tc>
          <w:tcPr>
            <w:tcW w:w="853" w:type="dxa"/>
            <w:gridSpan w:val="2"/>
          </w:tcPr>
          <w:p w:rsidR="00CC2E8F" w:rsidRPr="000476E0" w:rsidRDefault="004E3978" w:rsidP="00CC2E8F">
            <w:pPr>
              <w:jc w:val="center"/>
              <w:rPr>
                <w:color w:val="000000"/>
                <w:sz w:val="28"/>
                <w:szCs w:val="28"/>
              </w:rPr>
            </w:pPr>
            <w:r>
              <w:rPr>
                <w:color w:val="000000"/>
                <w:sz w:val="28"/>
                <w:szCs w:val="28"/>
              </w:rPr>
              <w:t>-</w:t>
            </w:r>
          </w:p>
        </w:tc>
        <w:tc>
          <w:tcPr>
            <w:tcW w:w="851" w:type="dxa"/>
          </w:tcPr>
          <w:p w:rsidR="00CC2E8F" w:rsidRPr="000476E0" w:rsidRDefault="004E3978" w:rsidP="00CC2E8F">
            <w:pPr>
              <w:jc w:val="center"/>
              <w:rPr>
                <w:color w:val="000000"/>
                <w:sz w:val="28"/>
                <w:szCs w:val="28"/>
              </w:rPr>
            </w:pPr>
            <w:r>
              <w:rPr>
                <w:color w:val="000000"/>
                <w:sz w:val="28"/>
                <w:szCs w:val="28"/>
              </w:rPr>
              <w:t>-</w:t>
            </w:r>
          </w:p>
        </w:tc>
        <w:tc>
          <w:tcPr>
            <w:tcW w:w="981" w:type="dxa"/>
            <w:gridSpan w:val="2"/>
          </w:tcPr>
          <w:p w:rsidR="00CC2E8F" w:rsidRPr="000476E0" w:rsidRDefault="004E3978" w:rsidP="00277E31">
            <w:pPr>
              <w:jc w:val="center"/>
              <w:rPr>
                <w:color w:val="000000"/>
                <w:sz w:val="28"/>
                <w:szCs w:val="28"/>
              </w:rPr>
            </w:pPr>
            <w:r>
              <w:rPr>
                <w:color w:val="000000"/>
                <w:sz w:val="28"/>
                <w:szCs w:val="28"/>
              </w:rPr>
              <w:t>-</w:t>
            </w:r>
          </w:p>
        </w:tc>
        <w:tc>
          <w:tcPr>
            <w:tcW w:w="720" w:type="dxa"/>
          </w:tcPr>
          <w:p w:rsidR="00CC2E8F" w:rsidRPr="000476E0" w:rsidRDefault="004E3978" w:rsidP="00CC2E8F">
            <w:pPr>
              <w:jc w:val="center"/>
              <w:rPr>
                <w:color w:val="000000"/>
                <w:sz w:val="28"/>
                <w:szCs w:val="28"/>
              </w:rPr>
            </w:pPr>
            <w:r>
              <w:rPr>
                <w:color w:val="000000"/>
                <w:sz w:val="28"/>
                <w:szCs w:val="28"/>
              </w:rPr>
              <w:t>-</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8.</w:t>
            </w:r>
          </w:p>
        </w:tc>
        <w:tc>
          <w:tcPr>
            <w:tcW w:w="2342" w:type="dxa"/>
          </w:tcPr>
          <w:p w:rsidR="00CC2E8F" w:rsidRPr="000476E0" w:rsidRDefault="00CC2E8F" w:rsidP="00277E31">
            <w:pPr>
              <w:rPr>
                <w:b/>
                <w:color w:val="000000"/>
                <w:sz w:val="28"/>
                <w:szCs w:val="28"/>
              </w:rPr>
            </w:pPr>
            <w:r w:rsidRPr="000476E0">
              <w:rPr>
                <w:b/>
                <w:color w:val="000000"/>
                <w:sz w:val="28"/>
                <w:szCs w:val="28"/>
              </w:rPr>
              <w:t>Итого:</w:t>
            </w:r>
          </w:p>
        </w:tc>
        <w:tc>
          <w:tcPr>
            <w:tcW w:w="1370" w:type="dxa"/>
            <w:gridSpan w:val="2"/>
          </w:tcPr>
          <w:p w:rsidR="00CC2E8F" w:rsidRPr="000476E0" w:rsidRDefault="00947EE8" w:rsidP="00277E31">
            <w:pPr>
              <w:rPr>
                <w:b/>
                <w:color w:val="000000"/>
                <w:sz w:val="28"/>
                <w:szCs w:val="28"/>
              </w:rPr>
            </w:pPr>
            <w:r>
              <w:rPr>
                <w:b/>
                <w:color w:val="000000"/>
                <w:sz w:val="28"/>
                <w:szCs w:val="28"/>
              </w:rPr>
              <w:t>500</w:t>
            </w:r>
            <w:r w:rsidR="00CC2E8F" w:rsidRPr="000476E0">
              <w:rPr>
                <w:b/>
                <w:color w:val="000000"/>
                <w:sz w:val="28"/>
                <w:szCs w:val="28"/>
              </w:rPr>
              <w:t>м</w:t>
            </w:r>
          </w:p>
        </w:tc>
        <w:tc>
          <w:tcPr>
            <w:tcW w:w="975" w:type="dxa"/>
          </w:tcPr>
          <w:p w:rsidR="00CC2E8F" w:rsidRPr="000476E0" w:rsidRDefault="00CC2E8F" w:rsidP="00277E31">
            <w:pPr>
              <w:jc w:val="center"/>
              <w:rPr>
                <w:b/>
                <w:color w:val="000000"/>
                <w:sz w:val="28"/>
                <w:szCs w:val="28"/>
              </w:rPr>
            </w:pPr>
            <w:r w:rsidRPr="000476E0">
              <w:rPr>
                <w:b/>
                <w:color w:val="000000"/>
                <w:sz w:val="28"/>
                <w:szCs w:val="28"/>
              </w:rPr>
              <w:t>-</w:t>
            </w:r>
          </w:p>
        </w:tc>
        <w:tc>
          <w:tcPr>
            <w:tcW w:w="1009" w:type="dxa"/>
            <w:gridSpan w:val="2"/>
          </w:tcPr>
          <w:p w:rsidR="00CC2E8F" w:rsidRPr="000476E0" w:rsidRDefault="00947EE8" w:rsidP="00277E31">
            <w:pPr>
              <w:jc w:val="center"/>
              <w:rPr>
                <w:b/>
                <w:color w:val="000000"/>
                <w:sz w:val="28"/>
                <w:szCs w:val="28"/>
              </w:rPr>
            </w:pPr>
            <w:r>
              <w:rPr>
                <w:b/>
                <w:color w:val="000000"/>
                <w:sz w:val="28"/>
                <w:szCs w:val="28"/>
              </w:rPr>
              <w:t>500</w:t>
            </w:r>
          </w:p>
        </w:tc>
        <w:tc>
          <w:tcPr>
            <w:tcW w:w="990" w:type="dxa"/>
            <w:gridSpan w:val="2"/>
          </w:tcPr>
          <w:p w:rsidR="00CC2E8F" w:rsidRPr="000476E0" w:rsidRDefault="004E3978" w:rsidP="00277E31">
            <w:pPr>
              <w:jc w:val="center"/>
              <w:rPr>
                <w:b/>
                <w:color w:val="000000"/>
                <w:sz w:val="28"/>
                <w:szCs w:val="28"/>
              </w:rPr>
            </w:pPr>
            <w:r>
              <w:rPr>
                <w:b/>
                <w:color w:val="000000"/>
                <w:sz w:val="28"/>
                <w:szCs w:val="28"/>
              </w:rPr>
              <w:t>-</w:t>
            </w:r>
          </w:p>
        </w:tc>
        <w:tc>
          <w:tcPr>
            <w:tcW w:w="853" w:type="dxa"/>
            <w:gridSpan w:val="2"/>
          </w:tcPr>
          <w:p w:rsidR="00CC2E8F" w:rsidRPr="000476E0" w:rsidRDefault="004E3978" w:rsidP="00CC2E8F">
            <w:pPr>
              <w:jc w:val="center"/>
              <w:rPr>
                <w:color w:val="000000"/>
                <w:sz w:val="28"/>
                <w:szCs w:val="28"/>
              </w:rPr>
            </w:pPr>
            <w:r>
              <w:rPr>
                <w:color w:val="000000"/>
                <w:sz w:val="28"/>
                <w:szCs w:val="28"/>
              </w:rPr>
              <w:t>-</w:t>
            </w:r>
          </w:p>
        </w:tc>
        <w:tc>
          <w:tcPr>
            <w:tcW w:w="851" w:type="dxa"/>
          </w:tcPr>
          <w:p w:rsidR="00CC2E8F" w:rsidRPr="000476E0" w:rsidRDefault="004E3978" w:rsidP="00CC2E8F">
            <w:pPr>
              <w:jc w:val="center"/>
              <w:rPr>
                <w:color w:val="000000"/>
                <w:sz w:val="28"/>
                <w:szCs w:val="28"/>
              </w:rPr>
            </w:pPr>
            <w:r>
              <w:rPr>
                <w:color w:val="000000"/>
                <w:sz w:val="28"/>
                <w:szCs w:val="28"/>
              </w:rPr>
              <w:t>-</w:t>
            </w:r>
          </w:p>
        </w:tc>
        <w:tc>
          <w:tcPr>
            <w:tcW w:w="981" w:type="dxa"/>
            <w:gridSpan w:val="2"/>
          </w:tcPr>
          <w:p w:rsidR="00CC2E8F" w:rsidRPr="000476E0" w:rsidRDefault="004E3978" w:rsidP="00277E31">
            <w:pPr>
              <w:jc w:val="center"/>
              <w:rPr>
                <w:color w:val="000000"/>
                <w:sz w:val="28"/>
                <w:szCs w:val="28"/>
              </w:rPr>
            </w:pPr>
            <w:r>
              <w:rPr>
                <w:color w:val="000000"/>
                <w:sz w:val="28"/>
                <w:szCs w:val="28"/>
              </w:rPr>
              <w:t>--</w:t>
            </w:r>
          </w:p>
        </w:tc>
        <w:tc>
          <w:tcPr>
            <w:tcW w:w="720" w:type="dxa"/>
          </w:tcPr>
          <w:p w:rsidR="00CC2E8F" w:rsidRPr="000476E0" w:rsidRDefault="004E3978" w:rsidP="00CC2E8F">
            <w:pPr>
              <w:jc w:val="center"/>
              <w:rPr>
                <w:color w:val="000000"/>
                <w:sz w:val="28"/>
                <w:szCs w:val="28"/>
              </w:rPr>
            </w:pPr>
            <w:r>
              <w:rPr>
                <w:color w:val="000000"/>
                <w:sz w:val="28"/>
                <w:szCs w:val="28"/>
              </w:rPr>
              <w:t>-</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lastRenderedPageBreak/>
              <w:t>9.</w:t>
            </w:r>
          </w:p>
        </w:tc>
        <w:tc>
          <w:tcPr>
            <w:tcW w:w="2342" w:type="dxa"/>
          </w:tcPr>
          <w:p w:rsidR="00CC2E8F" w:rsidRPr="000476E0" w:rsidRDefault="00CC2E8F" w:rsidP="00277E31">
            <w:pPr>
              <w:rPr>
                <w:color w:val="000000"/>
                <w:sz w:val="28"/>
                <w:szCs w:val="28"/>
              </w:rPr>
            </w:pPr>
            <w:r w:rsidRPr="000476E0">
              <w:rPr>
                <w:color w:val="000000"/>
                <w:sz w:val="28"/>
                <w:szCs w:val="28"/>
              </w:rPr>
              <w:t xml:space="preserve">ул.Гагарина </w:t>
            </w:r>
          </w:p>
        </w:tc>
        <w:tc>
          <w:tcPr>
            <w:tcW w:w="1370" w:type="dxa"/>
            <w:gridSpan w:val="2"/>
          </w:tcPr>
          <w:p w:rsidR="00CC2E8F" w:rsidRPr="000476E0" w:rsidRDefault="00947EE8" w:rsidP="00277E31">
            <w:pPr>
              <w:jc w:val="center"/>
              <w:rPr>
                <w:color w:val="000000"/>
                <w:sz w:val="28"/>
                <w:szCs w:val="28"/>
              </w:rPr>
            </w:pPr>
            <w:r>
              <w:rPr>
                <w:color w:val="000000"/>
                <w:sz w:val="28"/>
                <w:szCs w:val="28"/>
              </w:rPr>
              <w:t>350</w:t>
            </w:r>
          </w:p>
        </w:tc>
        <w:tc>
          <w:tcPr>
            <w:tcW w:w="975" w:type="dxa"/>
          </w:tcPr>
          <w:p w:rsidR="00CC2E8F" w:rsidRPr="000476E0" w:rsidRDefault="00CC2E8F" w:rsidP="00277E31">
            <w:pPr>
              <w:jc w:val="center"/>
              <w:rPr>
                <w:color w:val="000000"/>
                <w:sz w:val="28"/>
                <w:szCs w:val="28"/>
              </w:rPr>
            </w:pPr>
            <w:r w:rsidRPr="000476E0">
              <w:rPr>
                <w:color w:val="000000"/>
                <w:sz w:val="28"/>
                <w:szCs w:val="28"/>
              </w:rPr>
              <w:t>-</w:t>
            </w:r>
          </w:p>
        </w:tc>
        <w:tc>
          <w:tcPr>
            <w:tcW w:w="1009" w:type="dxa"/>
            <w:gridSpan w:val="2"/>
          </w:tcPr>
          <w:p w:rsidR="00CC2E8F" w:rsidRPr="000476E0" w:rsidRDefault="00CC2E8F" w:rsidP="00277E31">
            <w:pPr>
              <w:jc w:val="center"/>
              <w:rPr>
                <w:color w:val="000000"/>
                <w:sz w:val="28"/>
                <w:szCs w:val="28"/>
              </w:rPr>
            </w:pPr>
          </w:p>
        </w:tc>
        <w:tc>
          <w:tcPr>
            <w:tcW w:w="990" w:type="dxa"/>
            <w:gridSpan w:val="2"/>
          </w:tcPr>
          <w:p w:rsidR="00CC2E8F" w:rsidRPr="000476E0" w:rsidRDefault="00CC2E8F" w:rsidP="00277E31">
            <w:pPr>
              <w:jc w:val="center"/>
              <w:rPr>
                <w:color w:val="000000"/>
                <w:sz w:val="28"/>
                <w:szCs w:val="28"/>
              </w:rPr>
            </w:pPr>
            <w:r w:rsidRPr="000476E0">
              <w:rPr>
                <w:color w:val="000000"/>
                <w:sz w:val="28"/>
                <w:szCs w:val="28"/>
              </w:rPr>
              <w:t>-</w:t>
            </w:r>
          </w:p>
        </w:tc>
        <w:tc>
          <w:tcPr>
            <w:tcW w:w="853" w:type="dxa"/>
            <w:gridSpan w:val="2"/>
          </w:tcPr>
          <w:p w:rsidR="00CC2E8F" w:rsidRPr="000476E0" w:rsidRDefault="003E70E0" w:rsidP="00CC2E8F">
            <w:pPr>
              <w:jc w:val="center"/>
              <w:rPr>
                <w:color w:val="000000"/>
                <w:sz w:val="28"/>
                <w:szCs w:val="28"/>
              </w:rPr>
            </w:pPr>
            <w:r>
              <w:rPr>
                <w:color w:val="000000"/>
                <w:sz w:val="28"/>
                <w:szCs w:val="28"/>
              </w:rPr>
              <w:t>350</w:t>
            </w:r>
          </w:p>
        </w:tc>
        <w:tc>
          <w:tcPr>
            <w:tcW w:w="851" w:type="dxa"/>
          </w:tcPr>
          <w:p w:rsidR="00CC2E8F" w:rsidRPr="000476E0" w:rsidRDefault="004E3978" w:rsidP="00CC2E8F">
            <w:pPr>
              <w:jc w:val="center"/>
              <w:rPr>
                <w:color w:val="000000"/>
                <w:sz w:val="28"/>
                <w:szCs w:val="28"/>
              </w:rPr>
            </w:pPr>
            <w:r>
              <w:rPr>
                <w:color w:val="000000"/>
                <w:sz w:val="28"/>
                <w:szCs w:val="28"/>
              </w:rPr>
              <w:t>-</w:t>
            </w:r>
          </w:p>
        </w:tc>
        <w:tc>
          <w:tcPr>
            <w:tcW w:w="981" w:type="dxa"/>
            <w:gridSpan w:val="2"/>
          </w:tcPr>
          <w:p w:rsidR="00CC2E8F" w:rsidRPr="000476E0" w:rsidRDefault="004E3978" w:rsidP="00277E31">
            <w:pPr>
              <w:jc w:val="center"/>
              <w:rPr>
                <w:color w:val="000000"/>
                <w:sz w:val="28"/>
                <w:szCs w:val="28"/>
              </w:rPr>
            </w:pPr>
            <w:r>
              <w:rPr>
                <w:color w:val="000000"/>
                <w:sz w:val="28"/>
                <w:szCs w:val="28"/>
              </w:rPr>
              <w:t>-</w:t>
            </w:r>
          </w:p>
        </w:tc>
        <w:tc>
          <w:tcPr>
            <w:tcW w:w="720" w:type="dxa"/>
          </w:tcPr>
          <w:p w:rsidR="00CC2E8F"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Pr="000476E0" w:rsidRDefault="003E70E0" w:rsidP="00277E31">
            <w:pPr>
              <w:rPr>
                <w:color w:val="000000"/>
                <w:sz w:val="28"/>
                <w:szCs w:val="28"/>
              </w:rPr>
            </w:pPr>
            <w:r>
              <w:rPr>
                <w:color w:val="000000"/>
                <w:sz w:val="28"/>
                <w:szCs w:val="28"/>
              </w:rPr>
              <w:t>Итого</w:t>
            </w:r>
          </w:p>
        </w:tc>
        <w:tc>
          <w:tcPr>
            <w:tcW w:w="1370" w:type="dxa"/>
            <w:gridSpan w:val="2"/>
          </w:tcPr>
          <w:p w:rsidR="003E70E0" w:rsidRPr="000476E0" w:rsidRDefault="00F92D0A" w:rsidP="00277E31">
            <w:pPr>
              <w:jc w:val="center"/>
              <w:rPr>
                <w:color w:val="000000"/>
                <w:sz w:val="28"/>
                <w:szCs w:val="28"/>
              </w:rPr>
            </w:pPr>
            <w:r>
              <w:rPr>
                <w:color w:val="000000"/>
                <w:sz w:val="28"/>
                <w:szCs w:val="28"/>
              </w:rPr>
              <w:t>35</w:t>
            </w:r>
            <w:r w:rsidR="005923EC">
              <w:rPr>
                <w:color w:val="000000"/>
                <w:sz w:val="28"/>
                <w:szCs w:val="28"/>
              </w:rPr>
              <w:t>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Pr="000476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33FCC" w:rsidP="00CC2E8F">
            <w:pPr>
              <w:jc w:val="center"/>
              <w:rPr>
                <w:color w:val="000000"/>
                <w:sz w:val="28"/>
                <w:szCs w:val="28"/>
              </w:rPr>
            </w:pPr>
            <w:r>
              <w:rPr>
                <w:color w:val="000000"/>
                <w:sz w:val="28"/>
                <w:szCs w:val="28"/>
              </w:rPr>
              <w:t>350</w:t>
            </w:r>
          </w:p>
        </w:tc>
        <w:tc>
          <w:tcPr>
            <w:tcW w:w="851" w:type="dxa"/>
          </w:tcPr>
          <w:p w:rsidR="003E70E0" w:rsidRPr="000476E0" w:rsidRDefault="003E70E0" w:rsidP="00CC2E8F">
            <w:pPr>
              <w:jc w:val="center"/>
              <w:rPr>
                <w:color w:val="000000"/>
                <w:sz w:val="28"/>
                <w:szCs w:val="28"/>
              </w:rPr>
            </w:pP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Pr="000476E0" w:rsidRDefault="003E70E0" w:rsidP="00277E31">
            <w:pPr>
              <w:rPr>
                <w:color w:val="000000"/>
                <w:sz w:val="28"/>
                <w:szCs w:val="28"/>
              </w:rPr>
            </w:pPr>
            <w:r>
              <w:rPr>
                <w:color w:val="000000"/>
                <w:sz w:val="28"/>
                <w:szCs w:val="28"/>
              </w:rPr>
              <w:t>Ул.Крупская с. Патокино</w:t>
            </w:r>
          </w:p>
        </w:tc>
        <w:tc>
          <w:tcPr>
            <w:tcW w:w="1370" w:type="dxa"/>
            <w:gridSpan w:val="2"/>
          </w:tcPr>
          <w:p w:rsidR="003E70E0" w:rsidRPr="000476E0" w:rsidRDefault="00947EE8" w:rsidP="00277E31">
            <w:pPr>
              <w:jc w:val="center"/>
              <w:rPr>
                <w:color w:val="000000"/>
                <w:sz w:val="28"/>
                <w:szCs w:val="28"/>
              </w:rPr>
            </w:pPr>
            <w:r>
              <w:rPr>
                <w:color w:val="000000"/>
                <w:sz w:val="28"/>
                <w:szCs w:val="28"/>
              </w:rPr>
              <w:t>500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Pr="000476E0" w:rsidRDefault="00947EE8" w:rsidP="00277E31">
            <w:pPr>
              <w:jc w:val="center"/>
              <w:rPr>
                <w:color w:val="000000"/>
                <w:sz w:val="28"/>
                <w:szCs w:val="28"/>
              </w:rPr>
            </w:pPr>
            <w:r>
              <w:rPr>
                <w:color w:val="000000"/>
                <w:sz w:val="28"/>
                <w:szCs w:val="28"/>
              </w:rPr>
              <w:t>5</w:t>
            </w:r>
            <w:r w:rsidR="003E70E0">
              <w:rPr>
                <w:color w:val="000000"/>
                <w:sz w:val="28"/>
                <w:szCs w:val="28"/>
              </w:rPr>
              <w:t>00</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3E70E0" w:rsidP="00277E31">
            <w:pPr>
              <w:rPr>
                <w:color w:val="000000"/>
                <w:sz w:val="28"/>
                <w:szCs w:val="28"/>
              </w:rPr>
            </w:pPr>
            <w:r>
              <w:rPr>
                <w:color w:val="000000"/>
                <w:sz w:val="28"/>
                <w:szCs w:val="28"/>
              </w:rPr>
              <w:t>Итого</w:t>
            </w:r>
          </w:p>
        </w:tc>
        <w:tc>
          <w:tcPr>
            <w:tcW w:w="1370" w:type="dxa"/>
            <w:gridSpan w:val="2"/>
          </w:tcPr>
          <w:p w:rsidR="003E70E0" w:rsidRPr="000476E0" w:rsidRDefault="00947EE8" w:rsidP="00277E31">
            <w:pPr>
              <w:jc w:val="center"/>
              <w:rPr>
                <w:color w:val="000000"/>
                <w:sz w:val="28"/>
                <w:szCs w:val="28"/>
              </w:rPr>
            </w:pPr>
            <w:r>
              <w:rPr>
                <w:color w:val="000000"/>
                <w:sz w:val="28"/>
                <w:szCs w:val="28"/>
              </w:rPr>
              <w:t>50</w:t>
            </w:r>
            <w:r w:rsidR="00F92D0A">
              <w:rPr>
                <w:color w:val="000000"/>
                <w:sz w:val="28"/>
                <w:szCs w:val="28"/>
              </w:rPr>
              <w:t>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947EE8" w:rsidP="00277E31">
            <w:pPr>
              <w:jc w:val="center"/>
              <w:rPr>
                <w:color w:val="000000"/>
                <w:sz w:val="28"/>
                <w:szCs w:val="28"/>
              </w:rPr>
            </w:pPr>
            <w:r>
              <w:rPr>
                <w:color w:val="000000"/>
                <w:sz w:val="28"/>
                <w:szCs w:val="28"/>
              </w:rPr>
              <w:t>5</w:t>
            </w:r>
            <w:r w:rsidR="003E70E0">
              <w:rPr>
                <w:color w:val="000000"/>
                <w:sz w:val="28"/>
                <w:szCs w:val="28"/>
              </w:rPr>
              <w:t>00</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3E70E0" w:rsidP="00277E31">
            <w:pPr>
              <w:rPr>
                <w:color w:val="000000"/>
                <w:sz w:val="28"/>
                <w:szCs w:val="28"/>
              </w:rPr>
            </w:pPr>
            <w:r>
              <w:rPr>
                <w:color w:val="000000"/>
                <w:sz w:val="28"/>
                <w:szCs w:val="28"/>
              </w:rPr>
              <w:t>Ул. Степная</w:t>
            </w:r>
          </w:p>
        </w:tc>
        <w:tc>
          <w:tcPr>
            <w:tcW w:w="1370" w:type="dxa"/>
            <w:gridSpan w:val="2"/>
          </w:tcPr>
          <w:p w:rsidR="003E70E0" w:rsidRPr="000476E0" w:rsidRDefault="00947EE8" w:rsidP="00277E31">
            <w:pPr>
              <w:jc w:val="center"/>
              <w:rPr>
                <w:color w:val="000000"/>
                <w:sz w:val="28"/>
                <w:szCs w:val="28"/>
              </w:rPr>
            </w:pPr>
            <w:r>
              <w:rPr>
                <w:color w:val="000000"/>
                <w:sz w:val="28"/>
                <w:szCs w:val="28"/>
              </w:rPr>
              <w:t>150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3E70E0" w:rsidP="00947EE8">
            <w:pPr>
              <w:jc w:val="center"/>
              <w:rPr>
                <w:color w:val="000000"/>
                <w:sz w:val="28"/>
                <w:szCs w:val="28"/>
              </w:rPr>
            </w:pPr>
            <w:r>
              <w:rPr>
                <w:color w:val="000000"/>
                <w:sz w:val="28"/>
                <w:szCs w:val="28"/>
              </w:rPr>
              <w:t>1</w:t>
            </w:r>
            <w:r w:rsidR="00947EE8">
              <w:rPr>
                <w:color w:val="000000"/>
                <w:sz w:val="28"/>
                <w:szCs w:val="28"/>
              </w:rPr>
              <w:t>5</w:t>
            </w:r>
            <w:r>
              <w:rPr>
                <w:color w:val="000000"/>
                <w:sz w:val="28"/>
                <w:szCs w:val="28"/>
              </w:rPr>
              <w:t>0</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5923EC" w:rsidP="00277E31">
            <w:pPr>
              <w:rPr>
                <w:color w:val="000000"/>
                <w:sz w:val="28"/>
                <w:szCs w:val="28"/>
              </w:rPr>
            </w:pPr>
            <w:r>
              <w:rPr>
                <w:color w:val="000000"/>
                <w:sz w:val="28"/>
                <w:szCs w:val="28"/>
              </w:rPr>
              <w:t xml:space="preserve">Итого </w:t>
            </w:r>
          </w:p>
        </w:tc>
        <w:tc>
          <w:tcPr>
            <w:tcW w:w="1370" w:type="dxa"/>
            <w:gridSpan w:val="2"/>
          </w:tcPr>
          <w:p w:rsidR="003E70E0" w:rsidRPr="000476E0" w:rsidRDefault="00F92D0A" w:rsidP="00947EE8">
            <w:pPr>
              <w:jc w:val="center"/>
              <w:rPr>
                <w:color w:val="000000"/>
                <w:sz w:val="28"/>
                <w:szCs w:val="28"/>
              </w:rPr>
            </w:pPr>
            <w:r>
              <w:rPr>
                <w:color w:val="000000"/>
                <w:sz w:val="28"/>
                <w:szCs w:val="28"/>
              </w:rPr>
              <w:t>1</w:t>
            </w:r>
            <w:r w:rsidR="00947EE8">
              <w:rPr>
                <w:color w:val="000000"/>
                <w:sz w:val="28"/>
                <w:szCs w:val="28"/>
              </w:rPr>
              <w:t>50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5923EC" w:rsidP="00947EE8">
            <w:pPr>
              <w:jc w:val="center"/>
              <w:rPr>
                <w:color w:val="000000"/>
                <w:sz w:val="28"/>
                <w:szCs w:val="28"/>
              </w:rPr>
            </w:pPr>
            <w:r>
              <w:rPr>
                <w:color w:val="000000"/>
                <w:sz w:val="28"/>
                <w:szCs w:val="28"/>
              </w:rPr>
              <w:t>1</w:t>
            </w:r>
            <w:r w:rsidR="00947EE8">
              <w:rPr>
                <w:color w:val="000000"/>
                <w:sz w:val="28"/>
                <w:szCs w:val="28"/>
              </w:rPr>
              <w:t>5</w:t>
            </w:r>
            <w:r>
              <w:rPr>
                <w:color w:val="000000"/>
                <w:sz w:val="28"/>
                <w:szCs w:val="28"/>
              </w:rPr>
              <w:t>0</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3E70E0" w:rsidP="00277E31">
            <w:pPr>
              <w:rPr>
                <w:color w:val="000000"/>
                <w:sz w:val="28"/>
                <w:szCs w:val="28"/>
              </w:rPr>
            </w:pPr>
            <w:r>
              <w:rPr>
                <w:color w:val="000000"/>
                <w:sz w:val="28"/>
                <w:szCs w:val="28"/>
              </w:rPr>
              <w:t>Ул. Шевченко с. Патокино</w:t>
            </w:r>
          </w:p>
        </w:tc>
        <w:tc>
          <w:tcPr>
            <w:tcW w:w="1370" w:type="dxa"/>
            <w:gridSpan w:val="2"/>
          </w:tcPr>
          <w:p w:rsidR="003E70E0" w:rsidRPr="000476E0" w:rsidRDefault="001200C3" w:rsidP="00277E31">
            <w:pPr>
              <w:jc w:val="center"/>
              <w:rPr>
                <w:color w:val="000000"/>
                <w:sz w:val="28"/>
                <w:szCs w:val="28"/>
              </w:rPr>
            </w:pPr>
            <w:r>
              <w:rPr>
                <w:color w:val="000000"/>
                <w:sz w:val="28"/>
                <w:szCs w:val="28"/>
              </w:rPr>
              <w:t>1000</w:t>
            </w:r>
          </w:p>
        </w:tc>
        <w:tc>
          <w:tcPr>
            <w:tcW w:w="975" w:type="dxa"/>
          </w:tcPr>
          <w:p w:rsidR="003E70E0" w:rsidRPr="000476E0" w:rsidRDefault="001200C3" w:rsidP="00277E31">
            <w:pPr>
              <w:jc w:val="center"/>
              <w:rPr>
                <w:color w:val="000000"/>
                <w:sz w:val="28"/>
                <w:szCs w:val="28"/>
              </w:rPr>
            </w:pPr>
            <w:r>
              <w:rPr>
                <w:color w:val="000000"/>
                <w:sz w:val="28"/>
                <w:szCs w:val="28"/>
              </w:rPr>
              <w:t>1000</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3E70E0" w:rsidP="00277E31">
            <w:pPr>
              <w:jc w:val="center"/>
              <w:rPr>
                <w:color w:val="000000"/>
                <w:sz w:val="28"/>
                <w:szCs w:val="28"/>
              </w:rPr>
            </w:pP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5923EC" w:rsidRDefault="005923EC" w:rsidP="00277E31">
            <w:pPr>
              <w:rPr>
                <w:color w:val="000000"/>
                <w:sz w:val="28"/>
                <w:szCs w:val="28"/>
              </w:rPr>
            </w:pPr>
            <w:r>
              <w:rPr>
                <w:color w:val="000000"/>
                <w:sz w:val="28"/>
                <w:szCs w:val="28"/>
              </w:rPr>
              <w:t>Итого</w:t>
            </w:r>
          </w:p>
        </w:tc>
        <w:tc>
          <w:tcPr>
            <w:tcW w:w="1370" w:type="dxa"/>
            <w:gridSpan w:val="2"/>
          </w:tcPr>
          <w:p w:rsidR="003E70E0" w:rsidRPr="000476E0" w:rsidRDefault="00F92D0A" w:rsidP="00277E31">
            <w:pPr>
              <w:jc w:val="center"/>
              <w:rPr>
                <w:color w:val="000000"/>
                <w:sz w:val="28"/>
                <w:szCs w:val="28"/>
              </w:rPr>
            </w:pPr>
            <w:r>
              <w:rPr>
                <w:color w:val="000000"/>
                <w:sz w:val="28"/>
                <w:szCs w:val="28"/>
              </w:rPr>
              <w:t>1000</w:t>
            </w:r>
          </w:p>
        </w:tc>
        <w:tc>
          <w:tcPr>
            <w:tcW w:w="975" w:type="dxa"/>
          </w:tcPr>
          <w:p w:rsidR="003E70E0" w:rsidRPr="000476E0" w:rsidRDefault="004E3978" w:rsidP="00277E31">
            <w:pPr>
              <w:jc w:val="center"/>
              <w:rPr>
                <w:color w:val="000000"/>
                <w:sz w:val="28"/>
                <w:szCs w:val="28"/>
              </w:rPr>
            </w:pPr>
            <w:r>
              <w:rPr>
                <w:color w:val="000000"/>
                <w:sz w:val="28"/>
                <w:szCs w:val="28"/>
              </w:rPr>
              <w:t>1000</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4E3978" w:rsidP="00277E31">
            <w:pPr>
              <w:jc w:val="center"/>
              <w:rPr>
                <w:color w:val="000000"/>
                <w:sz w:val="28"/>
                <w:szCs w:val="28"/>
              </w:rPr>
            </w:pPr>
            <w:r>
              <w:rPr>
                <w:color w:val="000000"/>
                <w:sz w:val="28"/>
                <w:szCs w:val="28"/>
              </w:rPr>
              <w:t>-</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3E70E0" w:rsidP="00277E31">
            <w:pPr>
              <w:rPr>
                <w:color w:val="000000"/>
                <w:sz w:val="28"/>
                <w:szCs w:val="28"/>
              </w:rPr>
            </w:pPr>
            <w:r>
              <w:rPr>
                <w:color w:val="000000"/>
                <w:sz w:val="28"/>
                <w:szCs w:val="28"/>
              </w:rPr>
              <w:t>Ул. Рабочая с. Елизаветино</w:t>
            </w:r>
          </w:p>
        </w:tc>
        <w:tc>
          <w:tcPr>
            <w:tcW w:w="1370" w:type="dxa"/>
            <w:gridSpan w:val="2"/>
          </w:tcPr>
          <w:p w:rsidR="003E70E0" w:rsidRPr="000476E0" w:rsidRDefault="00947EE8" w:rsidP="00277E31">
            <w:pPr>
              <w:jc w:val="center"/>
              <w:rPr>
                <w:color w:val="000000"/>
                <w:sz w:val="28"/>
                <w:szCs w:val="28"/>
              </w:rPr>
            </w:pPr>
            <w:r>
              <w:rPr>
                <w:color w:val="000000"/>
                <w:sz w:val="28"/>
                <w:szCs w:val="28"/>
              </w:rPr>
              <w:t>500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Pr="000476E0" w:rsidRDefault="003E70E0" w:rsidP="004E3978">
            <w:pPr>
              <w:rPr>
                <w:color w:val="000000"/>
                <w:sz w:val="28"/>
                <w:szCs w:val="28"/>
              </w:rPr>
            </w:pPr>
            <w:r>
              <w:rPr>
                <w:color w:val="000000"/>
                <w:sz w:val="28"/>
                <w:szCs w:val="28"/>
              </w:rPr>
              <w:t>500</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5923EC" w:rsidRDefault="005923EC" w:rsidP="00277E31">
            <w:pPr>
              <w:rPr>
                <w:color w:val="000000"/>
                <w:sz w:val="28"/>
                <w:szCs w:val="28"/>
              </w:rPr>
            </w:pPr>
            <w:r>
              <w:rPr>
                <w:color w:val="000000"/>
                <w:sz w:val="28"/>
                <w:szCs w:val="28"/>
              </w:rPr>
              <w:t>Итого</w:t>
            </w:r>
          </w:p>
        </w:tc>
        <w:tc>
          <w:tcPr>
            <w:tcW w:w="1370" w:type="dxa"/>
            <w:gridSpan w:val="2"/>
          </w:tcPr>
          <w:p w:rsidR="003E70E0" w:rsidRPr="000476E0" w:rsidRDefault="00F92D0A" w:rsidP="00277E31">
            <w:pPr>
              <w:jc w:val="center"/>
              <w:rPr>
                <w:color w:val="000000"/>
                <w:sz w:val="28"/>
                <w:szCs w:val="28"/>
              </w:rPr>
            </w:pPr>
            <w:r>
              <w:rPr>
                <w:color w:val="000000"/>
                <w:sz w:val="28"/>
                <w:szCs w:val="28"/>
              </w:rPr>
              <w:t>500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Default="005923EC" w:rsidP="00277E31">
            <w:pPr>
              <w:jc w:val="center"/>
              <w:rPr>
                <w:color w:val="000000"/>
                <w:sz w:val="28"/>
                <w:szCs w:val="28"/>
              </w:rPr>
            </w:pPr>
            <w:r>
              <w:rPr>
                <w:color w:val="000000"/>
                <w:sz w:val="28"/>
                <w:szCs w:val="28"/>
              </w:rPr>
              <w:t>500</w:t>
            </w:r>
          </w:p>
        </w:tc>
        <w:tc>
          <w:tcPr>
            <w:tcW w:w="720" w:type="dxa"/>
          </w:tcPr>
          <w:p w:rsidR="003E70E0" w:rsidRPr="000476E0" w:rsidRDefault="004E3978" w:rsidP="00277E31">
            <w:pPr>
              <w:jc w:val="center"/>
              <w:rPr>
                <w:color w:val="000000"/>
                <w:sz w:val="28"/>
                <w:szCs w:val="28"/>
              </w:rPr>
            </w:pPr>
            <w:r>
              <w:rPr>
                <w:color w:val="000000"/>
                <w:sz w:val="28"/>
                <w:szCs w:val="28"/>
              </w:rPr>
              <w:t>-</w:t>
            </w:r>
          </w:p>
        </w:tc>
      </w:tr>
      <w:tr w:rsidR="003E70E0" w:rsidRPr="000476E0" w:rsidTr="003E70E0">
        <w:tc>
          <w:tcPr>
            <w:tcW w:w="649" w:type="dxa"/>
          </w:tcPr>
          <w:p w:rsidR="003E70E0" w:rsidRPr="000476E0" w:rsidRDefault="003E70E0" w:rsidP="00277E31">
            <w:pPr>
              <w:jc w:val="center"/>
              <w:rPr>
                <w:sz w:val="28"/>
                <w:szCs w:val="28"/>
              </w:rPr>
            </w:pPr>
          </w:p>
        </w:tc>
        <w:tc>
          <w:tcPr>
            <w:tcW w:w="2342" w:type="dxa"/>
          </w:tcPr>
          <w:p w:rsidR="003E70E0" w:rsidRDefault="003E70E0" w:rsidP="00277E31">
            <w:pPr>
              <w:rPr>
                <w:color w:val="000000"/>
                <w:sz w:val="28"/>
                <w:szCs w:val="28"/>
              </w:rPr>
            </w:pPr>
            <w:r>
              <w:rPr>
                <w:color w:val="000000"/>
                <w:sz w:val="28"/>
                <w:szCs w:val="28"/>
              </w:rPr>
              <w:t>Ул. Ленина</w:t>
            </w:r>
          </w:p>
        </w:tc>
        <w:tc>
          <w:tcPr>
            <w:tcW w:w="1370" w:type="dxa"/>
            <w:gridSpan w:val="2"/>
          </w:tcPr>
          <w:p w:rsidR="003E70E0" w:rsidRPr="000476E0" w:rsidRDefault="004E3978" w:rsidP="00277E31">
            <w:pPr>
              <w:jc w:val="center"/>
              <w:rPr>
                <w:color w:val="000000"/>
                <w:sz w:val="28"/>
                <w:szCs w:val="28"/>
              </w:rPr>
            </w:pPr>
            <w:r>
              <w:rPr>
                <w:color w:val="000000"/>
                <w:sz w:val="28"/>
                <w:szCs w:val="28"/>
              </w:rPr>
              <w:t>500</w:t>
            </w:r>
          </w:p>
        </w:tc>
        <w:tc>
          <w:tcPr>
            <w:tcW w:w="975" w:type="dxa"/>
          </w:tcPr>
          <w:p w:rsidR="003E70E0" w:rsidRPr="000476E0" w:rsidRDefault="004E3978" w:rsidP="00277E31">
            <w:pPr>
              <w:jc w:val="center"/>
              <w:rPr>
                <w:color w:val="000000"/>
                <w:sz w:val="28"/>
                <w:szCs w:val="28"/>
              </w:rPr>
            </w:pPr>
            <w:r>
              <w:rPr>
                <w:color w:val="000000"/>
                <w:sz w:val="28"/>
                <w:szCs w:val="28"/>
              </w:rPr>
              <w:t>-</w:t>
            </w:r>
          </w:p>
        </w:tc>
        <w:tc>
          <w:tcPr>
            <w:tcW w:w="1009" w:type="dxa"/>
            <w:gridSpan w:val="2"/>
          </w:tcPr>
          <w:p w:rsidR="003E70E0" w:rsidRPr="000476E0" w:rsidRDefault="004E3978" w:rsidP="00277E31">
            <w:pPr>
              <w:jc w:val="center"/>
              <w:rPr>
                <w:color w:val="000000"/>
                <w:sz w:val="28"/>
                <w:szCs w:val="28"/>
              </w:rPr>
            </w:pPr>
            <w:r>
              <w:rPr>
                <w:color w:val="000000"/>
                <w:sz w:val="28"/>
                <w:szCs w:val="28"/>
              </w:rPr>
              <w:t>-</w:t>
            </w:r>
          </w:p>
        </w:tc>
        <w:tc>
          <w:tcPr>
            <w:tcW w:w="990" w:type="dxa"/>
            <w:gridSpan w:val="2"/>
          </w:tcPr>
          <w:p w:rsidR="003E70E0" w:rsidRDefault="004E3978" w:rsidP="00277E31">
            <w:pPr>
              <w:jc w:val="center"/>
              <w:rPr>
                <w:color w:val="000000"/>
                <w:sz w:val="28"/>
                <w:szCs w:val="28"/>
              </w:rPr>
            </w:pPr>
            <w:r>
              <w:rPr>
                <w:color w:val="000000"/>
                <w:sz w:val="28"/>
                <w:szCs w:val="28"/>
              </w:rPr>
              <w:t>-</w:t>
            </w:r>
          </w:p>
        </w:tc>
        <w:tc>
          <w:tcPr>
            <w:tcW w:w="853" w:type="dxa"/>
            <w:gridSpan w:val="2"/>
          </w:tcPr>
          <w:p w:rsidR="003E70E0" w:rsidRPr="000476E0" w:rsidRDefault="004E3978" w:rsidP="00CC2E8F">
            <w:pPr>
              <w:jc w:val="center"/>
              <w:rPr>
                <w:color w:val="000000"/>
                <w:sz w:val="28"/>
                <w:szCs w:val="28"/>
              </w:rPr>
            </w:pPr>
            <w:r>
              <w:rPr>
                <w:color w:val="000000"/>
                <w:sz w:val="28"/>
                <w:szCs w:val="28"/>
              </w:rPr>
              <w:t>-</w:t>
            </w:r>
          </w:p>
        </w:tc>
        <w:tc>
          <w:tcPr>
            <w:tcW w:w="851" w:type="dxa"/>
          </w:tcPr>
          <w:p w:rsidR="003E70E0" w:rsidRPr="000476E0" w:rsidRDefault="004E3978" w:rsidP="00CC2E8F">
            <w:pPr>
              <w:jc w:val="center"/>
              <w:rPr>
                <w:color w:val="000000"/>
                <w:sz w:val="28"/>
                <w:szCs w:val="28"/>
              </w:rPr>
            </w:pPr>
            <w:r>
              <w:rPr>
                <w:color w:val="000000"/>
                <w:sz w:val="28"/>
                <w:szCs w:val="28"/>
              </w:rPr>
              <w:t>-</w:t>
            </w:r>
          </w:p>
        </w:tc>
        <w:tc>
          <w:tcPr>
            <w:tcW w:w="981" w:type="dxa"/>
            <w:gridSpan w:val="2"/>
          </w:tcPr>
          <w:p w:rsidR="003E70E0" w:rsidRDefault="004E3978" w:rsidP="00277E31">
            <w:pPr>
              <w:jc w:val="center"/>
              <w:rPr>
                <w:color w:val="000000"/>
                <w:sz w:val="28"/>
                <w:szCs w:val="28"/>
              </w:rPr>
            </w:pPr>
            <w:r>
              <w:rPr>
                <w:color w:val="000000"/>
                <w:sz w:val="28"/>
                <w:szCs w:val="28"/>
              </w:rPr>
              <w:t>-</w:t>
            </w:r>
          </w:p>
        </w:tc>
        <w:tc>
          <w:tcPr>
            <w:tcW w:w="720" w:type="dxa"/>
          </w:tcPr>
          <w:p w:rsidR="003E70E0" w:rsidRPr="000476E0" w:rsidRDefault="003E70E0" w:rsidP="00277E31">
            <w:pPr>
              <w:jc w:val="center"/>
              <w:rPr>
                <w:color w:val="000000"/>
                <w:sz w:val="28"/>
                <w:szCs w:val="28"/>
              </w:rPr>
            </w:pPr>
            <w:r>
              <w:rPr>
                <w:color w:val="000000"/>
                <w:sz w:val="28"/>
                <w:szCs w:val="28"/>
              </w:rPr>
              <w:t>500</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10.</w:t>
            </w:r>
          </w:p>
        </w:tc>
        <w:tc>
          <w:tcPr>
            <w:tcW w:w="2342" w:type="dxa"/>
          </w:tcPr>
          <w:p w:rsidR="00CC2E8F" w:rsidRPr="000476E0" w:rsidRDefault="00CC2E8F" w:rsidP="00277E31">
            <w:pPr>
              <w:rPr>
                <w:color w:val="000000"/>
                <w:sz w:val="28"/>
                <w:szCs w:val="28"/>
              </w:rPr>
            </w:pPr>
            <w:r w:rsidRPr="000476E0">
              <w:rPr>
                <w:b/>
                <w:color w:val="000000"/>
                <w:sz w:val="28"/>
                <w:szCs w:val="28"/>
              </w:rPr>
              <w:t>Итого:</w:t>
            </w:r>
          </w:p>
        </w:tc>
        <w:tc>
          <w:tcPr>
            <w:tcW w:w="1370" w:type="dxa"/>
            <w:gridSpan w:val="2"/>
          </w:tcPr>
          <w:p w:rsidR="00CC2E8F" w:rsidRPr="000476E0" w:rsidRDefault="00F92D0A" w:rsidP="00277E31">
            <w:pPr>
              <w:jc w:val="center"/>
              <w:rPr>
                <w:b/>
                <w:color w:val="000000"/>
                <w:sz w:val="28"/>
                <w:szCs w:val="28"/>
              </w:rPr>
            </w:pPr>
            <w:r>
              <w:rPr>
                <w:b/>
                <w:color w:val="000000"/>
                <w:sz w:val="28"/>
                <w:szCs w:val="28"/>
              </w:rPr>
              <w:t>500</w:t>
            </w:r>
            <w:r w:rsidR="00CC2E8F" w:rsidRPr="000476E0">
              <w:rPr>
                <w:b/>
                <w:color w:val="000000"/>
                <w:sz w:val="28"/>
                <w:szCs w:val="28"/>
              </w:rPr>
              <w:t xml:space="preserve"> м</w:t>
            </w:r>
          </w:p>
        </w:tc>
        <w:tc>
          <w:tcPr>
            <w:tcW w:w="975" w:type="dxa"/>
          </w:tcPr>
          <w:p w:rsidR="00CC2E8F" w:rsidRPr="000476E0" w:rsidRDefault="004E3978" w:rsidP="00277E31">
            <w:pPr>
              <w:jc w:val="center"/>
              <w:rPr>
                <w:color w:val="000000"/>
                <w:sz w:val="28"/>
                <w:szCs w:val="28"/>
              </w:rPr>
            </w:pPr>
            <w:r>
              <w:rPr>
                <w:color w:val="000000"/>
                <w:sz w:val="28"/>
                <w:szCs w:val="28"/>
              </w:rPr>
              <w:t>-</w:t>
            </w:r>
          </w:p>
        </w:tc>
        <w:tc>
          <w:tcPr>
            <w:tcW w:w="1009" w:type="dxa"/>
            <w:gridSpan w:val="2"/>
          </w:tcPr>
          <w:p w:rsidR="00CC2E8F" w:rsidRPr="000476E0" w:rsidRDefault="004E3978" w:rsidP="004E3978">
            <w:pPr>
              <w:rPr>
                <w:color w:val="000000"/>
                <w:sz w:val="28"/>
                <w:szCs w:val="28"/>
              </w:rPr>
            </w:pPr>
            <w:r>
              <w:rPr>
                <w:color w:val="000000"/>
                <w:sz w:val="28"/>
                <w:szCs w:val="28"/>
              </w:rPr>
              <w:t>-</w:t>
            </w:r>
          </w:p>
        </w:tc>
        <w:tc>
          <w:tcPr>
            <w:tcW w:w="990" w:type="dxa"/>
            <w:gridSpan w:val="2"/>
          </w:tcPr>
          <w:p w:rsidR="00CC2E8F" w:rsidRPr="000476E0" w:rsidRDefault="004E3978" w:rsidP="00277E31">
            <w:pPr>
              <w:jc w:val="center"/>
              <w:rPr>
                <w:color w:val="000000"/>
                <w:sz w:val="28"/>
                <w:szCs w:val="28"/>
              </w:rPr>
            </w:pPr>
            <w:r>
              <w:rPr>
                <w:color w:val="000000"/>
                <w:sz w:val="28"/>
                <w:szCs w:val="28"/>
              </w:rPr>
              <w:t>-</w:t>
            </w:r>
          </w:p>
        </w:tc>
        <w:tc>
          <w:tcPr>
            <w:tcW w:w="853" w:type="dxa"/>
            <w:gridSpan w:val="2"/>
          </w:tcPr>
          <w:p w:rsidR="00CC2E8F" w:rsidRPr="000476E0" w:rsidRDefault="004E3978" w:rsidP="00CC2E8F">
            <w:pPr>
              <w:jc w:val="center"/>
              <w:rPr>
                <w:b/>
                <w:color w:val="000000"/>
                <w:sz w:val="28"/>
                <w:szCs w:val="28"/>
              </w:rPr>
            </w:pPr>
            <w:r>
              <w:rPr>
                <w:b/>
                <w:color w:val="000000"/>
                <w:sz w:val="28"/>
                <w:szCs w:val="28"/>
              </w:rPr>
              <w:t>-</w:t>
            </w:r>
          </w:p>
        </w:tc>
        <w:tc>
          <w:tcPr>
            <w:tcW w:w="851" w:type="dxa"/>
          </w:tcPr>
          <w:p w:rsidR="00CC2E8F" w:rsidRPr="000476E0" w:rsidRDefault="004E3978" w:rsidP="00CC2E8F">
            <w:pPr>
              <w:jc w:val="center"/>
              <w:rPr>
                <w:b/>
                <w:color w:val="000000"/>
                <w:sz w:val="28"/>
                <w:szCs w:val="28"/>
              </w:rPr>
            </w:pPr>
            <w:r>
              <w:rPr>
                <w:b/>
                <w:color w:val="000000"/>
                <w:sz w:val="28"/>
                <w:szCs w:val="28"/>
              </w:rPr>
              <w:t>-</w:t>
            </w:r>
          </w:p>
        </w:tc>
        <w:tc>
          <w:tcPr>
            <w:tcW w:w="981" w:type="dxa"/>
            <w:gridSpan w:val="2"/>
          </w:tcPr>
          <w:p w:rsidR="00CC2E8F" w:rsidRPr="000476E0" w:rsidRDefault="004E3978" w:rsidP="00277E31">
            <w:pPr>
              <w:jc w:val="center"/>
              <w:rPr>
                <w:b/>
                <w:color w:val="000000"/>
                <w:sz w:val="28"/>
                <w:szCs w:val="28"/>
              </w:rPr>
            </w:pPr>
            <w:r>
              <w:rPr>
                <w:b/>
                <w:color w:val="000000"/>
                <w:sz w:val="28"/>
                <w:szCs w:val="28"/>
              </w:rPr>
              <w:t>-</w:t>
            </w:r>
          </w:p>
        </w:tc>
        <w:tc>
          <w:tcPr>
            <w:tcW w:w="720" w:type="dxa"/>
          </w:tcPr>
          <w:p w:rsidR="00CC2E8F" w:rsidRPr="000476E0" w:rsidRDefault="00F92D0A" w:rsidP="00277E31">
            <w:pPr>
              <w:jc w:val="center"/>
              <w:rPr>
                <w:b/>
                <w:color w:val="000000"/>
                <w:sz w:val="28"/>
                <w:szCs w:val="28"/>
              </w:rPr>
            </w:pPr>
            <w:r>
              <w:rPr>
                <w:b/>
                <w:color w:val="000000"/>
                <w:sz w:val="28"/>
                <w:szCs w:val="28"/>
              </w:rPr>
              <w:t>500</w:t>
            </w:r>
          </w:p>
        </w:tc>
      </w:tr>
      <w:tr w:rsidR="00CC2E8F" w:rsidRPr="000476E0" w:rsidTr="003E70E0">
        <w:tc>
          <w:tcPr>
            <w:tcW w:w="649" w:type="dxa"/>
          </w:tcPr>
          <w:p w:rsidR="00CC2E8F" w:rsidRPr="000476E0" w:rsidRDefault="00CC2E8F" w:rsidP="00277E31">
            <w:pPr>
              <w:jc w:val="center"/>
              <w:rPr>
                <w:sz w:val="28"/>
                <w:szCs w:val="28"/>
              </w:rPr>
            </w:pPr>
            <w:r w:rsidRPr="000476E0">
              <w:rPr>
                <w:sz w:val="28"/>
                <w:szCs w:val="28"/>
              </w:rPr>
              <w:t>11.</w:t>
            </w:r>
          </w:p>
        </w:tc>
        <w:tc>
          <w:tcPr>
            <w:tcW w:w="2342" w:type="dxa"/>
          </w:tcPr>
          <w:p w:rsidR="00CC2E8F" w:rsidRPr="000476E0" w:rsidRDefault="00CC2E8F" w:rsidP="00277E31">
            <w:pPr>
              <w:rPr>
                <w:b/>
                <w:color w:val="000000"/>
                <w:sz w:val="28"/>
                <w:szCs w:val="28"/>
              </w:rPr>
            </w:pPr>
            <w:r w:rsidRPr="000476E0">
              <w:rPr>
                <w:b/>
                <w:color w:val="000000"/>
                <w:sz w:val="28"/>
                <w:szCs w:val="28"/>
              </w:rPr>
              <w:t>Всего:</w:t>
            </w:r>
          </w:p>
        </w:tc>
        <w:tc>
          <w:tcPr>
            <w:tcW w:w="1370" w:type="dxa"/>
            <w:gridSpan w:val="2"/>
          </w:tcPr>
          <w:p w:rsidR="00CC2E8F" w:rsidRPr="000476E0" w:rsidRDefault="00947EE8" w:rsidP="00F92D0A">
            <w:pPr>
              <w:jc w:val="center"/>
              <w:rPr>
                <w:b/>
                <w:color w:val="000000"/>
                <w:sz w:val="28"/>
                <w:szCs w:val="28"/>
              </w:rPr>
            </w:pPr>
            <w:r>
              <w:rPr>
                <w:b/>
                <w:color w:val="000000"/>
                <w:sz w:val="28"/>
                <w:szCs w:val="28"/>
              </w:rPr>
              <w:t>4000</w:t>
            </w:r>
          </w:p>
        </w:tc>
        <w:tc>
          <w:tcPr>
            <w:tcW w:w="975" w:type="dxa"/>
          </w:tcPr>
          <w:p w:rsidR="00CC2E8F" w:rsidRPr="000476E0" w:rsidRDefault="00CC2E8F" w:rsidP="00CC2E8F">
            <w:pPr>
              <w:rPr>
                <w:b/>
                <w:color w:val="000000"/>
                <w:sz w:val="28"/>
                <w:szCs w:val="28"/>
              </w:rPr>
            </w:pPr>
            <w:r w:rsidRPr="000476E0">
              <w:rPr>
                <w:b/>
                <w:color w:val="000000"/>
                <w:sz w:val="28"/>
                <w:szCs w:val="28"/>
              </w:rPr>
              <w:t>100</w:t>
            </w:r>
            <w:r w:rsidR="001200C3">
              <w:rPr>
                <w:b/>
                <w:color w:val="000000"/>
                <w:sz w:val="28"/>
                <w:szCs w:val="28"/>
              </w:rPr>
              <w:t>0</w:t>
            </w:r>
          </w:p>
        </w:tc>
        <w:tc>
          <w:tcPr>
            <w:tcW w:w="1009" w:type="dxa"/>
            <w:gridSpan w:val="2"/>
          </w:tcPr>
          <w:p w:rsidR="00CC2E8F" w:rsidRPr="000476E0" w:rsidRDefault="001200C3" w:rsidP="00CC2E8F">
            <w:pPr>
              <w:rPr>
                <w:b/>
                <w:color w:val="000000"/>
                <w:sz w:val="28"/>
                <w:szCs w:val="28"/>
              </w:rPr>
            </w:pPr>
            <w:r>
              <w:rPr>
                <w:b/>
                <w:color w:val="000000"/>
                <w:sz w:val="28"/>
                <w:szCs w:val="28"/>
              </w:rPr>
              <w:t>500</w:t>
            </w:r>
          </w:p>
        </w:tc>
        <w:tc>
          <w:tcPr>
            <w:tcW w:w="990" w:type="dxa"/>
            <w:gridSpan w:val="2"/>
          </w:tcPr>
          <w:p w:rsidR="00CC2E8F" w:rsidRPr="000476E0" w:rsidRDefault="001200C3" w:rsidP="00277E31">
            <w:pPr>
              <w:jc w:val="center"/>
              <w:rPr>
                <w:b/>
                <w:color w:val="000000"/>
                <w:sz w:val="28"/>
                <w:szCs w:val="28"/>
              </w:rPr>
            </w:pPr>
            <w:r>
              <w:rPr>
                <w:b/>
                <w:color w:val="000000"/>
                <w:sz w:val="28"/>
                <w:szCs w:val="28"/>
              </w:rPr>
              <w:t>5</w:t>
            </w:r>
            <w:r w:rsidR="005923EC">
              <w:rPr>
                <w:b/>
                <w:color w:val="000000"/>
                <w:sz w:val="28"/>
                <w:szCs w:val="28"/>
              </w:rPr>
              <w:t>00</w:t>
            </w:r>
          </w:p>
        </w:tc>
        <w:tc>
          <w:tcPr>
            <w:tcW w:w="853" w:type="dxa"/>
            <w:gridSpan w:val="2"/>
          </w:tcPr>
          <w:p w:rsidR="00CC2E8F" w:rsidRPr="000476E0" w:rsidRDefault="001200C3" w:rsidP="00CC2E8F">
            <w:pPr>
              <w:jc w:val="center"/>
              <w:rPr>
                <w:b/>
                <w:color w:val="000000"/>
                <w:sz w:val="28"/>
                <w:szCs w:val="28"/>
              </w:rPr>
            </w:pPr>
            <w:r>
              <w:rPr>
                <w:b/>
                <w:color w:val="000000"/>
                <w:sz w:val="28"/>
                <w:szCs w:val="28"/>
              </w:rPr>
              <w:t>5</w:t>
            </w:r>
            <w:r w:rsidR="005923EC">
              <w:rPr>
                <w:b/>
                <w:color w:val="000000"/>
                <w:sz w:val="28"/>
                <w:szCs w:val="28"/>
              </w:rPr>
              <w:t>00</w:t>
            </w:r>
          </w:p>
        </w:tc>
        <w:tc>
          <w:tcPr>
            <w:tcW w:w="851" w:type="dxa"/>
          </w:tcPr>
          <w:p w:rsidR="00CC2E8F" w:rsidRPr="000476E0" w:rsidRDefault="001200C3" w:rsidP="00CC2E8F">
            <w:pPr>
              <w:jc w:val="center"/>
              <w:rPr>
                <w:b/>
                <w:color w:val="000000"/>
                <w:sz w:val="28"/>
                <w:szCs w:val="28"/>
              </w:rPr>
            </w:pPr>
            <w:r>
              <w:rPr>
                <w:b/>
                <w:color w:val="000000"/>
                <w:sz w:val="28"/>
                <w:szCs w:val="28"/>
              </w:rPr>
              <w:t>5</w:t>
            </w:r>
            <w:r w:rsidR="005923EC">
              <w:rPr>
                <w:b/>
                <w:color w:val="000000"/>
                <w:sz w:val="28"/>
                <w:szCs w:val="28"/>
              </w:rPr>
              <w:t>00</w:t>
            </w:r>
          </w:p>
        </w:tc>
        <w:tc>
          <w:tcPr>
            <w:tcW w:w="981" w:type="dxa"/>
            <w:gridSpan w:val="2"/>
          </w:tcPr>
          <w:p w:rsidR="00CC2E8F" w:rsidRPr="000476E0" w:rsidRDefault="005923EC" w:rsidP="003E70E0">
            <w:pPr>
              <w:jc w:val="center"/>
              <w:rPr>
                <w:b/>
                <w:color w:val="000000"/>
                <w:sz w:val="28"/>
                <w:szCs w:val="28"/>
              </w:rPr>
            </w:pPr>
            <w:r>
              <w:rPr>
                <w:b/>
                <w:color w:val="000000"/>
                <w:sz w:val="28"/>
                <w:szCs w:val="28"/>
              </w:rPr>
              <w:t>500</w:t>
            </w:r>
          </w:p>
        </w:tc>
        <w:tc>
          <w:tcPr>
            <w:tcW w:w="720" w:type="dxa"/>
          </w:tcPr>
          <w:p w:rsidR="00CC2E8F" w:rsidRPr="000476E0" w:rsidRDefault="005923EC" w:rsidP="00277E31">
            <w:pPr>
              <w:jc w:val="center"/>
              <w:rPr>
                <w:b/>
                <w:color w:val="000000"/>
                <w:sz w:val="28"/>
                <w:szCs w:val="28"/>
              </w:rPr>
            </w:pPr>
            <w:r>
              <w:rPr>
                <w:b/>
                <w:color w:val="000000"/>
                <w:sz w:val="28"/>
                <w:szCs w:val="28"/>
              </w:rPr>
              <w:t>500</w:t>
            </w:r>
          </w:p>
        </w:tc>
      </w:tr>
    </w:tbl>
    <w:p w:rsidR="00277E31" w:rsidRPr="000476E0" w:rsidRDefault="00277E31" w:rsidP="00277E31">
      <w:pPr>
        <w:jc w:val="center"/>
        <w:rPr>
          <w:sz w:val="28"/>
          <w:szCs w:val="28"/>
        </w:rPr>
      </w:pPr>
    </w:p>
    <w:p w:rsidR="00277E31" w:rsidRPr="000476E0" w:rsidRDefault="00277E31" w:rsidP="00277E31">
      <w:pPr>
        <w:tabs>
          <w:tab w:val="left" w:pos="720"/>
        </w:tabs>
        <w:rPr>
          <w:sz w:val="28"/>
          <w:szCs w:val="28"/>
        </w:rPr>
      </w:pPr>
      <w:r w:rsidRPr="000476E0">
        <w:rPr>
          <w:sz w:val="28"/>
          <w:szCs w:val="28"/>
        </w:rPr>
        <w:tab/>
      </w:r>
    </w:p>
    <w:p w:rsidR="00277E31" w:rsidRPr="000476E0" w:rsidRDefault="00277E31" w:rsidP="00277E31">
      <w:pPr>
        <w:jc w:val="center"/>
        <w:rPr>
          <w:b/>
          <w:sz w:val="28"/>
          <w:szCs w:val="28"/>
        </w:rPr>
      </w:pPr>
      <w:r w:rsidRPr="000476E0">
        <w:rPr>
          <w:b/>
          <w:sz w:val="28"/>
          <w:szCs w:val="28"/>
          <w:lang w:val="en-US"/>
        </w:rPr>
        <w:t>IV</w:t>
      </w:r>
      <w:r w:rsidRPr="000476E0">
        <w:rPr>
          <w:b/>
          <w:sz w:val="28"/>
          <w:szCs w:val="28"/>
        </w:rPr>
        <w:t>. Перечень мероприятий подпрограммы</w:t>
      </w:r>
    </w:p>
    <w:p w:rsidR="00277E31" w:rsidRPr="000476E0" w:rsidRDefault="00277E31" w:rsidP="00277E31">
      <w:pPr>
        <w:jc w:val="both"/>
        <w:rPr>
          <w:sz w:val="28"/>
          <w:szCs w:val="28"/>
        </w:rPr>
      </w:pPr>
      <w:r w:rsidRPr="000476E0">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Филиппенковского сельского поселения.</w:t>
      </w:r>
    </w:p>
    <w:p w:rsidR="00277E31" w:rsidRPr="000476E0" w:rsidRDefault="00277E31" w:rsidP="00277E31">
      <w:pPr>
        <w:ind w:firstLine="720"/>
        <w:jc w:val="both"/>
        <w:rPr>
          <w:sz w:val="28"/>
          <w:szCs w:val="28"/>
        </w:rPr>
      </w:pPr>
      <w:r w:rsidRPr="000476E0">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277E31" w:rsidRPr="000476E0" w:rsidRDefault="00277E31" w:rsidP="00277E31">
      <w:pPr>
        <w:ind w:firstLine="720"/>
        <w:jc w:val="both"/>
        <w:rPr>
          <w:sz w:val="28"/>
          <w:szCs w:val="28"/>
        </w:rPr>
      </w:pPr>
      <w:r w:rsidRPr="000476E0">
        <w:rPr>
          <w:sz w:val="28"/>
          <w:szCs w:val="28"/>
        </w:rPr>
        <w:t>1. Мероприятия по содержанию автомобильных дорог общего пользования местного значения и искусственных сооружений на них.</w:t>
      </w:r>
    </w:p>
    <w:p w:rsidR="00277E31" w:rsidRPr="000476E0" w:rsidRDefault="00277E31" w:rsidP="00277E31">
      <w:pPr>
        <w:ind w:firstLine="720"/>
        <w:jc w:val="both"/>
        <w:rPr>
          <w:sz w:val="28"/>
          <w:szCs w:val="28"/>
        </w:rPr>
      </w:pPr>
      <w:r w:rsidRPr="000476E0">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277E31" w:rsidRPr="000476E0" w:rsidRDefault="00277E31" w:rsidP="00277E31">
      <w:pPr>
        <w:ind w:firstLine="720"/>
        <w:jc w:val="both"/>
        <w:rPr>
          <w:sz w:val="28"/>
          <w:szCs w:val="28"/>
        </w:rPr>
      </w:pPr>
      <w:r w:rsidRPr="000476E0">
        <w:rPr>
          <w:sz w:val="28"/>
          <w:szCs w:val="28"/>
        </w:rPr>
        <w:t>2. Мероприятия по ремонту автомобильных дорог общего пользования местного значения и искусственных сооружений на них.</w:t>
      </w:r>
    </w:p>
    <w:p w:rsidR="00F92D0A" w:rsidRDefault="00277E31" w:rsidP="00C06AE8">
      <w:pPr>
        <w:ind w:firstLine="720"/>
        <w:jc w:val="both"/>
        <w:rPr>
          <w:sz w:val="28"/>
          <w:szCs w:val="28"/>
        </w:rPr>
      </w:pPr>
      <w:r w:rsidRPr="000476E0">
        <w:rPr>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F92D0A" w:rsidRDefault="00F92D0A" w:rsidP="00277E31">
      <w:pPr>
        <w:ind w:firstLine="720"/>
        <w:jc w:val="both"/>
        <w:rPr>
          <w:sz w:val="28"/>
          <w:szCs w:val="28"/>
        </w:rPr>
      </w:pPr>
    </w:p>
    <w:p w:rsidR="00F92D0A" w:rsidRDefault="00F92D0A" w:rsidP="00277E31">
      <w:pPr>
        <w:ind w:firstLine="720"/>
        <w:jc w:val="both"/>
        <w:rPr>
          <w:sz w:val="28"/>
          <w:szCs w:val="28"/>
        </w:rPr>
      </w:pPr>
    </w:p>
    <w:p w:rsidR="00F92D0A" w:rsidRDefault="00F92D0A" w:rsidP="00277E31">
      <w:pPr>
        <w:ind w:firstLine="720"/>
        <w:jc w:val="both"/>
        <w:rPr>
          <w:sz w:val="28"/>
          <w:szCs w:val="28"/>
        </w:rPr>
      </w:pPr>
    </w:p>
    <w:p w:rsidR="009A4FF2" w:rsidRDefault="009A4FF2" w:rsidP="00277E31">
      <w:pPr>
        <w:ind w:firstLine="720"/>
        <w:jc w:val="both"/>
        <w:rPr>
          <w:sz w:val="28"/>
          <w:szCs w:val="28"/>
        </w:rPr>
      </w:pPr>
    </w:p>
    <w:p w:rsidR="009A4FF2" w:rsidRDefault="009A4FF2" w:rsidP="00277E31">
      <w:pPr>
        <w:ind w:firstLine="720"/>
        <w:jc w:val="both"/>
        <w:rPr>
          <w:sz w:val="28"/>
          <w:szCs w:val="28"/>
        </w:rPr>
      </w:pPr>
    </w:p>
    <w:p w:rsidR="009A4FF2" w:rsidRDefault="009A4FF2" w:rsidP="00277E31">
      <w:pPr>
        <w:ind w:firstLine="720"/>
        <w:jc w:val="both"/>
        <w:rPr>
          <w:sz w:val="28"/>
          <w:szCs w:val="28"/>
        </w:rPr>
      </w:pPr>
    </w:p>
    <w:p w:rsidR="009A4FF2" w:rsidRPr="000476E0" w:rsidRDefault="009A4FF2" w:rsidP="00277E31">
      <w:pPr>
        <w:ind w:firstLine="720"/>
        <w:jc w:val="both"/>
        <w:rPr>
          <w:sz w:val="28"/>
          <w:szCs w:val="28"/>
        </w:rPr>
      </w:pPr>
    </w:p>
    <w:p w:rsidR="00277E31" w:rsidRPr="000476E0" w:rsidRDefault="00277E31" w:rsidP="00277E31">
      <w:pPr>
        <w:ind w:firstLine="720"/>
        <w:jc w:val="right"/>
        <w:rPr>
          <w:sz w:val="28"/>
          <w:szCs w:val="28"/>
        </w:rPr>
      </w:pPr>
      <w:r w:rsidRPr="000476E0">
        <w:rPr>
          <w:sz w:val="28"/>
          <w:szCs w:val="28"/>
        </w:rPr>
        <w:lastRenderedPageBreak/>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t>Таблица №3</w:t>
      </w:r>
    </w:p>
    <w:p w:rsidR="00277E31" w:rsidRDefault="00277E31" w:rsidP="00277E31">
      <w:pPr>
        <w:pStyle w:val="a8"/>
        <w:jc w:val="center"/>
        <w:textAlignment w:val="top"/>
        <w:rPr>
          <w:sz w:val="28"/>
          <w:szCs w:val="28"/>
        </w:rPr>
      </w:pPr>
      <w:r w:rsidRPr="000476E0">
        <w:rPr>
          <w:sz w:val="28"/>
          <w:szCs w:val="28"/>
        </w:rPr>
        <w:t>Перечень программных мероприятий </w:t>
      </w:r>
    </w:p>
    <w:tbl>
      <w:tblPr>
        <w:tblStyle w:val="af5"/>
        <w:tblW w:w="0" w:type="auto"/>
        <w:tblLook w:val="04A0"/>
      </w:tblPr>
      <w:tblGrid>
        <w:gridCol w:w="1996"/>
        <w:gridCol w:w="1358"/>
        <w:gridCol w:w="939"/>
        <w:gridCol w:w="976"/>
        <w:gridCol w:w="942"/>
        <w:gridCol w:w="939"/>
        <w:gridCol w:w="902"/>
        <w:gridCol w:w="902"/>
        <w:gridCol w:w="900"/>
      </w:tblGrid>
      <w:tr w:rsidR="00A142C6" w:rsidTr="00B706BC">
        <w:tc>
          <w:tcPr>
            <w:tcW w:w="2294" w:type="dxa"/>
            <w:vMerge w:val="restart"/>
          </w:tcPr>
          <w:p w:rsidR="00A142C6" w:rsidRPr="00F92D0A" w:rsidRDefault="00A142C6" w:rsidP="00277E31">
            <w:pPr>
              <w:pStyle w:val="a8"/>
              <w:jc w:val="center"/>
              <w:textAlignment w:val="top"/>
            </w:pPr>
            <w:r w:rsidRPr="00F92D0A">
              <w:t>Наименование мероприятия</w:t>
            </w:r>
          </w:p>
        </w:tc>
        <w:tc>
          <w:tcPr>
            <w:tcW w:w="1471" w:type="dxa"/>
            <w:vMerge w:val="restart"/>
          </w:tcPr>
          <w:p w:rsidR="00A142C6" w:rsidRPr="00F92D0A" w:rsidRDefault="00A142C6" w:rsidP="00277E31">
            <w:pPr>
              <w:pStyle w:val="a8"/>
              <w:jc w:val="center"/>
              <w:textAlignment w:val="top"/>
            </w:pPr>
            <w:r w:rsidRPr="00F92D0A">
              <w:t>Ед.</w:t>
            </w:r>
          </w:p>
          <w:p w:rsidR="00A142C6" w:rsidRPr="00F92D0A" w:rsidRDefault="00A142C6" w:rsidP="00277E31">
            <w:pPr>
              <w:pStyle w:val="a8"/>
              <w:jc w:val="center"/>
              <w:textAlignment w:val="top"/>
            </w:pPr>
            <w:r w:rsidRPr="00F92D0A">
              <w:t>измерения</w:t>
            </w:r>
          </w:p>
        </w:tc>
        <w:tc>
          <w:tcPr>
            <w:tcW w:w="7393" w:type="dxa"/>
            <w:gridSpan w:val="7"/>
          </w:tcPr>
          <w:p w:rsidR="00A142C6" w:rsidRPr="00F92D0A" w:rsidRDefault="00A142C6" w:rsidP="00277E31">
            <w:pPr>
              <w:pStyle w:val="a8"/>
              <w:jc w:val="center"/>
              <w:textAlignment w:val="top"/>
            </w:pPr>
            <w:r w:rsidRPr="00F92D0A">
              <w:t>Плановые показатели, тыс.руб</w:t>
            </w:r>
          </w:p>
        </w:tc>
      </w:tr>
      <w:tr w:rsidR="00A142C6" w:rsidTr="00A142C6">
        <w:tc>
          <w:tcPr>
            <w:tcW w:w="2294" w:type="dxa"/>
            <w:vMerge/>
          </w:tcPr>
          <w:p w:rsidR="00A142C6" w:rsidRPr="00F92D0A" w:rsidRDefault="00A142C6" w:rsidP="00277E31">
            <w:pPr>
              <w:pStyle w:val="a8"/>
              <w:jc w:val="center"/>
              <w:textAlignment w:val="top"/>
            </w:pPr>
          </w:p>
        </w:tc>
        <w:tc>
          <w:tcPr>
            <w:tcW w:w="1471" w:type="dxa"/>
            <w:vMerge/>
          </w:tcPr>
          <w:p w:rsidR="00A142C6" w:rsidRPr="00F92D0A" w:rsidRDefault="00A142C6" w:rsidP="00277E31">
            <w:pPr>
              <w:pStyle w:val="a8"/>
              <w:jc w:val="center"/>
              <w:textAlignment w:val="top"/>
            </w:pPr>
          </w:p>
        </w:tc>
        <w:tc>
          <w:tcPr>
            <w:tcW w:w="1085" w:type="dxa"/>
          </w:tcPr>
          <w:p w:rsidR="00A142C6" w:rsidRPr="00F92D0A" w:rsidRDefault="00A142C6" w:rsidP="00A9042C">
            <w:pPr>
              <w:pStyle w:val="a8"/>
              <w:jc w:val="center"/>
              <w:textAlignment w:val="top"/>
            </w:pPr>
            <w:r w:rsidRPr="00F92D0A">
              <w:t>201</w:t>
            </w:r>
            <w:r w:rsidR="00A9042C">
              <w:t>8</w:t>
            </w:r>
            <w:r w:rsidRPr="00F92D0A">
              <w:t>г.</w:t>
            </w:r>
          </w:p>
        </w:tc>
        <w:tc>
          <w:tcPr>
            <w:tcW w:w="1186" w:type="dxa"/>
          </w:tcPr>
          <w:p w:rsidR="00A142C6" w:rsidRPr="00F92D0A" w:rsidRDefault="00A142C6" w:rsidP="00A9042C">
            <w:pPr>
              <w:pStyle w:val="a8"/>
              <w:jc w:val="center"/>
              <w:textAlignment w:val="top"/>
            </w:pPr>
            <w:r w:rsidRPr="00F92D0A">
              <w:t>201</w:t>
            </w:r>
            <w:r w:rsidR="00A9042C">
              <w:t>9</w:t>
            </w:r>
            <w:r w:rsidRPr="00F92D0A">
              <w:t>г.</w:t>
            </w:r>
          </w:p>
        </w:tc>
        <w:tc>
          <w:tcPr>
            <w:tcW w:w="1092" w:type="dxa"/>
          </w:tcPr>
          <w:p w:rsidR="00A142C6" w:rsidRPr="00F92D0A" w:rsidRDefault="00A142C6" w:rsidP="00A9042C">
            <w:pPr>
              <w:pStyle w:val="a8"/>
              <w:jc w:val="center"/>
              <w:textAlignment w:val="top"/>
            </w:pPr>
            <w:r w:rsidRPr="00F92D0A">
              <w:t>20</w:t>
            </w:r>
            <w:r w:rsidR="00A9042C">
              <w:t>20</w:t>
            </w:r>
            <w:r w:rsidRPr="00F92D0A">
              <w:t>г.</w:t>
            </w:r>
          </w:p>
        </w:tc>
        <w:tc>
          <w:tcPr>
            <w:tcW w:w="1085" w:type="dxa"/>
          </w:tcPr>
          <w:p w:rsidR="00A142C6" w:rsidRPr="00F92D0A" w:rsidRDefault="00A9042C" w:rsidP="00A9042C">
            <w:pPr>
              <w:pStyle w:val="a8"/>
              <w:jc w:val="center"/>
              <w:textAlignment w:val="top"/>
            </w:pPr>
            <w:r>
              <w:t>2021</w:t>
            </w:r>
            <w:r w:rsidR="00A142C6" w:rsidRPr="00F92D0A">
              <w:t>г.</w:t>
            </w:r>
          </w:p>
        </w:tc>
        <w:tc>
          <w:tcPr>
            <w:tcW w:w="983" w:type="dxa"/>
          </w:tcPr>
          <w:p w:rsidR="00A142C6" w:rsidRPr="00F92D0A" w:rsidRDefault="00A142C6" w:rsidP="00A9042C">
            <w:pPr>
              <w:pStyle w:val="a8"/>
              <w:jc w:val="center"/>
              <w:textAlignment w:val="top"/>
            </w:pPr>
            <w:r w:rsidRPr="00F92D0A">
              <w:t>20</w:t>
            </w:r>
            <w:r w:rsidR="00A9042C">
              <w:t>22</w:t>
            </w:r>
            <w:r w:rsidRPr="00F92D0A">
              <w:t>г.</w:t>
            </w:r>
          </w:p>
        </w:tc>
        <w:tc>
          <w:tcPr>
            <w:tcW w:w="984" w:type="dxa"/>
          </w:tcPr>
          <w:p w:rsidR="00A142C6" w:rsidRPr="00F92D0A" w:rsidRDefault="00A142C6" w:rsidP="00A9042C">
            <w:pPr>
              <w:pStyle w:val="a8"/>
              <w:jc w:val="center"/>
              <w:textAlignment w:val="top"/>
            </w:pPr>
            <w:r w:rsidRPr="00F92D0A">
              <w:t>20</w:t>
            </w:r>
            <w:r w:rsidR="00A9042C">
              <w:t>23</w:t>
            </w:r>
            <w:r w:rsidRPr="00F92D0A">
              <w:t>г.</w:t>
            </w:r>
          </w:p>
        </w:tc>
        <w:tc>
          <w:tcPr>
            <w:tcW w:w="978" w:type="dxa"/>
          </w:tcPr>
          <w:p w:rsidR="00A142C6" w:rsidRPr="00F92D0A" w:rsidRDefault="00A142C6" w:rsidP="00A9042C">
            <w:pPr>
              <w:pStyle w:val="a8"/>
              <w:jc w:val="center"/>
              <w:textAlignment w:val="top"/>
            </w:pPr>
            <w:r w:rsidRPr="00F92D0A">
              <w:t>202</w:t>
            </w:r>
            <w:r w:rsidR="00A9042C">
              <w:t>4</w:t>
            </w:r>
            <w:r w:rsidRPr="00F92D0A">
              <w:t>г.</w:t>
            </w:r>
          </w:p>
        </w:tc>
      </w:tr>
      <w:tr w:rsidR="00A142C6" w:rsidTr="00F92D0A">
        <w:trPr>
          <w:trHeight w:val="2435"/>
        </w:trPr>
        <w:tc>
          <w:tcPr>
            <w:tcW w:w="2294" w:type="dxa"/>
          </w:tcPr>
          <w:p w:rsidR="00A142C6" w:rsidRPr="00F92D0A" w:rsidRDefault="00A142C6" w:rsidP="00F92D0A">
            <w:pPr>
              <w:pStyle w:val="a8"/>
              <w:textAlignment w:val="top"/>
            </w:pPr>
            <w:r w:rsidRPr="00F92D0A">
              <w:t>Ремонт автомобильных дорог общего пользования местного значения и искусственных сооружений на них</w:t>
            </w:r>
          </w:p>
        </w:tc>
        <w:tc>
          <w:tcPr>
            <w:tcW w:w="1471" w:type="dxa"/>
          </w:tcPr>
          <w:p w:rsidR="00A142C6" w:rsidRPr="00F92D0A" w:rsidRDefault="00A142C6" w:rsidP="00277E31">
            <w:pPr>
              <w:pStyle w:val="a8"/>
              <w:jc w:val="center"/>
              <w:textAlignment w:val="top"/>
            </w:pPr>
          </w:p>
        </w:tc>
        <w:tc>
          <w:tcPr>
            <w:tcW w:w="1085" w:type="dxa"/>
          </w:tcPr>
          <w:p w:rsidR="00A142C6" w:rsidRPr="00F92D0A" w:rsidRDefault="004E3978" w:rsidP="00277E31">
            <w:pPr>
              <w:pStyle w:val="a8"/>
              <w:jc w:val="center"/>
              <w:textAlignment w:val="top"/>
            </w:pPr>
            <w:r>
              <w:t>564,3</w:t>
            </w:r>
          </w:p>
        </w:tc>
        <w:tc>
          <w:tcPr>
            <w:tcW w:w="1186" w:type="dxa"/>
          </w:tcPr>
          <w:p w:rsidR="00A142C6" w:rsidRPr="00F92D0A" w:rsidRDefault="004E3978" w:rsidP="00277E31">
            <w:pPr>
              <w:pStyle w:val="a8"/>
              <w:jc w:val="center"/>
              <w:textAlignment w:val="top"/>
            </w:pPr>
            <w:r>
              <w:t>614,3</w:t>
            </w:r>
          </w:p>
        </w:tc>
        <w:tc>
          <w:tcPr>
            <w:tcW w:w="1092" w:type="dxa"/>
          </w:tcPr>
          <w:p w:rsidR="00A142C6" w:rsidRPr="00F92D0A" w:rsidRDefault="00DB4910" w:rsidP="00277E31">
            <w:pPr>
              <w:pStyle w:val="a8"/>
              <w:jc w:val="center"/>
              <w:textAlignment w:val="top"/>
            </w:pPr>
            <w:r>
              <w:t>664,8</w:t>
            </w:r>
          </w:p>
        </w:tc>
        <w:tc>
          <w:tcPr>
            <w:tcW w:w="1085" w:type="dxa"/>
          </w:tcPr>
          <w:p w:rsidR="00A142C6" w:rsidRPr="00F92D0A" w:rsidRDefault="00DB4910" w:rsidP="00D926F3">
            <w:pPr>
              <w:pStyle w:val="a8"/>
              <w:jc w:val="center"/>
              <w:textAlignment w:val="top"/>
            </w:pPr>
            <w:r>
              <w:t>664,8</w:t>
            </w:r>
          </w:p>
        </w:tc>
        <w:tc>
          <w:tcPr>
            <w:tcW w:w="983" w:type="dxa"/>
          </w:tcPr>
          <w:p w:rsidR="00A142C6" w:rsidRPr="00F92D0A" w:rsidRDefault="00DB4910" w:rsidP="00277E31">
            <w:pPr>
              <w:pStyle w:val="a8"/>
              <w:jc w:val="center"/>
              <w:textAlignment w:val="top"/>
            </w:pPr>
            <w:r>
              <w:t>664,8</w:t>
            </w:r>
          </w:p>
        </w:tc>
        <w:tc>
          <w:tcPr>
            <w:tcW w:w="984" w:type="dxa"/>
          </w:tcPr>
          <w:p w:rsidR="00A142C6" w:rsidRPr="00F92D0A" w:rsidRDefault="00DB4910" w:rsidP="00277E31">
            <w:pPr>
              <w:pStyle w:val="a8"/>
              <w:jc w:val="center"/>
              <w:textAlignment w:val="top"/>
            </w:pPr>
            <w:r>
              <w:t>664,8</w:t>
            </w:r>
          </w:p>
        </w:tc>
        <w:tc>
          <w:tcPr>
            <w:tcW w:w="978" w:type="dxa"/>
          </w:tcPr>
          <w:p w:rsidR="00A142C6" w:rsidRPr="00F92D0A" w:rsidRDefault="00A142C6" w:rsidP="00277E31">
            <w:pPr>
              <w:pStyle w:val="a8"/>
              <w:jc w:val="center"/>
              <w:textAlignment w:val="top"/>
            </w:pPr>
            <w:r w:rsidRPr="00F92D0A">
              <w:t>664,8</w:t>
            </w:r>
          </w:p>
        </w:tc>
      </w:tr>
    </w:tbl>
    <w:p w:rsidR="00277E31" w:rsidRPr="000476E0" w:rsidRDefault="00277E31" w:rsidP="00277E31">
      <w:pPr>
        <w:jc w:val="both"/>
        <w:rPr>
          <w:sz w:val="28"/>
          <w:szCs w:val="28"/>
        </w:rPr>
      </w:pPr>
      <w:r w:rsidRPr="000476E0">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277E31" w:rsidRPr="000476E0" w:rsidRDefault="00277E31" w:rsidP="00277E31">
      <w:pPr>
        <w:ind w:firstLine="720"/>
        <w:jc w:val="both"/>
        <w:rPr>
          <w:sz w:val="28"/>
          <w:szCs w:val="28"/>
        </w:rPr>
      </w:pPr>
      <w:r w:rsidRPr="000476E0">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277E31" w:rsidRPr="000476E0" w:rsidRDefault="00277E31" w:rsidP="00277E31">
      <w:pPr>
        <w:jc w:val="center"/>
        <w:rPr>
          <w:b/>
          <w:sz w:val="28"/>
          <w:szCs w:val="28"/>
        </w:rPr>
      </w:pPr>
      <w:r w:rsidRPr="000476E0">
        <w:rPr>
          <w:b/>
          <w:sz w:val="28"/>
          <w:szCs w:val="28"/>
          <w:lang w:val="en-US"/>
        </w:rPr>
        <w:t>V</w:t>
      </w:r>
      <w:r w:rsidRPr="000476E0">
        <w:rPr>
          <w:b/>
          <w:sz w:val="28"/>
          <w:szCs w:val="28"/>
        </w:rPr>
        <w:t>. Сроки и этапы реализации подпрограммы</w:t>
      </w:r>
    </w:p>
    <w:p w:rsidR="00277E31" w:rsidRPr="000476E0" w:rsidRDefault="00277E31" w:rsidP="00277E31">
      <w:pPr>
        <w:ind w:firstLine="709"/>
        <w:jc w:val="both"/>
        <w:rPr>
          <w:sz w:val="28"/>
          <w:szCs w:val="28"/>
        </w:rPr>
      </w:pPr>
      <w:r w:rsidRPr="000476E0">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Филиппенковского сельского поселений. В связи с этим, в пределах срока действия подпрограммы этап реализации соответствует одному году.</w:t>
      </w:r>
    </w:p>
    <w:p w:rsidR="00277E31" w:rsidRPr="000476E0" w:rsidRDefault="00277E31" w:rsidP="00277E31">
      <w:pPr>
        <w:ind w:firstLine="709"/>
        <w:jc w:val="both"/>
        <w:rPr>
          <w:sz w:val="28"/>
          <w:szCs w:val="28"/>
        </w:rPr>
      </w:pPr>
      <w:r w:rsidRPr="000476E0">
        <w:rPr>
          <w:sz w:val="28"/>
          <w:szCs w:val="28"/>
        </w:rPr>
        <w:t xml:space="preserve">Подпрограмма действует </w:t>
      </w:r>
      <w:r w:rsidR="00C06AE8">
        <w:rPr>
          <w:sz w:val="28"/>
          <w:szCs w:val="28"/>
        </w:rPr>
        <w:t xml:space="preserve">до </w:t>
      </w:r>
      <w:r w:rsidRPr="000476E0">
        <w:rPr>
          <w:sz w:val="28"/>
          <w:szCs w:val="28"/>
        </w:rPr>
        <w:t xml:space="preserve"> 31 декабря 20</w:t>
      </w:r>
      <w:r w:rsidR="00C06AE8">
        <w:rPr>
          <w:sz w:val="28"/>
          <w:szCs w:val="28"/>
        </w:rPr>
        <w:t>20</w:t>
      </w:r>
      <w:r w:rsidRPr="000476E0">
        <w:rPr>
          <w:sz w:val="28"/>
          <w:szCs w:val="28"/>
        </w:rPr>
        <w:t xml:space="preserve"> года. Реализация программы осуществляется ежегодно.</w:t>
      </w:r>
    </w:p>
    <w:p w:rsidR="00277E31" w:rsidRPr="000476E0" w:rsidRDefault="00277E31" w:rsidP="00277E31">
      <w:pPr>
        <w:jc w:val="center"/>
        <w:rPr>
          <w:b/>
          <w:sz w:val="28"/>
          <w:szCs w:val="28"/>
        </w:rPr>
      </w:pPr>
      <w:r w:rsidRPr="000476E0">
        <w:rPr>
          <w:b/>
          <w:sz w:val="28"/>
          <w:szCs w:val="28"/>
          <w:lang w:val="en-US"/>
        </w:rPr>
        <w:t>VI</w:t>
      </w:r>
      <w:r w:rsidRPr="000476E0">
        <w:rPr>
          <w:b/>
          <w:sz w:val="28"/>
          <w:szCs w:val="28"/>
        </w:rPr>
        <w:t>. Механизм реализации подпрограммы</w:t>
      </w:r>
    </w:p>
    <w:p w:rsidR="00277E31" w:rsidRPr="000476E0" w:rsidRDefault="00277E31" w:rsidP="00277E31">
      <w:pPr>
        <w:jc w:val="both"/>
        <w:rPr>
          <w:sz w:val="28"/>
          <w:szCs w:val="28"/>
        </w:rPr>
      </w:pPr>
      <w:r w:rsidRPr="000476E0">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201</w:t>
      </w:r>
      <w:r w:rsidR="00C06AE8">
        <w:rPr>
          <w:sz w:val="28"/>
          <w:szCs w:val="28"/>
        </w:rPr>
        <w:t>8</w:t>
      </w:r>
      <w:r w:rsidRPr="000476E0">
        <w:rPr>
          <w:sz w:val="28"/>
          <w:szCs w:val="28"/>
        </w:rPr>
        <w:t xml:space="preserve"> – 20</w:t>
      </w:r>
      <w:r w:rsidR="00A142C6">
        <w:rPr>
          <w:sz w:val="28"/>
          <w:szCs w:val="28"/>
        </w:rPr>
        <w:t>2</w:t>
      </w:r>
      <w:r w:rsidR="00A9042C">
        <w:rPr>
          <w:sz w:val="28"/>
          <w:szCs w:val="28"/>
        </w:rPr>
        <w:t>4</w:t>
      </w:r>
      <w:r w:rsidRPr="000476E0">
        <w:rPr>
          <w:sz w:val="28"/>
          <w:szCs w:val="28"/>
        </w:rPr>
        <w:t xml:space="preserve"> годы.</w:t>
      </w:r>
    </w:p>
    <w:p w:rsidR="00277E31" w:rsidRPr="000476E0" w:rsidRDefault="00277E31" w:rsidP="00277E31">
      <w:pPr>
        <w:ind w:firstLine="708"/>
        <w:jc w:val="both"/>
        <w:rPr>
          <w:sz w:val="28"/>
          <w:szCs w:val="28"/>
        </w:rPr>
      </w:pPr>
      <w:r w:rsidRPr="000476E0">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Филиппенковского сельского поселения Бутурлиновского муниципального района, утверждённым постановлением администрации  Филиппенковского сельского поселения от 11.10.2013г №56. </w:t>
      </w:r>
    </w:p>
    <w:p w:rsidR="00277E31" w:rsidRPr="000476E0" w:rsidRDefault="00277E31" w:rsidP="00277E31">
      <w:pPr>
        <w:tabs>
          <w:tab w:val="left" w:pos="720"/>
        </w:tabs>
        <w:autoSpaceDE w:val="0"/>
        <w:autoSpaceDN w:val="0"/>
        <w:adjustRightInd w:val="0"/>
        <w:ind w:firstLine="540"/>
        <w:jc w:val="both"/>
        <w:outlineLvl w:val="1"/>
        <w:rPr>
          <w:sz w:val="28"/>
          <w:szCs w:val="28"/>
        </w:rPr>
      </w:pPr>
      <w:r w:rsidRPr="000476E0">
        <w:rPr>
          <w:sz w:val="28"/>
          <w:szCs w:val="28"/>
        </w:rPr>
        <w:t>Механизм реализации подпрограммы предусматривает разработку нормативно-правовых актов:</w:t>
      </w:r>
    </w:p>
    <w:p w:rsidR="00277E31" w:rsidRPr="000476E0" w:rsidRDefault="00277E31" w:rsidP="00277E31">
      <w:pPr>
        <w:autoSpaceDE w:val="0"/>
        <w:autoSpaceDN w:val="0"/>
        <w:adjustRightInd w:val="0"/>
        <w:jc w:val="both"/>
        <w:outlineLvl w:val="0"/>
        <w:rPr>
          <w:bCs/>
          <w:sz w:val="28"/>
          <w:szCs w:val="28"/>
        </w:rPr>
      </w:pPr>
      <w:r w:rsidRPr="000476E0">
        <w:rPr>
          <w:sz w:val="28"/>
          <w:szCs w:val="28"/>
        </w:rPr>
        <w:tab/>
      </w:r>
      <w:r w:rsidRPr="000476E0">
        <w:rPr>
          <w:bCs/>
          <w:sz w:val="28"/>
          <w:szCs w:val="28"/>
        </w:rPr>
        <w:tab/>
        <w:t>- разработку смет на ремонт дорог.</w:t>
      </w:r>
    </w:p>
    <w:p w:rsidR="00277E31" w:rsidRPr="000476E0" w:rsidRDefault="00277E31" w:rsidP="00277E31">
      <w:pPr>
        <w:autoSpaceDE w:val="0"/>
        <w:autoSpaceDN w:val="0"/>
        <w:adjustRightInd w:val="0"/>
        <w:jc w:val="both"/>
        <w:rPr>
          <w:sz w:val="28"/>
          <w:szCs w:val="28"/>
        </w:rPr>
      </w:pPr>
      <w:r w:rsidRPr="000476E0">
        <w:rPr>
          <w:sz w:val="28"/>
          <w:szCs w:val="28"/>
        </w:rPr>
        <w:lastRenderedPageBreak/>
        <w:tab/>
        <w:t>Исполнителем подпрограммных мероприятий является администрация Филиппенковского сельского поселения Бутурлиновского муниципального района.</w:t>
      </w:r>
    </w:p>
    <w:p w:rsidR="00277E31" w:rsidRPr="000476E0" w:rsidRDefault="00277E31" w:rsidP="00277E31">
      <w:pPr>
        <w:tabs>
          <w:tab w:val="left" w:pos="720"/>
        </w:tabs>
        <w:autoSpaceDE w:val="0"/>
        <w:autoSpaceDN w:val="0"/>
        <w:adjustRightInd w:val="0"/>
        <w:jc w:val="both"/>
        <w:rPr>
          <w:sz w:val="28"/>
          <w:szCs w:val="28"/>
        </w:rPr>
      </w:pPr>
      <w:r w:rsidRPr="000476E0">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277E31" w:rsidRPr="000476E0" w:rsidRDefault="00277E31" w:rsidP="00277E31">
      <w:pPr>
        <w:tabs>
          <w:tab w:val="left" w:pos="720"/>
        </w:tabs>
        <w:autoSpaceDE w:val="0"/>
        <w:autoSpaceDN w:val="0"/>
        <w:adjustRightInd w:val="0"/>
        <w:ind w:firstLine="540"/>
        <w:jc w:val="both"/>
        <w:outlineLvl w:val="1"/>
        <w:rPr>
          <w:bCs/>
          <w:sz w:val="28"/>
          <w:szCs w:val="28"/>
        </w:rPr>
      </w:pPr>
      <w:r w:rsidRPr="000476E0">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sidRPr="000476E0">
        <w:rPr>
          <w:sz w:val="28"/>
          <w:szCs w:val="28"/>
        </w:rPr>
        <w:t>.</w:t>
      </w:r>
    </w:p>
    <w:p w:rsidR="00277E31" w:rsidRPr="000476E0" w:rsidRDefault="00277E31" w:rsidP="00277E31">
      <w:pPr>
        <w:ind w:firstLine="708"/>
        <w:jc w:val="both"/>
        <w:rPr>
          <w:sz w:val="28"/>
          <w:szCs w:val="28"/>
        </w:rPr>
      </w:pPr>
      <w:r w:rsidRPr="000476E0">
        <w:rPr>
          <w:sz w:val="28"/>
          <w:szCs w:val="28"/>
        </w:rPr>
        <w:t>Реализации подпрограммы предусматривает целевое использование средств в соответствии с поставленными задачами.</w:t>
      </w:r>
    </w:p>
    <w:p w:rsidR="00277E31" w:rsidRPr="000476E0" w:rsidRDefault="00277E31" w:rsidP="00277E31">
      <w:pPr>
        <w:ind w:firstLine="708"/>
        <w:jc w:val="both"/>
        <w:rPr>
          <w:sz w:val="28"/>
          <w:szCs w:val="28"/>
        </w:rPr>
      </w:pPr>
      <w:r w:rsidRPr="000476E0">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277E31" w:rsidRPr="000476E0" w:rsidRDefault="00277E31" w:rsidP="00277E31">
      <w:pPr>
        <w:ind w:firstLine="708"/>
        <w:jc w:val="both"/>
        <w:rPr>
          <w:sz w:val="28"/>
          <w:szCs w:val="28"/>
        </w:rPr>
      </w:pPr>
      <w:r w:rsidRPr="000476E0">
        <w:rPr>
          <w:sz w:val="28"/>
          <w:szCs w:val="28"/>
        </w:rPr>
        <w:t xml:space="preserve">В ходе реализации подпрограммы отдельные ее мероприятия в установленном порядке могут уточняться. </w:t>
      </w:r>
    </w:p>
    <w:p w:rsidR="00277E31" w:rsidRPr="000476E0" w:rsidRDefault="00277E31" w:rsidP="00277E31">
      <w:pPr>
        <w:ind w:firstLine="708"/>
        <w:jc w:val="both"/>
        <w:rPr>
          <w:sz w:val="28"/>
          <w:szCs w:val="28"/>
        </w:rPr>
      </w:pPr>
      <w:r w:rsidRPr="000476E0">
        <w:rPr>
          <w:sz w:val="28"/>
          <w:szCs w:val="28"/>
        </w:rPr>
        <w:t>Основными вопросами, подлежащими контролю в процессе реализации подпрограммы, являются:</w:t>
      </w:r>
    </w:p>
    <w:p w:rsidR="00277E31" w:rsidRPr="000476E0" w:rsidRDefault="00277E31" w:rsidP="00277E31">
      <w:pPr>
        <w:ind w:firstLine="708"/>
        <w:jc w:val="both"/>
        <w:rPr>
          <w:sz w:val="28"/>
          <w:szCs w:val="28"/>
        </w:rPr>
      </w:pPr>
      <w:r w:rsidRPr="000476E0">
        <w:rPr>
          <w:sz w:val="28"/>
          <w:szCs w:val="28"/>
        </w:rPr>
        <w:t>- эффективное и целевое использование средств бюджета;</w:t>
      </w:r>
    </w:p>
    <w:p w:rsidR="00277E31" w:rsidRPr="000476E0" w:rsidRDefault="00277E31" w:rsidP="00277E31">
      <w:pPr>
        <w:ind w:firstLine="708"/>
        <w:jc w:val="both"/>
        <w:rPr>
          <w:sz w:val="28"/>
          <w:szCs w:val="28"/>
        </w:rPr>
      </w:pPr>
      <w:r w:rsidRPr="000476E0">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277E31" w:rsidRPr="000476E0" w:rsidRDefault="00277E31" w:rsidP="00277E31">
      <w:pPr>
        <w:ind w:firstLine="708"/>
        <w:jc w:val="both"/>
        <w:rPr>
          <w:sz w:val="28"/>
          <w:szCs w:val="28"/>
        </w:rPr>
      </w:pPr>
      <w:r w:rsidRPr="000476E0">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277E31" w:rsidRPr="000476E0" w:rsidRDefault="00277E31" w:rsidP="00277E31">
      <w:pPr>
        <w:ind w:firstLine="540"/>
        <w:jc w:val="both"/>
        <w:rPr>
          <w:sz w:val="28"/>
          <w:szCs w:val="28"/>
        </w:rPr>
      </w:pPr>
      <w:r w:rsidRPr="000476E0">
        <w:rPr>
          <w:sz w:val="28"/>
          <w:szCs w:val="28"/>
        </w:rPr>
        <w:t xml:space="preserve">- гарантийными обязательствами подрядных организаций по поддержанию требуемого состояния объектов. </w:t>
      </w:r>
    </w:p>
    <w:p w:rsidR="00277E31" w:rsidRPr="000476E0" w:rsidRDefault="00277E31" w:rsidP="00277E31">
      <w:pPr>
        <w:ind w:firstLine="540"/>
        <w:jc w:val="both"/>
        <w:rPr>
          <w:sz w:val="28"/>
          <w:szCs w:val="28"/>
        </w:rPr>
      </w:pPr>
      <w:r w:rsidRPr="000476E0">
        <w:rPr>
          <w:sz w:val="28"/>
          <w:szCs w:val="28"/>
        </w:rPr>
        <w:t>Муниципальным заказчиком подпрограммы является администрация  Филиппенковского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Филиппенковского сельского поселения Бутурлиновского муниципального района.</w:t>
      </w:r>
    </w:p>
    <w:p w:rsidR="00277E31" w:rsidRPr="000476E0" w:rsidRDefault="00277E31" w:rsidP="00277E31">
      <w:pPr>
        <w:ind w:firstLine="540"/>
        <w:jc w:val="both"/>
        <w:rPr>
          <w:sz w:val="28"/>
          <w:szCs w:val="28"/>
        </w:rPr>
      </w:pPr>
      <w:r w:rsidRPr="000476E0">
        <w:rPr>
          <w:sz w:val="28"/>
          <w:szCs w:val="28"/>
        </w:rPr>
        <w:t>Главным распорядителем средств, выделяемых на выполнение мероприятий подпрограммы из местного бюджета, является администрация Филиппенковского сельского поселения Бутурлиновского муниципального района.</w:t>
      </w:r>
    </w:p>
    <w:p w:rsidR="00277E31" w:rsidRPr="000476E0" w:rsidRDefault="00277E31" w:rsidP="00277E31">
      <w:pPr>
        <w:ind w:firstLine="720"/>
        <w:jc w:val="both"/>
        <w:rPr>
          <w:sz w:val="28"/>
          <w:szCs w:val="28"/>
        </w:rPr>
      </w:pPr>
      <w:r w:rsidRPr="000476E0">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277E31" w:rsidRPr="000476E0" w:rsidRDefault="00277E31" w:rsidP="00277E31">
      <w:pPr>
        <w:tabs>
          <w:tab w:val="left" w:pos="720"/>
        </w:tabs>
        <w:ind w:left="-181" w:firstLine="703"/>
        <w:jc w:val="both"/>
        <w:rPr>
          <w:sz w:val="28"/>
          <w:szCs w:val="28"/>
        </w:rPr>
      </w:pPr>
      <w:r w:rsidRPr="000476E0">
        <w:rPr>
          <w:sz w:val="28"/>
          <w:szCs w:val="28"/>
        </w:rPr>
        <w:t xml:space="preserve">Муниципальным заказчиком подпрограммы выполняются следующие основные задачи: </w:t>
      </w:r>
    </w:p>
    <w:p w:rsidR="00277E31" w:rsidRPr="000476E0" w:rsidRDefault="00277E31" w:rsidP="00277E31">
      <w:pPr>
        <w:tabs>
          <w:tab w:val="left" w:pos="720"/>
        </w:tabs>
        <w:ind w:left="-181" w:firstLine="703"/>
        <w:jc w:val="both"/>
        <w:rPr>
          <w:sz w:val="28"/>
          <w:szCs w:val="28"/>
        </w:rPr>
      </w:pPr>
      <w:r w:rsidRPr="000476E0">
        <w:rPr>
          <w:sz w:val="28"/>
          <w:szCs w:val="28"/>
        </w:rPr>
        <w:t xml:space="preserve">- </w:t>
      </w:r>
      <w:r w:rsidRPr="000476E0">
        <w:rPr>
          <w:rStyle w:val="ad"/>
          <w:sz w:val="28"/>
          <w:szCs w:val="28"/>
        </w:rPr>
        <w:t>заключение муниципальных контрактов с подрядными организациями на выполнение работ по</w:t>
      </w:r>
      <w:r w:rsidRPr="000476E0">
        <w:rPr>
          <w:sz w:val="28"/>
          <w:szCs w:val="28"/>
        </w:rPr>
        <w:t xml:space="preserve"> ремонту автомобильных дорог общего пользования местного значения; </w:t>
      </w:r>
    </w:p>
    <w:p w:rsidR="00277E31" w:rsidRPr="000476E0" w:rsidRDefault="00277E31" w:rsidP="00277E31">
      <w:pPr>
        <w:ind w:firstLine="720"/>
        <w:jc w:val="both"/>
        <w:rPr>
          <w:sz w:val="28"/>
          <w:szCs w:val="28"/>
        </w:rPr>
      </w:pPr>
      <w:r w:rsidRPr="000476E0">
        <w:rPr>
          <w:sz w:val="28"/>
          <w:szCs w:val="28"/>
        </w:rPr>
        <w:lastRenderedPageBreak/>
        <w:t>- экономический анализ эффективности программных проектов и мероприятий подпрограммы;</w:t>
      </w:r>
    </w:p>
    <w:p w:rsidR="00277E31" w:rsidRPr="000476E0" w:rsidRDefault="00277E31" w:rsidP="00277E31">
      <w:pPr>
        <w:ind w:firstLine="720"/>
        <w:jc w:val="both"/>
        <w:rPr>
          <w:sz w:val="28"/>
          <w:szCs w:val="28"/>
        </w:rPr>
      </w:pPr>
      <w:r w:rsidRPr="000476E0">
        <w:rPr>
          <w:sz w:val="28"/>
          <w:szCs w:val="28"/>
        </w:rPr>
        <w:t>- подготовка предложений по составлению плана инвестиционных и текущих расходов на очередной период;</w:t>
      </w:r>
    </w:p>
    <w:p w:rsidR="00277E31" w:rsidRPr="000476E0" w:rsidRDefault="00277E31" w:rsidP="00277E31">
      <w:pPr>
        <w:ind w:firstLine="720"/>
        <w:jc w:val="both"/>
        <w:rPr>
          <w:sz w:val="28"/>
          <w:szCs w:val="28"/>
        </w:rPr>
      </w:pPr>
      <w:r w:rsidRPr="000476E0">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277E31" w:rsidRPr="000476E0" w:rsidRDefault="00277E31" w:rsidP="00277E31">
      <w:pPr>
        <w:jc w:val="center"/>
        <w:rPr>
          <w:b/>
          <w:sz w:val="28"/>
          <w:szCs w:val="28"/>
        </w:rPr>
      </w:pPr>
    </w:p>
    <w:p w:rsidR="00277E31" w:rsidRPr="000476E0" w:rsidRDefault="00277E31" w:rsidP="00277E31">
      <w:pPr>
        <w:jc w:val="center"/>
        <w:rPr>
          <w:b/>
          <w:sz w:val="28"/>
          <w:szCs w:val="28"/>
        </w:rPr>
      </w:pPr>
      <w:r w:rsidRPr="000476E0">
        <w:rPr>
          <w:b/>
          <w:sz w:val="28"/>
          <w:szCs w:val="28"/>
          <w:lang w:val="en-US"/>
        </w:rPr>
        <w:t>VII</w:t>
      </w:r>
      <w:r w:rsidRPr="000476E0">
        <w:rPr>
          <w:b/>
          <w:sz w:val="28"/>
          <w:szCs w:val="28"/>
        </w:rPr>
        <w:t>. Ресурсное обеспечение Подпрограммы</w:t>
      </w:r>
    </w:p>
    <w:p w:rsidR="00277E31" w:rsidRPr="000476E0" w:rsidRDefault="00277E31" w:rsidP="00277E31">
      <w:pPr>
        <w:jc w:val="right"/>
        <w:rPr>
          <w:sz w:val="28"/>
          <w:szCs w:val="28"/>
        </w:rPr>
      </w:pPr>
      <w:r w:rsidRPr="000476E0">
        <w:rPr>
          <w:sz w:val="28"/>
          <w:szCs w:val="28"/>
        </w:rPr>
        <w:t>Финансирование подпрограммы осуществляется за счёт бюджетных средств.</w:t>
      </w:r>
    </w:p>
    <w:p w:rsidR="00277E31" w:rsidRPr="000476E0" w:rsidRDefault="00277E31" w:rsidP="00277E31">
      <w:pPr>
        <w:jc w:val="right"/>
        <w:rPr>
          <w:sz w:val="28"/>
          <w:szCs w:val="28"/>
        </w:rPr>
      </w:pPr>
      <w:r w:rsidRPr="000476E0">
        <w:rPr>
          <w:sz w:val="28"/>
          <w:szCs w:val="28"/>
        </w:rPr>
        <w:t>Таблица №4</w:t>
      </w:r>
    </w:p>
    <w:p w:rsidR="00277E31" w:rsidRPr="000476E0" w:rsidRDefault="00277E31" w:rsidP="00277E31">
      <w:pPr>
        <w:ind w:firstLine="720"/>
        <w:jc w:val="center"/>
        <w:rPr>
          <w:sz w:val="28"/>
          <w:szCs w:val="28"/>
        </w:rPr>
      </w:pPr>
      <w:r w:rsidRPr="000476E0">
        <w:rPr>
          <w:sz w:val="28"/>
          <w:szCs w:val="28"/>
        </w:rPr>
        <w:t>Ресурсное обеспечение, необходимое для реализации подпрограммы</w:t>
      </w:r>
    </w:p>
    <w:p w:rsidR="00277E31" w:rsidRPr="000476E0" w:rsidRDefault="00277E31" w:rsidP="00277E31">
      <w:pPr>
        <w:ind w:firstLine="720"/>
        <w:jc w:val="both"/>
        <w:rPr>
          <w:sz w:val="28"/>
          <w:szCs w:val="28"/>
        </w:rPr>
      </w:pP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r w:rsidRPr="000476E0">
        <w:rPr>
          <w:sz w:val="28"/>
          <w:szCs w:val="28"/>
        </w:rPr>
        <w:tab/>
      </w:r>
    </w:p>
    <w:p w:rsidR="00277E31" w:rsidRDefault="00390412" w:rsidP="00277E31">
      <w:pPr>
        <w:ind w:firstLine="720"/>
        <w:jc w:val="both"/>
        <w:rPr>
          <w:sz w:val="28"/>
          <w:szCs w:val="28"/>
        </w:rPr>
      </w:pPr>
      <w:r>
        <w:rPr>
          <w:sz w:val="28"/>
          <w:szCs w:val="28"/>
        </w:rPr>
        <w:t xml:space="preserve">                                                                                                              тыс.руб.</w:t>
      </w:r>
    </w:p>
    <w:tbl>
      <w:tblPr>
        <w:tblStyle w:val="af5"/>
        <w:tblW w:w="11158" w:type="dxa"/>
        <w:tblLayout w:type="fixed"/>
        <w:tblLook w:val="04A0"/>
      </w:tblPr>
      <w:tblGrid>
        <w:gridCol w:w="2093"/>
        <w:gridCol w:w="1384"/>
        <w:gridCol w:w="1026"/>
        <w:gridCol w:w="850"/>
        <w:gridCol w:w="851"/>
        <w:gridCol w:w="992"/>
        <w:gridCol w:w="850"/>
        <w:gridCol w:w="851"/>
        <w:gridCol w:w="850"/>
        <w:gridCol w:w="1411"/>
      </w:tblGrid>
      <w:tr w:rsidR="00390412" w:rsidTr="00C06AE8">
        <w:tc>
          <w:tcPr>
            <w:tcW w:w="2093" w:type="dxa"/>
            <w:vMerge w:val="restart"/>
          </w:tcPr>
          <w:p w:rsidR="00390412" w:rsidRPr="00474046" w:rsidRDefault="00390412" w:rsidP="00277E31">
            <w:pPr>
              <w:jc w:val="both"/>
              <w:rPr>
                <w:sz w:val="24"/>
                <w:szCs w:val="24"/>
              </w:rPr>
            </w:pPr>
            <w:r w:rsidRPr="00474046">
              <w:rPr>
                <w:sz w:val="24"/>
                <w:szCs w:val="24"/>
              </w:rPr>
              <w:t>Программные мероприятия</w:t>
            </w:r>
          </w:p>
        </w:tc>
        <w:tc>
          <w:tcPr>
            <w:tcW w:w="1384" w:type="dxa"/>
            <w:vMerge w:val="restart"/>
          </w:tcPr>
          <w:p w:rsidR="00390412" w:rsidRPr="00474046" w:rsidRDefault="00390412" w:rsidP="00277E31">
            <w:pPr>
              <w:jc w:val="both"/>
              <w:rPr>
                <w:sz w:val="24"/>
                <w:szCs w:val="24"/>
              </w:rPr>
            </w:pPr>
            <w:r w:rsidRPr="00474046">
              <w:rPr>
                <w:sz w:val="24"/>
                <w:szCs w:val="24"/>
              </w:rPr>
              <w:t>Источники финансирования</w:t>
            </w:r>
          </w:p>
        </w:tc>
        <w:tc>
          <w:tcPr>
            <w:tcW w:w="1026" w:type="dxa"/>
            <w:vMerge w:val="restart"/>
          </w:tcPr>
          <w:p w:rsidR="00390412" w:rsidRPr="00474046" w:rsidRDefault="00390412" w:rsidP="00277E31">
            <w:pPr>
              <w:jc w:val="both"/>
              <w:rPr>
                <w:sz w:val="24"/>
                <w:szCs w:val="24"/>
              </w:rPr>
            </w:pPr>
            <w:r w:rsidRPr="00474046">
              <w:rPr>
                <w:sz w:val="24"/>
                <w:szCs w:val="24"/>
              </w:rPr>
              <w:t>Всего</w:t>
            </w:r>
          </w:p>
        </w:tc>
        <w:tc>
          <w:tcPr>
            <w:tcW w:w="6655" w:type="dxa"/>
            <w:gridSpan w:val="7"/>
          </w:tcPr>
          <w:p w:rsidR="00390412" w:rsidRPr="00474046" w:rsidRDefault="00390412" w:rsidP="00277E31">
            <w:pPr>
              <w:jc w:val="both"/>
              <w:rPr>
                <w:sz w:val="24"/>
                <w:szCs w:val="24"/>
              </w:rPr>
            </w:pPr>
            <w:r w:rsidRPr="00474046">
              <w:rPr>
                <w:sz w:val="24"/>
                <w:szCs w:val="24"/>
              </w:rPr>
              <w:t xml:space="preserve">                 В том числе</w:t>
            </w:r>
          </w:p>
        </w:tc>
      </w:tr>
      <w:tr w:rsidR="00390412" w:rsidTr="00C06AE8">
        <w:tc>
          <w:tcPr>
            <w:tcW w:w="2093" w:type="dxa"/>
            <w:vMerge/>
          </w:tcPr>
          <w:p w:rsidR="00390412" w:rsidRPr="00474046" w:rsidRDefault="00390412" w:rsidP="00277E31">
            <w:pPr>
              <w:jc w:val="both"/>
              <w:rPr>
                <w:sz w:val="24"/>
                <w:szCs w:val="24"/>
              </w:rPr>
            </w:pPr>
          </w:p>
        </w:tc>
        <w:tc>
          <w:tcPr>
            <w:tcW w:w="1384" w:type="dxa"/>
            <w:vMerge/>
          </w:tcPr>
          <w:p w:rsidR="00390412" w:rsidRPr="00474046" w:rsidRDefault="00390412" w:rsidP="00277E31">
            <w:pPr>
              <w:jc w:val="both"/>
              <w:rPr>
                <w:sz w:val="24"/>
                <w:szCs w:val="24"/>
              </w:rPr>
            </w:pPr>
          </w:p>
        </w:tc>
        <w:tc>
          <w:tcPr>
            <w:tcW w:w="1026" w:type="dxa"/>
            <w:vMerge/>
          </w:tcPr>
          <w:p w:rsidR="00390412" w:rsidRPr="00474046" w:rsidRDefault="00390412" w:rsidP="00277E31">
            <w:pPr>
              <w:jc w:val="both"/>
              <w:rPr>
                <w:sz w:val="24"/>
                <w:szCs w:val="24"/>
              </w:rPr>
            </w:pPr>
          </w:p>
        </w:tc>
        <w:tc>
          <w:tcPr>
            <w:tcW w:w="850" w:type="dxa"/>
          </w:tcPr>
          <w:p w:rsidR="00390412" w:rsidRPr="00474046" w:rsidRDefault="00390412" w:rsidP="00A9042C">
            <w:pPr>
              <w:jc w:val="both"/>
              <w:rPr>
                <w:sz w:val="24"/>
                <w:szCs w:val="24"/>
              </w:rPr>
            </w:pPr>
            <w:r w:rsidRPr="00474046">
              <w:rPr>
                <w:sz w:val="24"/>
                <w:szCs w:val="24"/>
              </w:rPr>
              <w:t>201</w:t>
            </w:r>
            <w:r w:rsidR="00A9042C">
              <w:rPr>
                <w:sz w:val="24"/>
                <w:szCs w:val="24"/>
              </w:rPr>
              <w:t>8</w:t>
            </w:r>
            <w:r w:rsidRPr="00474046">
              <w:rPr>
                <w:sz w:val="24"/>
                <w:szCs w:val="24"/>
              </w:rPr>
              <w:t>г.</w:t>
            </w:r>
          </w:p>
        </w:tc>
        <w:tc>
          <w:tcPr>
            <w:tcW w:w="851" w:type="dxa"/>
          </w:tcPr>
          <w:p w:rsidR="00390412" w:rsidRPr="00474046" w:rsidRDefault="00390412" w:rsidP="00A9042C">
            <w:pPr>
              <w:jc w:val="both"/>
              <w:rPr>
                <w:sz w:val="24"/>
                <w:szCs w:val="24"/>
              </w:rPr>
            </w:pPr>
            <w:r w:rsidRPr="00474046">
              <w:rPr>
                <w:sz w:val="24"/>
                <w:szCs w:val="24"/>
              </w:rPr>
              <w:t>201</w:t>
            </w:r>
            <w:r w:rsidR="00A9042C">
              <w:rPr>
                <w:sz w:val="24"/>
                <w:szCs w:val="24"/>
              </w:rPr>
              <w:t>9</w:t>
            </w:r>
            <w:r w:rsidRPr="00474046">
              <w:rPr>
                <w:sz w:val="24"/>
                <w:szCs w:val="24"/>
              </w:rPr>
              <w:t>г.</w:t>
            </w:r>
          </w:p>
        </w:tc>
        <w:tc>
          <w:tcPr>
            <w:tcW w:w="992" w:type="dxa"/>
          </w:tcPr>
          <w:p w:rsidR="00390412" w:rsidRPr="00474046" w:rsidRDefault="00390412" w:rsidP="00A9042C">
            <w:pPr>
              <w:jc w:val="both"/>
              <w:rPr>
                <w:sz w:val="24"/>
                <w:szCs w:val="24"/>
              </w:rPr>
            </w:pPr>
            <w:r w:rsidRPr="00474046">
              <w:rPr>
                <w:sz w:val="24"/>
                <w:szCs w:val="24"/>
              </w:rPr>
              <w:t>20</w:t>
            </w:r>
            <w:r w:rsidR="00A9042C">
              <w:rPr>
                <w:sz w:val="24"/>
                <w:szCs w:val="24"/>
              </w:rPr>
              <w:t>20</w:t>
            </w:r>
            <w:r w:rsidRPr="00474046">
              <w:rPr>
                <w:sz w:val="24"/>
                <w:szCs w:val="24"/>
              </w:rPr>
              <w:t>г</w:t>
            </w:r>
          </w:p>
        </w:tc>
        <w:tc>
          <w:tcPr>
            <w:tcW w:w="850" w:type="dxa"/>
          </w:tcPr>
          <w:p w:rsidR="00390412" w:rsidRPr="00474046" w:rsidRDefault="00390412" w:rsidP="00A9042C">
            <w:pPr>
              <w:jc w:val="both"/>
              <w:rPr>
                <w:sz w:val="24"/>
                <w:szCs w:val="24"/>
              </w:rPr>
            </w:pPr>
            <w:r w:rsidRPr="00474046">
              <w:rPr>
                <w:sz w:val="24"/>
                <w:szCs w:val="24"/>
              </w:rPr>
              <w:t>20</w:t>
            </w:r>
            <w:r w:rsidR="00A9042C">
              <w:rPr>
                <w:sz w:val="24"/>
                <w:szCs w:val="24"/>
              </w:rPr>
              <w:t>21</w:t>
            </w:r>
            <w:r w:rsidRPr="00474046">
              <w:rPr>
                <w:sz w:val="24"/>
                <w:szCs w:val="24"/>
              </w:rPr>
              <w:t>г.</w:t>
            </w:r>
          </w:p>
        </w:tc>
        <w:tc>
          <w:tcPr>
            <w:tcW w:w="851" w:type="dxa"/>
          </w:tcPr>
          <w:p w:rsidR="00390412" w:rsidRPr="00474046" w:rsidRDefault="00390412" w:rsidP="00A9042C">
            <w:pPr>
              <w:jc w:val="both"/>
              <w:rPr>
                <w:sz w:val="24"/>
                <w:szCs w:val="24"/>
              </w:rPr>
            </w:pPr>
            <w:r w:rsidRPr="00474046">
              <w:rPr>
                <w:sz w:val="24"/>
                <w:szCs w:val="24"/>
              </w:rPr>
              <w:t>20</w:t>
            </w:r>
            <w:r w:rsidR="00A9042C">
              <w:rPr>
                <w:sz w:val="24"/>
                <w:szCs w:val="24"/>
              </w:rPr>
              <w:t>22</w:t>
            </w:r>
            <w:r w:rsidRPr="00474046">
              <w:rPr>
                <w:sz w:val="24"/>
                <w:szCs w:val="24"/>
              </w:rPr>
              <w:t>г.</w:t>
            </w:r>
          </w:p>
        </w:tc>
        <w:tc>
          <w:tcPr>
            <w:tcW w:w="850" w:type="dxa"/>
          </w:tcPr>
          <w:p w:rsidR="00390412" w:rsidRPr="00474046" w:rsidRDefault="00390412" w:rsidP="00A9042C">
            <w:pPr>
              <w:jc w:val="both"/>
              <w:rPr>
                <w:sz w:val="24"/>
                <w:szCs w:val="24"/>
              </w:rPr>
            </w:pPr>
            <w:r w:rsidRPr="00474046">
              <w:rPr>
                <w:sz w:val="24"/>
                <w:szCs w:val="24"/>
              </w:rPr>
              <w:t>20</w:t>
            </w:r>
            <w:r w:rsidR="00A9042C">
              <w:rPr>
                <w:sz w:val="24"/>
                <w:szCs w:val="24"/>
              </w:rPr>
              <w:t>23</w:t>
            </w:r>
            <w:r w:rsidRPr="00474046">
              <w:rPr>
                <w:sz w:val="24"/>
                <w:szCs w:val="24"/>
              </w:rPr>
              <w:t>г.</w:t>
            </w:r>
          </w:p>
        </w:tc>
        <w:tc>
          <w:tcPr>
            <w:tcW w:w="1411" w:type="dxa"/>
          </w:tcPr>
          <w:p w:rsidR="00390412" w:rsidRPr="00474046" w:rsidRDefault="00390412" w:rsidP="00A9042C">
            <w:pPr>
              <w:jc w:val="both"/>
              <w:rPr>
                <w:sz w:val="24"/>
                <w:szCs w:val="24"/>
              </w:rPr>
            </w:pPr>
            <w:r w:rsidRPr="00474046">
              <w:rPr>
                <w:sz w:val="24"/>
                <w:szCs w:val="24"/>
              </w:rPr>
              <w:t>202</w:t>
            </w:r>
            <w:r w:rsidR="00A9042C">
              <w:rPr>
                <w:sz w:val="24"/>
                <w:szCs w:val="24"/>
              </w:rPr>
              <w:t>4</w:t>
            </w:r>
            <w:r w:rsidRPr="00474046">
              <w:rPr>
                <w:sz w:val="24"/>
                <w:szCs w:val="24"/>
              </w:rPr>
              <w:t>г.</w:t>
            </w:r>
          </w:p>
        </w:tc>
      </w:tr>
      <w:tr w:rsidR="00390412" w:rsidTr="00C06AE8">
        <w:tc>
          <w:tcPr>
            <w:tcW w:w="2093" w:type="dxa"/>
          </w:tcPr>
          <w:p w:rsidR="00A142C6" w:rsidRPr="00474046" w:rsidRDefault="00390412" w:rsidP="00277E31">
            <w:pPr>
              <w:jc w:val="both"/>
              <w:rPr>
                <w:sz w:val="24"/>
                <w:szCs w:val="24"/>
              </w:rPr>
            </w:pPr>
            <w:r w:rsidRPr="00474046">
              <w:rPr>
                <w:sz w:val="24"/>
                <w:szCs w:val="24"/>
              </w:rPr>
              <w:t>Ремонт автомобильных дорог общего пользования местного значения и искусственных сооружений на них</w:t>
            </w:r>
          </w:p>
        </w:tc>
        <w:tc>
          <w:tcPr>
            <w:tcW w:w="1384" w:type="dxa"/>
          </w:tcPr>
          <w:p w:rsidR="00A142C6" w:rsidRPr="00474046" w:rsidRDefault="00390412" w:rsidP="00277E31">
            <w:pPr>
              <w:jc w:val="both"/>
              <w:rPr>
                <w:sz w:val="24"/>
                <w:szCs w:val="24"/>
              </w:rPr>
            </w:pPr>
            <w:r w:rsidRPr="00474046">
              <w:rPr>
                <w:sz w:val="24"/>
                <w:szCs w:val="24"/>
              </w:rPr>
              <w:t>Бюджет поселения</w:t>
            </w:r>
          </w:p>
        </w:tc>
        <w:tc>
          <w:tcPr>
            <w:tcW w:w="1026" w:type="dxa"/>
          </w:tcPr>
          <w:p w:rsidR="00A142C6" w:rsidRPr="00474046" w:rsidRDefault="002F62BE" w:rsidP="00D926F3">
            <w:pPr>
              <w:jc w:val="both"/>
              <w:rPr>
                <w:sz w:val="24"/>
                <w:szCs w:val="24"/>
              </w:rPr>
            </w:pPr>
            <w:r>
              <w:rPr>
                <w:sz w:val="24"/>
                <w:szCs w:val="24"/>
              </w:rPr>
              <w:t>4502,6</w:t>
            </w:r>
          </w:p>
        </w:tc>
        <w:tc>
          <w:tcPr>
            <w:tcW w:w="850" w:type="dxa"/>
          </w:tcPr>
          <w:p w:rsidR="00A142C6" w:rsidRPr="00474046" w:rsidRDefault="00697787" w:rsidP="00277E31">
            <w:pPr>
              <w:jc w:val="both"/>
              <w:rPr>
                <w:sz w:val="24"/>
                <w:szCs w:val="24"/>
              </w:rPr>
            </w:pPr>
            <w:r>
              <w:rPr>
                <w:sz w:val="24"/>
                <w:szCs w:val="24"/>
              </w:rPr>
              <w:t>564,3</w:t>
            </w:r>
          </w:p>
        </w:tc>
        <w:tc>
          <w:tcPr>
            <w:tcW w:w="851" w:type="dxa"/>
          </w:tcPr>
          <w:p w:rsidR="00A142C6" w:rsidRPr="00474046" w:rsidRDefault="00697787" w:rsidP="00277E31">
            <w:pPr>
              <w:jc w:val="both"/>
              <w:rPr>
                <w:sz w:val="24"/>
                <w:szCs w:val="24"/>
              </w:rPr>
            </w:pPr>
            <w:r>
              <w:rPr>
                <w:sz w:val="24"/>
                <w:szCs w:val="24"/>
              </w:rPr>
              <w:t>614,3</w:t>
            </w:r>
          </w:p>
        </w:tc>
        <w:tc>
          <w:tcPr>
            <w:tcW w:w="992" w:type="dxa"/>
          </w:tcPr>
          <w:p w:rsidR="00A142C6" w:rsidRPr="00474046" w:rsidRDefault="00697787" w:rsidP="00277E31">
            <w:pPr>
              <w:jc w:val="both"/>
              <w:rPr>
                <w:sz w:val="24"/>
                <w:szCs w:val="24"/>
              </w:rPr>
            </w:pPr>
            <w:r>
              <w:rPr>
                <w:sz w:val="24"/>
                <w:szCs w:val="24"/>
              </w:rPr>
              <w:t>664,8</w:t>
            </w:r>
          </w:p>
        </w:tc>
        <w:tc>
          <w:tcPr>
            <w:tcW w:w="850" w:type="dxa"/>
          </w:tcPr>
          <w:p w:rsidR="00A142C6" w:rsidRPr="00474046" w:rsidRDefault="00697787" w:rsidP="00D926F3">
            <w:pPr>
              <w:jc w:val="both"/>
              <w:rPr>
                <w:sz w:val="24"/>
                <w:szCs w:val="24"/>
              </w:rPr>
            </w:pPr>
            <w:r>
              <w:rPr>
                <w:sz w:val="24"/>
                <w:szCs w:val="24"/>
              </w:rPr>
              <w:t>664,8</w:t>
            </w:r>
          </w:p>
        </w:tc>
        <w:tc>
          <w:tcPr>
            <w:tcW w:w="851" w:type="dxa"/>
          </w:tcPr>
          <w:p w:rsidR="00A142C6" w:rsidRPr="00474046" w:rsidRDefault="00697787" w:rsidP="00277E31">
            <w:pPr>
              <w:jc w:val="both"/>
              <w:rPr>
                <w:sz w:val="24"/>
                <w:szCs w:val="24"/>
              </w:rPr>
            </w:pPr>
            <w:r>
              <w:rPr>
                <w:sz w:val="24"/>
                <w:szCs w:val="24"/>
              </w:rPr>
              <w:t>664,8</w:t>
            </w:r>
          </w:p>
        </w:tc>
        <w:tc>
          <w:tcPr>
            <w:tcW w:w="850" w:type="dxa"/>
          </w:tcPr>
          <w:p w:rsidR="00A142C6" w:rsidRPr="00474046" w:rsidRDefault="002F62BE" w:rsidP="00277E31">
            <w:pPr>
              <w:jc w:val="both"/>
              <w:rPr>
                <w:sz w:val="24"/>
                <w:szCs w:val="24"/>
              </w:rPr>
            </w:pPr>
            <w:r>
              <w:rPr>
                <w:sz w:val="24"/>
                <w:szCs w:val="24"/>
              </w:rPr>
              <w:t>664,8</w:t>
            </w:r>
          </w:p>
        </w:tc>
        <w:tc>
          <w:tcPr>
            <w:tcW w:w="1411" w:type="dxa"/>
          </w:tcPr>
          <w:p w:rsidR="00A142C6" w:rsidRPr="00474046" w:rsidRDefault="00390412" w:rsidP="00277E31">
            <w:pPr>
              <w:jc w:val="both"/>
              <w:rPr>
                <w:sz w:val="24"/>
                <w:szCs w:val="24"/>
              </w:rPr>
            </w:pPr>
            <w:r w:rsidRPr="00474046">
              <w:rPr>
                <w:sz w:val="24"/>
                <w:szCs w:val="24"/>
              </w:rPr>
              <w:t>664,8</w:t>
            </w:r>
          </w:p>
        </w:tc>
      </w:tr>
      <w:tr w:rsidR="00390412" w:rsidTr="00C06AE8">
        <w:tc>
          <w:tcPr>
            <w:tcW w:w="2093" w:type="dxa"/>
          </w:tcPr>
          <w:p w:rsidR="00A142C6" w:rsidRPr="00474046" w:rsidRDefault="00390412" w:rsidP="00277E31">
            <w:pPr>
              <w:jc w:val="both"/>
              <w:rPr>
                <w:sz w:val="24"/>
                <w:szCs w:val="24"/>
              </w:rPr>
            </w:pPr>
            <w:r w:rsidRPr="00474046">
              <w:rPr>
                <w:sz w:val="24"/>
                <w:szCs w:val="24"/>
              </w:rPr>
              <w:t xml:space="preserve">Итого </w:t>
            </w:r>
          </w:p>
        </w:tc>
        <w:tc>
          <w:tcPr>
            <w:tcW w:w="1384" w:type="dxa"/>
          </w:tcPr>
          <w:p w:rsidR="00A142C6" w:rsidRPr="00474046" w:rsidRDefault="00A142C6" w:rsidP="00277E31">
            <w:pPr>
              <w:jc w:val="both"/>
              <w:rPr>
                <w:sz w:val="24"/>
                <w:szCs w:val="24"/>
              </w:rPr>
            </w:pPr>
          </w:p>
        </w:tc>
        <w:tc>
          <w:tcPr>
            <w:tcW w:w="1026" w:type="dxa"/>
          </w:tcPr>
          <w:p w:rsidR="00A142C6" w:rsidRPr="00474046" w:rsidRDefault="002F62BE" w:rsidP="00D926F3">
            <w:pPr>
              <w:jc w:val="both"/>
              <w:rPr>
                <w:sz w:val="24"/>
                <w:szCs w:val="24"/>
              </w:rPr>
            </w:pPr>
            <w:r>
              <w:rPr>
                <w:sz w:val="24"/>
                <w:szCs w:val="24"/>
              </w:rPr>
              <w:t>4502,6</w:t>
            </w:r>
          </w:p>
        </w:tc>
        <w:tc>
          <w:tcPr>
            <w:tcW w:w="850" w:type="dxa"/>
          </w:tcPr>
          <w:p w:rsidR="00A142C6" w:rsidRPr="00474046" w:rsidRDefault="002F62BE" w:rsidP="00277E31">
            <w:pPr>
              <w:jc w:val="both"/>
              <w:rPr>
                <w:sz w:val="24"/>
                <w:szCs w:val="24"/>
              </w:rPr>
            </w:pPr>
            <w:r>
              <w:rPr>
                <w:sz w:val="24"/>
                <w:szCs w:val="24"/>
              </w:rPr>
              <w:t>564,3</w:t>
            </w:r>
          </w:p>
        </w:tc>
        <w:tc>
          <w:tcPr>
            <w:tcW w:w="851" w:type="dxa"/>
          </w:tcPr>
          <w:p w:rsidR="00A142C6" w:rsidRPr="00474046" w:rsidRDefault="002F62BE" w:rsidP="00277E31">
            <w:pPr>
              <w:jc w:val="both"/>
              <w:rPr>
                <w:sz w:val="24"/>
                <w:szCs w:val="24"/>
              </w:rPr>
            </w:pPr>
            <w:r>
              <w:rPr>
                <w:sz w:val="24"/>
                <w:szCs w:val="24"/>
              </w:rPr>
              <w:t>614,3</w:t>
            </w:r>
          </w:p>
        </w:tc>
        <w:tc>
          <w:tcPr>
            <w:tcW w:w="992" w:type="dxa"/>
          </w:tcPr>
          <w:p w:rsidR="00A142C6" w:rsidRPr="00474046" w:rsidRDefault="002F62BE" w:rsidP="002F62BE">
            <w:pPr>
              <w:jc w:val="both"/>
              <w:rPr>
                <w:sz w:val="24"/>
                <w:szCs w:val="24"/>
              </w:rPr>
            </w:pPr>
            <w:r>
              <w:rPr>
                <w:sz w:val="24"/>
                <w:szCs w:val="24"/>
              </w:rPr>
              <w:t>664,8</w:t>
            </w:r>
          </w:p>
        </w:tc>
        <w:tc>
          <w:tcPr>
            <w:tcW w:w="850" w:type="dxa"/>
          </w:tcPr>
          <w:p w:rsidR="00A142C6" w:rsidRPr="00474046" w:rsidRDefault="002F62BE" w:rsidP="00D926F3">
            <w:pPr>
              <w:jc w:val="both"/>
              <w:rPr>
                <w:sz w:val="24"/>
                <w:szCs w:val="24"/>
              </w:rPr>
            </w:pPr>
            <w:r>
              <w:rPr>
                <w:sz w:val="24"/>
                <w:szCs w:val="24"/>
              </w:rPr>
              <w:t>664,8</w:t>
            </w:r>
          </w:p>
        </w:tc>
        <w:tc>
          <w:tcPr>
            <w:tcW w:w="851" w:type="dxa"/>
          </w:tcPr>
          <w:p w:rsidR="00A142C6" w:rsidRPr="00474046" w:rsidRDefault="002F62BE" w:rsidP="00277E31">
            <w:pPr>
              <w:jc w:val="both"/>
              <w:rPr>
                <w:sz w:val="24"/>
                <w:szCs w:val="24"/>
              </w:rPr>
            </w:pPr>
            <w:r>
              <w:rPr>
                <w:sz w:val="24"/>
                <w:szCs w:val="24"/>
              </w:rPr>
              <w:t>664,8</w:t>
            </w:r>
          </w:p>
        </w:tc>
        <w:tc>
          <w:tcPr>
            <w:tcW w:w="850" w:type="dxa"/>
          </w:tcPr>
          <w:p w:rsidR="00A142C6" w:rsidRPr="00474046" w:rsidRDefault="002F62BE" w:rsidP="00277E31">
            <w:pPr>
              <w:jc w:val="both"/>
              <w:rPr>
                <w:sz w:val="24"/>
                <w:szCs w:val="24"/>
              </w:rPr>
            </w:pPr>
            <w:r>
              <w:rPr>
                <w:sz w:val="24"/>
                <w:szCs w:val="24"/>
              </w:rPr>
              <w:t>664,8</w:t>
            </w:r>
          </w:p>
        </w:tc>
        <w:tc>
          <w:tcPr>
            <w:tcW w:w="1411" w:type="dxa"/>
          </w:tcPr>
          <w:p w:rsidR="00A142C6" w:rsidRPr="00474046" w:rsidRDefault="003E6BBC" w:rsidP="00277E31">
            <w:pPr>
              <w:jc w:val="both"/>
              <w:rPr>
                <w:sz w:val="24"/>
                <w:szCs w:val="24"/>
              </w:rPr>
            </w:pPr>
            <w:r w:rsidRPr="00474046">
              <w:rPr>
                <w:sz w:val="24"/>
                <w:szCs w:val="24"/>
              </w:rPr>
              <w:t>664,8</w:t>
            </w:r>
          </w:p>
        </w:tc>
      </w:tr>
    </w:tbl>
    <w:p w:rsidR="00A142C6" w:rsidRPr="000476E0" w:rsidRDefault="00A142C6" w:rsidP="00277E31">
      <w:pPr>
        <w:ind w:firstLine="720"/>
        <w:jc w:val="both"/>
        <w:rPr>
          <w:sz w:val="28"/>
          <w:szCs w:val="28"/>
        </w:rPr>
      </w:pPr>
    </w:p>
    <w:p w:rsidR="00277E31" w:rsidRPr="000476E0" w:rsidRDefault="00C06AE8" w:rsidP="00C06AE8">
      <w:pPr>
        <w:jc w:val="both"/>
        <w:rPr>
          <w:sz w:val="28"/>
          <w:szCs w:val="28"/>
        </w:rPr>
      </w:pPr>
      <w:r>
        <w:rPr>
          <w:sz w:val="28"/>
          <w:szCs w:val="28"/>
        </w:rPr>
        <w:t xml:space="preserve">     </w:t>
      </w:r>
      <w:r w:rsidR="00277E31" w:rsidRPr="000476E0">
        <w:rPr>
          <w:sz w:val="28"/>
          <w:szCs w:val="28"/>
        </w:rPr>
        <w:t>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277E31" w:rsidRPr="000476E0" w:rsidRDefault="00277E31" w:rsidP="00277E31">
      <w:pPr>
        <w:ind w:firstLine="720"/>
        <w:jc w:val="both"/>
        <w:rPr>
          <w:sz w:val="28"/>
          <w:szCs w:val="28"/>
        </w:rPr>
      </w:pPr>
      <w:r w:rsidRPr="000476E0">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Филиппенковского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277E31" w:rsidRPr="000476E0" w:rsidRDefault="00277E31" w:rsidP="00277E31">
      <w:pPr>
        <w:ind w:firstLine="720"/>
        <w:jc w:val="both"/>
        <w:rPr>
          <w:sz w:val="28"/>
          <w:szCs w:val="28"/>
        </w:rPr>
      </w:pPr>
      <w:r w:rsidRPr="000476E0">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w:t>
      </w:r>
      <w:r w:rsidRPr="000476E0">
        <w:rPr>
          <w:sz w:val="28"/>
          <w:szCs w:val="28"/>
        </w:rPr>
        <w:lastRenderedPageBreak/>
        <w:t>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277E31" w:rsidRPr="000476E0" w:rsidRDefault="00277E31" w:rsidP="00277E31">
      <w:pPr>
        <w:ind w:firstLine="720"/>
        <w:jc w:val="both"/>
        <w:rPr>
          <w:sz w:val="28"/>
          <w:szCs w:val="28"/>
        </w:rPr>
      </w:pPr>
      <w:r w:rsidRPr="000476E0">
        <w:rPr>
          <w:sz w:val="28"/>
          <w:szCs w:val="28"/>
        </w:rPr>
        <w:t xml:space="preserve">Для улучшения показателя по  Филиппенковскому сельскому поселению необходимо увеличение средств, выделяемых на приведение в нормативное состояние автомобильных дорог. </w:t>
      </w:r>
    </w:p>
    <w:p w:rsidR="00277E31" w:rsidRPr="000476E0" w:rsidRDefault="00277E31" w:rsidP="00277E31">
      <w:pPr>
        <w:ind w:firstLine="720"/>
        <w:jc w:val="center"/>
        <w:rPr>
          <w:sz w:val="28"/>
          <w:szCs w:val="28"/>
        </w:rPr>
      </w:pPr>
      <w:r w:rsidRPr="000476E0">
        <w:rPr>
          <w:b/>
          <w:sz w:val="28"/>
          <w:szCs w:val="28"/>
          <w:lang w:val="en-US"/>
        </w:rPr>
        <w:t>VIII</w:t>
      </w:r>
      <w:r w:rsidRPr="000476E0">
        <w:rPr>
          <w:b/>
          <w:sz w:val="28"/>
          <w:szCs w:val="28"/>
        </w:rPr>
        <w:t>. Управление реализацией подпрограммы и контроль за ходом её исполнения</w:t>
      </w:r>
    </w:p>
    <w:p w:rsidR="00277E31" w:rsidRPr="000476E0" w:rsidRDefault="00277E31" w:rsidP="00277E31">
      <w:pPr>
        <w:jc w:val="both"/>
        <w:rPr>
          <w:sz w:val="28"/>
          <w:szCs w:val="28"/>
        </w:rPr>
      </w:pPr>
      <w:r w:rsidRPr="000476E0">
        <w:rPr>
          <w:b/>
          <w:sz w:val="28"/>
          <w:szCs w:val="28"/>
        </w:rPr>
        <w:t xml:space="preserve">         </w:t>
      </w:r>
      <w:r w:rsidRPr="000476E0">
        <w:rPr>
          <w:sz w:val="28"/>
          <w:szCs w:val="28"/>
        </w:rPr>
        <w:t>Координатором  реализации подпрограммы является администрация Филиппенковского сельского поселения Бутурлиновского муниципального района (далее – Администрация).</w:t>
      </w:r>
    </w:p>
    <w:p w:rsidR="00277E31" w:rsidRPr="000476E0" w:rsidRDefault="00277E31" w:rsidP="00277E31">
      <w:pPr>
        <w:ind w:left="-181" w:firstLine="703"/>
        <w:jc w:val="both"/>
        <w:rPr>
          <w:rStyle w:val="ad"/>
          <w:sz w:val="28"/>
          <w:szCs w:val="28"/>
        </w:rPr>
      </w:pPr>
      <w:r w:rsidRPr="000476E0">
        <w:rPr>
          <w:sz w:val="28"/>
          <w:szCs w:val="28"/>
        </w:rPr>
        <w:t xml:space="preserve">Администрация </w:t>
      </w:r>
      <w:r w:rsidRPr="000476E0">
        <w:rPr>
          <w:rStyle w:val="ad"/>
          <w:sz w:val="28"/>
          <w:szCs w:val="28"/>
        </w:rPr>
        <w:t>обеспечивает:</w:t>
      </w:r>
    </w:p>
    <w:p w:rsidR="00277E31" w:rsidRPr="000476E0" w:rsidRDefault="00277E31" w:rsidP="00277E31">
      <w:pPr>
        <w:tabs>
          <w:tab w:val="left" w:pos="720"/>
        </w:tabs>
        <w:ind w:left="-181" w:firstLine="703"/>
        <w:jc w:val="both"/>
        <w:rPr>
          <w:sz w:val="28"/>
          <w:szCs w:val="28"/>
        </w:rPr>
      </w:pPr>
      <w:r w:rsidRPr="000476E0">
        <w:rPr>
          <w:rStyle w:val="ad"/>
          <w:sz w:val="28"/>
          <w:szCs w:val="28"/>
        </w:rPr>
        <w:t xml:space="preserve">- </w:t>
      </w:r>
      <w:r w:rsidRPr="000476E0">
        <w:rPr>
          <w:sz w:val="28"/>
          <w:szCs w:val="28"/>
        </w:rPr>
        <w:t xml:space="preserve">целевое и эффективное использование средств местных бюджетов; </w:t>
      </w:r>
    </w:p>
    <w:p w:rsidR="00277E31" w:rsidRPr="000476E0" w:rsidRDefault="00277E31" w:rsidP="00277E31">
      <w:pPr>
        <w:tabs>
          <w:tab w:val="left" w:pos="720"/>
        </w:tabs>
        <w:ind w:left="-181" w:firstLine="703"/>
        <w:jc w:val="both"/>
        <w:rPr>
          <w:rStyle w:val="ad"/>
          <w:sz w:val="28"/>
          <w:szCs w:val="28"/>
        </w:rPr>
      </w:pPr>
      <w:r w:rsidRPr="000476E0">
        <w:rPr>
          <w:sz w:val="28"/>
          <w:szCs w:val="28"/>
        </w:rPr>
        <w:t xml:space="preserve">- </w:t>
      </w:r>
      <w:r w:rsidRPr="000476E0">
        <w:rPr>
          <w:rStyle w:val="ad"/>
          <w:sz w:val="28"/>
          <w:szCs w:val="28"/>
        </w:rPr>
        <w:t xml:space="preserve">в пределах полученных средств местных бюджетов обеспечивает финансирование </w:t>
      </w:r>
      <w:r w:rsidRPr="000476E0">
        <w:rPr>
          <w:sz w:val="28"/>
          <w:szCs w:val="28"/>
        </w:rPr>
        <w:t>ремонта автомобильных дорог общего пользования местного значения;</w:t>
      </w:r>
    </w:p>
    <w:p w:rsidR="00277E31" w:rsidRPr="000476E0" w:rsidRDefault="00277E31" w:rsidP="00277E31">
      <w:pPr>
        <w:tabs>
          <w:tab w:val="left" w:pos="720"/>
        </w:tabs>
        <w:ind w:left="-181" w:firstLine="703"/>
        <w:jc w:val="both"/>
        <w:rPr>
          <w:sz w:val="28"/>
          <w:szCs w:val="28"/>
        </w:rPr>
      </w:pPr>
      <w:r w:rsidRPr="000476E0">
        <w:rPr>
          <w:rStyle w:val="ad"/>
          <w:sz w:val="28"/>
          <w:szCs w:val="28"/>
        </w:rPr>
        <w:t xml:space="preserve">- </w:t>
      </w:r>
      <w:r w:rsidRPr="000476E0">
        <w:rPr>
          <w:bCs/>
          <w:sz w:val="28"/>
          <w:szCs w:val="28"/>
        </w:rPr>
        <w:t xml:space="preserve">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9" w:history="1">
        <w:r w:rsidRPr="000476E0">
          <w:rPr>
            <w:rStyle w:val="ac"/>
            <w:sz w:val="28"/>
            <w:szCs w:val="28"/>
          </w:rPr>
          <w:t>закону</w:t>
        </w:r>
      </w:hyperlink>
      <w:r w:rsidRPr="000476E0">
        <w:rPr>
          <w:bCs/>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277E31" w:rsidRPr="000476E0" w:rsidRDefault="00277E31" w:rsidP="00277E31">
      <w:pPr>
        <w:shd w:val="clear" w:color="auto" w:fill="FFFFFF"/>
        <w:tabs>
          <w:tab w:val="left" w:pos="1014"/>
        </w:tabs>
        <w:ind w:left="-180" w:firstLine="702"/>
        <w:jc w:val="both"/>
        <w:rPr>
          <w:sz w:val="28"/>
          <w:szCs w:val="28"/>
        </w:rPr>
      </w:pPr>
      <w:r w:rsidRPr="000476E0">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277E31" w:rsidRPr="000476E0" w:rsidRDefault="00277E31" w:rsidP="00277E31">
      <w:pPr>
        <w:shd w:val="clear" w:color="auto" w:fill="FFFFFF"/>
        <w:tabs>
          <w:tab w:val="left" w:pos="1014"/>
        </w:tabs>
        <w:ind w:left="-180" w:firstLine="702"/>
        <w:jc w:val="both"/>
        <w:rPr>
          <w:sz w:val="28"/>
          <w:szCs w:val="28"/>
        </w:rPr>
      </w:pPr>
      <w:r w:rsidRPr="000476E0">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277E31" w:rsidRPr="000476E0" w:rsidRDefault="00277E31" w:rsidP="00277E31">
      <w:pPr>
        <w:ind w:firstLine="720"/>
        <w:jc w:val="both"/>
        <w:rPr>
          <w:sz w:val="28"/>
          <w:szCs w:val="28"/>
        </w:rPr>
      </w:pPr>
      <w:r w:rsidRPr="000476E0">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277E31" w:rsidRPr="000476E0" w:rsidRDefault="00277E31" w:rsidP="00277E31">
      <w:pPr>
        <w:ind w:firstLine="720"/>
        <w:jc w:val="both"/>
        <w:rPr>
          <w:sz w:val="28"/>
          <w:szCs w:val="28"/>
        </w:rPr>
      </w:pPr>
      <w:r w:rsidRPr="000476E0">
        <w:rPr>
          <w:sz w:val="28"/>
          <w:szCs w:val="28"/>
        </w:rPr>
        <w:t>- осуществляет обобщение и подготовку информации о ходе реализации мероприятий подпрограммы;</w:t>
      </w:r>
    </w:p>
    <w:p w:rsidR="00277E31" w:rsidRPr="000476E0" w:rsidRDefault="00277E31" w:rsidP="00277E31">
      <w:pPr>
        <w:ind w:firstLine="720"/>
        <w:jc w:val="both"/>
        <w:rPr>
          <w:rStyle w:val="ad"/>
          <w:sz w:val="28"/>
          <w:szCs w:val="28"/>
        </w:rPr>
      </w:pPr>
      <w:r w:rsidRPr="000476E0">
        <w:rPr>
          <w:sz w:val="28"/>
          <w:szCs w:val="28"/>
        </w:rPr>
        <w:t xml:space="preserve">-  </w:t>
      </w:r>
      <w:r w:rsidRPr="000476E0">
        <w:rPr>
          <w:rStyle w:val="ad"/>
          <w:sz w:val="28"/>
          <w:szCs w:val="28"/>
        </w:rPr>
        <w:t xml:space="preserve">ежеквартальный отчет о расходах бюджета Филиппенковского сельского поселения </w:t>
      </w:r>
      <w:r w:rsidRPr="000476E0">
        <w:rPr>
          <w:sz w:val="28"/>
          <w:szCs w:val="28"/>
        </w:rPr>
        <w:t>Бутурлиновского муниципального района Воронежской области</w:t>
      </w:r>
      <w:r w:rsidRPr="000476E0">
        <w:rPr>
          <w:rStyle w:val="ad"/>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277E31" w:rsidRPr="000476E0" w:rsidRDefault="00277E31" w:rsidP="00277E31">
      <w:pPr>
        <w:ind w:firstLine="720"/>
        <w:jc w:val="both"/>
        <w:rPr>
          <w:sz w:val="28"/>
          <w:szCs w:val="28"/>
        </w:rPr>
      </w:pPr>
      <w:r w:rsidRPr="000476E0">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277E31" w:rsidRPr="000476E0" w:rsidRDefault="00277E31" w:rsidP="00277E31">
      <w:pPr>
        <w:jc w:val="center"/>
        <w:rPr>
          <w:b/>
          <w:sz w:val="28"/>
          <w:szCs w:val="28"/>
        </w:rPr>
      </w:pPr>
    </w:p>
    <w:p w:rsidR="00277E31" w:rsidRPr="000476E0" w:rsidRDefault="00277E31" w:rsidP="00277E31">
      <w:pPr>
        <w:jc w:val="center"/>
        <w:rPr>
          <w:b/>
          <w:sz w:val="28"/>
          <w:szCs w:val="28"/>
        </w:rPr>
      </w:pPr>
    </w:p>
    <w:p w:rsidR="00C06AE8" w:rsidRDefault="00C06AE8" w:rsidP="00277E31">
      <w:pPr>
        <w:jc w:val="center"/>
        <w:rPr>
          <w:b/>
          <w:sz w:val="28"/>
          <w:szCs w:val="28"/>
        </w:rPr>
      </w:pPr>
    </w:p>
    <w:p w:rsidR="00277E31" w:rsidRPr="000476E0" w:rsidRDefault="00277E31" w:rsidP="00277E31">
      <w:pPr>
        <w:jc w:val="center"/>
        <w:rPr>
          <w:b/>
          <w:sz w:val="28"/>
          <w:szCs w:val="28"/>
        </w:rPr>
      </w:pPr>
      <w:r w:rsidRPr="000476E0">
        <w:rPr>
          <w:b/>
          <w:sz w:val="28"/>
          <w:szCs w:val="28"/>
          <w:lang w:val="en-US"/>
        </w:rPr>
        <w:lastRenderedPageBreak/>
        <w:t>I</w:t>
      </w:r>
      <w:r w:rsidRPr="000476E0">
        <w:rPr>
          <w:b/>
          <w:sz w:val="28"/>
          <w:szCs w:val="28"/>
        </w:rPr>
        <w:t>Х. Оценка социально-экономической эффективности реализации подпрограммы</w:t>
      </w:r>
    </w:p>
    <w:p w:rsidR="00277E31" w:rsidRPr="000476E0" w:rsidRDefault="00277E31" w:rsidP="00277E31">
      <w:pPr>
        <w:ind w:firstLine="720"/>
        <w:jc w:val="both"/>
        <w:rPr>
          <w:sz w:val="28"/>
          <w:szCs w:val="28"/>
        </w:rPr>
      </w:pPr>
      <w:r w:rsidRPr="000476E0">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277E31" w:rsidRPr="000476E0" w:rsidRDefault="00277E31" w:rsidP="00277E31">
      <w:pPr>
        <w:ind w:firstLine="720"/>
        <w:jc w:val="both"/>
        <w:rPr>
          <w:sz w:val="28"/>
          <w:szCs w:val="28"/>
        </w:rPr>
      </w:pPr>
      <w:r w:rsidRPr="000476E0">
        <w:rPr>
          <w:sz w:val="28"/>
          <w:szCs w:val="28"/>
        </w:rPr>
        <w:t>Показателями улучшения состояния дорожной сети являются:</w:t>
      </w:r>
    </w:p>
    <w:p w:rsidR="00277E31" w:rsidRPr="000476E0" w:rsidRDefault="00277E31" w:rsidP="00277E31">
      <w:pPr>
        <w:ind w:firstLine="720"/>
        <w:jc w:val="both"/>
        <w:rPr>
          <w:sz w:val="28"/>
          <w:szCs w:val="28"/>
        </w:rPr>
      </w:pPr>
      <w:r w:rsidRPr="000476E0">
        <w:rPr>
          <w:sz w:val="28"/>
          <w:szCs w:val="28"/>
        </w:rPr>
        <w:t>снижение текущих издержек, в первую очередь для пользователей автомобильных дорог;</w:t>
      </w:r>
    </w:p>
    <w:p w:rsidR="00277E31" w:rsidRPr="000476E0" w:rsidRDefault="00277E31" w:rsidP="00277E31">
      <w:pPr>
        <w:ind w:firstLine="720"/>
        <w:jc w:val="both"/>
        <w:rPr>
          <w:sz w:val="28"/>
          <w:szCs w:val="28"/>
        </w:rPr>
      </w:pPr>
      <w:r w:rsidRPr="000476E0">
        <w:rPr>
          <w:sz w:val="28"/>
          <w:szCs w:val="28"/>
        </w:rPr>
        <w:t>стимулирование общего экономического развития прилегающих территорий;</w:t>
      </w:r>
    </w:p>
    <w:p w:rsidR="00277E31" w:rsidRPr="000476E0" w:rsidRDefault="00277E31" w:rsidP="00277E31">
      <w:pPr>
        <w:ind w:firstLine="720"/>
        <w:jc w:val="both"/>
        <w:rPr>
          <w:sz w:val="28"/>
          <w:szCs w:val="28"/>
        </w:rPr>
      </w:pPr>
      <w:r w:rsidRPr="000476E0">
        <w:rPr>
          <w:sz w:val="28"/>
          <w:szCs w:val="28"/>
        </w:rPr>
        <w:t>экономия времени как для перевозки пассажиров, так и для прохождения грузов, находящихся в пути;</w:t>
      </w:r>
    </w:p>
    <w:p w:rsidR="00277E31" w:rsidRPr="000476E0" w:rsidRDefault="00277E31" w:rsidP="00277E31">
      <w:pPr>
        <w:ind w:firstLine="720"/>
        <w:jc w:val="both"/>
        <w:rPr>
          <w:sz w:val="28"/>
          <w:szCs w:val="28"/>
        </w:rPr>
      </w:pPr>
      <w:r w:rsidRPr="000476E0">
        <w:rPr>
          <w:sz w:val="28"/>
          <w:szCs w:val="28"/>
        </w:rPr>
        <w:t>снижение числа дорожно-транспортных происшествий и нанесенного материального ущерба;</w:t>
      </w:r>
    </w:p>
    <w:p w:rsidR="00277E31" w:rsidRPr="000476E0" w:rsidRDefault="00277E31" w:rsidP="00277E31">
      <w:pPr>
        <w:ind w:firstLine="720"/>
        <w:jc w:val="both"/>
        <w:rPr>
          <w:sz w:val="28"/>
          <w:szCs w:val="28"/>
        </w:rPr>
      </w:pPr>
      <w:r w:rsidRPr="000476E0">
        <w:rPr>
          <w:sz w:val="28"/>
          <w:szCs w:val="28"/>
        </w:rPr>
        <w:t>повышение комфорта и удобства поездок.</w:t>
      </w:r>
    </w:p>
    <w:p w:rsidR="00277E31" w:rsidRPr="000476E0" w:rsidRDefault="00277E31" w:rsidP="00277E31">
      <w:pPr>
        <w:ind w:firstLine="720"/>
        <w:jc w:val="both"/>
        <w:rPr>
          <w:sz w:val="28"/>
          <w:szCs w:val="28"/>
        </w:rPr>
      </w:pPr>
      <w:r w:rsidRPr="000476E0">
        <w:rPr>
          <w:sz w:val="28"/>
          <w:szCs w:val="28"/>
        </w:rPr>
        <w:t>Эффективность реализации подпрограммы зависит от результатов, полученных в сфере деятельности транспорта и вне него.</w:t>
      </w:r>
    </w:p>
    <w:p w:rsidR="00277E31" w:rsidRPr="000476E0" w:rsidRDefault="00277E31" w:rsidP="00277E31">
      <w:pPr>
        <w:ind w:firstLine="720"/>
        <w:jc w:val="both"/>
        <w:rPr>
          <w:sz w:val="28"/>
          <w:szCs w:val="28"/>
        </w:rPr>
      </w:pPr>
      <w:r w:rsidRPr="000476E0">
        <w:rPr>
          <w:sz w:val="28"/>
          <w:szCs w:val="28"/>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«Внетранспортный эффект» связан с влиянием совершенствования и развития сети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сети автомобильных дорог местного значения относятся:</w:t>
      </w:r>
    </w:p>
    <w:p w:rsidR="00277E31" w:rsidRPr="000476E0" w:rsidRDefault="00277E31" w:rsidP="00277E31">
      <w:pPr>
        <w:ind w:firstLine="720"/>
        <w:jc w:val="both"/>
        <w:rPr>
          <w:sz w:val="28"/>
          <w:szCs w:val="28"/>
        </w:rPr>
      </w:pPr>
      <w:r w:rsidRPr="000476E0">
        <w:rPr>
          <w:sz w:val="28"/>
          <w:szCs w:val="28"/>
        </w:rPr>
        <w:t>повышение уровня и улучшение социальных условий жизни населения;</w:t>
      </w:r>
    </w:p>
    <w:p w:rsidR="00277E31" w:rsidRPr="000476E0" w:rsidRDefault="00277E31" w:rsidP="00277E31">
      <w:pPr>
        <w:ind w:firstLine="720"/>
        <w:jc w:val="both"/>
        <w:rPr>
          <w:sz w:val="28"/>
          <w:szCs w:val="28"/>
        </w:rPr>
      </w:pPr>
      <w:r w:rsidRPr="000476E0">
        <w:rPr>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277E31" w:rsidRPr="000476E0" w:rsidRDefault="00277E31" w:rsidP="00277E31">
      <w:pPr>
        <w:ind w:firstLine="720"/>
        <w:jc w:val="both"/>
        <w:rPr>
          <w:sz w:val="28"/>
          <w:szCs w:val="28"/>
        </w:rPr>
      </w:pPr>
      <w:r w:rsidRPr="000476E0">
        <w:rPr>
          <w:sz w:val="28"/>
          <w:szCs w:val="28"/>
        </w:rPr>
        <w:t>снижение транспортной составляющей в цене товаров и услуг;</w:t>
      </w:r>
    </w:p>
    <w:p w:rsidR="00277E31" w:rsidRPr="000476E0" w:rsidRDefault="00277E31" w:rsidP="00277E31">
      <w:pPr>
        <w:ind w:firstLine="720"/>
        <w:jc w:val="both"/>
        <w:rPr>
          <w:sz w:val="28"/>
          <w:szCs w:val="28"/>
        </w:rPr>
      </w:pPr>
      <w:r w:rsidRPr="000476E0">
        <w:rPr>
          <w:sz w:val="28"/>
          <w:szCs w:val="28"/>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277E31" w:rsidRPr="000476E0" w:rsidRDefault="00277E31" w:rsidP="00277E31">
      <w:pPr>
        <w:ind w:firstLine="720"/>
        <w:jc w:val="both"/>
        <w:rPr>
          <w:sz w:val="28"/>
          <w:szCs w:val="28"/>
        </w:rPr>
      </w:pPr>
      <w:r w:rsidRPr="000476E0">
        <w:rPr>
          <w:sz w:val="28"/>
          <w:szCs w:val="28"/>
        </w:rPr>
        <w:t>создание новых рабочих мест;</w:t>
      </w:r>
    </w:p>
    <w:p w:rsidR="00277E31" w:rsidRPr="000476E0" w:rsidRDefault="00277E31" w:rsidP="00277E31">
      <w:pPr>
        <w:ind w:firstLine="720"/>
        <w:jc w:val="both"/>
        <w:rPr>
          <w:sz w:val="28"/>
          <w:szCs w:val="28"/>
        </w:rPr>
      </w:pPr>
      <w:r w:rsidRPr="000476E0">
        <w:rPr>
          <w:sz w:val="28"/>
          <w:szCs w:val="28"/>
        </w:rPr>
        <w:lastRenderedPageBreak/>
        <w:t>снижение негативного влияния дорожно-транспортного комплекса на окружающую среду.</w:t>
      </w:r>
    </w:p>
    <w:p w:rsidR="00277E31" w:rsidRPr="000476E0" w:rsidRDefault="00277E31" w:rsidP="00277E31">
      <w:pPr>
        <w:ind w:firstLine="720"/>
        <w:jc w:val="both"/>
        <w:rPr>
          <w:sz w:val="28"/>
          <w:szCs w:val="28"/>
        </w:rPr>
      </w:pPr>
      <w:r w:rsidRPr="000476E0">
        <w:rPr>
          <w:sz w:val="28"/>
          <w:szCs w:val="28"/>
        </w:rPr>
        <w:t xml:space="preserve">Общественная эффективность подпрограммы связана с совокупностью «транспортного эффекта» и «внетранспортного эффекта» с учетом последствий реализации подпрограммы как для участников дорожного движения, так и для населения и хозяйственного комплекса в целом. </w:t>
      </w:r>
    </w:p>
    <w:p w:rsidR="00277E31" w:rsidRPr="000476E0" w:rsidRDefault="00277E31" w:rsidP="00277E31">
      <w:pPr>
        <w:ind w:firstLine="720"/>
        <w:jc w:val="both"/>
        <w:rPr>
          <w:sz w:val="28"/>
          <w:szCs w:val="28"/>
        </w:rPr>
      </w:pPr>
      <w:r w:rsidRPr="000476E0">
        <w:rPr>
          <w:sz w:val="28"/>
          <w:szCs w:val="28"/>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277E31" w:rsidRPr="000476E0" w:rsidRDefault="00277E31" w:rsidP="00277E31">
      <w:pPr>
        <w:ind w:firstLine="708"/>
        <w:jc w:val="both"/>
        <w:rPr>
          <w:sz w:val="28"/>
          <w:szCs w:val="28"/>
        </w:rPr>
      </w:pPr>
      <w:r w:rsidRPr="000476E0">
        <w:rPr>
          <w:sz w:val="28"/>
          <w:szCs w:val="28"/>
        </w:rPr>
        <w:t xml:space="preserve">В соответствии с целью и задачами подпрограммы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За период </w:t>
      </w:r>
      <w:r w:rsidRPr="000476E0">
        <w:rPr>
          <w:color w:val="C00000"/>
          <w:sz w:val="28"/>
          <w:szCs w:val="28"/>
        </w:rPr>
        <w:t>с 201</w:t>
      </w:r>
      <w:r w:rsidR="00C06AE8">
        <w:rPr>
          <w:color w:val="C00000"/>
          <w:sz w:val="28"/>
          <w:szCs w:val="28"/>
        </w:rPr>
        <w:t>8</w:t>
      </w:r>
      <w:r w:rsidRPr="000476E0">
        <w:rPr>
          <w:color w:val="C00000"/>
          <w:sz w:val="28"/>
          <w:szCs w:val="28"/>
        </w:rPr>
        <w:t>-20</w:t>
      </w:r>
      <w:r w:rsidR="00C06AE8">
        <w:rPr>
          <w:color w:val="C00000"/>
          <w:sz w:val="28"/>
          <w:szCs w:val="28"/>
        </w:rPr>
        <w:t>20</w:t>
      </w:r>
      <w:r w:rsidRPr="000476E0">
        <w:rPr>
          <w:color w:val="C00000"/>
          <w:sz w:val="28"/>
          <w:szCs w:val="28"/>
        </w:rPr>
        <w:t xml:space="preserve"> гг.</w:t>
      </w:r>
      <w:r w:rsidRPr="000476E0">
        <w:rPr>
          <w:sz w:val="28"/>
          <w:szCs w:val="28"/>
        </w:rPr>
        <w:t xml:space="preserve"> планируется отремонтировать </w:t>
      </w:r>
      <w:r w:rsidR="00C06AE8">
        <w:rPr>
          <w:color w:val="000000"/>
          <w:sz w:val="28"/>
          <w:szCs w:val="28"/>
        </w:rPr>
        <w:t>2,0</w:t>
      </w:r>
      <w:r w:rsidRPr="000476E0">
        <w:rPr>
          <w:sz w:val="28"/>
          <w:szCs w:val="28"/>
        </w:rPr>
        <w:t xml:space="preserve"> км автомобильных дорог общего пользования местного значения.</w:t>
      </w:r>
    </w:p>
    <w:p w:rsidR="00277E31" w:rsidRPr="000476E0" w:rsidRDefault="00277E31" w:rsidP="00277E31">
      <w:pPr>
        <w:shd w:val="clear" w:color="auto" w:fill="FFFFFF"/>
        <w:ind w:right="2" w:firstLine="540"/>
        <w:jc w:val="both"/>
        <w:rPr>
          <w:sz w:val="28"/>
          <w:szCs w:val="28"/>
        </w:rPr>
      </w:pPr>
      <w:r w:rsidRPr="000476E0">
        <w:rPr>
          <w:sz w:val="28"/>
          <w:szCs w:val="28"/>
        </w:rPr>
        <w:tab/>
        <w:t>Оценка эффективности реализации муниципальной  подпрограммы «Дорожное хозяйство Филиппенковского сельского поселения» осуществляется заказчиком подпрограммы -  администрацией Филиппенковского сельского поселения Бутурлиновского  муниципального района  по годам в течение всего срока реализации подпрограммы.</w:t>
      </w:r>
    </w:p>
    <w:p w:rsidR="00277E31" w:rsidRPr="000476E0" w:rsidRDefault="00277E31" w:rsidP="00277E31">
      <w:pPr>
        <w:shd w:val="clear" w:color="auto" w:fill="FFFFFF"/>
        <w:tabs>
          <w:tab w:val="left" w:pos="720"/>
        </w:tabs>
        <w:ind w:right="2" w:firstLine="540"/>
        <w:jc w:val="both"/>
        <w:rPr>
          <w:bCs/>
          <w:spacing w:val="-3"/>
          <w:sz w:val="28"/>
          <w:szCs w:val="28"/>
        </w:rPr>
      </w:pPr>
      <w:r w:rsidRPr="000476E0">
        <w:rPr>
          <w:bCs/>
          <w:spacing w:val="-3"/>
          <w:sz w:val="28"/>
          <w:szCs w:val="28"/>
        </w:rPr>
        <w:tab/>
        <w:t>В составе ежегодного отчета о ходе работ по реализации мероприятий подпрограммы предоставляется информация об оценке эффективности реализации подпрограммы.</w:t>
      </w:r>
    </w:p>
    <w:p w:rsidR="00277E31" w:rsidRPr="000476E0" w:rsidRDefault="00277E31" w:rsidP="00277E31">
      <w:pPr>
        <w:shd w:val="clear" w:color="auto" w:fill="FFFFFF"/>
        <w:tabs>
          <w:tab w:val="left" w:pos="720"/>
        </w:tabs>
        <w:ind w:right="2" w:firstLine="540"/>
        <w:jc w:val="both"/>
        <w:rPr>
          <w:bCs/>
          <w:spacing w:val="-3"/>
          <w:sz w:val="28"/>
          <w:szCs w:val="28"/>
        </w:rPr>
      </w:pPr>
      <w:r w:rsidRPr="000476E0">
        <w:rPr>
          <w:bCs/>
          <w:spacing w:val="-3"/>
          <w:sz w:val="28"/>
          <w:szCs w:val="28"/>
        </w:rPr>
        <w:tab/>
        <w:t>Оценка эффективности реализации подпрограммы по целевому индикатору  определяется по следующей формуле:</w:t>
      </w:r>
    </w:p>
    <w:p w:rsidR="00277E31" w:rsidRPr="000476E0" w:rsidRDefault="00277E31" w:rsidP="00277E31">
      <w:pPr>
        <w:shd w:val="clear" w:color="auto" w:fill="FFFFFF"/>
        <w:ind w:right="2" w:firstLine="540"/>
        <w:jc w:val="both"/>
        <w:rPr>
          <w:bCs/>
          <w:spacing w:val="-3"/>
          <w:sz w:val="28"/>
          <w:szCs w:val="28"/>
        </w:rPr>
      </w:pPr>
    </w:p>
    <w:p w:rsidR="00277E31" w:rsidRPr="000476E0" w:rsidRDefault="00277E31" w:rsidP="00277E31">
      <w:pPr>
        <w:shd w:val="clear" w:color="auto" w:fill="FFFFFF"/>
        <w:ind w:right="2" w:firstLine="540"/>
        <w:jc w:val="both"/>
        <w:rPr>
          <w:bCs/>
          <w:spacing w:val="-3"/>
          <w:sz w:val="28"/>
          <w:szCs w:val="28"/>
        </w:rPr>
      </w:pPr>
      <w:r w:rsidRPr="000476E0">
        <w:rPr>
          <w:bCs/>
          <w:spacing w:val="-3"/>
          <w:sz w:val="28"/>
          <w:szCs w:val="28"/>
        </w:rPr>
        <w:t>Эп =</w:t>
      </w:r>
      <w:r w:rsidRPr="000476E0">
        <w:rPr>
          <w:bCs/>
          <w:spacing w:val="-3"/>
          <w:position w:val="-28"/>
          <w:sz w:val="28"/>
          <w:szCs w:val="28"/>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10" o:title=""/>
          </v:shape>
          <o:OLEObject Type="Embed" ProgID="Equation.3" ShapeID="_x0000_i1025" DrawAspect="Content" ObjectID="_1595051855" r:id="rId11"/>
        </w:object>
      </w:r>
    </w:p>
    <w:p w:rsidR="00277E31" w:rsidRPr="000476E0" w:rsidRDefault="00277E31" w:rsidP="00277E31">
      <w:pPr>
        <w:shd w:val="clear" w:color="auto" w:fill="FFFFFF"/>
        <w:ind w:right="2" w:firstLine="540"/>
        <w:jc w:val="both"/>
        <w:rPr>
          <w:bCs/>
          <w:spacing w:val="-3"/>
          <w:sz w:val="28"/>
          <w:szCs w:val="28"/>
        </w:rPr>
      </w:pPr>
      <w:r w:rsidRPr="000476E0">
        <w:rPr>
          <w:bCs/>
          <w:spacing w:val="-3"/>
          <w:sz w:val="28"/>
          <w:szCs w:val="28"/>
        </w:rPr>
        <w:t>где:</w:t>
      </w:r>
    </w:p>
    <w:p w:rsidR="00277E31" w:rsidRPr="000476E0" w:rsidRDefault="00277E31" w:rsidP="00277E31">
      <w:pPr>
        <w:shd w:val="clear" w:color="auto" w:fill="FFFFFF"/>
        <w:ind w:right="2" w:firstLine="540"/>
        <w:jc w:val="both"/>
        <w:rPr>
          <w:bCs/>
          <w:spacing w:val="-3"/>
          <w:sz w:val="28"/>
          <w:szCs w:val="28"/>
        </w:rPr>
      </w:pPr>
      <w:r w:rsidRPr="000476E0">
        <w:rPr>
          <w:bCs/>
          <w:spacing w:val="-3"/>
          <w:sz w:val="28"/>
          <w:szCs w:val="28"/>
        </w:rPr>
        <w:t>Эп – эффективность реализации Подпрограммы по целевому индикатору, %;</w:t>
      </w:r>
    </w:p>
    <w:p w:rsidR="00277E31" w:rsidRPr="000476E0" w:rsidRDefault="00277E31" w:rsidP="00277E31">
      <w:pPr>
        <w:shd w:val="clear" w:color="auto" w:fill="FFFFFF"/>
        <w:ind w:right="2" w:firstLine="540"/>
        <w:jc w:val="both"/>
        <w:rPr>
          <w:bCs/>
          <w:spacing w:val="-3"/>
          <w:sz w:val="28"/>
          <w:szCs w:val="28"/>
        </w:rPr>
      </w:pPr>
      <w:r w:rsidRPr="000476E0">
        <w:rPr>
          <w:bCs/>
          <w:i/>
          <w:spacing w:val="-3"/>
          <w:sz w:val="28"/>
          <w:szCs w:val="28"/>
        </w:rPr>
        <w:t>Пр</w:t>
      </w:r>
      <w:r w:rsidRPr="000476E0">
        <w:rPr>
          <w:bCs/>
          <w:spacing w:val="-3"/>
          <w:sz w:val="28"/>
          <w:szCs w:val="28"/>
        </w:rPr>
        <w:t>1- протяжённость отремонтированных дорог, км;</w:t>
      </w:r>
    </w:p>
    <w:p w:rsidR="00277E31" w:rsidRPr="000476E0" w:rsidRDefault="00277E31" w:rsidP="00277E31">
      <w:pPr>
        <w:shd w:val="clear" w:color="auto" w:fill="FFFFFF"/>
        <w:ind w:right="2" w:firstLine="540"/>
        <w:jc w:val="both"/>
        <w:rPr>
          <w:bCs/>
          <w:spacing w:val="-3"/>
          <w:sz w:val="28"/>
          <w:szCs w:val="28"/>
        </w:rPr>
      </w:pPr>
      <w:r w:rsidRPr="000476E0">
        <w:rPr>
          <w:bCs/>
          <w:i/>
          <w:spacing w:val="-3"/>
          <w:sz w:val="28"/>
          <w:szCs w:val="28"/>
        </w:rPr>
        <w:t>Про</w:t>
      </w:r>
      <w:r w:rsidRPr="000476E0">
        <w:rPr>
          <w:bCs/>
          <w:spacing w:val="-3"/>
          <w:sz w:val="28"/>
          <w:szCs w:val="28"/>
        </w:rPr>
        <w:t xml:space="preserve"> – протяжённость дорог с твёрдым и грунтовым покрытием общего пользования местного значения, км;</w:t>
      </w:r>
    </w:p>
    <w:p w:rsidR="00277E31" w:rsidRPr="000476E0" w:rsidRDefault="00277E31" w:rsidP="00277E31">
      <w:pPr>
        <w:shd w:val="clear" w:color="auto" w:fill="FFFFFF"/>
        <w:ind w:right="2" w:firstLine="540"/>
        <w:jc w:val="both"/>
        <w:rPr>
          <w:bCs/>
          <w:spacing w:val="-3"/>
          <w:sz w:val="28"/>
          <w:szCs w:val="28"/>
        </w:rPr>
      </w:pPr>
    </w:p>
    <w:p w:rsidR="00277E31" w:rsidRPr="000476E0" w:rsidRDefault="00277E31" w:rsidP="00277E31">
      <w:pPr>
        <w:tabs>
          <w:tab w:val="left" w:pos="720"/>
        </w:tabs>
        <w:rPr>
          <w:sz w:val="28"/>
          <w:szCs w:val="28"/>
        </w:rPr>
      </w:pPr>
      <w:r w:rsidRPr="000476E0">
        <w:rPr>
          <w:sz w:val="28"/>
          <w:szCs w:val="28"/>
        </w:rPr>
        <w:tab/>
        <w:t>Источником данных для расчёта индикатора являются:</w:t>
      </w:r>
    </w:p>
    <w:p w:rsidR="00277E31" w:rsidRPr="000476E0" w:rsidRDefault="00277E31" w:rsidP="00277E31">
      <w:pPr>
        <w:shd w:val="clear" w:color="auto" w:fill="FFFFFF"/>
        <w:tabs>
          <w:tab w:val="left" w:pos="720"/>
        </w:tabs>
        <w:ind w:right="2" w:firstLine="540"/>
        <w:jc w:val="both"/>
        <w:rPr>
          <w:bCs/>
          <w:color w:val="000000"/>
          <w:spacing w:val="-3"/>
          <w:sz w:val="28"/>
          <w:szCs w:val="28"/>
        </w:rPr>
      </w:pPr>
      <w:r w:rsidRPr="000476E0">
        <w:rPr>
          <w:bCs/>
          <w:spacing w:val="-3"/>
          <w:sz w:val="28"/>
          <w:szCs w:val="28"/>
        </w:rPr>
        <w:tab/>
        <w:t xml:space="preserve">– протяжённость дорог с твёрдым и грунтовым покрытием общего пользования местного значения в соответствии </w:t>
      </w:r>
      <w:r w:rsidRPr="000476E0">
        <w:rPr>
          <w:b/>
          <w:bCs/>
          <w:spacing w:val="-3"/>
          <w:sz w:val="28"/>
          <w:szCs w:val="28"/>
        </w:rPr>
        <w:t xml:space="preserve">с </w:t>
      </w:r>
      <w:r w:rsidRPr="000476E0">
        <w:rPr>
          <w:bCs/>
          <w:color w:val="000000"/>
          <w:spacing w:val="-3"/>
          <w:sz w:val="28"/>
          <w:szCs w:val="28"/>
        </w:rPr>
        <w:t>перечнем автомобильных дорог общего пользования местного значения Филиппенковского сельского поселения, утверждённого распоряжением администрации Филиппенковского сельского поселения Бутурлиновского муниципального района Воронежской области</w:t>
      </w:r>
      <w:r w:rsidRPr="000476E0">
        <w:rPr>
          <w:b/>
          <w:bCs/>
          <w:color w:val="FF0000"/>
          <w:spacing w:val="-3"/>
          <w:sz w:val="28"/>
          <w:szCs w:val="28"/>
        </w:rPr>
        <w:t xml:space="preserve"> </w:t>
      </w:r>
      <w:r w:rsidRPr="000476E0">
        <w:rPr>
          <w:bCs/>
          <w:color w:val="000000"/>
          <w:spacing w:val="-3"/>
          <w:sz w:val="28"/>
          <w:szCs w:val="28"/>
        </w:rPr>
        <w:t xml:space="preserve">от </w:t>
      </w:r>
      <w:r w:rsidRPr="000476E0">
        <w:rPr>
          <w:bCs/>
          <w:color w:val="000000"/>
          <w:spacing w:val="-3"/>
          <w:sz w:val="28"/>
          <w:szCs w:val="28"/>
        </w:rPr>
        <w:lastRenderedPageBreak/>
        <w:t xml:space="preserve">15.12.2009г. № 33 «Об утверждении перечня автомобильных дорог общего пользования местного значения с твердым и грунтовым покрытием на территории Филиппенковского сельского поселения» </w:t>
      </w:r>
    </w:p>
    <w:p w:rsidR="00277E31" w:rsidRPr="000476E0" w:rsidRDefault="00277E31" w:rsidP="00277E31">
      <w:pPr>
        <w:shd w:val="clear" w:color="auto" w:fill="FFFFFF"/>
        <w:tabs>
          <w:tab w:val="left" w:pos="720"/>
        </w:tabs>
        <w:ind w:right="2" w:firstLine="540"/>
        <w:jc w:val="both"/>
        <w:rPr>
          <w:bCs/>
          <w:spacing w:val="-3"/>
          <w:sz w:val="28"/>
          <w:szCs w:val="28"/>
        </w:rPr>
      </w:pPr>
      <w:r w:rsidRPr="000476E0">
        <w:rPr>
          <w:bCs/>
          <w:spacing w:val="-3"/>
          <w:sz w:val="28"/>
          <w:szCs w:val="28"/>
        </w:rPr>
        <w:tab/>
        <w:t>- протяжённость отремонтированных дорог – в соответствии с отчётом о ходе  реализации подпрограммы.</w:t>
      </w:r>
    </w:p>
    <w:p w:rsidR="00277E31" w:rsidRPr="000476E0" w:rsidRDefault="00277E31" w:rsidP="00277E31">
      <w:pPr>
        <w:tabs>
          <w:tab w:val="left" w:pos="720"/>
          <w:tab w:val="left" w:pos="900"/>
        </w:tabs>
        <w:ind w:firstLine="720"/>
        <w:jc w:val="both"/>
        <w:rPr>
          <w:sz w:val="28"/>
          <w:szCs w:val="28"/>
        </w:rPr>
      </w:pPr>
      <w:r w:rsidRPr="000476E0">
        <w:rPr>
          <w:sz w:val="28"/>
          <w:szCs w:val="28"/>
        </w:rPr>
        <w:t xml:space="preserve"> </w:t>
      </w:r>
      <w:r w:rsidRPr="000476E0">
        <w:rPr>
          <w:sz w:val="28"/>
          <w:szCs w:val="28"/>
        </w:rPr>
        <w:tab/>
        <w:t>Целевые индикаторы рассчитываются заказчиком муниципальной целевой подпрограммы по годам в течение всего срока реализации Подпрограммы.</w:t>
      </w:r>
    </w:p>
    <w:p w:rsidR="00164BEC" w:rsidRPr="000476E0" w:rsidRDefault="00164BEC" w:rsidP="00277E31">
      <w:pPr>
        <w:tabs>
          <w:tab w:val="left" w:pos="720"/>
          <w:tab w:val="left" w:pos="900"/>
        </w:tabs>
        <w:ind w:firstLine="720"/>
        <w:jc w:val="both"/>
        <w:rPr>
          <w:sz w:val="28"/>
          <w:szCs w:val="28"/>
        </w:rPr>
      </w:pPr>
    </w:p>
    <w:p w:rsidR="005618BA" w:rsidRPr="000476E0" w:rsidRDefault="005618BA" w:rsidP="005618BA">
      <w:pPr>
        <w:rPr>
          <w:sz w:val="24"/>
          <w:szCs w:val="24"/>
        </w:rPr>
      </w:pPr>
    </w:p>
    <w:p w:rsidR="005618BA" w:rsidRPr="000476E0" w:rsidRDefault="005618BA" w:rsidP="005618BA">
      <w:pPr>
        <w:rPr>
          <w:sz w:val="24"/>
          <w:szCs w:val="24"/>
        </w:rPr>
      </w:pPr>
    </w:p>
    <w:p w:rsidR="005618BA" w:rsidRPr="000476E0" w:rsidRDefault="005618BA" w:rsidP="005618BA">
      <w:pPr>
        <w:rPr>
          <w:sz w:val="24"/>
          <w:szCs w:val="24"/>
        </w:rPr>
      </w:pPr>
    </w:p>
    <w:p w:rsidR="005618BA" w:rsidRPr="000476E0" w:rsidRDefault="005618BA" w:rsidP="005618BA">
      <w:pPr>
        <w:rPr>
          <w:sz w:val="24"/>
          <w:szCs w:val="24"/>
        </w:rPr>
      </w:pPr>
    </w:p>
    <w:p w:rsidR="005618BA" w:rsidRPr="000476E0" w:rsidRDefault="005618BA" w:rsidP="005618BA">
      <w:pPr>
        <w:rPr>
          <w:sz w:val="24"/>
          <w:szCs w:val="24"/>
        </w:rPr>
      </w:pPr>
    </w:p>
    <w:p w:rsidR="005618BA" w:rsidRPr="000476E0" w:rsidRDefault="005618BA" w:rsidP="005618BA">
      <w:pPr>
        <w:rPr>
          <w:sz w:val="24"/>
          <w:szCs w:val="24"/>
        </w:rPr>
      </w:pPr>
    </w:p>
    <w:p w:rsidR="005618BA" w:rsidRPr="00952BC4" w:rsidRDefault="005618BA" w:rsidP="005618BA">
      <w:pPr>
        <w:rPr>
          <w:sz w:val="24"/>
          <w:szCs w:val="24"/>
          <w:highlight w:val="yellow"/>
        </w:rPr>
      </w:pPr>
    </w:p>
    <w:p w:rsidR="005618BA" w:rsidRPr="00952BC4" w:rsidRDefault="005618BA" w:rsidP="005618BA">
      <w:pPr>
        <w:rPr>
          <w:sz w:val="24"/>
          <w:szCs w:val="24"/>
          <w:highlight w:val="yellow"/>
        </w:rPr>
      </w:pPr>
    </w:p>
    <w:p w:rsidR="005618BA" w:rsidRPr="005618BA" w:rsidRDefault="005618BA" w:rsidP="005618BA">
      <w:pPr>
        <w:rPr>
          <w:sz w:val="24"/>
          <w:szCs w:val="24"/>
          <w:highlight w:val="magenta"/>
        </w:rPr>
        <w:sectPr w:rsidR="005618BA" w:rsidRPr="005618BA" w:rsidSect="00EC7F5C">
          <w:headerReference w:type="default" r:id="rId12"/>
          <w:pgSz w:w="11906" w:h="16838"/>
          <w:pgMar w:top="284" w:right="1134" w:bottom="567" w:left="1134" w:header="720" w:footer="720" w:gutter="0"/>
          <w:cols w:space="720"/>
          <w:docGrid w:linePitch="360"/>
        </w:sectPr>
      </w:pPr>
    </w:p>
    <w:tbl>
      <w:tblPr>
        <w:tblW w:w="14992" w:type="dxa"/>
        <w:tblLook w:val="01E0"/>
      </w:tblPr>
      <w:tblGrid>
        <w:gridCol w:w="8613"/>
        <w:gridCol w:w="6379"/>
      </w:tblGrid>
      <w:tr w:rsidR="00164BEC" w:rsidRPr="00905C82" w:rsidTr="00BC78FC">
        <w:tc>
          <w:tcPr>
            <w:tcW w:w="8613" w:type="dxa"/>
          </w:tcPr>
          <w:p w:rsidR="00164BEC" w:rsidRDefault="00164BEC" w:rsidP="00BC78FC">
            <w:pPr>
              <w:jc w:val="center"/>
              <w:rPr>
                <w:sz w:val="24"/>
                <w:szCs w:val="24"/>
                <w:highlight w:val="magenta"/>
              </w:rPr>
            </w:pPr>
          </w:p>
          <w:p w:rsidR="00164BEC" w:rsidRPr="00905C82" w:rsidRDefault="00164BEC" w:rsidP="00BC78FC">
            <w:pPr>
              <w:jc w:val="center"/>
              <w:rPr>
                <w:sz w:val="24"/>
                <w:szCs w:val="24"/>
                <w:highlight w:val="magenta"/>
              </w:rPr>
            </w:pPr>
          </w:p>
        </w:tc>
        <w:tc>
          <w:tcPr>
            <w:tcW w:w="6379" w:type="dxa"/>
            <w:hideMark/>
          </w:tcPr>
          <w:p w:rsidR="00164BEC" w:rsidRPr="00905C82" w:rsidRDefault="00164BEC" w:rsidP="00BC78FC">
            <w:pPr>
              <w:rPr>
                <w:sz w:val="24"/>
                <w:szCs w:val="24"/>
              </w:rPr>
            </w:pPr>
            <w:r w:rsidRPr="00905C82">
              <w:rPr>
                <w:sz w:val="24"/>
                <w:szCs w:val="24"/>
              </w:rPr>
              <w:t xml:space="preserve">Приложение   </w:t>
            </w:r>
          </w:p>
          <w:p w:rsidR="00164BEC" w:rsidRPr="00905C82" w:rsidRDefault="00164BEC" w:rsidP="00BC78FC">
            <w:pPr>
              <w:rPr>
                <w:sz w:val="24"/>
                <w:szCs w:val="24"/>
              </w:rPr>
            </w:pPr>
            <w:r w:rsidRPr="00905C82">
              <w:rPr>
                <w:sz w:val="24"/>
                <w:szCs w:val="24"/>
              </w:rPr>
              <w:t xml:space="preserve">к муниципальной </w:t>
            </w:r>
            <w:r>
              <w:rPr>
                <w:sz w:val="24"/>
                <w:szCs w:val="24"/>
              </w:rPr>
              <w:t>под</w:t>
            </w:r>
            <w:r w:rsidRPr="00905C82">
              <w:rPr>
                <w:sz w:val="24"/>
                <w:szCs w:val="24"/>
              </w:rPr>
              <w:t>программе</w:t>
            </w:r>
          </w:p>
          <w:p w:rsidR="00164BEC" w:rsidRPr="00905C82" w:rsidRDefault="00164BEC" w:rsidP="00BC78FC">
            <w:pPr>
              <w:rPr>
                <w:sz w:val="24"/>
                <w:szCs w:val="24"/>
              </w:rPr>
            </w:pPr>
            <w:r>
              <w:rPr>
                <w:sz w:val="24"/>
                <w:szCs w:val="24"/>
              </w:rPr>
              <w:t>Филиппенковского</w:t>
            </w:r>
            <w:r w:rsidRPr="00905C82">
              <w:rPr>
                <w:sz w:val="24"/>
                <w:szCs w:val="24"/>
              </w:rPr>
              <w:t xml:space="preserve"> сельского поселения</w:t>
            </w:r>
          </w:p>
          <w:p w:rsidR="00164BEC" w:rsidRPr="00905C82" w:rsidRDefault="00164BEC" w:rsidP="00164BEC">
            <w:pPr>
              <w:rPr>
                <w:sz w:val="24"/>
                <w:szCs w:val="24"/>
              </w:rPr>
            </w:pPr>
            <w:r w:rsidRPr="00905C82">
              <w:rPr>
                <w:sz w:val="24"/>
                <w:szCs w:val="24"/>
              </w:rPr>
              <w:t>«</w:t>
            </w:r>
            <w:r>
              <w:rPr>
                <w:sz w:val="24"/>
                <w:szCs w:val="24"/>
              </w:rPr>
              <w:t>Дорожное хозяйство Филиппенковского сельского поселения</w:t>
            </w:r>
            <w:r w:rsidRPr="00905C82">
              <w:rPr>
                <w:sz w:val="24"/>
                <w:szCs w:val="24"/>
              </w:rPr>
              <w:t>»</w:t>
            </w:r>
          </w:p>
        </w:tc>
      </w:tr>
    </w:tbl>
    <w:p w:rsidR="00164BEC" w:rsidRPr="00905C82" w:rsidRDefault="005618BA" w:rsidP="005618BA">
      <w:pPr>
        <w:spacing w:after="60"/>
        <w:rPr>
          <w:sz w:val="24"/>
          <w:szCs w:val="24"/>
        </w:rPr>
      </w:pPr>
      <w:r>
        <w:rPr>
          <w:b/>
          <w:sz w:val="24"/>
          <w:szCs w:val="24"/>
        </w:rPr>
        <w:t xml:space="preserve">                                                                                          </w:t>
      </w:r>
      <w:r w:rsidR="00164BEC" w:rsidRPr="00905C82">
        <w:rPr>
          <w:b/>
          <w:sz w:val="24"/>
          <w:szCs w:val="24"/>
        </w:rPr>
        <w:t>Перечень программных мероприятий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2"/>
        <w:gridCol w:w="1097"/>
        <w:gridCol w:w="2123"/>
        <w:gridCol w:w="1559"/>
        <w:gridCol w:w="1418"/>
        <w:gridCol w:w="1701"/>
        <w:gridCol w:w="713"/>
        <w:gridCol w:w="137"/>
        <w:gridCol w:w="571"/>
        <w:gridCol w:w="138"/>
        <w:gridCol w:w="855"/>
        <w:gridCol w:w="145"/>
        <w:gridCol w:w="567"/>
        <w:gridCol w:w="709"/>
        <w:gridCol w:w="713"/>
        <w:gridCol w:w="709"/>
        <w:gridCol w:w="992"/>
      </w:tblGrid>
      <w:tr w:rsidR="003E6BBC" w:rsidRPr="00905C82" w:rsidTr="002F62BE">
        <w:tc>
          <w:tcPr>
            <w:tcW w:w="426" w:type="dxa"/>
            <w:vMerge w:val="restart"/>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spacing w:line="240" w:lineRule="exact"/>
              <w:ind w:left="-108" w:right="-108"/>
              <w:jc w:val="center"/>
              <w:rPr>
                <w:sz w:val="24"/>
                <w:szCs w:val="24"/>
              </w:rPr>
            </w:pPr>
            <w:r w:rsidRPr="00905C82">
              <w:rPr>
                <w:sz w:val="24"/>
                <w:szCs w:val="24"/>
              </w:rPr>
              <w:t>№ п/п</w:t>
            </w:r>
          </w:p>
        </w:tc>
        <w:tc>
          <w:tcPr>
            <w:tcW w:w="16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Содержание мероприятия</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Цель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Ответственный исполнитель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Срок исполне-ния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Источник финанси-рования</w:t>
            </w:r>
          </w:p>
        </w:tc>
        <w:tc>
          <w:tcPr>
            <w:tcW w:w="5253" w:type="dxa"/>
            <w:gridSpan w:val="10"/>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spacing w:line="240" w:lineRule="exact"/>
              <w:ind w:left="-108" w:right="-108"/>
              <w:jc w:val="center"/>
              <w:rPr>
                <w:sz w:val="24"/>
                <w:szCs w:val="24"/>
              </w:rPr>
            </w:pPr>
            <w:r w:rsidRPr="00905C82">
              <w:rPr>
                <w:sz w:val="24"/>
                <w:szCs w:val="24"/>
              </w:rPr>
              <w:t>Объем финансирования по годам</w:t>
            </w:r>
          </w:p>
          <w:p w:rsidR="003E6BBC" w:rsidRPr="00905C82" w:rsidRDefault="003E6BBC" w:rsidP="00BC78FC">
            <w:pPr>
              <w:rPr>
                <w:sz w:val="24"/>
                <w:szCs w:val="24"/>
              </w:rPr>
            </w:pPr>
            <w:r w:rsidRPr="00905C82">
              <w:rPr>
                <w:sz w:val="24"/>
                <w:szCs w:val="24"/>
              </w:rPr>
              <w:t>(тыс. рублей)</w:t>
            </w:r>
          </w:p>
        </w:tc>
        <w:tc>
          <w:tcPr>
            <w:tcW w:w="992" w:type="dxa"/>
            <w:vMerge w:val="restart"/>
            <w:tcBorders>
              <w:top w:val="single" w:sz="4" w:space="0" w:color="auto"/>
              <w:left w:val="single" w:sz="4" w:space="0" w:color="auto"/>
              <w:right w:val="single" w:sz="4" w:space="0" w:color="auto"/>
            </w:tcBorders>
            <w:vAlign w:val="center"/>
          </w:tcPr>
          <w:p w:rsidR="003E6BBC" w:rsidRPr="00905C82" w:rsidRDefault="003E6BBC" w:rsidP="003E6BBC">
            <w:pPr>
              <w:rPr>
                <w:sz w:val="24"/>
                <w:szCs w:val="24"/>
              </w:rPr>
            </w:pPr>
            <w:r w:rsidRPr="00905C82">
              <w:rPr>
                <w:sz w:val="24"/>
                <w:szCs w:val="24"/>
              </w:rPr>
              <w:t>Всего</w:t>
            </w:r>
          </w:p>
        </w:tc>
      </w:tr>
      <w:tr w:rsidR="003E6BBC" w:rsidRPr="00905C82" w:rsidTr="002F62BE">
        <w:tc>
          <w:tcPr>
            <w:tcW w:w="426" w:type="dxa"/>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1661" w:type="dxa"/>
            <w:gridSpan w:val="2"/>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2F62BE">
            <w:pPr>
              <w:spacing w:line="240" w:lineRule="exact"/>
              <w:ind w:left="-108" w:right="-108"/>
              <w:jc w:val="center"/>
              <w:rPr>
                <w:sz w:val="24"/>
                <w:szCs w:val="24"/>
              </w:rPr>
            </w:pPr>
            <w:r w:rsidRPr="00905C82">
              <w:rPr>
                <w:sz w:val="24"/>
                <w:szCs w:val="24"/>
              </w:rPr>
              <w:t>201</w:t>
            </w:r>
            <w:r w:rsidR="002F62BE">
              <w:rPr>
                <w:sz w:val="24"/>
                <w:szCs w:val="24"/>
              </w:rPr>
              <w:t>8</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2F62BE">
            <w:pPr>
              <w:spacing w:line="240" w:lineRule="exact"/>
              <w:ind w:left="-108" w:right="-108"/>
              <w:jc w:val="center"/>
              <w:rPr>
                <w:sz w:val="24"/>
                <w:szCs w:val="24"/>
              </w:rPr>
            </w:pPr>
            <w:r w:rsidRPr="00905C82">
              <w:rPr>
                <w:sz w:val="24"/>
                <w:szCs w:val="24"/>
              </w:rPr>
              <w:t>201</w:t>
            </w:r>
            <w:r w:rsidR="002F62BE">
              <w:rPr>
                <w:sz w:val="24"/>
                <w:szCs w:val="24"/>
              </w:rPr>
              <w:t>9</w:t>
            </w:r>
          </w:p>
        </w:tc>
        <w:tc>
          <w:tcPr>
            <w:tcW w:w="1138" w:type="dxa"/>
            <w:gridSpan w:val="3"/>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2F62BE">
            <w:pPr>
              <w:rPr>
                <w:sz w:val="24"/>
                <w:szCs w:val="24"/>
              </w:rPr>
            </w:pPr>
            <w:r w:rsidRPr="00905C82">
              <w:rPr>
                <w:sz w:val="24"/>
                <w:szCs w:val="24"/>
              </w:rPr>
              <w:t>20</w:t>
            </w:r>
            <w:r w:rsidR="002F62BE">
              <w:rPr>
                <w:sz w:val="24"/>
                <w:szCs w:val="24"/>
              </w:rPr>
              <w:t>20</w:t>
            </w:r>
          </w:p>
        </w:tc>
        <w:tc>
          <w:tcPr>
            <w:tcW w:w="563" w:type="dxa"/>
            <w:tcBorders>
              <w:top w:val="single" w:sz="4" w:space="0" w:color="auto"/>
              <w:left w:val="single" w:sz="4" w:space="0" w:color="auto"/>
              <w:bottom w:val="single" w:sz="4" w:space="0" w:color="auto"/>
              <w:right w:val="single" w:sz="4" w:space="0" w:color="auto"/>
            </w:tcBorders>
          </w:tcPr>
          <w:p w:rsidR="003E6BBC" w:rsidRPr="00905C82" w:rsidRDefault="003E6BBC" w:rsidP="002F62BE">
            <w:pPr>
              <w:rPr>
                <w:sz w:val="24"/>
                <w:szCs w:val="24"/>
              </w:rPr>
            </w:pPr>
            <w:r>
              <w:rPr>
                <w:sz w:val="24"/>
                <w:szCs w:val="24"/>
              </w:rPr>
              <w:t>20</w:t>
            </w:r>
            <w:r w:rsidR="002F62BE">
              <w:rPr>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3E6BBC" w:rsidRPr="00905C82" w:rsidRDefault="003E6BBC" w:rsidP="003E6BBC">
            <w:pPr>
              <w:rPr>
                <w:sz w:val="24"/>
                <w:szCs w:val="24"/>
              </w:rPr>
            </w:pPr>
            <w:r>
              <w:rPr>
                <w:sz w:val="24"/>
                <w:szCs w:val="24"/>
              </w:rPr>
              <w:t>20</w:t>
            </w:r>
            <w:r w:rsidR="002F62BE">
              <w:rPr>
                <w:sz w:val="24"/>
                <w:szCs w:val="24"/>
              </w:rPr>
              <w:t>22</w:t>
            </w:r>
          </w:p>
        </w:tc>
        <w:tc>
          <w:tcPr>
            <w:tcW w:w="713" w:type="dxa"/>
            <w:tcBorders>
              <w:top w:val="single" w:sz="4" w:space="0" w:color="auto"/>
              <w:left w:val="single" w:sz="4" w:space="0" w:color="auto"/>
              <w:bottom w:val="single" w:sz="4" w:space="0" w:color="auto"/>
              <w:right w:val="single" w:sz="4" w:space="0" w:color="auto"/>
            </w:tcBorders>
          </w:tcPr>
          <w:p w:rsidR="003E6BBC" w:rsidRPr="00905C82" w:rsidRDefault="003E6BBC" w:rsidP="002F62BE">
            <w:pPr>
              <w:rPr>
                <w:sz w:val="24"/>
                <w:szCs w:val="24"/>
              </w:rPr>
            </w:pPr>
            <w:r>
              <w:rPr>
                <w:sz w:val="24"/>
                <w:szCs w:val="24"/>
              </w:rPr>
              <w:t>20</w:t>
            </w:r>
            <w:r w:rsidR="002F62BE">
              <w:rPr>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2F62BE">
            <w:pPr>
              <w:rPr>
                <w:sz w:val="24"/>
                <w:szCs w:val="24"/>
              </w:rPr>
            </w:pPr>
            <w:r>
              <w:rPr>
                <w:sz w:val="24"/>
                <w:szCs w:val="24"/>
              </w:rPr>
              <w:t>202</w:t>
            </w:r>
            <w:r w:rsidR="002F62BE">
              <w:rPr>
                <w:sz w:val="24"/>
                <w:szCs w:val="24"/>
              </w:rPr>
              <w:t>4</w:t>
            </w:r>
          </w:p>
        </w:tc>
        <w:tc>
          <w:tcPr>
            <w:tcW w:w="992" w:type="dxa"/>
            <w:vMerge/>
            <w:tcBorders>
              <w:left w:val="single" w:sz="4" w:space="0" w:color="auto"/>
              <w:bottom w:val="single" w:sz="4" w:space="0" w:color="auto"/>
              <w:right w:val="single" w:sz="4" w:space="0" w:color="auto"/>
            </w:tcBorders>
            <w:vAlign w:val="center"/>
          </w:tcPr>
          <w:p w:rsidR="003E6BBC" w:rsidRPr="00905C82" w:rsidRDefault="003E6BBC" w:rsidP="003E6BBC">
            <w:pPr>
              <w:rPr>
                <w:sz w:val="24"/>
                <w:szCs w:val="24"/>
              </w:rPr>
            </w:pPr>
          </w:p>
        </w:tc>
      </w:tr>
      <w:tr w:rsidR="003E6BBC" w:rsidRPr="00905C82" w:rsidTr="002F62BE">
        <w:tc>
          <w:tcPr>
            <w:tcW w:w="426"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1</w:t>
            </w:r>
          </w:p>
        </w:tc>
        <w:tc>
          <w:tcPr>
            <w:tcW w:w="1661" w:type="dxa"/>
            <w:gridSpan w:val="2"/>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2</w:t>
            </w:r>
          </w:p>
        </w:tc>
        <w:tc>
          <w:tcPr>
            <w:tcW w:w="2124"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i/>
                <w:sz w:val="24"/>
                <w:szCs w:val="24"/>
              </w:rPr>
            </w:pPr>
            <w:r w:rsidRPr="00905C82">
              <w:rPr>
                <w:i/>
                <w:sz w:val="24"/>
                <w:szCs w:val="24"/>
              </w:rPr>
              <w:t>8</w:t>
            </w:r>
          </w:p>
        </w:tc>
        <w:tc>
          <w:tcPr>
            <w:tcW w:w="1134" w:type="dxa"/>
            <w:gridSpan w:val="3"/>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jc w:val="center"/>
              <w:rPr>
                <w:i/>
                <w:sz w:val="24"/>
                <w:szCs w:val="24"/>
              </w:rPr>
            </w:pPr>
            <w:r w:rsidRPr="00905C82">
              <w:rPr>
                <w: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3E6BBC" w:rsidRDefault="003E6BBC" w:rsidP="003E6BBC">
            <w:pPr>
              <w:jc w:val="center"/>
              <w:rPr>
                <w:i/>
                <w:sz w:val="24"/>
                <w:szCs w:val="24"/>
              </w:rPr>
            </w:pPr>
            <w:r>
              <w:rPr>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E6BBC" w:rsidRDefault="003E6BBC" w:rsidP="003E6BBC">
            <w:pPr>
              <w:rPr>
                <w:i/>
                <w:sz w:val="24"/>
                <w:szCs w:val="24"/>
              </w:rPr>
            </w:pPr>
            <w:r>
              <w:rPr>
                <w:i/>
                <w:sz w:val="24"/>
                <w:szCs w:val="24"/>
              </w:rPr>
              <w:t>11</w:t>
            </w:r>
          </w:p>
        </w:tc>
        <w:tc>
          <w:tcPr>
            <w:tcW w:w="713" w:type="dxa"/>
            <w:tcBorders>
              <w:top w:val="single" w:sz="4" w:space="0" w:color="auto"/>
              <w:left w:val="single" w:sz="4" w:space="0" w:color="auto"/>
              <w:bottom w:val="single" w:sz="4" w:space="0" w:color="auto"/>
              <w:right w:val="single" w:sz="4" w:space="0" w:color="auto"/>
            </w:tcBorders>
          </w:tcPr>
          <w:p w:rsidR="003E6BBC" w:rsidRDefault="003E6BBC" w:rsidP="003E6BBC">
            <w:pPr>
              <w:rPr>
                <w:i/>
                <w:sz w:val="24"/>
                <w:szCs w:val="24"/>
              </w:rPr>
            </w:pPr>
            <w:r>
              <w:rPr>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3E6BBC" w:rsidRPr="00905C82" w:rsidRDefault="003E6BBC" w:rsidP="003E6BBC">
            <w:pPr>
              <w:jc w:val="center"/>
              <w:rPr>
                <w:i/>
                <w:sz w:val="24"/>
                <w:szCs w:val="24"/>
              </w:rPr>
            </w:pPr>
            <w:r>
              <w:rPr>
                <w:i/>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3E6BBC" w:rsidRPr="00905C82" w:rsidRDefault="003E6BBC" w:rsidP="00BC78FC">
            <w:pPr>
              <w:jc w:val="center"/>
              <w:rPr>
                <w:i/>
                <w:sz w:val="24"/>
                <w:szCs w:val="24"/>
              </w:rPr>
            </w:pPr>
            <w:r>
              <w:rPr>
                <w:i/>
                <w:sz w:val="24"/>
                <w:szCs w:val="24"/>
              </w:rPr>
              <w:t>14</w:t>
            </w:r>
          </w:p>
        </w:tc>
      </w:tr>
      <w:tr w:rsidR="003E6BBC" w:rsidRPr="00905C82" w:rsidTr="002F62BE">
        <w:trPr>
          <w:trHeight w:val="389"/>
        </w:trPr>
        <w:tc>
          <w:tcPr>
            <w:tcW w:w="989" w:type="dxa"/>
            <w:gridSpan w:val="2"/>
            <w:tcBorders>
              <w:top w:val="single" w:sz="4" w:space="0" w:color="auto"/>
              <w:left w:val="single" w:sz="4" w:space="0" w:color="auto"/>
              <w:bottom w:val="single" w:sz="4" w:space="0" w:color="auto"/>
              <w:right w:val="single" w:sz="4" w:space="0" w:color="auto"/>
            </w:tcBorders>
          </w:tcPr>
          <w:p w:rsidR="003E6BBC" w:rsidRDefault="003E6BBC" w:rsidP="00BC78FC">
            <w:pPr>
              <w:rPr>
                <w:sz w:val="24"/>
                <w:szCs w:val="24"/>
              </w:rPr>
            </w:pPr>
          </w:p>
        </w:tc>
        <w:tc>
          <w:tcPr>
            <w:tcW w:w="11022" w:type="dxa"/>
            <w:gridSpan w:val="12"/>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rPr>
                <w:sz w:val="24"/>
                <w:szCs w:val="24"/>
              </w:rPr>
            </w:pPr>
            <w:r>
              <w:rPr>
                <w:sz w:val="24"/>
                <w:szCs w:val="24"/>
              </w:rPr>
              <w:t>1</w:t>
            </w:r>
            <w:r w:rsidRPr="00905C82">
              <w:rPr>
                <w:sz w:val="24"/>
                <w:szCs w:val="24"/>
              </w:rPr>
              <w:t>. Мероприятия по ремонту автомобильных дорог общего пользования местного значения и искусственных сооружений на них</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3E6BBC" w:rsidRPr="00905C82" w:rsidRDefault="003E6BBC" w:rsidP="00BC78FC">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E6BBC" w:rsidRPr="00905C82" w:rsidRDefault="003E6BBC" w:rsidP="00BC78FC">
            <w:pPr>
              <w:rPr>
                <w:sz w:val="24"/>
                <w:szCs w:val="24"/>
              </w:rPr>
            </w:pPr>
          </w:p>
        </w:tc>
      </w:tr>
      <w:tr w:rsidR="003E6BBC" w:rsidRPr="00905C82" w:rsidTr="002F62BE">
        <w:trPr>
          <w:trHeight w:val="835"/>
        </w:trPr>
        <w:tc>
          <w:tcPr>
            <w:tcW w:w="426"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jc w:val="center"/>
              <w:rPr>
                <w:sz w:val="24"/>
                <w:szCs w:val="24"/>
              </w:rPr>
            </w:pPr>
            <w:r>
              <w:rPr>
                <w:sz w:val="24"/>
                <w:szCs w:val="24"/>
              </w:rPr>
              <w:t>1</w:t>
            </w:r>
            <w:r w:rsidRPr="00905C82">
              <w:rPr>
                <w:sz w:val="24"/>
                <w:szCs w:val="24"/>
              </w:rPr>
              <w:t>.1.</w:t>
            </w:r>
          </w:p>
        </w:tc>
        <w:tc>
          <w:tcPr>
            <w:tcW w:w="1661" w:type="dxa"/>
            <w:gridSpan w:val="2"/>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rPr>
                <w:sz w:val="24"/>
                <w:szCs w:val="24"/>
              </w:rPr>
            </w:pPr>
            <w:r w:rsidRPr="00905C82">
              <w:rPr>
                <w:sz w:val="24"/>
                <w:szCs w:val="24"/>
              </w:rPr>
              <w:t>Ремонт автомобильных дорог</w:t>
            </w:r>
          </w:p>
        </w:tc>
        <w:tc>
          <w:tcPr>
            <w:tcW w:w="2124"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rPr>
                <w:sz w:val="24"/>
                <w:szCs w:val="24"/>
              </w:rPr>
            </w:pPr>
            <w:r w:rsidRPr="00905C82">
              <w:rPr>
                <w:sz w:val="24"/>
                <w:szCs w:val="24"/>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164BEC">
            <w:pPr>
              <w:ind w:left="-108" w:right="-108"/>
              <w:jc w:val="center"/>
              <w:rPr>
                <w:sz w:val="24"/>
                <w:szCs w:val="24"/>
              </w:rPr>
            </w:pPr>
            <w:r w:rsidRPr="00905C82">
              <w:rPr>
                <w:sz w:val="24"/>
                <w:szCs w:val="24"/>
              </w:rPr>
              <w:t xml:space="preserve">Администрация </w:t>
            </w:r>
            <w:r>
              <w:rPr>
                <w:sz w:val="24"/>
                <w:szCs w:val="24"/>
              </w:rPr>
              <w:t xml:space="preserve">Филиппенковского </w:t>
            </w:r>
            <w:r w:rsidRPr="00905C82">
              <w:rPr>
                <w:sz w:val="24"/>
                <w:szCs w:val="24"/>
              </w:rPr>
              <w:t>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BBC" w:rsidRPr="009E2491" w:rsidRDefault="003E6BBC" w:rsidP="002F62BE">
            <w:pPr>
              <w:ind w:left="-108" w:right="-108"/>
              <w:jc w:val="center"/>
              <w:rPr>
                <w:sz w:val="24"/>
                <w:szCs w:val="24"/>
              </w:rPr>
            </w:pPr>
            <w:r w:rsidRPr="009E2491">
              <w:rPr>
                <w:sz w:val="24"/>
                <w:szCs w:val="24"/>
              </w:rPr>
              <w:t>201</w:t>
            </w:r>
            <w:r w:rsidR="002F62BE">
              <w:rPr>
                <w:sz w:val="24"/>
                <w:szCs w:val="24"/>
              </w:rPr>
              <w:t>8</w:t>
            </w:r>
            <w:r w:rsidRPr="009E2491">
              <w:rPr>
                <w:sz w:val="24"/>
                <w:szCs w:val="24"/>
              </w:rPr>
              <w:t xml:space="preserve"> – 20</w:t>
            </w:r>
            <w:r>
              <w:rPr>
                <w:sz w:val="24"/>
                <w:szCs w:val="24"/>
              </w:rPr>
              <w:t>2</w:t>
            </w:r>
            <w:r w:rsidR="002F62BE">
              <w:rPr>
                <w:sz w:val="24"/>
                <w:szCs w:val="24"/>
              </w:rPr>
              <w:t>4</w:t>
            </w:r>
            <w:r>
              <w:rPr>
                <w:sz w:val="24"/>
                <w:szCs w:val="24"/>
              </w:rPr>
              <w:t xml:space="preserve"> </w:t>
            </w:r>
            <w:r w:rsidRPr="009E2491">
              <w:rPr>
                <w:sz w:val="24"/>
                <w:szCs w:val="24"/>
              </w:rPr>
              <w:t>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ind w:left="-108" w:right="-108"/>
              <w:jc w:val="center"/>
              <w:rPr>
                <w:sz w:val="24"/>
                <w:szCs w:val="24"/>
              </w:rPr>
            </w:pPr>
            <w:r>
              <w:rPr>
                <w:sz w:val="24"/>
                <w:szCs w:val="24"/>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74046" w:rsidRDefault="00474046" w:rsidP="00BC78FC">
            <w:pPr>
              <w:ind w:left="-108" w:right="-108"/>
              <w:jc w:val="center"/>
            </w:pPr>
          </w:p>
          <w:p w:rsidR="003E6BBC" w:rsidRPr="003E6BBC" w:rsidRDefault="002F62BE" w:rsidP="00BC78FC">
            <w:pPr>
              <w:ind w:left="-108" w:right="-108"/>
              <w:jc w:val="center"/>
            </w:pPr>
            <w:r>
              <w:t>564,3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74046" w:rsidRDefault="00474046" w:rsidP="00BC78FC">
            <w:pPr>
              <w:ind w:left="-108" w:right="-108"/>
              <w:jc w:val="center"/>
            </w:pPr>
          </w:p>
          <w:p w:rsidR="003E6BBC" w:rsidRPr="003E6BBC" w:rsidRDefault="002F62BE" w:rsidP="00BC78FC">
            <w:pPr>
              <w:ind w:left="-108" w:right="-108"/>
              <w:jc w:val="center"/>
            </w:pPr>
            <w:r>
              <w:t>614,3</w:t>
            </w:r>
          </w:p>
        </w:tc>
        <w:tc>
          <w:tcPr>
            <w:tcW w:w="855" w:type="dxa"/>
            <w:tcBorders>
              <w:top w:val="single" w:sz="4" w:space="0" w:color="auto"/>
              <w:left w:val="single" w:sz="4" w:space="0" w:color="auto"/>
              <w:bottom w:val="single" w:sz="4" w:space="0" w:color="auto"/>
              <w:right w:val="single" w:sz="4" w:space="0" w:color="auto"/>
            </w:tcBorders>
            <w:vAlign w:val="center"/>
            <w:hideMark/>
          </w:tcPr>
          <w:p w:rsidR="00474046" w:rsidRDefault="00474046" w:rsidP="003E6BBC"/>
          <w:p w:rsidR="003E6BBC" w:rsidRPr="003E6BBC" w:rsidRDefault="002F62BE" w:rsidP="003E6BBC">
            <w:r>
              <w:t>664,8</w:t>
            </w:r>
          </w:p>
        </w:tc>
        <w:tc>
          <w:tcPr>
            <w:tcW w:w="708" w:type="dxa"/>
            <w:gridSpan w:val="2"/>
            <w:tcBorders>
              <w:top w:val="single" w:sz="4" w:space="0" w:color="auto"/>
              <w:left w:val="single" w:sz="4" w:space="0" w:color="auto"/>
              <w:bottom w:val="single" w:sz="4" w:space="0" w:color="auto"/>
              <w:right w:val="single" w:sz="4" w:space="0" w:color="auto"/>
            </w:tcBorders>
          </w:tcPr>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Default="003E6BBC" w:rsidP="00BC78FC"/>
          <w:p w:rsidR="00474046" w:rsidRDefault="00474046" w:rsidP="00BC78FC"/>
          <w:p w:rsidR="003E6BBC" w:rsidRDefault="002F62BE" w:rsidP="00BC78FC">
            <w:r>
              <w:t>664,8</w:t>
            </w:r>
          </w:p>
          <w:p w:rsidR="003E6BBC" w:rsidRPr="003E6BBC" w:rsidRDefault="003E6BBC" w:rsidP="00BC78FC"/>
        </w:tc>
        <w:tc>
          <w:tcPr>
            <w:tcW w:w="709" w:type="dxa"/>
            <w:tcBorders>
              <w:top w:val="single" w:sz="4" w:space="0" w:color="auto"/>
              <w:left w:val="single" w:sz="4" w:space="0" w:color="auto"/>
              <w:bottom w:val="single" w:sz="4" w:space="0" w:color="auto"/>
              <w:right w:val="single" w:sz="4" w:space="0" w:color="auto"/>
            </w:tcBorders>
          </w:tcPr>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474046" w:rsidRDefault="00474046" w:rsidP="003E6BBC"/>
          <w:p w:rsidR="00474046" w:rsidRDefault="00474046" w:rsidP="003E6BBC"/>
          <w:p w:rsidR="003E6BBC" w:rsidRPr="003E6BBC" w:rsidRDefault="002F62BE" w:rsidP="003E6BBC">
            <w:r>
              <w:t>664,8</w:t>
            </w:r>
          </w:p>
        </w:tc>
        <w:tc>
          <w:tcPr>
            <w:tcW w:w="713" w:type="dxa"/>
            <w:tcBorders>
              <w:top w:val="single" w:sz="4" w:space="0" w:color="auto"/>
              <w:left w:val="single" w:sz="4" w:space="0" w:color="auto"/>
              <w:bottom w:val="single" w:sz="4" w:space="0" w:color="auto"/>
              <w:right w:val="single" w:sz="4" w:space="0" w:color="auto"/>
            </w:tcBorders>
          </w:tcPr>
          <w:p w:rsidR="002F62BE" w:rsidRDefault="002F62BE" w:rsidP="003E6BBC"/>
          <w:p w:rsidR="002F62BE" w:rsidRDefault="002F62BE" w:rsidP="003E6BBC"/>
          <w:p w:rsidR="002F62BE" w:rsidRDefault="002F62BE" w:rsidP="003E6BBC"/>
          <w:p w:rsidR="002F62BE" w:rsidRDefault="002F62BE" w:rsidP="003E6BBC"/>
          <w:p w:rsidR="002F62BE" w:rsidRDefault="002F62BE" w:rsidP="003E6BBC"/>
          <w:p w:rsidR="002F62BE" w:rsidRDefault="002F62BE" w:rsidP="003E6BBC"/>
          <w:p w:rsidR="003E6BBC" w:rsidRPr="003E6BBC" w:rsidRDefault="002F62BE" w:rsidP="003E6BBC">
            <w:r>
              <w:t>664,8</w:t>
            </w:r>
          </w:p>
        </w:tc>
        <w:tc>
          <w:tcPr>
            <w:tcW w:w="709" w:type="dxa"/>
            <w:tcBorders>
              <w:top w:val="single" w:sz="4" w:space="0" w:color="auto"/>
              <w:left w:val="single" w:sz="4" w:space="0" w:color="auto"/>
              <w:bottom w:val="single" w:sz="4" w:space="0" w:color="auto"/>
              <w:right w:val="single" w:sz="4" w:space="0" w:color="auto"/>
            </w:tcBorders>
            <w:vAlign w:val="center"/>
            <w:hideMark/>
          </w:tcPr>
          <w:p w:rsidR="00474046" w:rsidRDefault="00474046" w:rsidP="003E6BBC">
            <w:pPr>
              <w:jc w:val="center"/>
            </w:pPr>
          </w:p>
          <w:p w:rsidR="003E6BBC" w:rsidRPr="003E6BBC" w:rsidRDefault="003E6BBC" w:rsidP="003E6BBC">
            <w:pPr>
              <w:jc w:val="center"/>
            </w:pPr>
            <w:r>
              <w:t>664,8</w:t>
            </w:r>
          </w:p>
        </w:tc>
        <w:tc>
          <w:tcPr>
            <w:tcW w:w="992" w:type="dxa"/>
            <w:tcBorders>
              <w:top w:val="single" w:sz="4" w:space="0" w:color="auto"/>
              <w:left w:val="single" w:sz="4" w:space="0" w:color="auto"/>
              <w:bottom w:val="single" w:sz="4" w:space="0" w:color="auto"/>
              <w:right w:val="single" w:sz="4" w:space="0" w:color="auto"/>
            </w:tcBorders>
            <w:vAlign w:val="center"/>
          </w:tcPr>
          <w:p w:rsidR="00474046" w:rsidRDefault="00474046" w:rsidP="00BC78FC">
            <w:pPr>
              <w:jc w:val="center"/>
            </w:pPr>
          </w:p>
          <w:p w:rsidR="003E6BBC" w:rsidRPr="003E6BBC" w:rsidRDefault="00CD230B" w:rsidP="00462819">
            <w:pPr>
              <w:jc w:val="center"/>
            </w:pPr>
            <w:r>
              <w:t>4502,6</w:t>
            </w:r>
          </w:p>
        </w:tc>
      </w:tr>
      <w:tr w:rsidR="003E6BBC" w:rsidRPr="00905C82" w:rsidTr="002F62BE">
        <w:trPr>
          <w:trHeight w:val="605"/>
        </w:trPr>
        <w:tc>
          <w:tcPr>
            <w:tcW w:w="426" w:type="dxa"/>
            <w:tcBorders>
              <w:top w:val="single" w:sz="4" w:space="0" w:color="auto"/>
              <w:left w:val="single" w:sz="4" w:space="0" w:color="auto"/>
              <w:bottom w:val="single" w:sz="4" w:space="0" w:color="auto"/>
              <w:right w:val="single" w:sz="4" w:space="0" w:color="auto"/>
            </w:tcBorders>
          </w:tcPr>
          <w:p w:rsidR="003E6BBC" w:rsidRPr="00905C82" w:rsidRDefault="003E6BBC" w:rsidP="00BC78FC">
            <w:pPr>
              <w:ind w:left="-108" w:right="-108"/>
              <w:jc w:val="center"/>
              <w:rPr>
                <w:sz w:val="24"/>
                <w:szCs w:val="24"/>
              </w:rPr>
            </w:pPr>
          </w:p>
        </w:tc>
        <w:tc>
          <w:tcPr>
            <w:tcW w:w="1661" w:type="dxa"/>
            <w:gridSpan w:val="2"/>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rPr>
                <w:sz w:val="24"/>
                <w:szCs w:val="24"/>
              </w:rPr>
            </w:pPr>
            <w:r w:rsidRPr="00905C82">
              <w:rPr>
                <w:sz w:val="24"/>
                <w:szCs w:val="24"/>
              </w:rPr>
              <w:t>Итого по ремонту внутрипоселковых дорог общего пользования местного значения</w:t>
            </w:r>
          </w:p>
        </w:tc>
        <w:tc>
          <w:tcPr>
            <w:tcW w:w="2124" w:type="dxa"/>
            <w:tcBorders>
              <w:top w:val="single" w:sz="4" w:space="0" w:color="auto"/>
              <w:left w:val="single" w:sz="4" w:space="0" w:color="auto"/>
              <w:bottom w:val="single" w:sz="4" w:space="0" w:color="auto"/>
              <w:right w:val="single" w:sz="4" w:space="0" w:color="auto"/>
            </w:tcBorders>
            <w:hideMark/>
          </w:tcPr>
          <w:p w:rsidR="003E6BBC" w:rsidRPr="00905C82" w:rsidRDefault="003E6BBC" w:rsidP="00BC78FC">
            <w:pPr>
              <w:ind w:left="-108" w:right="-108"/>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ind w:left="-108" w:righ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ind w:left="-108" w:right="-108"/>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E6BBC" w:rsidRPr="00905C82" w:rsidRDefault="003E6BBC" w:rsidP="00BC78FC">
            <w:pPr>
              <w:ind w:left="-108" w:right="-108"/>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74046" w:rsidRDefault="00474046" w:rsidP="00BC78FC">
            <w:pPr>
              <w:ind w:left="-108" w:right="-108"/>
              <w:jc w:val="center"/>
            </w:pPr>
          </w:p>
          <w:p w:rsidR="003E6BBC" w:rsidRPr="003E6BBC" w:rsidRDefault="00CD230B" w:rsidP="00BC78FC">
            <w:pPr>
              <w:ind w:left="-108" w:right="-108"/>
              <w:jc w:val="center"/>
            </w:pPr>
            <w:r>
              <w:t>564,3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E6BBC" w:rsidRPr="003E6BBC" w:rsidRDefault="00CD230B" w:rsidP="00BC78FC">
            <w:pPr>
              <w:ind w:left="-108" w:right="-108"/>
              <w:jc w:val="center"/>
            </w:pPr>
            <w:r>
              <w:t>614,3</w:t>
            </w:r>
          </w:p>
        </w:tc>
        <w:tc>
          <w:tcPr>
            <w:tcW w:w="855" w:type="dxa"/>
            <w:tcBorders>
              <w:top w:val="single" w:sz="4" w:space="0" w:color="auto"/>
              <w:left w:val="single" w:sz="4" w:space="0" w:color="auto"/>
              <w:bottom w:val="single" w:sz="4" w:space="0" w:color="auto"/>
              <w:right w:val="single" w:sz="4" w:space="0" w:color="auto"/>
            </w:tcBorders>
            <w:vAlign w:val="center"/>
            <w:hideMark/>
          </w:tcPr>
          <w:p w:rsidR="00474046" w:rsidRDefault="00474046" w:rsidP="00BC78FC">
            <w:pPr>
              <w:jc w:val="center"/>
            </w:pPr>
          </w:p>
          <w:p w:rsidR="003E6BBC" w:rsidRPr="003E6BBC" w:rsidRDefault="00CD230B" w:rsidP="00BC78FC">
            <w:pPr>
              <w:jc w:val="center"/>
            </w:pPr>
            <w:r>
              <w:t>664,8</w:t>
            </w:r>
          </w:p>
        </w:tc>
        <w:tc>
          <w:tcPr>
            <w:tcW w:w="708" w:type="dxa"/>
            <w:gridSpan w:val="2"/>
            <w:tcBorders>
              <w:top w:val="single" w:sz="4" w:space="0" w:color="auto"/>
              <w:left w:val="single" w:sz="4" w:space="0" w:color="auto"/>
              <w:bottom w:val="single" w:sz="4" w:space="0" w:color="auto"/>
              <w:right w:val="single" w:sz="4" w:space="0" w:color="auto"/>
            </w:tcBorders>
          </w:tcPr>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474046" w:rsidRDefault="00474046" w:rsidP="003E6BBC"/>
          <w:p w:rsidR="003E6BBC" w:rsidRPr="003E6BBC" w:rsidRDefault="00CD230B" w:rsidP="003E6BBC">
            <w:r>
              <w:t>664,8</w:t>
            </w:r>
          </w:p>
        </w:tc>
        <w:tc>
          <w:tcPr>
            <w:tcW w:w="709" w:type="dxa"/>
            <w:tcBorders>
              <w:top w:val="single" w:sz="4" w:space="0" w:color="auto"/>
              <w:left w:val="single" w:sz="4" w:space="0" w:color="auto"/>
              <w:bottom w:val="single" w:sz="4" w:space="0" w:color="auto"/>
              <w:right w:val="single" w:sz="4" w:space="0" w:color="auto"/>
            </w:tcBorders>
          </w:tcPr>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474046" w:rsidRDefault="00474046" w:rsidP="003E6BBC"/>
          <w:p w:rsidR="003E6BBC" w:rsidRPr="003E6BBC" w:rsidRDefault="003E6BBC" w:rsidP="003E6BBC">
            <w:r w:rsidRPr="003E6BBC">
              <w:t>564,3</w:t>
            </w:r>
          </w:p>
        </w:tc>
        <w:tc>
          <w:tcPr>
            <w:tcW w:w="713" w:type="dxa"/>
            <w:tcBorders>
              <w:top w:val="single" w:sz="4" w:space="0" w:color="auto"/>
              <w:left w:val="single" w:sz="4" w:space="0" w:color="auto"/>
              <w:bottom w:val="single" w:sz="4" w:space="0" w:color="auto"/>
              <w:right w:val="single" w:sz="4" w:space="0" w:color="auto"/>
            </w:tcBorders>
          </w:tcPr>
          <w:p w:rsidR="003E6BBC" w:rsidRPr="003E6BBC" w:rsidRDefault="003E6BBC" w:rsidP="00BC78FC">
            <w:pPr>
              <w:jc w:val="center"/>
            </w:pPr>
          </w:p>
          <w:p w:rsidR="003E6BBC" w:rsidRPr="003E6BBC" w:rsidRDefault="003E6BBC" w:rsidP="00BC78FC">
            <w:pPr>
              <w:jc w:val="center"/>
            </w:pPr>
          </w:p>
          <w:p w:rsidR="003E6BBC" w:rsidRPr="003E6BBC" w:rsidRDefault="003E6BBC" w:rsidP="00BC78FC">
            <w:pPr>
              <w:jc w:val="center"/>
            </w:pPr>
          </w:p>
          <w:p w:rsidR="003E6BBC" w:rsidRDefault="003E6BBC" w:rsidP="00BC78FC">
            <w:pPr>
              <w:jc w:val="center"/>
            </w:pPr>
          </w:p>
          <w:p w:rsidR="00474046" w:rsidRDefault="00474046" w:rsidP="00BC78FC">
            <w:pPr>
              <w:jc w:val="center"/>
            </w:pPr>
          </w:p>
          <w:p w:rsidR="003E6BBC" w:rsidRPr="003E6BBC" w:rsidRDefault="003E6BBC" w:rsidP="00BC78FC">
            <w:pPr>
              <w:jc w:val="center"/>
            </w:pPr>
            <w:r w:rsidRPr="003E6BBC">
              <w:t>614,3</w:t>
            </w:r>
          </w:p>
          <w:p w:rsidR="003E6BBC" w:rsidRPr="003E6BBC" w:rsidRDefault="003E6BBC" w:rsidP="003E6BBC"/>
        </w:tc>
        <w:tc>
          <w:tcPr>
            <w:tcW w:w="709" w:type="dxa"/>
            <w:tcBorders>
              <w:top w:val="single" w:sz="4" w:space="0" w:color="auto"/>
              <w:left w:val="single" w:sz="4" w:space="0" w:color="auto"/>
              <w:bottom w:val="single" w:sz="4" w:space="0" w:color="auto"/>
              <w:right w:val="single" w:sz="4" w:space="0" w:color="auto"/>
            </w:tcBorders>
            <w:vAlign w:val="center"/>
            <w:hideMark/>
          </w:tcPr>
          <w:p w:rsidR="00474046" w:rsidRDefault="00474046" w:rsidP="003E6BBC">
            <w:pPr>
              <w:jc w:val="center"/>
            </w:pPr>
          </w:p>
          <w:p w:rsidR="003E6BBC" w:rsidRPr="003E6BBC" w:rsidRDefault="00CD230B" w:rsidP="003E6BBC">
            <w:pPr>
              <w:jc w:val="center"/>
            </w:pPr>
            <w:r>
              <w:t>614,8</w:t>
            </w:r>
          </w:p>
        </w:tc>
        <w:tc>
          <w:tcPr>
            <w:tcW w:w="992" w:type="dxa"/>
            <w:tcBorders>
              <w:top w:val="single" w:sz="4" w:space="0" w:color="auto"/>
              <w:left w:val="single" w:sz="4" w:space="0" w:color="auto"/>
              <w:bottom w:val="single" w:sz="4" w:space="0" w:color="auto"/>
              <w:right w:val="single" w:sz="4" w:space="0" w:color="auto"/>
            </w:tcBorders>
            <w:vAlign w:val="center"/>
          </w:tcPr>
          <w:p w:rsidR="00474046" w:rsidRDefault="00474046" w:rsidP="00BC78FC">
            <w:pPr>
              <w:jc w:val="center"/>
            </w:pPr>
          </w:p>
          <w:p w:rsidR="003E6BBC" w:rsidRPr="003E6BBC" w:rsidRDefault="00CD230B" w:rsidP="00462819">
            <w:pPr>
              <w:jc w:val="center"/>
            </w:pPr>
            <w:r>
              <w:t>4502,6</w:t>
            </w:r>
          </w:p>
        </w:tc>
      </w:tr>
    </w:tbl>
    <w:p w:rsidR="00164BEC" w:rsidRPr="00EB6794" w:rsidRDefault="00164BEC" w:rsidP="00164BEC">
      <w:pPr>
        <w:pStyle w:val="ConsTitle"/>
        <w:widowControl/>
        <w:tabs>
          <w:tab w:val="left" w:pos="9900"/>
        </w:tabs>
        <w:ind w:right="22"/>
        <w:jc w:val="both"/>
        <w:rPr>
          <w:rFonts w:ascii="Times New Roman" w:hAnsi="Times New Roman" w:cs="Times New Roman"/>
          <w:b w:val="0"/>
          <w:bCs w:val="0"/>
          <w:sz w:val="26"/>
          <w:szCs w:val="26"/>
        </w:rPr>
      </w:pPr>
      <w:r w:rsidRPr="00785CB6">
        <w:rPr>
          <w:rFonts w:ascii="Times New Roman" w:hAnsi="Times New Roman" w:cs="Times New Roman"/>
          <w:b w:val="0"/>
          <w:bCs w:val="0"/>
          <w:sz w:val="26"/>
          <w:szCs w:val="26"/>
        </w:rPr>
        <w:t xml:space="preserve">Глава </w:t>
      </w:r>
      <w:r>
        <w:rPr>
          <w:rFonts w:ascii="Times New Roman" w:hAnsi="Times New Roman" w:cs="Times New Roman"/>
          <w:b w:val="0"/>
          <w:bCs w:val="0"/>
          <w:sz w:val="26"/>
          <w:szCs w:val="26"/>
        </w:rPr>
        <w:t>Филиппенко</w:t>
      </w:r>
      <w:r w:rsidRPr="00785CB6">
        <w:rPr>
          <w:rFonts w:ascii="Times New Roman" w:hAnsi="Times New Roman" w:cs="Times New Roman"/>
          <w:b w:val="0"/>
          <w:bCs w:val="0"/>
          <w:sz w:val="26"/>
          <w:szCs w:val="26"/>
        </w:rPr>
        <w:t xml:space="preserve">вского сельского поселения                         </w:t>
      </w:r>
      <w:r>
        <w:rPr>
          <w:rFonts w:ascii="Times New Roman" w:hAnsi="Times New Roman" w:cs="Times New Roman"/>
          <w:b w:val="0"/>
          <w:bCs w:val="0"/>
          <w:sz w:val="26"/>
          <w:szCs w:val="26"/>
        </w:rPr>
        <w:t xml:space="preserve">         </w:t>
      </w:r>
      <w:r w:rsidRPr="00785CB6">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М</w:t>
      </w:r>
      <w:r w:rsidRPr="00785CB6">
        <w:rPr>
          <w:rFonts w:ascii="Times New Roman" w:hAnsi="Times New Roman" w:cs="Times New Roman"/>
          <w:b w:val="0"/>
          <w:bCs w:val="0"/>
          <w:sz w:val="26"/>
          <w:szCs w:val="26"/>
        </w:rPr>
        <w:t>.</w:t>
      </w:r>
      <w:r>
        <w:rPr>
          <w:rFonts w:ascii="Times New Roman" w:hAnsi="Times New Roman" w:cs="Times New Roman"/>
          <w:b w:val="0"/>
          <w:bCs w:val="0"/>
          <w:sz w:val="26"/>
          <w:szCs w:val="26"/>
        </w:rPr>
        <w:t>Л</w:t>
      </w:r>
      <w:r w:rsidRPr="00785CB6">
        <w:rPr>
          <w:rFonts w:ascii="Times New Roman" w:hAnsi="Times New Roman" w:cs="Times New Roman"/>
          <w:b w:val="0"/>
          <w:bCs w:val="0"/>
          <w:sz w:val="26"/>
          <w:szCs w:val="26"/>
        </w:rPr>
        <w:t>.</w:t>
      </w:r>
      <w:r>
        <w:rPr>
          <w:rFonts w:ascii="Times New Roman" w:hAnsi="Times New Roman" w:cs="Times New Roman"/>
          <w:b w:val="0"/>
          <w:bCs w:val="0"/>
          <w:sz w:val="26"/>
          <w:szCs w:val="26"/>
        </w:rPr>
        <w:t>Багно</w:t>
      </w:r>
    </w:p>
    <w:p w:rsidR="00164BEC" w:rsidRDefault="00164BEC" w:rsidP="00277E31">
      <w:pPr>
        <w:jc w:val="both"/>
        <w:rPr>
          <w:b/>
          <w:sz w:val="28"/>
          <w:szCs w:val="28"/>
        </w:rPr>
        <w:sectPr w:rsidR="00164BEC" w:rsidSect="00164BEC">
          <w:pgSz w:w="16838" w:h="11906" w:orient="landscape"/>
          <w:pgMar w:top="567" w:right="1134" w:bottom="1627" w:left="1134" w:header="720" w:footer="720" w:gutter="0"/>
          <w:cols w:space="720"/>
          <w:docGrid w:linePitch="360"/>
        </w:sectPr>
      </w:pPr>
    </w:p>
    <w:p w:rsidR="00277E31" w:rsidRDefault="00277E31" w:rsidP="00277E31">
      <w:pPr>
        <w:jc w:val="both"/>
        <w:rPr>
          <w:sz w:val="28"/>
          <w:szCs w:val="28"/>
        </w:rPr>
      </w:pPr>
      <w:r w:rsidRPr="00C617ED">
        <w:rPr>
          <w:b/>
          <w:sz w:val="28"/>
          <w:szCs w:val="28"/>
        </w:rPr>
        <w:lastRenderedPageBreak/>
        <w:t>6.7  подпрограмма</w:t>
      </w:r>
      <w:r>
        <w:rPr>
          <w:sz w:val="28"/>
          <w:szCs w:val="28"/>
        </w:rPr>
        <w:t xml:space="preserve"> «</w:t>
      </w:r>
      <w:r>
        <w:rPr>
          <w:b/>
          <w:sz w:val="28"/>
          <w:szCs w:val="28"/>
        </w:rPr>
        <w:t>Энергосбережение и  повышение энергетической эффективности на территории Филиппенковского сельского поселения»</w:t>
      </w:r>
    </w:p>
    <w:p w:rsidR="00277E31" w:rsidRPr="00384C28" w:rsidRDefault="00277E31" w:rsidP="00277E31">
      <w:pPr>
        <w:autoSpaceDE w:val="0"/>
        <w:autoSpaceDN w:val="0"/>
        <w:adjustRightInd w:val="0"/>
        <w:outlineLvl w:val="1"/>
        <w:rPr>
          <w:b/>
          <w:bCs/>
          <w:sz w:val="28"/>
          <w:szCs w:val="28"/>
        </w:rPr>
      </w:pPr>
      <w:r>
        <w:rPr>
          <w:bCs/>
          <w:sz w:val="28"/>
          <w:szCs w:val="28"/>
        </w:rPr>
        <w:t xml:space="preserve">                                                             </w:t>
      </w:r>
      <w:r w:rsidRPr="00384C28">
        <w:rPr>
          <w:b/>
          <w:bCs/>
          <w:sz w:val="28"/>
          <w:szCs w:val="28"/>
        </w:rPr>
        <w:t>ПАСПОРТ</w:t>
      </w:r>
    </w:p>
    <w:p w:rsidR="00DB4910" w:rsidRPr="002C0615" w:rsidRDefault="00277E31" w:rsidP="00277E31">
      <w:pPr>
        <w:autoSpaceDE w:val="0"/>
        <w:autoSpaceDN w:val="0"/>
        <w:adjustRightInd w:val="0"/>
        <w:outlineLvl w:val="0"/>
        <w:rPr>
          <w:bCs/>
          <w:sz w:val="28"/>
          <w:szCs w:val="28"/>
        </w:rPr>
      </w:pPr>
      <w:r w:rsidRPr="00384C28">
        <w:rPr>
          <w:bCs/>
          <w:sz w:val="28"/>
          <w:szCs w:val="28"/>
        </w:rPr>
        <w:t>Подпрограмм</w:t>
      </w:r>
      <w:r>
        <w:rPr>
          <w:bCs/>
          <w:sz w:val="28"/>
          <w:szCs w:val="28"/>
        </w:rPr>
        <w:t>ы «</w:t>
      </w:r>
      <w:r w:rsidRPr="00582607">
        <w:rPr>
          <w:sz w:val="28"/>
          <w:szCs w:val="28"/>
        </w:rPr>
        <w:t>Энергосбережение и  повышение энергетической эффективности на территории Филиппенков</w:t>
      </w:r>
      <w:r>
        <w:rPr>
          <w:sz w:val="28"/>
          <w:szCs w:val="28"/>
        </w:rPr>
        <w:t>ского сельского поселения</w:t>
      </w:r>
      <w:r w:rsidRPr="00582607">
        <w:rPr>
          <w:bCs/>
          <w:sz w:val="28"/>
          <w:szCs w:val="28"/>
        </w:rPr>
        <w:t>»</w:t>
      </w:r>
    </w:p>
    <w:p w:rsidR="00277E31" w:rsidRPr="0087753F" w:rsidRDefault="00277E31" w:rsidP="00277E31">
      <w:pPr>
        <w:tabs>
          <w:tab w:val="left" w:pos="8460"/>
        </w:tabs>
        <w:autoSpaceDE w:val="0"/>
        <w:autoSpaceDN w:val="0"/>
        <w:adjustRightInd w:val="0"/>
        <w:ind w:left="360" w:hanging="360"/>
        <w:jc w:val="both"/>
        <w:outlineLvl w:val="1"/>
        <w:rPr>
          <w:b/>
          <w:sz w:val="28"/>
          <w:szCs w:val="28"/>
        </w:rPr>
      </w:pPr>
    </w:p>
    <w:tbl>
      <w:tblPr>
        <w:tblW w:w="0" w:type="auto"/>
        <w:tblInd w:w="70" w:type="dxa"/>
        <w:tblLayout w:type="fixed"/>
        <w:tblCellMar>
          <w:left w:w="70" w:type="dxa"/>
          <w:right w:w="70" w:type="dxa"/>
        </w:tblCellMar>
        <w:tblLook w:val="0000"/>
      </w:tblPr>
      <w:tblGrid>
        <w:gridCol w:w="2385"/>
        <w:gridCol w:w="15"/>
        <w:gridCol w:w="152"/>
        <w:gridCol w:w="8"/>
        <w:gridCol w:w="7079"/>
        <w:gridCol w:w="76"/>
        <w:gridCol w:w="66"/>
      </w:tblGrid>
      <w:tr w:rsidR="00C5369C" w:rsidRPr="0087753F" w:rsidTr="00C5369C">
        <w:trPr>
          <w:gridAfter w:val="1"/>
          <w:wAfter w:w="66" w:type="dxa"/>
          <w:cantSplit/>
          <w:trHeight w:val="900"/>
        </w:trPr>
        <w:tc>
          <w:tcPr>
            <w:tcW w:w="2400" w:type="dxa"/>
            <w:gridSpan w:val="2"/>
            <w:tcBorders>
              <w:top w:val="single" w:sz="4" w:space="0" w:color="auto"/>
              <w:left w:val="single" w:sz="4" w:space="0" w:color="auto"/>
              <w:bottom w:val="single" w:sz="4" w:space="0" w:color="auto"/>
            </w:tcBorders>
          </w:tcPr>
          <w:p w:rsidR="00C5369C" w:rsidRPr="0087753F" w:rsidRDefault="00C5369C" w:rsidP="00277E31">
            <w:pPr>
              <w:pStyle w:val="ConsPlusNormal"/>
              <w:widowControl/>
              <w:tabs>
                <w:tab w:val="left" w:pos="8460"/>
              </w:tabs>
              <w:ind w:firstLine="0"/>
              <w:jc w:val="both"/>
              <w:rPr>
                <w:rFonts w:ascii="Times New Roman" w:hAnsi="Times New Roman" w:cs="Times New Roman"/>
                <w:sz w:val="28"/>
                <w:szCs w:val="28"/>
              </w:rPr>
            </w:pPr>
            <w:r w:rsidRPr="0087753F">
              <w:rPr>
                <w:rFonts w:ascii="Times New Roman" w:hAnsi="Times New Roman" w:cs="Times New Roman"/>
                <w:sz w:val="28"/>
                <w:szCs w:val="28"/>
              </w:rPr>
              <w:t xml:space="preserve">Наименование       </w:t>
            </w:r>
            <w:r w:rsidRPr="0087753F">
              <w:rPr>
                <w:rFonts w:ascii="Times New Roman" w:hAnsi="Times New Roman" w:cs="Times New Roman"/>
                <w:sz w:val="28"/>
                <w:szCs w:val="28"/>
              </w:rPr>
              <w:br/>
              <w:t>программы</w:t>
            </w:r>
          </w:p>
        </w:tc>
        <w:tc>
          <w:tcPr>
            <w:tcW w:w="160" w:type="dxa"/>
            <w:gridSpan w:val="2"/>
            <w:tcBorders>
              <w:top w:val="single" w:sz="4" w:space="0" w:color="auto"/>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jc w:val="both"/>
              <w:rPr>
                <w:rFonts w:ascii="Times New Roman" w:hAnsi="Times New Roman" w:cs="Times New Roman"/>
                <w:sz w:val="28"/>
                <w:szCs w:val="28"/>
              </w:rPr>
            </w:pPr>
          </w:p>
        </w:tc>
        <w:tc>
          <w:tcPr>
            <w:tcW w:w="7155" w:type="dxa"/>
            <w:gridSpan w:val="2"/>
            <w:tcBorders>
              <w:top w:val="single" w:sz="4" w:space="0" w:color="auto"/>
              <w:bottom w:val="single" w:sz="4" w:space="0" w:color="auto"/>
              <w:right w:val="single" w:sz="4" w:space="0" w:color="auto"/>
            </w:tcBorders>
          </w:tcPr>
          <w:p w:rsidR="00C5369C" w:rsidRPr="0087753F" w:rsidRDefault="00C5369C" w:rsidP="00A9042C">
            <w:pPr>
              <w:pStyle w:val="ConsPlusNormal"/>
              <w:widowControl/>
              <w:tabs>
                <w:tab w:val="left" w:pos="8460"/>
              </w:tabs>
              <w:ind w:left="360" w:hanging="360"/>
              <w:jc w:val="both"/>
              <w:rPr>
                <w:rFonts w:ascii="Times New Roman" w:hAnsi="Times New Roman" w:cs="Times New Roman"/>
                <w:sz w:val="28"/>
                <w:szCs w:val="28"/>
              </w:rPr>
            </w:pPr>
            <w:r w:rsidRPr="0087753F">
              <w:rPr>
                <w:rFonts w:ascii="Times New Roman" w:hAnsi="Times New Roman" w:cs="Times New Roman"/>
                <w:sz w:val="28"/>
                <w:szCs w:val="28"/>
              </w:rPr>
              <w:t>Программа энергосбережения и повышения энергетической эффективности   сельского поселения на 20</w:t>
            </w:r>
            <w:r w:rsidR="00A9042C">
              <w:rPr>
                <w:rFonts w:ascii="Times New Roman" w:hAnsi="Times New Roman" w:cs="Times New Roman"/>
                <w:sz w:val="28"/>
                <w:szCs w:val="28"/>
              </w:rPr>
              <w:t>18</w:t>
            </w:r>
            <w:r w:rsidRPr="0087753F">
              <w:rPr>
                <w:rFonts w:ascii="Times New Roman" w:hAnsi="Times New Roman" w:cs="Times New Roman"/>
                <w:sz w:val="28"/>
                <w:szCs w:val="28"/>
              </w:rPr>
              <w:t>-20</w:t>
            </w:r>
            <w:r w:rsidR="00C06AE8">
              <w:rPr>
                <w:rFonts w:ascii="Times New Roman" w:hAnsi="Times New Roman" w:cs="Times New Roman"/>
                <w:sz w:val="28"/>
                <w:szCs w:val="28"/>
              </w:rPr>
              <w:t>2</w:t>
            </w:r>
            <w:r w:rsidR="00A9042C">
              <w:rPr>
                <w:rFonts w:ascii="Times New Roman" w:hAnsi="Times New Roman" w:cs="Times New Roman"/>
                <w:sz w:val="28"/>
                <w:szCs w:val="28"/>
              </w:rPr>
              <w:t>4</w:t>
            </w:r>
            <w:r w:rsidRPr="0087753F">
              <w:rPr>
                <w:rFonts w:ascii="Times New Roman" w:hAnsi="Times New Roman" w:cs="Times New Roman"/>
                <w:sz w:val="28"/>
                <w:szCs w:val="28"/>
              </w:rPr>
              <w:t xml:space="preserve"> года</w:t>
            </w:r>
          </w:p>
        </w:tc>
      </w:tr>
      <w:tr w:rsidR="00C5369C" w:rsidRPr="0087753F" w:rsidTr="00C5369C">
        <w:trPr>
          <w:gridAfter w:val="1"/>
          <w:wAfter w:w="66" w:type="dxa"/>
          <w:cantSplit/>
          <w:trHeight w:val="9390"/>
        </w:trPr>
        <w:tc>
          <w:tcPr>
            <w:tcW w:w="2400" w:type="dxa"/>
            <w:gridSpan w:val="2"/>
            <w:tcBorders>
              <w:left w:val="single" w:sz="4" w:space="0" w:color="auto"/>
              <w:bottom w:val="single" w:sz="4" w:space="0" w:color="auto"/>
            </w:tcBorders>
          </w:tcPr>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lastRenderedPageBreak/>
              <w:t xml:space="preserve">Основание       </w:t>
            </w:r>
            <w:r w:rsidRPr="0087753F">
              <w:rPr>
                <w:rFonts w:ascii="Times New Roman" w:hAnsi="Times New Roman" w:cs="Times New Roman"/>
                <w:sz w:val="28"/>
                <w:szCs w:val="28"/>
              </w:rPr>
              <w:br/>
              <w:t xml:space="preserve">для разработки      </w:t>
            </w:r>
            <w:r w:rsidRPr="0087753F">
              <w:rPr>
                <w:rFonts w:ascii="Times New Roman" w:hAnsi="Times New Roman" w:cs="Times New Roman"/>
                <w:sz w:val="28"/>
                <w:szCs w:val="28"/>
              </w:rPr>
              <w:br/>
              <w:t>программы</w:t>
            </w:r>
          </w:p>
        </w:tc>
        <w:tc>
          <w:tcPr>
            <w:tcW w:w="160" w:type="dxa"/>
            <w:gridSpan w:val="2"/>
            <w:tcBorders>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155" w:type="dxa"/>
            <w:gridSpan w:val="2"/>
            <w:tcBorders>
              <w:bottom w:val="single" w:sz="4" w:space="0" w:color="auto"/>
              <w:right w:val="single" w:sz="4" w:space="0" w:color="auto"/>
            </w:tcBorders>
          </w:tcPr>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Федеральный закон от 06.10.2003 № 131-ФЗ «Об общих принципах организации местного самоуправления в Российской Федерации».</w:t>
            </w:r>
          </w:p>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 xml:space="preserve"> Федеральный закон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 xml:space="preserve"> Энергетическая стратегия России на период до 2030 года, утвержденная распоряжением Правительства Российской Федерации от 13.11.2009 № 1715-р.</w:t>
            </w:r>
          </w:p>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 xml:space="preserve">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Приказ Министерства экономического развития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5369C" w:rsidRPr="0087753F" w:rsidRDefault="00C5369C" w:rsidP="00277E31">
            <w:pPr>
              <w:pStyle w:val="af2"/>
              <w:numPr>
                <w:ilvl w:val="0"/>
                <w:numId w:val="11"/>
              </w:numPr>
              <w:tabs>
                <w:tab w:val="clear" w:pos="1080"/>
                <w:tab w:val="num" w:pos="78"/>
              </w:tabs>
              <w:ind w:left="78" w:firstLine="0"/>
              <w:rPr>
                <w:sz w:val="28"/>
                <w:szCs w:val="28"/>
              </w:rPr>
            </w:pPr>
            <w:r w:rsidRPr="0087753F">
              <w:rPr>
                <w:sz w:val="28"/>
                <w:szCs w:val="28"/>
              </w:rPr>
              <w:t>Приказ Министерства регионального развития РФ от 07.07.2010 № 273 «Об утверждении методики расчета значений целевых показателей в области энергосбережения и повышения энергетической эффективности, в том числе</w:t>
            </w:r>
            <w:r w:rsidRPr="0087753F">
              <w:rPr>
                <w:sz w:val="28"/>
                <w:szCs w:val="28"/>
              </w:rPr>
              <w:br/>
              <w:t>в сопоставимых условиях»</w:t>
            </w:r>
          </w:p>
          <w:p w:rsidR="00C5369C" w:rsidRPr="0087753F" w:rsidRDefault="00C5369C" w:rsidP="00277E31">
            <w:pPr>
              <w:pStyle w:val="af2"/>
              <w:ind w:left="78"/>
              <w:rPr>
                <w:sz w:val="28"/>
                <w:szCs w:val="28"/>
              </w:rPr>
            </w:pPr>
          </w:p>
        </w:tc>
      </w:tr>
      <w:tr w:rsidR="00C5369C" w:rsidRPr="0087753F" w:rsidTr="00C5369C">
        <w:trPr>
          <w:gridAfter w:val="1"/>
          <w:wAfter w:w="66" w:type="dxa"/>
          <w:cantSplit/>
          <w:trHeight w:val="53"/>
        </w:trPr>
        <w:tc>
          <w:tcPr>
            <w:tcW w:w="2400" w:type="dxa"/>
            <w:gridSpan w:val="2"/>
            <w:tcBorders>
              <w:top w:val="single" w:sz="4" w:space="0" w:color="auto"/>
              <w:left w:val="single" w:sz="4" w:space="0" w:color="auto"/>
            </w:tcBorders>
          </w:tcPr>
          <w:p w:rsidR="00C5369C" w:rsidRPr="0087753F" w:rsidRDefault="00C5369C" w:rsidP="00277E31">
            <w:pPr>
              <w:pStyle w:val="ConsPlusNormal"/>
              <w:tabs>
                <w:tab w:val="left" w:pos="8460"/>
              </w:tabs>
              <w:rPr>
                <w:rFonts w:ascii="Times New Roman" w:hAnsi="Times New Roman" w:cs="Times New Roman"/>
                <w:sz w:val="28"/>
                <w:szCs w:val="28"/>
              </w:rPr>
            </w:pPr>
          </w:p>
        </w:tc>
        <w:tc>
          <w:tcPr>
            <w:tcW w:w="160" w:type="dxa"/>
            <w:gridSpan w:val="2"/>
            <w:tcBorders>
              <w:top w:val="single" w:sz="4" w:space="0" w:color="auto"/>
              <w:left w:val="single" w:sz="4" w:space="0" w:color="auto"/>
            </w:tcBorders>
          </w:tcPr>
          <w:p w:rsidR="00C5369C" w:rsidRPr="0087753F" w:rsidRDefault="00C5369C" w:rsidP="00277E31">
            <w:pPr>
              <w:pStyle w:val="ConsPlusNormal"/>
              <w:tabs>
                <w:tab w:val="left" w:pos="8460"/>
              </w:tabs>
              <w:rPr>
                <w:rFonts w:ascii="Times New Roman" w:hAnsi="Times New Roman" w:cs="Times New Roman"/>
                <w:sz w:val="28"/>
                <w:szCs w:val="28"/>
              </w:rPr>
            </w:pPr>
          </w:p>
        </w:tc>
        <w:tc>
          <w:tcPr>
            <w:tcW w:w="7155" w:type="dxa"/>
            <w:gridSpan w:val="2"/>
            <w:tcBorders>
              <w:top w:val="single" w:sz="4" w:space="0" w:color="auto"/>
              <w:right w:val="single" w:sz="4" w:space="0" w:color="auto"/>
            </w:tcBorders>
          </w:tcPr>
          <w:p w:rsidR="00C5369C" w:rsidRPr="0087753F" w:rsidRDefault="00C5369C" w:rsidP="00C21221">
            <w:pPr>
              <w:pStyle w:val="ConsPlusNormal"/>
              <w:rPr>
                <w:sz w:val="28"/>
                <w:szCs w:val="28"/>
              </w:rPr>
            </w:pPr>
          </w:p>
        </w:tc>
      </w:tr>
      <w:tr w:rsidR="00C5369C" w:rsidRPr="0087753F" w:rsidTr="00C5369C">
        <w:trPr>
          <w:gridAfter w:val="1"/>
          <w:wAfter w:w="66" w:type="dxa"/>
          <w:cantSplit/>
          <w:trHeight w:val="496"/>
        </w:trPr>
        <w:tc>
          <w:tcPr>
            <w:tcW w:w="2400" w:type="dxa"/>
            <w:gridSpan w:val="2"/>
            <w:tcBorders>
              <w:left w:val="single" w:sz="4" w:space="0" w:color="auto"/>
              <w:bottom w:val="single" w:sz="4" w:space="0" w:color="auto"/>
            </w:tcBorders>
          </w:tcPr>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 xml:space="preserve">Заказчик </w:t>
            </w:r>
          </w:p>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Программы</w:t>
            </w:r>
          </w:p>
        </w:tc>
        <w:tc>
          <w:tcPr>
            <w:tcW w:w="160" w:type="dxa"/>
            <w:gridSpan w:val="2"/>
            <w:tcBorders>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155" w:type="dxa"/>
            <w:gridSpan w:val="2"/>
            <w:tcBorders>
              <w:bottom w:val="single" w:sz="4" w:space="0" w:color="auto"/>
              <w:right w:val="single" w:sz="4" w:space="0" w:color="auto"/>
            </w:tcBorders>
          </w:tcPr>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 xml:space="preserve">Администрация  </w:t>
            </w:r>
            <w:r>
              <w:rPr>
                <w:rFonts w:ascii="Times New Roman" w:hAnsi="Times New Roman" w:cs="Times New Roman"/>
                <w:sz w:val="28"/>
                <w:szCs w:val="28"/>
              </w:rPr>
              <w:t>Филиппенков</w:t>
            </w:r>
            <w:r w:rsidRPr="0087753F">
              <w:rPr>
                <w:rFonts w:ascii="Times New Roman" w:hAnsi="Times New Roman" w:cs="Times New Roman"/>
                <w:sz w:val="28"/>
                <w:szCs w:val="28"/>
              </w:rPr>
              <w:t xml:space="preserve">ского сельского поселения </w:t>
            </w:r>
          </w:p>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p>
        </w:tc>
      </w:tr>
      <w:tr w:rsidR="00C5369C" w:rsidRPr="0087753F" w:rsidTr="00C5369C">
        <w:trPr>
          <w:cantSplit/>
          <w:trHeight w:val="825"/>
        </w:trPr>
        <w:tc>
          <w:tcPr>
            <w:tcW w:w="2385" w:type="dxa"/>
            <w:tcBorders>
              <w:top w:val="single" w:sz="4" w:space="0" w:color="auto"/>
              <w:left w:val="single" w:sz="4" w:space="0" w:color="auto"/>
              <w:bottom w:val="single" w:sz="4" w:space="0" w:color="auto"/>
            </w:tcBorders>
          </w:tcPr>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Разработчики</w:t>
            </w:r>
          </w:p>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Программы</w:t>
            </w:r>
          </w:p>
        </w:tc>
        <w:tc>
          <w:tcPr>
            <w:tcW w:w="167" w:type="dxa"/>
            <w:gridSpan w:val="2"/>
            <w:tcBorders>
              <w:top w:val="single" w:sz="4" w:space="0" w:color="auto"/>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229" w:type="dxa"/>
            <w:gridSpan w:val="4"/>
            <w:tcBorders>
              <w:top w:val="single" w:sz="4" w:space="0" w:color="auto"/>
              <w:bottom w:val="single" w:sz="4" w:space="0" w:color="auto"/>
              <w:right w:val="single" w:sz="4" w:space="0" w:color="auto"/>
            </w:tcBorders>
          </w:tcPr>
          <w:p w:rsidR="00C5369C" w:rsidRPr="0087753F" w:rsidRDefault="00C5369C" w:rsidP="00277E31">
            <w:pPr>
              <w:pStyle w:val="ConsPlusNormal"/>
              <w:widowControl/>
              <w:tabs>
                <w:tab w:val="left" w:pos="8460"/>
              </w:tabs>
              <w:ind w:left="360" w:hanging="360"/>
              <w:rPr>
                <w:rFonts w:ascii="Times New Roman" w:hAnsi="Times New Roman" w:cs="Times New Roman"/>
                <w:sz w:val="28"/>
                <w:szCs w:val="28"/>
              </w:rPr>
            </w:pPr>
            <w:r w:rsidRPr="0087753F">
              <w:rPr>
                <w:rFonts w:ascii="Times New Roman" w:hAnsi="Times New Roman" w:cs="Times New Roman"/>
                <w:sz w:val="28"/>
                <w:szCs w:val="28"/>
              </w:rPr>
              <w:t xml:space="preserve">Администрация  </w:t>
            </w:r>
            <w:r>
              <w:rPr>
                <w:rFonts w:ascii="Times New Roman" w:hAnsi="Times New Roman" w:cs="Times New Roman"/>
                <w:sz w:val="28"/>
                <w:szCs w:val="28"/>
              </w:rPr>
              <w:t>Филиппенков</w:t>
            </w:r>
            <w:r w:rsidRPr="0087753F">
              <w:rPr>
                <w:rFonts w:ascii="Times New Roman" w:hAnsi="Times New Roman" w:cs="Times New Roman"/>
                <w:sz w:val="28"/>
                <w:szCs w:val="28"/>
              </w:rPr>
              <w:t>ского сельского поселения</w:t>
            </w:r>
          </w:p>
        </w:tc>
      </w:tr>
      <w:tr w:rsidR="00C5369C" w:rsidRPr="0087753F" w:rsidTr="00C5369C">
        <w:trPr>
          <w:cantSplit/>
          <w:trHeight w:val="52"/>
        </w:trPr>
        <w:tc>
          <w:tcPr>
            <w:tcW w:w="2385" w:type="dxa"/>
            <w:tcBorders>
              <w:top w:val="single" w:sz="4" w:space="0" w:color="auto"/>
              <w:left w:val="single" w:sz="4" w:space="0" w:color="auto"/>
            </w:tcBorders>
          </w:tcPr>
          <w:p w:rsidR="00C5369C" w:rsidRPr="0087753F" w:rsidRDefault="00C5369C" w:rsidP="00277E31">
            <w:pPr>
              <w:pStyle w:val="ConsPlusNormal"/>
              <w:tabs>
                <w:tab w:val="left" w:pos="8460"/>
              </w:tabs>
              <w:ind w:left="360" w:hanging="360"/>
              <w:rPr>
                <w:rFonts w:ascii="Times New Roman" w:hAnsi="Times New Roman" w:cs="Times New Roman"/>
                <w:sz w:val="28"/>
                <w:szCs w:val="28"/>
              </w:rPr>
            </w:pPr>
          </w:p>
        </w:tc>
        <w:tc>
          <w:tcPr>
            <w:tcW w:w="167" w:type="dxa"/>
            <w:gridSpan w:val="2"/>
            <w:tcBorders>
              <w:top w:val="single" w:sz="4" w:space="0" w:color="auto"/>
              <w:left w:val="single" w:sz="4" w:space="0" w:color="auto"/>
            </w:tcBorders>
          </w:tcPr>
          <w:p w:rsidR="00C5369C" w:rsidRDefault="00C5369C" w:rsidP="00C5369C">
            <w:pPr>
              <w:pStyle w:val="ConsPlusNormal"/>
              <w:tabs>
                <w:tab w:val="left" w:pos="8460"/>
              </w:tabs>
              <w:rPr>
                <w:sz w:val="28"/>
                <w:szCs w:val="28"/>
              </w:rPr>
            </w:pPr>
          </w:p>
        </w:tc>
        <w:tc>
          <w:tcPr>
            <w:tcW w:w="7229" w:type="dxa"/>
            <w:gridSpan w:val="4"/>
            <w:tcBorders>
              <w:top w:val="single" w:sz="4" w:space="0" w:color="auto"/>
              <w:right w:val="single" w:sz="4" w:space="0" w:color="auto"/>
            </w:tcBorders>
          </w:tcPr>
          <w:p w:rsidR="00C5369C" w:rsidRPr="0087753F" w:rsidRDefault="00C5369C" w:rsidP="00277E31">
            <w:pPr>
              <w:pStyle w:val="ConsPlusNormal"/>
              <w:tabs>
                <w:tab w:val="left" w:pos="8460"/>
              </w:tabs>
              <w:ind w:left="360" w:hanging="360"/>
              <w:rPr>
                <w:rFonts w:ascii="Times New Roman" w:hAnsi="Times New Roman" w:cs="Times New Roman"/>
                <w:sz w:val="28"/>
                <w:szCs w:val="28"/>
              </w:rPr>
            </w:pPr>
          </w:p>
        </w:tc>
      </w:tr>
      <w:tr w:rsidR="00C5369C" w:rsidRPr="0087753F" w:rsidTr="00C5369C">
        <w:trPr>
          <w:cantSplit/>
          <w:trHeight w:val="643"/>
        </w:trPr>
        <w:tc>
          <w:tcPr>
            <w:tcW w:w="2400" w:type="dxa"/>
            <w:gridSpan w:val="2"/>
            <w:tcBorders>
              <w:left w:val="single" w:sz="4" w:space="0" w:color="auto"/>
              <w:bottom w:val="single" w:sz="4" w:space="0" w:color="auto"/>
            </w:tcBorders>
          </w:tcPr>
          <w:p w:rsidR="00C5369C"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Сроки реализации</w:t>
            </w:r>
          </w:p>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Программы</w:t>
            </w:r>
          </w:p>
        </w:tc>
        <w:tc>
          <w:tcPr>
            <w:tcW w:w="160" w:type="dxa"/>
            <w:gridSpan w:val="2"/>
            <w:tcBorders>
              <w:left w:val="single" w:sz="4" w:space="0" w:color="auto"/>
              <w:bottom w:val="single" w:sz="4" w:space="0" w:color="auto"/>
            </w:tcBorders>
          </w:tcPr>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br/>
            </w:r>
          </w:p>
        </w:tc>
        <w:tc>
          <w:tcPr>
            <w:tcW w:w="7221" w:type="dxa"/>
            <w:gridSpan w:val="3"/>
            <w:tcBorders>
              <w:bottom w:val="single" w:sz="4" w:space="0" w:color="auto"/>
              <w:right w:val="single" w:sz="4" w:space="0" w:color="auto"/>
            </w:tcBorders>
          </w:tcPr>
          <w:p w:rsidR="00C5369C" w:rsidRPr="0087753F" w:rsidRDefault="00C5369C" w:rsidP="00277E31">
            <w:pPr>
              <w:tabs>
                <w:tab w:val="left" w:pos="8460"/>
              </w:tabs>
              <w:ind w:left="360" w:hanging="360"/>
              <w:rPr>
                <w:sz w:val="28"/>
                <w:szCs w:val="28"/>
              </w:rPr>
            </w:pPr>
            <w:r w:rsidRPr="0087753F">
              <w:rPr>
                <w:sz w:val="28"/>
                <w:szCs w:val="28"/>
              </w:rPr>
              <w:t>201</w:t>
            </w:r>
            <w:r w:rsidR="00CD230B">
              <w:rPr>
                <w:sz w:val="28"/>
                <w:szCs w:val="28"/>
              </w:rPr>
              <w:t>8</w:t>
            </w:r>
            <w:r w:rsidRPr="0087753F">
              <w:rPr>
                <w:sz w:val="28"/>
                <w:szCs w:val="28"/>
              </w:rPr>
              <w:t>-20</w:t>
            </w:r>
            <w:r>
              <w:rPr>
                <w:sz w:val="28"/>
                <w:szCs w:val="28"/>
              </w:rPr>
              <w:t>2</w:t>
            </w:r>
            <w:r w:rsidR="00CD230B">
              <w:rPr>
                <w:sz w:val="28"/>
                <w:szCs w:val="28"/>
              </w:rPr>
              <w:t>4</w:t>
            </w:r>
            <w:r w:rsidRPr="0087753F">
              <w:rPr>
                <w:sz w:val="28"/>
                <w:szCs w:val="28"/>
              </w:rPr>
              <w:t xml:space="preserve"> гг.  </w:t>
            </w:r>
          </w:p>
          <w:p w:rsidR="00C5369C" w:rsidRPr="0087753F" w:rsidRDefault="00C5369C" w:rsidP="00277E31">
            <w:pPr>
              <w:tabs>
                <w:tab w:val="left" w:pos="8460"/>
              </w:tabs>
              <w:ind w:left="360" w:hanging="360"/>
              <w:rPr>
                <w:sz w:val="28"/>
                <w:szCs w:val="28"/>
              </w:rPr>
            </w:pPr>
          </w:p>
        </w:tc>
      </w:tr>
      <w:tr w:rsidR="00C5369C" w:rsidRPr="0087753F" w:rsidTr="00C5369C">
        <w:trPr>
          <w:cantSplit/>
          <w:trHeight w:val="600"/>
        </w:trPr>
        <w:tc>
          <w:tcPr>
            <w:tcW w:w="2400" w:type="dxa"/>
            <w:gridSpan w:val="2"/>
            <w:tcBorders>
              <w:top w:val="single" w:sz="4" w:space="0" w:color="auto"/>
              <w:left w:val="single" w:sz="4" w:space="0" w:color="auto"/>
              <w:bottom w:val="single" w:sz="4" w:space="0" w:color="auto"/>
            </w:tcBorders>
          </w:tcPr>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 xml:space="preserve">Цель              </w:t>
            </w:r>
            <w:r w:rsidRPr="0087753F">
              <w:rPr>
                <w:rFonts w:ascii="Times New Roman" w:hAnsi="Times New Roman" w:cs="Times New Roman"/>
                <w:sz w:val="28"/>
                <w:szCs w:val="28"/>
              </w:rPr>
              <w:br/>
              <w:t>Программы</w:t>
            </w:r>
          </w:p>
        </w:tc>
        <w:tc>
          <w:tcPr>
            <w:tcW w:w="160" w:type="dxa"/>
            <w:gridSpan w:val="2"/>
            <w:tcBorders>
              <w:top w:val="single" w:sz="4" w:space="0" w:color="auto"/>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221" w:type="dxa"/>
            <w:gridSpan w:val="3"/>
            <w:tcBorders>
              <w:top w:val="single" w:sz="4" w:space="0" w:color="auto"/>
              <w:bottom w:val="single" w:sz="4" w:space="0" w:color="auto"/>
              <w:right w:val="single" w:sz="4" w:space="0" w:color="auto"/>
            </w:tcBorders>
          </w:tcPr>
          <w:p w:rsidR="00C5369C" w:rsidRPr="0087753F" w:rsidRDefault="00C5369C" w:rsidP="00277E31">
            <w:pPr>
              <w:tabs>
                <w:tab w:val="left" w:pos="2610"/>
                <w:tab w:val="left" w:pos="8460"/>
              </w:tabs>
              <w:rPr>
                <w:sz w:val="28"/>
                <w:szCs w:val="28"/>
              </w:rPr>
            </w:pPr>
            <w:r w:rsidRPr="0087753F">
              <w:rPr>
                <w:sz w:val="28"/>
                <w:szCs w:val="28"/>
              </w:rPr>
              <w:t>Повышение эффективности при потреблении энергетических ресурсов за счет проведения мероприятий по энергосбережению.</w:t>
            </w:r>
          </w:p>
        </w:tc>
      </w:tr>
      <w:tr w:rsidR="00C5369C" w:rsidRPr="0087753F" w:rsidTr="00C5369C">
        <w:trPr>
          <w:cantSplit/>
          <w:trHeight w:val="754"/>
        </w:trPr>
        <w:tc>
          <w:tcPr>
            <w:tcW w:w="2400" w:type="dxa"/>
            <w:gridSpan w:val="2"/>
            <w:tcBorders>
              <w:top w:val="single" w:sz="4" w:space="0" w:color="auto"/>
              <w:left w:val="single" w:sz="4" w:space="0" w:color="auto"/>
            </w:tcBorders>
          </w:tcPr>
          <w:p w:rsidR="00C5369C"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Основные задачи</w:t>
            </w:r>
          </w:p>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программы</w:t>
            </w:r>
          </w:p>
        </w:tc>
        <w:tc>
          <w:tcPr>
            <w:tcW w:w="160" w:type="dxa"/>
            <w:gridSpan w:val="2"/>
            <w:tcBorders>
              <w:top w:val="single" w:sz="4" w:space="0" w:color="auto"/>
              <w:left w:val="single" w:sz="4" w:space="0" w:color="auto"/>
            </w:tcBorders>
          </w:tcPr>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br/>
            </w:r>
          </w:p>
        </w:tc>
        <w:tc>
          <w:tcPr>
            <w:tcW w:w="7221" w:type="dxa"/>
            <w:gridSpan w:val="3"/>
            <w:tcBorders>
              <w:top w:val="single" w:sz="4" w:space="0" w:color="auto"/>
              <w:right w:val="single" w:sz="4" w:space="0" w:color="auto"/>
            </w:tcBorders>
          </w:tcPr>
          <w:p w:rsidR="00C5369C" w:rsidRPr="0087753F" w:rsidRDefault="00C5369C" w:rsidP="00277E31">
            <w:pPr>
              <w:numPr>
                <w:ilvl w:val="0"/>
                <w:numId w:val="10"/>
              </w:numPr>
              <w:tabs>
                <w:tab w:val="left" w:pos="8460"/>
              </w:tabs>
              <w:suppressAutoHyphens w:val="0"/>
              <w:ind w:left="0" w:firstLine="0"/>
              <w:rPr>
                <w:sz w:val="28"/>
                <w:szCs w:val="28"/>
              </w:rPr>
            </w:pPr>
            <w:r w:rsidRPr="0087753F">
              <w:rPr>
                <w:sz w:val="28"/>
                <w:szCs w:val="28"/>
              </w:rPr>
              <w:t>Повышение эффективности потребления энергии.</w:t>
            </w:r>
          </w:p>
          <w:p w:rsidR="00C5369C" w:rsidRPr="0087753F" w:rsidRDefault="00C5369C" w:rsidP="00277E31">
            <w:pPr>
              <w:numPr>
                <w:ilvl w:val="0"/>
                <w:numId w:val="10"/>
              </w:numPr>
              <w:tabs>
                <w:tab w:val="left" w:pos="8460"/>
              </w:tabs>
              <w:suppressAutoHyphens w:val="0"/>
              <w:ind w:left="0" w:firstLine="0"/>
              <w:rPr>
                <w:sz w:val="28"/>
                <w:szCs w:val="28"/>
              </w:rPr>
            </w:pPr>
            <w:r w:rsidRPr="0087753F">
              <w:rPr>
                <w:sz w:val="28"/>
                <w:szCs w:val="28"/>
              </w:rPr>
              <w:t>Сокращение расхода бюджетных средств на оплату за энергоресурсы, в том числе за счет сокращения потерь электрической  энергии.</w:t>
            </w:r>
          </w:p>
          <w:p w:rsidR="00C5369C" w:rsidRPr="0087753F" w:rsidRDefault="00C5369C" w:rsidP="00277E31">
            <w:pPr>
              <w:numPr>
                <w:ilvl w:val="0"/>
                <w:numId w:val="10"/>
              </w:numPr>
              <w:tabs>
                <w:tab w:val="left" w:pos="8460"/>
              </w:tabs>
              <w:suppressAutoHyphens w:val="0"/>
              <w:ind w:left="0" w:firstLine="0"/>
              <w:rPr>
                <w:sz w:val="28"/>
                <w:szCs w:val="28"/>
              </w:rPr>
            </w:pPr>
            <w:r w:rsidRPr="0087753F">
              <w:rPr>
                <w:sz w:val="28"/>
                <w:szCs w:val="28"/>
              </w:rPr>
              <w:t>Обеспечение учета всего объема потребляемых энергетических ресурсов.</w:t>
            </w:r>
          </w:p>
          <w:p w:rsidR="00C5369C" w:rsidRPr="0087753F" w:rsidRDefault="00C5369C" w:rsidP="00277E31">
            <w:pPr>
              <w:numPr>
                <w:ilvl w:val="0"/>
                <w:numId w:val="10"/>
              </w:numPr>
              <w:tabs>
                <w:tab w:val="left" w:pos="8460"/>
              </w:tabs>
              <w:suppressAutoHyphens w:val="0"/>
              <w:ind w:left="0" w:firstLine="0"/>
              <w:rPr>
                <w:sz w:val="28"/>
                <w:szCs w:val="28"/>
              </w:rPr>
            </w:pPr>
            <w:r w:rsidRPr="0087753F">
              <w:rPr>
                <w:sz w:val="28"/>
                <w:szCs w:val="28"/>
              </w:rPr>
              <w:t>Обеспечение мониторинга потребления энергетических ресурсов и их эффективного использования</w:t>
            </w:r>
          </w:p>
          <w:p w:rsidR="00C5369C" w:rsidRPr="0087753F" w:rsidRDefault="00C5369C" w:rsidP="00277E31">
            <w:pPr>
              <w:numPr>
                <w:ilvl w:val="0"/>
                <w:numId w:val="10"/>
              </w:numPr>
              <w:tabs>
                <w:tab w:val="left" w:pos="8460"/>
              </w:tabs>
              <w:suppressAutoHyphens w:val="0"/>
              <w:ind w:left="0" w:firstLine="0"/>
              <w:rPr>
                <w:sz w:val="28"/>
                <w:szCs w:val="28"/>
              </w:rPr>
            </w:pPr>
            <w:r w:rsidRPr="0087753F">
              <w:rPr>
                <w:sz w:val="28"/>
                <w:szCs w:val="28"/>
              </w:rPr>
              <w:t>Применение энергосберегающих технологий при модернизации, реконструкции и капитальном ремонте основных фондо</w:t>
            </w:r>
            <w:r>
              <w:rPr>
                <w:sz w:val="28"/>
                <w:szCs w:val="28"/>
              </w:rPr>
              <w:t>в.</w:t>
            </w:r>
          </w:p>
        </w:tc>
      </w:tr>
      <w:tr w:rsidR="00C5369C" w:rsidRPr="0087753F" w:rsidTr="00C5369C">
        <w:trPr>
          <w:cantSplit/>
          <w:trHeight w:val="841"/>
        </w:trPr>
        <w:tc>
          <w:tcPr>
            <w:tcW w:w="2400" w:type="dxa"/>
            <w:gridSpan w:val="2"/>
            <w:tcBorders>
              <w:top w:val="single" w:sz="4" w:space="0" w:color="auto"/>
              <w:left w:val="single" w:sz="4" w:space="0" w:color="auto"/>
              <w:bottom w:val="single" w:sz="4" w:space="0" w:color="auto"/>
            </w:tcBorders>
          </w:tcPr>
          <w:p w:rsidR="00C5369C" w:rsidRPr="0087753F" w:rsidRDefault="00C5369C" w:rsidP="00277E31">
            <w:pPr>
              <w:pStyle w:val="ConsPlusNorma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Исполнители программы</w:t>
            </w:r>
          </w:p>
        </w:tc>
        <w:tc>
          <w:tcPr>
            <w:tcW w:w="160" w:type="dxa"/>
            <w:gridSpan w:val="2"/>
            <w:tcBorders>
              <w:top w:val="single" w:sz="4" w:space="0" w:color="auto"/>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tabs>
                <w:tab w:val="left" w:pos="8460"/>
              </w:tabs>
              <w:ind w:firstLine="0"/>
              <w:rPr>
                <w:rFonts w:ascii="Times New Roman" w:hAnsi="Times New Roman" w:cs="Times New Roman"/>
                <w:sz w:val="28"/>
                <w:szCs w:val="28"/>
              </w:rPr>
            </w:pPr>
          </w:p>
        </w:tc>
        <w:tc>
          <w:tcPr>
            <w:tcW w:w="7221" w:type="dxa"/>
            <w:gridSpan w:val="3"/>
            <w:tcBorders>
              <w:top w:val="single" w:sz="4" w:space="0" w:color="auto"/>
              <w:bottom w:val="single" w:sz="4" w:space="0" w:color="auto"/>
              <w:right w:val="single" w:sz="4" w:space="0" w:color="auto"/>
            </w:tcBorders>
          </w:tcPr>
          <w:p w:rsidR="00C5369C" w:rsidRPr="0087753F" w:rsidRDefault="00C5369C" w:rsidP="00277E31">
            <w:pPr>
              <w:tabs>
                <w:tab w:val="left" w:pos="8460"/>
              </w:tabs>
              <w:autoSpaceDE w:val="0"/>
              <w:autoSpaceDN w:val="0"/>
              <w:adjustRightInd w:val="0"/>
              <w:ind w:left="360" w:hanging="360"/>
              <w:jc w:val="both"/>
              <w:rPr>
                <w:sz w:val="28"/>
                <w:szCs w:val="28"/>
              </w:rPr>
            </w:pPr>
            <w:r w:rsidRPr="0087753F">
              <w:rPr>
                <w:sz w:val="28"/>
                <w:szCs w:val="28"/>
              </w:rPr>
              <w:t xml:space="preserve">- Администрация  </w:t>
            </w:r>
            <w:r>
              <w:rPr>
                <w:sz w:val="28"/>
                <w:szCs w:val="28"/>
              </w:rPr>
              <w:t>Филиппенков</w:t>
            </w:r>
            <w:r w:rsidRPr="0087753F">
              <w:rPr>
                <w:sz w:val="28"/>
                <w:szCs w:val="28"/>
              </w:rPr>
              <w:t>ского  сельского поселения</w:t>
            </w:r>
          </w:p>
          <w:p w:rsidR="00C5369C" w:rsidRPr="0087753F" w:rsidRDefault="00C5369C" w:rsidP="00277E31">
            <w:pPr>
              <w:tabs>
                <w:tab w:val="left" w:pos="8460"/>
              </w:tabs>
              <w:autoSpaceDE w:val="0"/>
              <w:autoSpaceDN w:val="0"/>
              <w:adjustRightInd w:val="0"/>
              <w:ind w:left="360" w:hanging="360"/>
              <w:jc w:val="both"/>
              <w:rPr>
                <w:sz w:val="28"/>
                <w:szCs w:val="28"/>
              </w:rPr>
            </w:pPr>
          </w:p>
        </w:tc>
      </w:tr>
      <w:tr w:rsidR="00C5369C" w:rsidRPr="0087753F" w:rsidTr="00C5369C">
        <w:trPr>
          <w:cantSplit/>
          <w:trHeight w:val="3405"/>
        </w:trPr>
        <w:tc>
          <w:tcPr>
            <w:tcW w:w="2400" w:type="dxa"/>
            <w:gridSpan w:val="2"/>
            <w:tcBorders>
              <w:top w:val="single" w:sz="4" w:space="0" w:color="auto"/>
              <w:left w:val="single" w:sz="4" w:space="0" w:color="auto"/>
              <w:bottom w:val="single" w:sz="4" w:space="0" w:color="auto"/>
            </w:tcBorders>
          </w:tcPr>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lastRenderedPageBreak/>
              <w:t xml:space="preserve">Ожидаемые       </w:t>
            </w:r>
            <w:r w:rsidRPr="0087753F">
              <w:rPr>
                <w:rFonts w:ascii="Times New Roman" w:hAnsi="Times New Roman" w:cs="Times New Roman"/>
                <w:sz w:val="28"/>
                <w:szCs w:val="28"/>
              </w:rPr>
              <w:br/>
              <w:t xml:space="preserve">конечные        </w:t>
            </w:r>
            <w:r w:rsidRPr="0087753F">
              <w:rPr>
                <w:rFonts w:ascii="Times New Roman" w:hAnsi="Times New Roman" w:cs="Times New Roman"/>
                <w:sz w:val="28"/>
                <w:szCs w:val="28"/>
              </w:rPr>
              <w:br/>
              <w:t xml:space="preserve">результаты      </w:t>
            </w:r>
            <w:r w:rsidRPr="0087753F">
              <w:rPr>
                <w:rFonts w:ascii="Times New Roman" w:hAnsi="Times New Roman" w:cs="Times New Roman"/>
                <w:sz w:val="28"/>
                <w:szCs w:val="28"/>
              </w:rPr>
              <w:br/>
              <w:t xml:space="preserve">реализации      </w:t>
            </w:r>
            <w:r w:rsidRPr="0087753F">
              <w:rPr>
                <w:rFonts w:ascii="Times New Roman" w:hAnsi="Times New Roman" w:cs="Times New Roman"/>
                <w:sz w:val="28"/>
                <w:szCs w:val="28"/>
              </w:rPr>
              <w:br/>
              <w:t xml:space="preserve">программы и     </w:t>
            </w:r>
            <w:r w:rsidRPr="0087753F">
              <w:rPr>
                <w:rFonts w:ascii="Times New Roman" w:hAnsi="Times New Roman" w:cs="Times New Roman"/>
                <w:sz w:val="28"/>
                <w:szCs w:val="28"/>
              </w:rPr>
              <w:br/>
              <w:t xml:space="preserve">ее социально-   </w:t>
            </w:r>
            <w:r w:rsidRPr="0087753F">
              <w:rPr>
                <w:rFonts w:ascii="Times New Roman" w:hAnsi="Times New Roman" w:cs="Times New Roman"/>
                <w:sz w:val="28"/>
                <w:szCs w:val="28"/>
              </w:rPr>
              <w:br/>
              <w:t xml:space="preserve">экономической   </w:t>
            </w:r>
            <w:r w:rsidRPr="0087753F">
              <w:rPr>
                <w:rFonts w:ascii="Times New Roman" w:hAnsi="Times New Roman" w:cs="Times New Roman"/>
                <w:sz w:val="28"/>
                <w:szCs w:val="28"/>
              </w:rPr>
              <w:br/>
              <w:t>эффективности</w:t>
            </w:r>
          </w:p>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p>
        </w:tc>
        <w:tc>
          <w:tcPr>
            <w:tcW w:w="160" w:type="dxa"/>
            <w:gridSpan w:val="2"/>
            <w:tcBorders>
              <w:top w:val="single" w:sz="4" w:space="0" w:color="auto"/>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221" w:type="dxa"/>
            <w:gridSpan w:val="3"/>
            <w:tcBorders>
              <w:top w:val="single" w:sz="4" w:space="0" w:color="auto"/>
              <w:bottom w:val="single" w:sz="4" w:space="0" w:color="auto"/>
              <w:right w:val="single" w:sz="4" w:space="0" w:color="auto"/>
            </w:tcBorders>
          </w:tcPr>
          <w:p w:rsidR="00C5369C" w:rsidRPr="0087753F" w:rsidRDefault="00C5369C" w:rsidP="00277E31">
            <w:pPr>
              <w:pStyle w:val="ConsPlusNormal"/>
              <w:widowControl/>
              <w:tabs>
                <w:tab w:val="left" w:pos="8460"/>
              </w:tabs>
              <w:ind w:firstLine="0"/>
              <w:jc w:val="both"/>
              <w:rPr>
                <w:rFonts w:ascii="Times New Roman" w:hAnsi="Times New Roman" w:cs="Times New Roman"/>
                <w:sz w:val="28"/>
                <w:szCs w:val="28"/>
              </w:rPr>
            </w:pPr>
            <w:r w:rsidRPr="0087753F">
              <w:rPr>
                <w:rFonts w:ascii="Times New Roman" w:hAnsi="Times New Roman" w:cs="Times New Roman"/>
                <w:sz w:val="28"/>
                <w:szCs w:val="28"/>
              </w:rPr>
              <w:t>- Обеспечение достижения  за счет реализации мероприятий и проектов Программы по повышению энергоэффективности.</w:t>
            </w:r>
          </w:p>
          <w:p w:rsidR="00C5369C" w:rsidRPr="0087753F" w:rsidRDefault="00C5369C" w:rsidP="00277E31">
            <w:pPr>
              <w:tabs>
                <w:tab w:val="left" w:pos="8460"/>
              </w:tabs>
              <w:autoSpaceDE w:val="0"/>
              <w:autoSpaceDN w:val="0"/>
              <w:adjustRightInd w:val="0"/>
              <w:jc w:val="both"/>
              <w:rPr>
                <w:sz w:val="28"/>
                <w:szCs w:val="28"/>
              </w:rPr>
            </w:pPr>
            <w:r w:rsidRPr="0087753F">
              <w:rPr>
                <w:sz w:val="28"/>
                <w:szCs w:val="28"/>
              </w:rPr>
              <w:t>- Повышение эффективности энергопотребления путем внедрения современных энергосберегающих технологий.</w:t>
            </w:r>
          </w:p>
          <w:p w:rsidR="00C5369C" w:rsidRPr="0087753F" w:rsidRDefault="00C5369C" w:rsidP="00277E31">
            <w:pPr>
              <w:tabs>
                <w:tab w:val="left" w:pos="8460"/>
              </w:tabs>
              <w:autoSpaceDE w:val="0"/>
              <w:autoSpaceDN w:val="0"/>
              <w:adjustRightInd w:val="0"/>
              <w:jc w:val="both"/>
              <w:rPr>
                <w:sz w:val="28"/>
                <w:szCs w:val="28"/>
              </w:rPr>
            </w:pPr>
            <w:r w:rsidRPr="0087753F">
              <w:rPr>
                <w:sz w:val="28"/>
                <w:szCs w:val="28"/>
              </w:rPr>
              <w:t>- Замена изношенного, морально и физически устаревшего оборудования.</w:t>
            </w:r>
          </w:p>
          <w:p w:rsidR="00C5369C" w:rsidRPr="0087753F" w:rsidRDefault="00C5369C" w:rsidP="00277E31">
            <w:pPr>
              <w:tabs>
                <w:tab w:val="left" w:pos="8460"/>
              </w:tabs>
              <w:autoSpaceDE w:val="0"/>
              <w:autoSpaceDN w:val="0"/>
              <w:adjustRightInd w:val="0"/>
              <w:jc w:val="both"/>
              <w:rPr>
                <w:sz w:val="28"/>
                <w:szCs w:val="28"/>
                <w:highlight w:val="yellow"/>
              </w:rPr>
            </w:pPr>
            <w:r w:rsidRPr="0087753F">
              <w:rPr>
                <w:sz w:val="28"/>
                <w:szCs w:val="28"/>
              </w:rPr>
              <w:t>- Снижение затратной части на оплату потребленных энергоресурсов:</w:t>
            </w:r>
          </w:p>
          <w:p w:rsidR="00C5369C" w:rsidRPr="0087753F" w:rsidRDefault="00C5369C" w:rsidP="00277E31">
            <w:pPr>
              <w:tabs>
                <w:tab w:val="left" w:pos="8460"/>
              </w:tabs>
              <w:autoSpaceDE w:val="0"/>
              <w:autoSpaceDN w:val="0"/>
              <w:adjustRightInd w:val="0"/>
              <w:jc w:val="both"/>
              <w:rPr>
                <w:sz w:val="28"/>
                <w:szCs w:val="28"/>
              </w:rPr>
            </w:pPr>
            <w:r w:rsidRPr="0087753F">
              <w:rPr>
                <w:sz w:val="28"/>
                <w:szCs w:val="28"/>
              </w:rPr>
              <w:t xml:space="preserve">- экономия электрической энергии </w:t>
            </w:r>
          </w:p>
          <w:p w:rsidR="00C5369C" w:rsidRPr="0087753F" w:rsidRDefault="00C5369C" w:rsidP="00277E31">
            <w:pPr>
              <w:tabs>
                <w:tab w:val="left" w:pos="8460"/>
              </w:tabs>
              <w:autoSpaceDE w:val="0"/>
              <w:autoSpaceDN w:val="0"/>
              <w:adjustRightInd w:val="0"/>
              <w:jc w:val="both"/>
              <w:rPr>
                <w:sz w:val="28"/>
                <w:szCs w:val="28"/>
              </w:rPr>
            </w:pPr>
            <w:r w:rsidRPr="0087753F">
              <w:rPr>
                <w:sz w:val="28"/>
                <w:szCs w:val="28"/>
              </w:rPr>
              <w:t xml:space="preserve">- экономия топлива </w:t>
            </w:r>
            <w:r w:rsidRPr="0087753F">
              <w:rPr>
                <w:sz w:val="28"/>
                <w:szCs w:val="28"/>
              </w:rPr>
              <w:tab/>
            </w:r>
          </w:p>
        </w:tc>
      </w:tr>
      <w:tr w:rsidR="00C5369C" w:rsidRPr="0087753F" w:rsidTr="00C5369C">
        <w:trPr>
          <w:cantSplit/>
          <w:trHeight w:val="122"/>
        </w:trPr>
        <w:tc>
          <w:tcPr>
            <w:tcW w:w="2400" w:type="dxa"/>
            <w:gridSpan w:val="2"/>
            <w:tcBorders>
              <w:top w:val="single" w:sz="4" w:space="0" w:color="auto"/>
              <w:left w:val="single" w:sz="4" w:space="0" w:color="auto"/>
            </w:tcBorders>
          </w:tcPr>
          <w:p w:rsidR="00C5369C" w:rsidRPr="0087753F" w:rsidRDefault="00C5369C" w:rsidP="00277E31">
            <w:pPr>
              <w:pStyle w:val="ConsPlusNormal"/>
              <w:tabs>
                <w:tab w:val="left" w:pos="8460"/>
              </w:tabs>
              <w:rPr>
                <w:rFonts w:ascii="Times New Roman" w:hAnsi="Times New Roman" w:cs="Times New Roman"/>
                <w:sz w:val="28"/>
                <w:szCs w:val="28"/>
              </w:rPr>
            </w:pPr>
          </w:p>
        </w:tc>
        <w:tc>
          <w:tcPr>
            <w:tcW w:w="160" w:type="dxa"/>
            <w:gridSpan w:val="2"/>
            <w:tcBorders>
              <w:top w:val="single" w:sz="4" w:space="0" w:color="auto"/>
              <w:left w:val="single" w:sz="4" w:space="0" w:color="auto"/>
            </w:tcBorders>
          </w:tcPr>
          <w:p w:rsidR="00C5369C" w:rsidRPr="0087753F" w:rsidRDefault="00C5369C" w:rsidP="00277E31">
            <w:pPr>
              <w:pStyle w:val="ConsPlusNormal"/>
              <w:tabs>
                <w:tab w:val="left" w:pos="8460"/>
              </w:tabs>
              <w:rPr>
                <w:rFonts w:ascii="Times New Roman" w:hAnsi="Times New Roman" w:cs="Times New Roman"/>
                <w:sz w:val="28"/>
                <w:szCs w:val="28"/>
              </w:rPr>
            </w:pPr>
          </w:p>
        </w:tc>
        <w:tc>
          <w:tcPr>
            <w:tcW w:w="7221" w:type="dxa"/>
            <w:gridSpan w:val="3"/>
            <w:tcBorders>
              <w:top w:val="single" w:sz="4" w:space="0" w:color="auto"/>
              <w:right w:val="single" w:sz="4" w:space="0" w:color="auto"/>
            </w:tcBorders>
          </w:tcPr>
          <w:p w:rsidR="00C5369C" w:rsidRPr="0087753F" w:rsidRDefault="00C5369C" w:rsidP="00C21221">
            <w:pPr>
              <w:pStyle w:val="ConsPlusNormal"/>
              <w:rPr>
                <w:rFonts w:ascii="Times New Roman" w:hAnsi="Times New Roman" w:cs="Times New Roman"/>
                <w:sz w:val="28"/>
                <w:szCs w:val="28"/>
              </w:rPr>
            </w:pPr>
          </w:p>
        </w:tc>
      </w:tr>
      <w:tr w:rsidR="00C5369C" w:rsidRPr="0087753F" w:rsidTr="00C5369C">
        <w:trPr>
          <w:cantSplit/>
          <w:trHeight w:val="1020"/>
        </w:trPr>
        <w:tc>
          <w:tcPr>
            <w:tcW w:w="2400" w:type="dxa"/>
            <w:gridSpan w:val="2"/>
            <w:tcBorders>
              <w:left w:val="single" w:sz="4" w:space="0" w:color="auto"/>
              <w:bottom w:val="single" w:sz="4" w:space="0" w:color="auto"/>
            </w:tcBorders>
          </w:tcPr>
          <w:p w:rsidR="00C5369C" w:rsidRPr="0087753F" w:rsidRDefault="00C5369C" w:rsidP="00277E31">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sz w:val="28"/>
                <w:szCs w:val="28"/>
              </w:rPr>
              <w:t>Объемы и        источники       финансирования</w:t>
            </w:r>
          </w:p>
        </w:tc>
        <w:tc>
          <w:tcPr>
            <w:tcW w:w="160" w:type="dxa"/>
            <w:gridSpan w:val="2"/>
            <w:tcBorders>
              <w:left w:val="single" w:sz="4" w:space="0" w:color="auto"/>
              <w:bottom w:val="single" w:sz="4" w:space="0" w:color="auto"/>
            </w:tcBorders>
          </w:tcPr>
          <w:p w:rsidR="00C5369C" w:rsidRDefault="00C5369C">
            <w:pPr>
              <w:suppressAutoHyphens w:val="0"/>
              <w:spacing w:after="200" w:line="276" w:lineRule="auto"/>
              <w:rPr>
                <w:rFonts w:eastAsia="Arial"/>
                <w:sz w:val="28"/>
                <w:szCs w:val="28"/>
              </w:rPr>
            </w:pPr>
          </w:p>
          <w:p w:rsidR="00C5369C" w:rsidRDefault="00C5369C">
            <w:pPr>
              <w:suppressAutoHyphens w:val="0"/>
              <w:spacing w:after="200" w:line="276" w:lineRule="auto"/>
              <w:rPr>
                <w:rFonts w:eastAsia="Arial"/>
                <w:sz w:val="28"/>
                <w:szCs w:val="28"/>
              </w:rPr>
            </w:pPr>
          </w:p>
          <w:p w:rsidR="00C5369C" w:rsidRPr="0087753F" w:rsidRDefault="00C5369C" w:rsidP="00C5369C">
            <w:pPr>
              <w:pStyle w:val="ConsPlusNormal"/>
              <w:widowControl/>
              <w:tabs>
                <w:tab w:val="left" w:pos="8460"/>
              </w:tabs>
              <w:ind w:firstLine="0"/>
              <w:rPr>
                <w:rFonts w:ascii="Times New Roman" w:hAnsi="Times New Roman" w:cs="Times New Roman"/>
                <w:sz w:val="28"/>
                <w:szCs w:val="28"/>
              </w:rPr>
            </w:pPr>
          </w:p>
        </w:tc>
        <w:tc>
          <w:tcPr>
            <w:tcW w:w="7221" w:type="dxa"/>
            <w:gridSpan w:val="3"/>
            <w:tcBorders>
              <w:bottom w:val="single" w:sz="4" w:space="0" w:color="auto"/>
              <w:right w:val="single" w:sz="4" w:space="0" w:color="auto"/>
            </w:tcBorders>
          </w:tcPr>
          <w:p w:rsidR="00C5369C" w:rsidRPr="0087753F" w:rsidRDefault="00C5369C" w:rsidP="00277E31">
            <w:pPr>
              <w:tabs>
                <w:tab w:val="left" w:pos="8460"/>
              </w:tabs>
              <w:autoSpaceDE w:val="0"/>
              <w:autoSpaceDN w:val="0"/>
              <w:adjustRightInd w:val="0"/>
              <w:ind w:left="360" w:hanging="360"/>
              <w:jc w:val="both"/>
              <w:rPr>
                <w:sz w:val="28"/>
                <w:szCs w:val="28"/>
              </w:rPr>
            </w:pPr>
            <w:r w:rsidRPr="0087753F">
              <w:rPr>
                <w:color w:val="000000"/>
                <w:sz w:val="28"/>
                <w:szCs w:val="28"/>
              </w:rPr>
              <w:t>Финансирование Программы на период 201</w:t>
            </w:r>
            <w:r w:rsidR="00CD230B">
              <w:rPr>
                <w:color w:val="000000"/>
                <w:sz w:val="28"/>
                <w:szCs w:val="28"/>
              </w:rPr>
              <w:t>8</w:t>
            </w:r>
            <w:r w:rsidRPr="0087753F">
              <w:rPr>
                <w:color w:val="000000"/>
                <w:sz w:val="28"/>
                <w:szCs w:val="28"/>
              </w:rPr>
              <w:t xml:space="preserve"> - </w:t>
            </w:r>
            <w:r w:rsidRPr="0087753F">
              <w:rPr>
                <w:sz w:val="28"/>
                <w:szCs w:val="28"/>
              </w:rPr>
              <w:t>20</w:t>
            </w:r>
            <w:r w:rsidR="00C06AE8">
              <w:rPr>
                <w:sz w:val="28"/>
                <w:szCs w:val="28"/>
              </w:rPr>
              <w:t>2</w:t>
            </w:r>
            <w:r w:rsidR="00CD230B">
              <w:rPr>
                <w:sz w:val="28"/>
                <w:szCs w:val="28"/>
              </w:rPr>
              <w:t>4</w:t>
            </w:r>
            <w:r w:rsidRPr="0087753F">
              <w:rPr>
                <w:sz w:val="28"/>
                <w:szCs w:val="28"/>
              </w:rPr>
              <w:t xml:space="preserve"> годы:</w:t>
            </w:r>
          </w:p>
          <w:p w:rsidR="00C5369C" w:rsidRPr="0087753F" w:rsidRDefault="00C5369C" w:rsidP="00DB4910">
            <w:pPr>
              <w:tabs>
                <w:tab w:val="left" w:pos="8460"/>
              </w:tabs>
              <w:autoSpaceDE w:val="0"/>
              <w:autoSpaceDN w:val="0"/>
              <w:adjustRightInd w:val="0"/>
              <w:ind w:left="360" w:hanging="360"/>
              <w:jc w:val="both"/>
              <w:rPr>
                <w:color w:val="FF0000"/>
                <w:sz w:val="28"/>
                <w:szCs w:val="28"/>
              </w:rPr>
            </w:pPr>
            <w:r w:rsidRPr="0087753F">
              <w:rPr>
                <w:color w:val="000000"/>
                <w:sz w:val="28"/>
                <w:szCs w:val="28"/>
              </w:rPr>
              <w:t xml:space="preserve">- бюджет </w:t>
            </w:r>
            <w:r>
              <w:rPr>
                <w:color w:val="000000"/>
                <w:sz w:val="28"/>
                <w:szCs w:val="28"/>
              </w:rPr>
              <w:t>Филиппенков</w:t>
            </w:r>
            <w:r w:rsidRPr="0087753F">
              <w:rPr>
                <w:color w:val="000000"/>
                <w:sz w:val="28"/>
                <w:szCs w:val="28"/>
              </w:rPr>
              <w:t xml:space="preserve">ского сельского поселения -  </w:t>
            </w:r>
            <w:r w:rsidR="00DB4910">
              <w:rPr>
                <w:color w:val="000000"/>
                <w:sz w:val="28"/>
                <w:szCs w:val="28"/>
              </w:rPr>
              <w:t>28</w:t>
            </w:r>
            <w:r w:rsidR="000B670E">
              <w:rPr>
                <w:color w:val="000000"/>
                <w:sz w:val="28"/>
                <w:szCs w:val="28"/>
              </w:rPr>
              <w:t>,0</w:t>
            </w:r>
            <w:r w:rsidRPr="0087753F">
              <w:rPr>
                <w:color w:val="000000"/>
                <w:sz w:val="28"/>
                <w:szCs w:val="28"/>
              </w:rPr>
              <w:t xml:space="preserve"> тыс. руб.</w:t>
            </w:r>
          </w:p>
        </w:tc>
      </w:tr>
      <w:tr w:rsidR="00474046" w:rsidRPr="0087753F" w:rsidTr="00474046">
        <w:trPr>
          <w:gridAfter w:val="2"/>
          <w:wAfter w:w="142" w:type="dxa"/>
          <w:cantSplit/>
          <w:trHeight w:val="255"/>
        </w:trPr>
        <w:tc>
          <w:tcPr>
            <w:tcW w:w="2552" w:type="dxa"/>
            <w:gridSpan w:val="3"/>
            <w:tcBorders>
              <w:top w:val="single" w:sz="4" w:space="0" w:color="auto"/>
            </w:tcBorders>
          </w:tcPr>
          <w:p w:rsidR="00474046" w:rsidRPr="0087753F" w:rsidRDefault="00474046" w:rsidP="00277E31">
            <w:pPr>
              <w:pStyle w:val="ConsPlusNormal"/>
              <w:tabs>
                <w:tab w:val="left" w:pos="8460"/>
              </w:tabs>
              <w:rPr>
                <w:rFonts w:ascii="Times New Roman" w:hAnsi="Times New Roman" w:cs="Times New Roman"/>
                <w:sz w:val="28"/>
                <w:szCs w:val="28"/>
              </w:rPr>
            </w:pPr>
          </w:p>
        </w:tc>
        <w:tc>
          <w:tcPr>
            <w:tcW w:w="7087" w:type="dxa"/>
            <w:gridSpan w:val="2"/>
            <w:tcBorders>
              <w:top w:val="single" w:sz="4" w:space="0" w:color="auto"/>
            </w:tcBorders>
          </w:tcPr>
          <w:p w:rsidR="00474046" w:rsidRPr="0087753F" w:rsidRDefault="00474046" w:rsidP="00277E31">
            <w:pPr>
              <w:pStyle w:val="ConsPlusNormal"/>
              <w:tabs>
                <w:tab w:val="left" w:pos="8460"/>
              </w:tabs>
              <w:ind w:left="360" w:hanging="360"/>
              <w:jc w:val="both"/>
              <w:rPr>
                <w:color w:val="000000"/>
                <w:sz w:val="28"/>
                <w:szCs w:val="28"/>
              </w:rPr>
            </w:pPr>
            <w:r w:rsidRPr="0087753F">
              <w:rPr>
                <w:rFonts w:ascii="Times New Roman" w:hAnsi="Times New Roman" w:cs="Times New Roman"/>
                <w:color w:val="000000"/>
                <w:sz w:val="28"/>
                <w:szCs w:val="28"/>
              </w:rPr>
              <w:t xml:space="preserve">  </w:t>
            </w:r>
          </w:p>
        </w:tc>
      </w:tr>
    </w:tbl>
    <w:p w:rsidR="009A4FF2" w:rsidRDefault="00C5369C" w:rsidP="00C5369C">
      <w:pPr>
        <w:pStyle w:val="ConsPlusNormal"/>
        <w:widowControl/>
        <w:tabs>
          <w:tab w:val="left" w:pos="8460"/>
        </w:tabs>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9A4FF2" w:rsidRDefault="009A4FF2" w:rsidP="00C5369C">
      <w:pPr>
        <w:pStyle w:val="ConsPlusNormal"/>
        <w:widowControl/>
        <w:tabs>
          <w:tab w:val="left" w:pos="8460"/>
        </w:tabs>
        <w:ind w:firstLine="0"/>
        <w:rPr>
          <w:rFonts w:ascii="Times New Roman" w:hAnsi="Times New Roman" w:cs="Times New Roman"/>
          <w:b/>
          <w:sz w:val="28"/>
          <w:szCs w:val="28"/>
        </w:rPr>
      </w:pPr>
    </w:p>
    <w:p w:rsidR="009A4FF2" w:rsidRDefault="009A4FF2" w:rsidP="00C5369C">
      <w:pPr>
        <w:pStyle w:val="ConsPlusNormal"/>
        <w:widowControl/>
        <w:tabs>
          <w:tab w:val="left" w:pos="8460"/>
        </w:tabs>
        <w:ind w:firstLine="0"/>
        <w:rPr>
          <w:rFonts w:ascii="Times New Roman" w:hAnsi="Times New Roman" w:cs="Times New Roman"/>
          <w:b/>
          <w:sz w:val="28"/>
          <w:szCs w:val="28"/>
        </w:rPr>
      </w:pPr>
    </w:p>
    <w:p w:rsidR="009A4FF2" w:rsidRDefault="009A4FF2" w:rsidP="00C5369C">
      <w:pPr>
        <w:pStyle w:val="ConsPlusNormal"/>
        <w:widowControl/>
        <w:tabs>
          <w:tab w:val="left" w:pos="8460"/>
        </w:tabs>
        <w:ind w:firstLine="0"/>
        <w:rPr>
          <w:rFonts w:ascii="Times New Roman" w:hAnsi="Times New Roman" w:cs="Times New Roman"/>
          <w:b/>
          <w:sz w:val="28"/>
          <w:szCs w:val="28"/>
        </w:rPr>
      </w:pPr>
    </w:p>
    <w:p w:rsidR="009A4FF2" w:rsidRDefault="009A4FF2" w:rsidP="00C5369C">
      <w:pPr>
        <w:pStyle w:val="ConsPlusNormal"/>
        <w:widowControl/>
        <w:tabs>
          <w:tab w:val="left" w:pos="8460"/>
        </w:tabs>
        <w:ind w:firstLine="0"/>
        <w:rPr>
          <w:rFonts w:ascii="Times New Roman" w:hAnsi="Times New Roman" w:cs="Times New Roman"/>
          <w:b/>
          <w:sz w:val="28"/>
          <w:szCs w:val="28"/>
        </w:rPr>
      </w:pPr>
    </w:p>
    <w:p w:rsidR="009A4FF2" w:rsidRDefault="009A4FF2" w:rsidP="00C5369C">
      <w:pPr>
        <w:pStyle w:val="ConsPlusNormal"/>
        <w:widowControl/>
        <w:tabs>
          <w:tab w:val="left" w:pos="8460"/>
        </w:tabs>
        <w:ind w:firstLine="0"/>
        <w:rPr>
          <w:rFonts w:ascii="Times New Roman" w:hAnsi="Times New Roman" w:cs="Times New Roman"/>
          <w:b/>
          <w:sz w:val="28"/>
          <w:szCs w:val="28"/>
        </w:rPr>
      </w:pPr>
    </w:p>
    <w:p w:rsidR="00277E31" w:rsidRPr="0087753F" w:rsidRDefault="00277E31" w:rsidP="00C5369C">
      <w:pPr>
        <w:pStyle w:val="ConsPlusNormal"/>
        <w:widowControl/>
        <w:tabs>
          <w:tab w:val="left" w:pos="8460"/>
        </w:tabs>
        <w:ind w:firstLine="0"/>
        <w:rPr>
          <w:rFonts w:ascii="Times New Roman" w:hAnsi="Times New Roman" w:cs="Times New Roman"/>
          <w:sz w:val="28"/>
          <w:szCs w:val="28"/>
        </w:rPr>
      </w:pPr>
      <w:r w:rsidRPr="0087753F">
        <w:rPr>
          <w:rFonts w:ascii="Times New Roman" w:hAnsi="Times New Roman" w:cs="Times New Roman"/>
          <w:b/>
          <w:sz w:val="28"/>
          <w:szCs w:val="28"/>
        </w:rPr>
        <w:lastRenderedPageBreak/>
        <w:t>Раздел 1.</w:t>
      </w:r>
      <w:r w:rsidRPr="0087753F">
        <w:rPr>
          <w:rFonts w:ascii="Times New Roman" w:hAnsi="Times New Roman" w:cs="Times New Roman"/>
          <w:sz w:val="28"/>
          <w:szCs w:val="28"/>
        </w:rPr>
        <w:t xml:space="preserve"> </w:t>
      </w: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rPr>
      </w:pPr>
      <w:r w:rsidRPr="0087753F">
        <w:rPr>
          <w:rFonts w:ascii="Times New Roman" w:hAnsi="Times New Roman" w:cs="Times New Roman"/>
          <w:b/>
          <w:sz w:val="28"/>
          <w:szCs w:val="28"/>
        </w:rPr>
        <w:t>Характеристика проблемы, на решение которой направлена программа</w:t>
      </w: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u w:val="single"/>
        </w:rPr>
      </w:pPr>
    </w:p>
    <w:p w:rsidR="00277E31" w:rsidRPr="0087753F" w:rsidRDefault="00277E31" w:rsidP="00277E31">
      <w:pPr>
        <w:tabs>
          <w:tab w:val="left" w:pos="8460"/>
        </w:tabs>
        <w:ind w:firstLine="680"/>
        <w:jc w:val="both"/>
        <w:rPr>
          <w:sz w:val="28"/>
          <w:szCs w:val="28"/>
        </w:rPr>
      </w:pPr>
      <w:r w:rsidRPr="0087753F">
        <w:rPr>
          <w:sz w:val="28"/>
          <w:szCs w:val="2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сельского поселения. Повышение энергоэффективности снизит риски и затраты, связанные с высокой энергоемкостью экономики.</w:t>
      </w:r>
    </w:p>
    <w:p w:rsidR="00277E31" w:rsidRPr="0087753F" w:rsidRDefault="00277E31" w:rsidP="00277E31">
      <w:pPr>
        <w:tabs>
          <w:tab w:val="left" w:pos="8460"/>
        </w:tabs>
        <w:ind w:firstLine="680"/>
        <w:jc w:val="both"/>
        <w:rPr>
          <w:sz w:val="28"/>
          <w:szCs w:val="28"/>
        </w:rPr>
      </w:pPr>
      <w:r w:rsidRPr="0087753F">
        <w:rPr>
          <w:sz w:val="28"/>
          <w:szCs w:val="28"/>
        </w:rPr>
        <w:t>Самый высокий потенциал энергоэффективности отмечается в секторах конечных потребителей.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 Замена низкокачественных и энергозатратных бытовых приборов позволит не только сократить потребление электрической энергии, но и снизить затраты бюджетных средств.</w:t>
      </w:r>
    </w:p>
    <w:p w:rsidR="00277E31" w:rsidRPr="0087753F" w:rsidRDefault="00277E31" w:rsidP="00277E31">
      <w:pPr>
        <w:tabs>
          <w:tab w:val="left" w:pos="8460"/>
        </w:tabs>
        <w:ind w:firstLine="680"/>
        <w:jc w:val="both"/>
        <w:rPr>
          <w:sz w:val="28"/>
          <w:szCs w:val="28"/>
        </w:rPr>
      </w:pPr>
      <w:r w:rsidRPr="0087753F">
        <w:rPr>
          <w:sz w:val="28"/>
          <w:szCs w:val="28"/>
        </w:rPr>
        <w:t>Федеральным законом  от 23.11.2009 № 261-ФЗ «Об энергосбережении и о повышении энергетической эффективности»  (далее – Закон № 261-ФЗ) определено, что все бюджетные учреждения:</w:t>
      </w:r>
    </w:p>
    <w:p w:rsidR="00277E31" w:rsidRPr="0087753F" w:rsidRDefault="00277E31" w:rsidP="00277E31">
      <w:pPr>
        <w:tabs>
          <w:tab w:val="left" w:pos="8460"/>
        </w:tabs>
        <w:ind w:firstLine="680"/>
        <w:jc w:val="both"/>
        <w:rPr>
          <w:sz w:val="28"/>
          <w:szCs w:val="28"/>
        </w:rPr>
      </w:pPr>
      <w:r w:rsidRPr="0087753F">
        <w:rPr>
          <w:sz w:val="28"/>
          <w:szCs w:val="28"/>
        </w:rPr>
        <w:t>- должны быть оснащены приборами учета используемой воды, тепловой энергии, электрической энергии;</w:t>
      </w:r>
    </w:p>
    <w:p w:rsidR="00277E31" w:rsidRPr="0087753F" w:rsidRDefault="00277E31" w:rsidP="00277E31">
      <w:pPr>
        <w:tabs>
          <w:tab w:val="left" w:pos="8460"/>
        </w:tabs>
        <w:ind w:firstLine="680"/>
        <w:jc w:val="both"/>
        <w:rPr>
          <w:sz w:val="28"/>
          <w:szCs w:val="28"/>
        </w:rPr>
      </w:pPr>
      <w:r w:rsidRPr="0087753F">
        <w:rPr>
          <w:sz w:val="28"/>
          <w:szCs w:val="28"/>
        </w:rPr>
        <w:t>- обязаны обеспечить снижение в сопоставимых условиях объема энергии в течение 5 лет не менее чем на 15 % от объема фактически потребленного им в 2009 году каждого из указанных ресурсов с ежегодным снижением такого объема не менее чем  на 3%;</w:t>
      </w:r>
    </w:p>
    <w:p w:rsidR="00277E31" w:rsidRPr="0087753F" w:rsidRDefault="00277E31" w:rsidP="00277E31">
      <w:pPr>
        <w:tabs>
          <w:tab w:val="left" w:pos="8460"/>
        </w:tabs>
        <w:ind w:firstLine="680"/>
        <w:jc w:val="both"/>
        <w:rPr>
          <w:sz w:val="28"/>
          <w:szCs w:val="28"/>
        </w:rPr>
      </w:pPr>
      <w:r w:rsidRPr="0087753F">
        <w:rPr>
          <w:sz w:val="28"/>
          <w:szCs w:val="28"/>
        </w:rPr>
        <w:t>- обязаны провести обязательное энергетическое обследование, по результатам которого должен быть составлен энергетический паспорт;</w:t>
      </w:r>
    </w:p>
    <w:p w:rsidR="00277E31" w:rsidRPr="0087753F" w:rsidRDefault="00277E31" w:rsidP="00277E31">
      <w:pPr>
        <w:tabs>
          <w:tab w:val="left" w:pos="8460"/>
        </w:tabs>
        <w:ind w:firstLine="680"/>
        <w:jc w:val="both"/>
        <w:rPr>
          <w:sz w:val="28"/>
          <w:szCs w:val="28"/>
        </w:rPr>
      </w:pPr>
      <w:r w:rsidRPr="0087753F">
        <w:rPr>
          <w:sz w:val="28"/>
          <w:szCs w:val="28"/>
        </w:rPr>
        <w:t>- обязаны выполнять требования энергетической эффективности зданий и сооружений;</w:t>
      </w:r>
    </w:p>
    <w:p w:rsidR="00277E31" w:rsidRPr="0087753F" w:rsidRDefault="00277E31" w:rsidP="00277E31">
      <w:pPr>
        <w:tabs>
          <w:tab w:val="left" w:pos="8460"/>
        </w:tabs>
        <w:ind w:firstLine="680"/>
        <w:jc w:val="both"/>
        <w:rPr>
          <w:sz w:val="28"/>
          <w:szCs w:val="28"/>
        </w:rPr>
      </w:pPr>
      <w:r w:rsidRPr="0087753F">
        <w:rPr>
          <w:sz w:val="28"/>
          <w:szCs w:val="28"/>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277E31" w:rsidRPr="0087753F" w:rsidRDefault="00277E31" w:rsidP="00277E31">
      <w:pPr>
        <w:tabs>
          <w:tab w:val="left" w:pos="8460"/>
        </w:tabs>
        <w:ind w:firstLine="680"/>
        <w:jc w:val="both"/>
        <w:rPr>
          <w:sz w:val="28"/>
          <w:szCs w:val="28"/>
        </w:rPr>
      </w:pPr>
      <w:r w:rsidRPr="0087753F">
        <w:rPr>
          <w:sz w:val="28"/>
          <w:szCs w:val="28"/>
        </w:rPr>
        <w:t>Механизмами  реализации потенциала энергосбережения в учреждении должны стать:</w:t>
      </w:r>
    </w:p>
    <w:p w:rsidR="00277E31" w:rsidRPr="0087753F" w:rsidRDefault="00277E31" w:rsidP="00277E31">
      <w:pPr>
        <w:tabs>
          <w:tab w:val="left" w:pos="8460"/>
        </w:tabs>
        <w:ind w:firstLine="680"/>
        <w:jc w:val="both"/>
        <w:rPr>
          <w:sz w:val="28"/>
          <w:szCs w:val="28"/>
        </w:rPr>
      </w:pPr>
      <w:r w:rsidRPr="0087753F">
        <w:rPr>
          <w:sz w:val="28"/>
          <w:szCs w:val="28"/>
        </w:rPr>
        <w:t>- проведение мероприятий по энергосбережению и повышению энергетической эффективности;</w:t>
      </w:r>
    </w:p>
    <w:p w:rsidR="00277E31" w:rsidRPr="0087753F" w:rsidRDefault="00277E31" w:rsidP="00277E31">
      <w:pPr>
        <w:tabs>
          <w:tab w:val="left" w:pos="8460"/>
        </w:tabs>
        <w:ind w:firstLine="680"/>
        <w:jc w:val="both"/>
        <w:rPr>
          <w:sz w:val="28"/>
          <w:szCs w:val="28"/>
        </w:rPr>
      </w:pPr>
      <w:r w:rsidRPr="0087753F">
        <w:rPr>
          <w:sz w:val="28"/>
          <w:szCs w:val="28"/>
        </w:rPr>
        <w:t>- организация постоянного мониторинга эффективности использования энергоресурсов;</w:t>
      </w:r>
    </w:p>
    <w:p w:rsidR="00277E31" w:rsidRPr="0087753F" w:rsidRDefault="00277E31" w:rsidP="00277E31">
      <w:pPr>
        <w:tabs>
          <w:tab w:val="left" w:pos="8460"/>
        </w:tabs>
        <w:ind w:firstLine="680"/>
        <w:jc w:val="both"/>
        <w:rPr>
          <w:sz w:val="28"/>
          <w:szCs w:val="28"/>
        </w:rPr>
      </w:pPr>
      <w:r w:rsidRPr="0087753F">
        <w:rPr>
          <w:sz w:val="28"/>
          <w:szCs w:val="28"/>
        </w:rPr>
        <w:t>- стимулирование работников в повышении энергоэффективности;</w:t>
      </w:r>
    </w:p>
    <w:p w:rsidR="00277E31" w:rsidRPr="0087753F" w:rsidRDefault="00277E31" w:rsidP="00277E31">
      <w:pPr>
        <w:tabs>
          <w:tab w:val="left" w:pos="8460"/>
        </w:tabs>
        <w:ind w:firstLine="680"/>
        <w:jc w:val="both"/>
        <w:rPr>
          <w:sz w:val="28"/>
          <w:szCs w:val="28"/>
        </w:rPr>
      </w:pPr>
      <w:r w:rsidRPr="0087753F">
        <w:rPr>
          <w:sz w:val="28"/>
          <w:szCs w:val="28"/>
        </w:rPr>
        <w:t>- информационно-пропагандистские меры.</w:t>
      </w:r>
    </w:p>
    <w:p w:rsidR="00277E31" w:rsidRPr="0087753F" w:rsidRDefault="00277E31" w:rsidP="00277E31">
      <w:pPr>
        <w:tabs>
          <w:tab w:val="left" w:pos="8460"/>
        </w:tabs>
        <w:ind w:firstLine="680"/>
        <w:jc w:val="both"/>
        <w:rPr>
          <w:sz w:val="28"/>
          <w:szCs w:val="28"/>
        </w:rPr>
      </w:pPr>
      <w:r w:rsidRPr="0087753F">
        <w:rPr>
          <w:sz w:val="28"/>
          <w:szCs w:val="28"/>
        </w:rPr>
        <w:lastRenderedPageBreak/>
        <w:t>Достижение показателей, утвержденных Законом № 261-ФЗ, и целей по повышению энергоэффективности,  является целью Программы.</w:t>
      </w:r>
    </w:p>
    <w:p w:rsidR="00277E31" w:rsidRPr="0087753F" w:rsidRDefault="00277E31" w:rsidP="00277E31">
      <w:pPr>
        <w:tabs>
          <w:tab w:val="left" w:pos="8460"/>
        </w:tabs>
        <w:autoSpaceDE w:val="0"/>
        <w:autoSpaceDN w:val="0"/>
        <w:adjustRightInd w:val="0"/>
        <w:ind w:firstLine="680"/>
        <w:jc w:val="both"/>
        <w:rPr>
          <w:sz w:val="28"/>
          <w:szCs w:val="28"/>
        </w:rPr>
      </w:pPr>
      <w:r>
        <w:rPr>
          <w:sz w:val="28"/>
          <w:szCs w:val="28"/>
        </w:rPr>
        <w:t>Филиппенков</w:t>
      </w:r>
      <w:r w:rsidRPr="0087753F">
        <w:rPr>
          <w:sz w:val="28"/>
          <w:szCs w:val="28"/>
        </w:rPr>
        <w:t>ское сельское поселение включает:</w:t>
      </w:r>
    </w:p>
    <w:p w:rsidR="00277E31" w:rsidRPr="0087753F" w:rsidRDefault="00277E31" w:rsidP="00277E31">
      <w:pPr>
        <w:tabs>
          <w:tab w:val="left" w:pos="8460"/>
        </w:tabs>
        <w:autoSpaceDE w:val="0"/>
        <w:autoSpaceDN w:val="0"/>
        <w:adjustRightInd w:val="0"/>
        <w:ind w:firstLine="680"/>
        <w:jc w:val="both"/>
        <w:rPr>
          <w:sz w:val="28"/>
          <w:szCs w:val="28"/>
        </w:rPr>
      </w:pPr>
      <w:r w:rsidRPr="0087753F">
        <w:rPr>
          <w:sz w:val="28"/>
          <w:szCs w:val="28"/>
        </w:rPr>
        <w:t>1. Бюджетные учреждения:</w:t>
      </w:r>
    </w:p>
    <w:p w:rsidR="00277E31" w:rsidRPr="0087753F" w:rsidRDefault="00277E31" w:rsidP="00277E31">
      <w:pPr>
        <w:tabs>
          <w:tab w:val="left" w:pos="8460"/>
        </w:tabs>
        <w:autoSpaceDE w:val="0"/>
        <w:autoSpaceDN w:val="0"/>
        <w:adjustRightInd w:val="0"/>
        <w:ind w:firstLine="680"/>
        <w:jc w:val="both"/>
        <w:rPr>
          <w:sz w:val="28"/>
          <w:szCs w:val="28"/>
        </w:rPr>
      </w:pPr>
      <w:r w:rsidRPr="0087753F">
        <w:rPr>
          <w:sz w:val="28"/>
          <w:szCs w:val="28"/>
        </w:rPr>
        <w:t xml:space="preserve">1.1. Администрация   </w:t>
      </w:r>
      <w:r>
        <w:rPr>
          <w:sz w:val="28"/>
          <w:szCs w:val="28"/>
        </w:rPr>
        <w:t>Филиппенков</w:t>
      </w:r>
      <w:r w:rsidRPr="0087753F">
        <w:rPr>
          <w:sz w:val="28"/>
          <w:szCs w:val="28"/>
        </w:rPr>
        <w:t>ского сельского поселения;</w:t>
      </w:r>
    </w:p>
    <w:p w:rsidR="00277E31" w:rsidRPr="0087753F" w:rsidRDefault="00277E31" w:rsidP="00277E31">
      <w:pPr>
        <w:tabs>
          <w:tab w:val="left" w:pos="8460"/>
        </w:tabs>
        <w:autoSpaceDE w:val="0"/>
        <w:autoSpaceDN w:val="0"/>
        <w:adjustRightInd w:val="0"/>
        <w:ind w:firstLine="680"/>
        <w:jc w:val="both"/>
        <w:rPr>
          <w:sz w:val="28"/>
          <w:szCs w:val="28"/>
        </w:rPr>
      </w:pPr>
      <w:r w:rsidRPr="0087753F">
        <w:rPr>
          <w:sz w:val="28"/>
          <w:szCs w:val="28"/>
        </w:rPr>
        <w:t>1.2. Муниципальное казенное учреждение культуры «</w:t>
      </w:r>
      <w:r>
        <w:rPr>
          <w:sz w:val="28"/>
          <w:szCs w:val="28"/>
        </w:rPr>
        <w:t>Филиппенковский культурно-досуговый центр</w:t>
      </w:r>
      <w:r w:rsidRPr="0087753F">
        <w:rPr>
          <w:sz w:val="28"/>
          <w:szCs w:val="28"/>
        </w:rPr>
        <w:t>»</w:t>
      </w:r>
    </w:p>
    <w:p w:rsidR="00277E31" w:rsidRPr="0087753F" w:rsidRDefault="00277E31" w:rsidP="00277E31">
      <w:pPr>
        <w:tabs>
          <w:tab w:val="left" w:pos="8460"/>
        </w:tabs>
        <w:autoSpaceDE w:val="0"/>
        <w:autoSpaceDN w:val="0"/>
        <w:adjustRightInd w:val="0"/>
        <w:jc w:val="both"/>
        <w:rPr>
          <w:sz w:val="28"/>
          <w:szCs w:val="28"/>
        </w:rPr>
      </w:pPr>
      <w:r>
        <w:rPr>
          <w:sz w:val="28"/>
          <w:szCs w:val="28"/>
        </w:rPr>
        <w:t xml:space="preserve">           2</w:t>
      </w:r>
      <w:r w:rsidRPr="0087753F">
        <w:rPr>
          <w:sz w:val="28"/>
          <w:szCs w:val="28"/>
        </w:rPr>
        <w:t>.  Трансформаторные подстанции и электрические сети.</w:t>
      </w:r>
    </w:p>
    <w:p w:rsidR="00C5369C" w:rsidRDefault="00277E31" w:rsidP="00C5369C">
      <w:pPr>
        <w:tabs>
          <w:tab w:val="left" w:pos="8460"/>
        </w:tabs>
        <w:autoSpaceDE w:val="0"/>
        <w:autoSpaceDN w:val="0"/>
        <w:adjustRightInd w:val="0"/>
        <w:ind w:firstLine="680"/>
        <w:jc w:val="both"/>
        <w:rPr>
          <w:b/>
          <w:sz w:val="28"/>
          <w:szCs w:val="28"/>
        </w:rPr>
      </w:pPr>
      <w:r w:rsidRPr="0087753F">
        <w:rPr>
          <w:sz w:val="28"/>
          <w:szCs w:val="28"/>
        </w:rPr>
        <w:t>Анализ сложившейся ситуации показывает, что ветхость оборудования</w:t>
      </w:r>
      <w:r>
        <w:rPr>
          <w:sz w:val="28"/>
          <w:szCs w:val="28"/>
        </w:rPr>
        <w:t xml:space="preserve">, </w:t>
      </w:r>
      <w:r w:rsidRPr="0087753F">
        <w:rPr>
          <w:sz w:val="28"/>
          <w:szCs w:val="28"/>
        </w:rPr>
        <w:t xml:space="preserve"> приводит к значительным потерям энергоресурсов (до 70%), поэтому необходимость реализации программы энергосбережения и повышения энергетической эффективности   сельского поселения является важнейшей задачей для функционирования жилищно-коммунальной сферы поселения.</w:t>
      </w:r>
      <w:r>
        <w:rPr>
          <w:b/>
          <w:sz w:val="28"/>
          <w:szCs w:val="28"/>
        </w:rPr>
        <w:t xml:space="preserve"> </w:t>
      </w:r>
      <w:r w:rsidR="00C5369C">
        <w:rPr>
          <w:b/>
          <w:sz w:val="28"/>
          <w:szCs w:val="28"/>
        </w:rPr>
        <w:t xml:space="preserve"> </w:t>
      </w:r>
    </w:p>
    <w:p w:rsidR="00277E31" w:rsidRPr="00C5369C" w:rsidRDefault="00C5369C" w:rsidP="00C5369C">
      <w:pPr>
        <w:tabs>
          <w:tab w:val="left" w:pos="8460"/>
        </w:tabs>
        <w:autoSpaceDE w:val="0"/>
        <w:autoSpaceDN w:val="0"/>
        <w:adjustRightInd w:val="0"/>
        <w:ind w:firstLine="680"/>
        <w:jc w:val="both"/>
        <w:rPr>
          <w:sz w:val="28"/>
          <w:szCs w:val="28"/>
        </w:rPr>
      </w:pPr>
      <w:r>
        <w:rPr>
          <w:b/>
          <w:sz w:val="28"/>
          <w:szCs w:val="28"/>
        </w:rPr>
        <w:t xml:space="preserve">                                               </w:t>
      </w:r>
      <w:r w:rsidR="00277E31" w:rsidRPr="0087753F">
        <w:rPr>
          <w:b/>
          <w:sz w:val="28"/>
          <w:szCs w:val="28"/>
        </w:rPr>
        <w:t xml:space="preserve">Раздел 2. </w:t>
      </w: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u w:val="single"/>
        </w:rPr>
      </w:pPr>
      <w:r w:rsidRPr="0087753F">
        <w:rPr>
          <w:rFonts w:ascii="Times New Roman" w:hAnsi="Times New Roman" w:cs="Times New Roman"/>
          <w:b/>
          <w:sz w:val="28"/>
          <w:szCs w:val="28"/>
        </w:rPr>
        <w:t>Цели программы</w:t>
      </w:r>
    </w:p>
    <w:p w:rsidR="00277E31" w:rsidRPr="0087753F" w:rsidRDefault="00277E31" w:rsidP="00277E31">
      <w:pPr>
        <w:pStyle w:val="ConsPlusNormal"/>
        <w:widowControl/>
        <w:tabs>
          <w:tab w:val="left" w:pos="8460"/>
        </w:tabs>
        <w:ind w:left="360" w:hanging="360"/>
        <w:jc w:val="both"/>
        <w:rPr>
          <w:rFonts w:ascii="Times New Roman" w:hAnsi="Times New Roman" w:cs="Times New Roman"/>
          <w:b/>
          <w:sz w:val="28"/>
          <w:szCs w:val="28"/>
          <w:u w:val="single"/>
        </w:rPr>
      </w:pPr>
    </w:p>
    <w:p w:rsidR="00277E31" w:rsidRPr="0087753F" w:rsidRDefault="00277E31" w:rsidP="00277E31">
      <w:pPr>
        <w:tabs>
          <w:tab w:val="left" w:pos="8460"/>
        </w:tabs>
        <w:jc w:val="both"/>
        <w:rPr>
          <w:sz w:val="28"/>
          <w:szCs w:val="28"/>
        </w:rPr>
      </w:pPr>
      <w:r w:rsidRPr="0087753F">
        <w:rPr>
          <w:sz w:val="28"/>
          <w:szCs w:val="28"/>
        </w:rPr>
        <w:t xml:space="preserve">        Основной целью Программы является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сельского поселение  и снижения энергоемкости. Перевести энергопотребление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277E31" w:rsidRPr="0087753F" w:rsidRDefault="00277E31" w:rsidP="00277E31">
      <w:pPr>
        <w:pStyle w:val="ConsPlusNormal"/>
        <w:widowControl/>
        <w:tabs>
          <w:tab w:val="left" w:pos="8460"/>
        </w:tabs>
        <w:ind w:firstLine="0"/>
        <w:jc w:val="both"/>
        <w:rPr>
          <w:rFonts w:ascii="Times New Roman" w:hAnsi="Times New Roman" w:cs="Times New Roman"/>
          <w:b/>
          <w:sz w:val="28"/>
          <w:szCs w:val="28"/>
        </w:rPr>
      </w:pP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rPr>
      </w:pPr>
      <w:r w:rsidRPr="0087753F">
        <w:rPr>
          <w:rFonts w:ascii="Times New Roman" w:hAnsi="Times New Roman" w:cs="Times New Roman"/>
          <w:b/>
          <w:sz w:val="28"/>
          <w:szCs w:val="28"/>
        </w:rPr>
        <w:t xml:space="preserve">Раздел 3. </w:t>
      </w: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u w:val="single"/>
        </w:rPr>
      </w:pPr>
      <w:r w:rsidRPr="0087753F">
        <w:rPr>
          <w:rFonts w:ascii="Times New Roman" w:hAnsi="Times New Roman" w:cs="Times New Roman"/>
          <w:b/>
          <w:sz w:val="28"/>
          <w:szCs w:val="28"/>
        </w:rPr>
        <w:t>Основные задачи программы</w:t>
      </w:r>
    </w:p>
    <w:p w:rsidR="00277E31" w:rsidRPr="0087753F" w:rsidRDefault="00277E31" w:rsidP="00277E31">
      <w:pPr>
        <w:pStyle w:val="ConsPlusNormal"/>
        <w:widowControl/>
        <w:tabs>
          <w:tab w:val="left" w:pos="8460"/>
        </w:tabs>
        <w:ind w:left="360" w:hanging="360"/>
        <w:jc w:val="both"/>
        <w:rPr>
          <w:rFonts w:ascii="Times New Roman" w:hAnsi="Times New Roman" w:cs="Times New Roman"/>
          <w:b/>
          <w:sz w:val="28"/>
          <w:szCs w:val="28"/>
          <w:u w:val="single"/>
        </w:rPr>
      </w:pPr>
    </w:p>
    <w:p w:rsidR="00277E31" w:rsidRPr="0087753F" w:rsidRDefault="00277E31" w:rsidP="00277E31">
      <w:pPr>
        <w:tabs>
          <w:tab w:val="left" w:pos="8460"/>
        </w:tabs>
        <w:ind w:firstLine="680"/>
        <w:jc w:val="both"/>
        <w:rPr>
          <w:sz w:val="28"/>
          <w:szCs w:val="28"/>
        </w:rPr>
      </w:pPr>
      <w:r w:rsidRPr="0087753F">
        <w:rPr>
          <w:sz w:val="28"/>
          <w:szCs w:val="28"/>
        </w:rPr>
        <w:t xml:space="preserve">1. Проведение организационных мероприятий по повышению эффективности потребления энергии. </w:t>
      </w:r>
    </w:p>
    <w:p w:rsidR="00277E31" w:rsidRPr="0087753F" w:rsidRDefault="00277E31" w:rsidP="00277E31">
      <w:pPr>
        <w:tabs>
          <w:tab w:val="left" w:pos="8460"/>
        </w:tabs>
        <w:ind w:firstLine="680"/>
        <w:jc w:val="both"/>
        <w:rPr>
          <w:sz w:val="28"/>
          <w:szCs w:val="28"/>
        </w:rPr>
      </w:pPr>
      <w:r w:rsidRPr="0087753F">
        <w:rPr>
          <w:sz w:val="28"/>
          <w:szCs w:val="28"/>
        </w:rPr>
        <w:t>2. Сокращение расхода бюджетных средств на оплату за энергоресурсы, в том числе за счет сокращения потерь электрической энергии.</w:t>
      </w:r>
    </w:p>
    <w:p w:rsidR="00277E31" w:rsidRPr="0087753F" w:rsidRDefault="00277E31" w:rsidP="00277E31">
      <w:pPr>
        <w:tabs>
          <w:tab w:val="left" w:pos="8460"/>
        </w:tabs>
        <w:ind w:firstLine="680"/>
        <w:jc w:val="both"/>
        <w:rPr>
          <w:sz w:val="28"/>
          <w:szCs w:val="28"/>
        </w:rPr>
      </w:pPr>
      <w:r w:rsidRPr="0087753F">
        <w:rPr>
          <w:sz w:val="28"/>
          <w:szCs w:val="28"/>
        </w:rPr>
        <w:t>3. Обеспечение учета всего объема потребляемых энергетических ресурсов.</w:t>
      </w:r>
    </w:p>
    <w:p w:rsidR="00277E31" w:rsidRPr="0087753F" w:rsidRDefault="00277E31" w:rsidP="00277E31">
      <w:pPr>
        <w:tabs>
          <w:tab w:val="left" w:pos="8460"/>
        </w:tabs>
        <w:ind w:firstLine="680"/>
        <w:jc w:val="both"/>
        <w:rPr>
          <w:sz w:val="28"/>
          <w:szCs w:val="28"/>
        </w:rPr>
      </w:pPr>
      <w:r w:rsidRPr="0087753F">
        <w:rPr>
          <w:sz w:val="28"/>
          <w:szCs w:val="28"/>
        </w:rPr>
        <w:lastRenderedPageBreak/>
        <w:t>4. Обеспечение мониторинга потребления энергетических ресурсов и их эффективного использования.</w:t>
      </w:r>
    </w:p>
    <w:p w:rsidR="00277E31" w:rsidRPr="0087753F" w:rsidRDefault="00277E31" w:rsidP="00277E31">
      <w:pPr>
        <w:tabs>
          <w:tab w:val="left" w:pos="8460"/>
        </w:tabs>
        <w:ind w:firstLine="680"/>
        <w:jc w:val="both"/>
        <w:rPr>
          <w:sz w:val="28"/>
          <w:szCs w:val="28"/>
        </w:rPr>
      </w:pPr>
      <w:r w:rsidRPr="0087753F">
        <w:rPr>
          <w:sz w:val="28"/>
          <w:szCs w:val="28"/>
        </w:rPr>
        <w:t>5. Повышение эффективности пропаганды энергосбережения.</w:t>
      </w:r>
    </w:p>
    <w:p w:rsidR="00277E31" w:rsidRPr="0087753F" w:rsidRDefault="00277E31" w:rsidP="00277E31">
      <w:pPr>
        <w:tabs>
          <w:tab w:val="left" w:pos="8460"/>
        </w:tabs>
        <w:ind w:firstLine="680"/>
        <w:jc w:val="both"/>
        <w:rPr>
          <w:sz w:val="28"/>
          <w:szCs w:val="28"/>
        </w:rPr>
      </w:pPr>
      <w:r w:rsidRPr="0087753F">
        <w:rPr>
          <w:sz w:val="28"/>
          <w:szCs w:val="28"/>
        </w:rPr>
        <w:t xml:space="preserve">6. Снижение затрат на оплату коммунальных услуг населением  сельского поселения. </w:t>
      </w:r>
    </w:p>
    <w:p w:rsidR="00277E31" w:rsidRPr="0087753F" w:rsidRDefault="00277E31" w:rsidP="00277E31">
      <w:pPr>
        <w:tabs>
          <w:tab w:val="left" w:pos="8460"/>
        </w:tabs>
        <w:ind w:firstLine="680"/>
        <w:jc w:val="both"/>
        <w:rPr>
          <w:sz w:val="28"/>
          <w:szCs w:val="28"/>
        </w:rPr>
      </w:pPr>
      <w:r w:rsidRPr="0087753F">
        <w:rPr>
          <w:sz w:val="28"/>
          <w:szCs w:val="28"/>
        </w:rPr>
        <w:t>7. Повышение эффективности производства электрической энергии, снижение потерь при выработке и транспортировке энергоресурсов.</w:t>
      </w:r>
    </w:p>
    <w:p w:rsidR="00277E31" w:rsidRPr="0087753F" w:rsidRDefault="00277E31" w:rsidP="00277E31">
      <w:pPr>
        <w:tabs>
          <w:tab w:val="left" w:pos="8460"/>
        </w:tabs>
        <w:ind w:firstLine="680"/>
        <w:jc w:val="both"/>
        <w:rPr>
          <w:sz w:val="28"/>
          <w:szCs w:val="28"/>
        </w:rPr>
      </w:pPr>
      <w:r w:rsidRPr="0087753F">
        <w:rPr>
          <w:sz w:val="28"/>
          <w:szCs w:val="28"/>
        </w:rPr>
        <w:t>8. Повышение эффективности энергопотребления путем внедрения современных энергосберегающих технологий.</w:t>
      </w:r>
    </w:p>
    <w:p w:rsidR="00277E31" w:rsidRPr="0087753F" w:rsidRDefault="00277E31" w:rsidP="00277E31">
      <w:pPr>
        <w:tabs>
          <w:tab w:val="left" w:pos="8460"/>
        </w:tabs>
        <w:ind w:firstLine="680"/>
        <w:jc w:val="both"/>
        <w:rPr>
          <w:sz w:val="28"/>
          <w:szCs w:val="28"/>
        </w:rPr>
      </w:pPr>
      <w:r w:rsidRPr="0087753F">
        <w:rPr>
          <w:sz w:val="28"/>
          <w:szCs w:val="28"/>
        </w:rPr>
        <w:t>9. Проведение энергетических обследований на всех объектах муниципальной собственности.</w:t>
      </w:r>
    </w:p>
    <w:p w:rsidR="00277E31" w:rsidRPr="0087753F" w:rsidRDefault="00277E31" w:rsidP="00277E31">
      <w:pPr>
        <w:tabs>
          <w:tab w:val="left" w:pos="8460"/>
        </w:tabs>
        <w:ind w:firstLine="680"/>
        <w:jc w:val="both"/>
        <w:rPr>
          <w:sz w:val="28"/>
          <w:szCs w:val="28"/>
        </w:rPr>
      </w:pPr>
      <w:r w:rsidRPr="0087753F">
        <w:rPr>
          <w:sz w:val="28"/>
          <w:szCs w:val="28"/>
        </w:rPr>
        <w:t>10. Установка приборов учета на всех муниципальных объектах.</w:t>
      </w:r>
    </w:p>
    <w:p w:rsidR="00C5369C" w:rsidRDefault="00277E31" w:rsidP="00C5369C">
      <w:pPr>
        <w:tabs>
          <w:tab w:val="left" w:pos="8460"/>
        </w:tabs>
        <w:ind w:firstLine="680"/>
        <w:jc w:val="both"/>
        <w:rPr>
          <w:sz w:val="28"/>
          <w:szCs w:val="28"/>
        </w:rPr>
      </w:pPr>
      <w:r w:rsidRPr="0087753F">
        <w:rPr>
          <w:sz w:val="28"/>
          <w:szCs w:val="28"/>
        </w:rPr>
        <w:t>11. Получение достоверной информации о реальном потреблении коммунальных ресурсов для последующего внедрения энергосберегающих технологий.</w:t>
      </w:r>
    </w:p>
    <w:p w:rsidR="00277E31" w:rsidRPr="00C5369C" w:rsidRDefault="00C5369C" w:rsidP="00C5369C">
      <w:pPr>
        <w:tabs>
          <w:tab w:val="left" w:pos="8460"/>
        </w:tabs>
        <w:ind w:firstLine="680"/>
        <w:jc w:val="both"/>
        <w:rPr>
          <w:sz w:val="28"/>
          <w:szCs w:val="28"/>
        </w:rPr>
      </w:pPr>
      <w:r>
        <w:rPr>
          <w:sz w:val="28"/>
          <w:szCs w:val="28"/>
        </w:rPr>
        <w:t xml:space="preserve">                                       </w:t>
      </w:r>
      <w:r w:rsidR="00277E31" w:rsidRPr="0087753F">
        <w:rPr>
          <w:b/>
          <w:sz w:val="28"/>
          <w:szCs w:val="28"/>
        </w:rPr>
        <w:t xml:space="preserve">Раздел 4. </w:t>
      </w:r>
    </w:p>
    <w:p w:rsidR="00277E31" w:rsidRPr="0087753F" w:rsidRDefault="00277E31" w:rsidP="00277E31">
      <w:pPr>
        <w:pStyle w:val="ConsPlusNormal"/>
        <w:widowControl/>
        <w:tabs>
          <w:tab w:val="left" w:pos="8460"/>
        </w:tabs>
        <w:ind w:left="360" w:hanging="360"/>
        <w:jc w:val="center"/>
        <w:rPr>
          <w:rFonts w:ascii="Times New Roman" w:hAnsi="Times New Roman" w:cs="Times New Roman"/>
          <w:b/>
          <w:sz w:val="28"/>
          <w:szCs w:val="28"/>
          <w:u w:val="single"/>
        </w:rPr>
      </w:pPr>
      <w:r w:rsidRPr="0087753F">
        <w:rPr>
          <w:rFonts w:ascii="Times New Roman" w:hAnsi="Times New Roman" w:cs="Times New Roman"/>
          <w:b/>
          <w:sz w:val="28"/>
          <w:szCs w:val="28"/>
        </w:rPr>
        <w:t>Система программных мероприятий</w:t>
      </w:r>
    </w:p>
    <w:p w:rsidR="00277E31" w:rsidRPr="0087753F" w:rsidRDefault="00277E31" w:rsidP="00277E31">
      <w:pPr>
        <w:pStyle w:val="ConsPlusNormal"/>
        <w:widowControl/>
        <w:tabs>
          <w:tab w:val="left" w:pos="8460"/>
        </w:tabs>
        <w:ind w:left="360" w:hanging="360"/>
        <w:jc w:val="both"/>
        <w:rPr>
          <w:rFonts w:ascii="Times New Roman" w:hAnsi="Times New Roman" w:cs="Times New Roman"/>
          <w:b/>
          <w:sz w:val="28"/>
          <w:szCs w:val="28"/>
          <w:u w:val="single"/>
        </w:rPr>
      </w:pPr>
    </w:p>
    <w:p w:rsidR="00277E31" w:rsidRPr="0087753F" w:rsidRDefault="00277E31" w:rsidP="00277E31">
      <w:pPr>
        <w:pStyle w:val="ConsPlusNormal"/>
        <w:widowControl/>
        <w:tabs>
          <w:tab w:val="left" w:pos="8460"/>
        </w:tabs>
        <w:ind w:firstLine="680"/>
        <w:jc w:val="both"/>
        <w:rPr>
          <w:rFonts w:ascii="Times New Roman" w:hAnsi="Times New Roman" w:cs="Times New Roman"/>
          <w:sz w:val="28"/>
          <w:szCs w:val="28"/>
        </w:rPr>
      </w:pPr>
      <w:r w:rsidRPr="0087753F">
        <w:rPr>
          <w:rFonts w:ascii="Times New Roman" w:hAnsi="Times New Roman" w:cs="Times New Roman"/>
          <w:sz w:val="28"/>
          <w:szCs w:val="28"/>
        </w:rPr>
        <w:t>Достижение цели и решение основных задач программы требует реализации долгосрочного комплекса взаимоувязанных направлений:</w:t>
      </w:r>
    </w:p>
    <w:p w:rsidR="00277E31" w:rsidRPr="0087753F" w:rsidRDefault="00277E31" w:rsidP="00277E31">
      <w:pPr>
        <w:tabs>
          <w:tab w:val="left" w:pos="8460"/>
        </w:tabs>
        <w:ind w:firstLine="680"/>
        <w:jc w:val="both"/>
        <w:rPr>
          <w:sz w:val="28"/>
          <w:szCs w:val="28"/>
        </w:rPr>
      </w:pPr>
      <w:r w:rsidRPr="0087753F">
        <w:rPr>
          <w:sz w:val="28"/>
          <w:szCs w:val="28"/>
        </w:rPr>
        <w:t>-    повышение энергоэффективности в жилом секторе;</w:t>
      </w:r>
    </w:p>
    <w:p w:rsidR="00277E31" w:rsidRPr="0087753F" w:rsidRDefault="00277E31" w:rsidP="00277E31">
      <w:pPr>
        <w:tabs>
          <w:tab w:val="left" w:pos="8460"/>
        </w:tabs>
        <w:ind w:firstLine="680"/>
        <w:jc w:val="both"/>
        <w:rPr>
          <w:sz w:val="28"/>
          <w:szCs w:val="28"/>
        </w:rPr>
      </w:pPr>
      <w:r w:rsidRPr="0087753F">
        <w:rPr>
          <w:sz w:val="28"/>
          <w:szCs w:val="28"/>
        </w:rPr>
        <w:t>-    повышение энергоэффективности в бюджетной сфере;</w:t>
      </w:r>
    </w:p>
    <w:p w:rsidR="00277E31" w:rsidRPr="0087753F" w:rsidRDefault="00277E31" w:rsidP="00277E31">
      <w:pPr>
        <w:tabs>
          <w:tab w:val="left" w:pos="8460"/>
        </w:tabs>
        <w:ind w:firstLine="680"/>
        <w:jc w:val="both"/>
        <w:rPr>
          <w:sz w:val="28"/>
          <w:szCs w:val="28"/>
        </w:rPr>
      </w:pPr>
      <w:r w:rsidRPr="0087753F">
        <w:rPr>
          <w:sz w:val="28"/>
          <w:szCs w:val="28"/>
        </w:rPr>
        <w:t>-    расширение использования возобновляемых источников энергии;</w:t>
      </w:r>
    </w:p>
    <w:p w:rsidR="00277E31" w:rsidRPr="0087753F" w:rsidRDefault="00277E31" w:rsidP="00277E31">
      <w:pPr>
        <w:tabs>
          <w:tab w:val="left" w:pos="8460"/>
        </w:tabs>
        <w:ind w:firstLine="680"/>
        <w:jc w:val="both"/>
        <w:rPr>
          <w:sz w:val="28"/>
          <w:szCs w:val="28"/>
        </w:rPr>
      </w:pPr>
      <w:r w:rsidRPr="0087753F">
        <w:rPr>
          <w:sz w:val="28"/>
          <w:szCs w:val="28"/>
        </w:rPr>
        <w:t>- нормативно-законодательное, ресурсное, организационное и информационное обеспечение деятельности по повышению энергоэффективности;</w:t>
      </w:r>
    </w:p>
    <w:p w:rsidR="00277E31" w:rsidRPr="0087753F" w:rsidRDefault="00277E31" w:rsidP="00277E31">
      <w:pPr>
        <w:tabs>
          <w:tab w:val="left" w:pos="8460"/>
        </w:tabs>
        <w:ind w:firstLine="680"/>
        <w:jc w:val="both"/>
        <w:rPr>
          <w:sz w:val="28"/>
          <w:szCs w:val="28"/>
        </w:rPr>
      </w:pPr>
      <w:r w:rsidRPr="0087753F">
        <w:rPr>
          <w:sz w:val="28"/>
          <w:szCs w:val="28"/>
        </w:rPr>
        <w:t>-  проведение энергетических обследований муниципальных учреждений, жилых домов с разработкой энергетических паспортов;</w:t>
      </w:r>
    </w:p>
    <w:p w:rsidR="00277E31" w:rsidRPr="0087753F" w:rsidRDefault="00277E31" w:rsidP="00277E31">
      <w:pPr>
        <w:tabs>
          <w:tab w:val="left" w:pos="8460"/>
        </w:tabs>
        <w:ind w:firstLine="680"/>
        <w:jc w:val="both"/>
        <w:rPr>
          <w:sz w:val="28"/>
          <w:szCs w:val="28"/>
        </w:rPr>
      </w:pPr>
      <w:r w:rsidRPr="0087753F">
        <w:rPr>
          <w:sz w:val="28"/>
          <w:szCs w:val="28"/>
        </w:rPr>
        <w:t>- оснащение объектов муниципальных учреждений, жилых домов приборами учета и регулирование расхода энергоресурсов;</w:t>
      </w:r>
    </w:p>
    <w:p w:rsidR="00277E31" w:rsidRPr="0087753F" w:rsidRDefault="00277E31" w:rsidP="00277E31">
      <w:pPr>
        <w:tabs>
          <w:tab w:val="left" w:pos="8460"/>
        </w:tabs>
        <w:ind w:firstLine="680"/>
        <w:jc w:val="both"/>
        <w:rPr>
          <w:sz w:val="28"/>
          <w:szCs w:val="28"/>
        </w:rPr>
      </w:pPr>
      <w:r w:rsidRPr="0087753F">
        <w:rPr>
          <w:sz w:val="28"/>
          <w:szCs w:val="28"/>
        </w:rPr>
        <w:t>- модернизация систем освещения на основе энергоэкономичных осветительных приборов;</w:t>
      </w:r>
    </w:p>
    <w:p w:rsidR="00277E31" w:rsidRPr="0087753F" w:rsidRDefault="00277E31" w:rsidP="00277E31">
      <w:pPr>
        <w:tabs>
          <w:tab w:val="left" w:pos="8460"/>
        </w:tabs>
        <w:jc w:val="both"/>
        <w:rPr>
          <w:sz w:val="28"/>
          <w:szCs w:val="28"/>
        </w:rPr>
      </w:pPr>
    </w:p>
    <w:p w:rsidR="00277E31" w:rsidRPr="0087753F" w:rsidRDefault="00277E31" w:rsidP="00277E31">
      <w:pPr>
        <w:tabs>
          <w:tab w:val="left" w:pos="8460"/>
        </w:tabs>
        <w:jc w:val="center"/>
        <w:rPr>
          <w:b/>
          <w:sz w:val="28"/>
          <w:szCs w:val="28"/>
        </w:rPr>
      </w:pPr>
      <w:r w:rsidRPr="0087753F">
        <w:rPr>
          <w:b/>
          <w:sz w:val="28"/>
          <w:szCs w:val="28"/>
        </w:rPr>
        <w:t xml:space="preserve">Раздел 5. </w:t>
      </w:r>
    </w:p>
    <w:p w:rsidR="00277E31" w:rsidRPr="0087753F" w:rsidRDefault="00277E31" w:rsidP="00277E31">
      <w:pPr>
        <w:tabs>
          <w:tab w:val="left" w:pos="8460"/>
        </w:tabs>
        <w:jc w:val="center"/>
        <w:rPr>
          <w:b/>
          <w:bCs/>
          <w:caps/>
          <w:color w:val="000000"/>
          <w:sz w:val="28"/>
          <w:szCs w:val="28"/>
        </w:rPr>
      </w:pPr>
      <w:r w:rsidRPr="0087753F">
        <w:rPr>
          <w:b/>
          <w:sz w:val="28"/>
          <w:szCs w:val="28"/>
        </w:rPr>
        <w:t>Мероприятия энергосбережения и повышения энергетической эффективности</w:t>
      </w:r>
    </w:p>
    <w:p w:rsidR="00277E31" w:rsidRPr="008B2790" w:rsidRDefault="00277E31" w:rsidP="00277E31">
      <w:pPr>
        <w:pStyle w:val="a6"/>
        <w:tabs>
          <w:tab w:val="left" w:pos="8460"/>
        </w:tabs>
        <w:jc w:val="left"/>
        <w:rPr>
          <w:rFonts w:ascii="Times New Roman" w:hAnsi="Times New Roman"/>
          <w:i w:val="0"/>
          <w:sz w:val="28"/>
          <w:szCs w:val="28"/>
        </w:rPr>
      </w:pPr>
      <w:r w:rsidRPr="0087753F">
        <w:rPr>
          <w:sz w:val="28"/>
          <w:szCs w:val="28"/>
        </w:rPr>
        <w:lastRenderedPageBreak/>
        <w:t xml:space="preserve"> </w:t>
      </w:r>
      <w:r w:rsidRPr="008B2790">
        <w:rPr>
          <w:rFonts w:ascii="Times New Roman" w:hAnsi="Times New Roman"/>
          <w:i w:val="0"/>
          <w:sz w:val="28"/>
          <w:szCs w:val="28"/>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является проведение энергетического обследования и  паспортизации администрации поселения и подведомственных ей учреждений.  Энергетическое обследование и паспортизация   осуществляются в целях:</w:t>
      </w:r>
    </w:p>
    <w:p w:rsidR="00277E31" w:rsidRPr="0087753F" w:rsidRDefault="00277E31" w:rsidP="00277E31">
      <w:pPr>
        <w:tabs>
          <w:tab w:val="left" w:pos="8460"/>
        </w:tabs>
        <w:ind w:firstLine="680"/>
        <w:jc w:val="both"/>
        <w:rPr>
          <w:sz w:val="28"/>
          <w:szCs w:val="28"/>
        </w:rPr>
      </w:pPr>
      <w:r w:rsidRPr="0087753F">
        <w:rPr>
          <w:sz w:val="28"/>
          <w:szCs w:val="28"/>
        </w:rPr>
        <w:t>- выявления потенциала энергосбережения;</w:t>
      </w:r>
    </w:p>
    <w:p w:rsidR="00277E31" w:rsidRPr="0087753F" w:rsidRDefault="00277E31" w:rsidP="00277E31">
      <w:pPr>
        <w:tabs>
          <w:tab w:val="left" w:pos="8460"/>
        </w:tabs>
        <w:ind w:firstLine="680"/>
        <w:jc w:val="both"/>
        <w:rPr>
          <w:sz w:val="28"/>
          <w:szCs w:val="28"/>
        </w:rPr>
      </w:pPr>
      <w:r w:rsidRPr="0087753F">
        <w:rPr>
          <w:sz w:val="28"/>
          <w:szCs w:val="28"/>
        </w:rPr>
        <w:t>- определения основных энергосберегающих мероприятий;</w:t>
      </w:r>
    </w:p>
    <w:p w:rsidR="00277E31" w:rsidRPr="0087753F" w:rsidRDefault="00277E31" w:rsidP="00277E31">
      <w:pPr>
        <w:tabs>
          <w:tab w:val="left" w:pos="8460"/>
        </w:tabs>
        <w:ind w:firstLine="680"/>
        <w:jc w:val="both"/>
        <w:rPr>
          <w:sz w:val="28"/>
          <w:szCs w:val="28"/>
        </w:rPr>
      </w:pPr>
      <w:r w:rsidRPr="0087753F">
        <w:rPr>
          <w:sz w:val="28"/>
          <w:szCs w:val="28"/>
        </w:rPr>
        <w:t>- определения  объектов,  на  которых  в первую очередь необходимо проводить энергосберегающие мероприятия;</w:t>
      </w:r>
    </w:p>
    <w:p w:rsidR="00277E31" w:rsidRPr="0087753F" w:rsidRDefault="00277E31" w:rsidP="00277E31">
      <w:pPr>
        <w:tabs>
          <w:tab w:val="left" w:pos="8460"/>
        </w:tabs>
        <w:ind w:firstLine="680"/>
        <w:jc w:val="both"/>
        <w:rPr>
          <w:sz w:val="28"/>
          <w:szCs w:val="28"/>
        </w:rPr>
      </w:pPr>
      <w:r w:rsidRPr="0087753F">
        <w:rPr>
          <w:sz w:val="28"/>
          <w:szCs w:val="28"/>
        </w:rPr>
        <w:t>- установления    нормативных    показателей    энергопотребления  (лимитирования энергопотребления).</w:t>
      </w:r>
    </w:p>
    <w:p w:rsidR="00277E31" w:rsidRPr="0087753F" w:rsidRDefault="00277E31" w:rsidP="00277E31">
      <w:pPr>
        <w:tabs>
          <w:tab w:val="left" w:pos="8460"/>
        </w:tabs>
        <w:ind w:firstLine="680"/>
        <w:jc w:val="both"/>
        <w:rPr>
          <w:sz w:val="28"/>
          <w:szCs w:val="28"/>
        </w:rPr>
      </w:pPr>
    </w:p>
    <w:p w:rsidR="00277E31" w:rsidRDefault="00277E31" w:rsidP="00277E31">
      <w:pPr>
        <w:tabs>
          <w:tab w:val="left" w:pos="8460"/>
        </w:tabs>
        <w:jc w:val="center"/>
        <w:rPr>
          <w:b/>
          <w:sz w:val="28"/>
          <w:szCs w:val="28"/>
        </w:rPr>
      </w:pPr>
      <w:r w:rsidRPr="0087753F">
        <w:rPr>
          <w:b/>
          <w:sz w:val="28"/>
          <w:szCs w:val="28"/>
        </w:rPr>
        <w:t>ПЕРЕЧЕНЬ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2674"/>
        <w:gridCol w:w="715"/>
        <w:gridCol w:w="716"/>
        <w:gridCol w:w="716"/>
        <w:gridCol w:w="709"/>
        <w:gridCol w:w="709"/>
        <w:gridCol w:w="709"/>
        <w:gridCol w:w="825"/>
        <w:gridCol w:w="709"/>
        <w:gridCol w:w="889"/>
      </w:tblGrid>
      <w:tr w:rsidR="00277E31" w:rsidRPr="00725D8A" w:rsidTr="003E6BBC">
        <w:trPr>
          <w:trHeight w:val="300"/>
        </w:trPr>
        <w:tc>
          <w:tcPr>
            <w:tcW w:w="557" w:type="dxa"/>
            <w:vMerge w:val="restart"/>
          </w:tcPr>
          <w:p w:rsidR="00277E31" w:rsidRPr="00725D8A" w:rsidRDefault="00277E31" w:rsidP="00277E31">
            <w:pPr>
              <w:tabs>
                <w:tab w:val="left" w:pos="8460"/>
              </w:tabs>
              <w:jc w:val="center"/>
              <w:rPr>
                <w:sz w:val="24"/>
                <w:szCs w:val="24"/>
              </w:rPr>
            </w:pPr>
            <w:r w:rsidRPr="00725D8A">
              <w:rPr>
                <w:sz w:val="24"/>
                <w:szCs w:val="24"/>
              </w:rPr>
              <w:t>№</w:t>
            </w:r>
          </w:p>
          <w:p w:rsidR="00277E31" w:rsidRPr="00725D8A" w:rsidRDefault="00277E31" w:rsidP="00277E31">
            <w:pPr>
              <w:tabs>
                <w:tab w:val="left" w:pos="8460"/>
              </w:tabs>
              <w:jc w:val="center"/>
              <w:rPr>
                <w:sz w:val="24"/>
                <w:szCs w:val="24"/>
              </w:rPr>
            </w:pPr>
            <w:r w:rsidRPr="00725D8A">
              <w:rPr>
                <w:sz w:val="24"/>
                <w:szCs w:val="24"/>
              </w:rPr>
              <w:t>п/п</w:t>
            </w:r>
          </w:p>
        </w:tc>
        <w:tc>
          <w:tcPr>
            <w:tcW w:w="2674" w:type="dxa"/>
            <w:vMerge w:val="restart"/>
          </w:tcPr>
          <w:p w:rsidR="00277E31" w:rsidRPr="00725D8A" w:rsidRDefault="00277E31" w:rsidP="00277E31">
            <w:pPr>
              <w:tabs>
                <w:tab w:val="left" w:pos="8460"/>
              </w:tabs>
              <w:jc w:val="center"/>
              <w:rPr>
                <w:sz w:val="24"/>
                <w:szCs w:val="24"/>
              </w:rPr>
            </w:pPr>
            <w:r w:rsidRPr="00725D8A">
              <w:rPr>
                <w:sz w:val="24"/>
                <w:szCs w:val="24"/>
              </w:rPr>
              <w:t xml:space="preserve">Наименование </w:t>
            </w:r>
          </w:p>
          <w:p w:rsidR="00277E31" w:rsidRPr="00725D8A" w:rsidRDefault="00277E31" w:rsidP="00277E31">
            <w:pPr>
              <w:tabs>
                <w:tab w:val="left" w:pos="8460"/>
              </w:tabs>
              <w:jc w:val="center"/>
              <w:rPr>
                <w:sz w:val="24"/>
                <w:szCs w:val="24"/>
              </w:rPr>
            </w:pPr>
            <w:r w:rsidRPr="00725D8A">
              <w:rPr>
                <w:sz w:val="24"/>
                <w:szCs w:val="24"/>
              </w:rPr>
              <w:t>мероприятий</w:t>
            </w:r>
          </w:p>
        </w:tc>
        <w:tc>
          <w:tcPr>
            <w:tcW w:w="5808" w:type="dxa"/>
            <w:gridSpan w:val="8"/>
            <w:tcBorders>
              <w:top w:val="single" w:sz="4" w:space="0" w:color="auto"/>
            </w:tcBorders>
          </w:tcPr>
          <w:p w:rsidR="00277E31" w:rsidRPr="00725D8A" w:rsidRDefault="00277E31" w:rsidP="00277E31">
            <w:pPr>
              <w:tabs>
                <w:tab w:val="left" w:pos="8460"/>
              </w:tabs>
              <w:jc w:val="center"/>
              <w:rPr>
                <w:sz w:val="24"/>
                <w:szCs w:val="24"/>
              </w:rPr>
            </w:pPr>
            <w:r w:rsidRPr="00725D8A">
              <w:rPr>
                <w:sz w:val="24"/>
                <w:szCs w:val="24"/>
              </w:rPr>
              <w:t>Затраты , тыс. рублей</w:t>
            </w:r>
          </w:p>
        </w:tc>
        <w:tc>
          <w:tcPr>
            <w:tcW w:w="889" w:type="dxa"/>
            <w:vMerge w:val="restart"/>
          </w:tcPr>
          <w:p w:rsidR="00277E31" w:rsidRPr="00725D8A" w:rsidRDefault="00277E31" w:rsidP="00277E31">
            <w:pPr>
              <w:tabs>
                <w:tab w:val="left" w:pos="8460"/>
              </w:tabs>
              <w:jc w:val="center"/>
              <w:rPr>
                <w:sz w:val="24"/>
                <w:szCs w:val="24"/>
              </w:rPr>
            </w:pPr>
            <w:r w:rsidRPr="00725D8A">
              <w:rPr>
                <w:sz w:val="24"/>
                <w:szCs w:val="24"/>
              </w:rPr>
              <w:t>Источник</w:t>
            </w:r>
          </w:p>
          <w:p w:rsidR="00277E31" w:rsidRPr="00725D8A" w:rsidRDefault="00277E31" w:rsidP="00277E31">
            <w:pPr>
              <w:tabs>
                <w:tab w:val="left" w:pos="8460"/>
              </w:tabs>
              <w:jc w:val="center"/>
              <w:rPr>
                <w:sz w:val="24"/>
                <w:szCs w:val="24"/>
              </w:rPr>
            </w:pPr>
            <w:r w:rsidRPr="00725D8A">
              <w:rPr>
                <w:sz w:val="24"/>
                <w:szCs w:val="24"/>
              </w:rPr>
              <w:t>финансиро</w:t>
            </w:r>
          </w:p>
          <w:p w:rsidR="00277E31" w:rsidRPr="00725D8A" w:rsidRDefault="00277E31" w:rsidP="00277E31">
            <w:pPr>
              <w:tabs>
                <w:tab w:val="left" w:pos="8460"/>
              </w:tabs>
              <w:jc w:val="center"/>
              <w:rPr>
                <w:sz w:val="28"/>
                <w:szCs w:val="28"/>
              </w:rPr>
            </w:pPr>
            <w:r w:rsidRPr="00725D8A">
              <w:rPr>
                <w:sz w:val="24"/>
                <w:szCs w:val="24"/>
              </w:rPr>
              <w:t>вания</w:t>
            </w:r>
          </w:p>
        </w:tc>
      </w:tr>
      <w:tr w:rsidR="003E6BBC" w:rsidRPr="00725D8A" w:rsidTr="00A9042C">
        <w:trPr>
          <w:trHeight w:val="330"/>
        </w:trPr>
        <w:tc>
          <w:tcPr>
            <w:tcW w:w="557" w:type="dxa"/>
            <w:vMerge/>
          </w:tcPr>
          <w:p w:rsidR="003E6BBC" w:rsidRPr="00725D8A" w:rsidRDefault="003E6BBC" w:rsidP="00277E31">
            <w:pPr>
              <w:tabs>
                <w:tab w:val="left" w:pos="8460"/>
              </w:tabs>
              <w:jc w:val="center"/>
              <w:rPr>
                <w:sz w:val="24"/>
                <w:szCs w:val="24"/>
              </w:rPr>
            </w:pPr>
          </w:p>
        </w:tc>
        <w:tc>
          <w:tcPr>
            <w:tcW w:w="2674" w:type="dxa"/>
            <w:vMerge/>
          </w:tcPr>
          <w:p w:rsidR="003E6BBC" w:rsidRPr="00725D8A" w:rsidRDefault="003E6BBC" w:rsidP="00277E31">
            <w:pPr>
              <w:tabs>
                <w:tab w:val="left" w:pos="8460"/>
              </w:tabs>
              <w:jc w:val="center"/>
              <w:rPr>
                <w:sz w:val="24"/>
                <w:szCs w:val="24"/>
              </w:rPr>
            </w:pPr>
          </w:p>
        </w:tc>
        <w:tc>
          <w:tcPr>
            <w:tcW w:w="715" w:type="dxa"/>
          </w:tcPr>
          <w:p w:rsidR="003E6BBC" w:rsidRPr="00725D8A" w:rsidRDefault="003E6BBC" w:rsidP="00CD230B">
            <w:pPr>
              <w:tabs>
                <w:tab w:val="left" w:pos="8460"/>
              </w:tabs>
              <w:jc w:val="center"/>
              <w:rPr>
                <w:sz w:val="24"/>
                <w:szCs w:val="24"/>
              </w:rPr>
            </w:pPr>
            <w:r w:rsidRPr="00725D8A">
              <w:rPr>
                <w:sz w:val="24"/>
                <w:szCs w:val="24"/>
              </w:rPr>
              <w:t>201</w:t>
            </w:r>
            <w:r w:rsidR="00CD230B">
              <w:rPr>
                <w:sz w:val="24"/>
                <w:szCs w:val="24"/>
              </w:rPr>
              <w:t>8</w:t>
            </w:r>
          </w:p>
        </w:tc>
        <w:tc>
          <w:tcPr>
            <w:tcW w:w="716" w:type="dxa"/>
          </w:tcPr>
          <w:p w:rsidR="003E6BBC" w:rsidRPr="00725D8A" w:rsidRDefault="003E6BBC" w:rsidP="00CD230B">
            <w:pPr>
              <w:tabs>
                <w:tab w:val="left" w:pos="8460"/>
              </w:tabs>
              <w:jc w:val="center"/>
              <w:rPr>
                <w:sz w:val="24"/>
                <w:szCs w:val="24"/>
              </w:rPr>
            </w:pPr>
            <w:r w:rsidRPr="00725D8A">
              <w:rPr>
                <w:sz w:val="24"/>
                <w:szCs w:val="24"/>
              </w:rPr>
              <w:t>20</w:t>
            </w:r>
            <w:r w:rsidR="00CD230B">
              <w:rPr>
                <w:sz w:val="24"/>
                <w:szCs w:val="24"/>
              </w:rPr>
              <w:t>19</w:t>
            </w:r>
          </w:p>
        </w:tc>
        <w:tc>
          <w:tcPr>
            <w:tcW w:w="716" w:type="dxa"/>
          </w:tcPr>
          <w:p w:rsidR="003E6BBC" w:rsidRPr="00725D8A" w:rsidRDefault="003E6BBC" w:rsidP="00CD230B">
            <w:pPr>
              <w:tabs>
                <w:tab w:val="left" w:pos="8460"/>
              </w:tabs>
              <w:jc w:val="center"/>
              <w:rPr>
                <w:sz w:val="24"/>
                <w:szCs w:val="24"/>
              </w:rPr>
            </w:pPr>
            <w:r w:rsidRPr="00725D8A">
              <w:rPr>
                <w:sz w:val="24"/>
                <w:szCs w:val="24"/>
              </w:rPr>
              <w:t>20</w:t>
            </w:r>
            <w:r w:rsidR="00CD230B">
              <w:rPr>
                <w:sz w:val="24"/>
                <w:szCs w:val="24"/>
              </w:rPr>
              <w:t>20</w:t>
            </w:r>
          </w:p>
        </w:tc>
        <w:tc>
          <w:tcPr>
            <w:tcW w:w="709" w:type="dxa"/>
          </w:tcPr>
          <w:p w:rsidR="003E6BBC" w:rsidRPr="00725D8A" w:rsidRDefault="003E6BBC" w:rsidP="00CD230B">
            <w:pPr>
              <w:tabs>
                <w:tab w:val="left" w:pos="8460"/>
              </w:tabs>
              <w:jc w:val="center"/>
              <w:rPr>
                <w:sz w:val="24"/>
                <w:szCs w:val="24"/>
              </w:rPr>
            </w:pPr>
            <w:r w:rsidRPr="00725D8A">
              <w:rPr>
                <w:sz w:val="24"/>
                <w:szCs w:val="24"/>
              </w:rPr>
              <w:t>2</w:t>
            </w:r>
            <w:r w:rsidR="00CD230B">
              <w:rPr>
                <w:sz w:val="24"/>
                <w:szCs w:val="24"/>
              </w:rPr>
              <w:t>021</w:t>
            </w:r>
          </w:p>
        </w:tc>
        <w:tc>
          <w:tcPr>
            <w:tcW w:w="709" w:type="dxa"/>
          </w:tcPr>
          <w:p w:rsidR="003E6BBC" w:rsidRPr="00725D8A" w:rsidRDefault="003E6BBC" w:rsidP="00CD230B">
            <w:pPr>
              <w:tabs>
                <w:tab w:val="left" w:pos="8460"/>
              </w:tabs>
              <w:jc w:val="center"/>
              <w:rPr>
                <w:sz w:val="24"/>
                <w:szCs w:val="24"/>
              </w:rPr>
            </w:pPr>
            <w:r w:rsidRPr="00725D8A">
              <w:rPr>
                <w:sz w:val="24"/>
                <w:szCs w:val="24"/>
              </w:rPr>
              <w:t>2</w:t>
            </w:r>
            <w:r w:rsidR="00CD230B">
              <w:rPr>
                <w:sz w:val="24"/>
                <w:szCs w:val="24"/>
              </w:rPr>
              <w:t>022</w:t>
            </w:r>
          </w:p>
        </w:tc>
        <w:tc>
          <w:tcPr>
            <w:tcW w:w="709" w:type="dxa"/>
          </w:tcPr>
          <w:p w:rsidR="003E6BBC" w:rsidRPr="00725D8A" w:rsidRDefault="003E6BBC" w:rsidP="00CD230B">
            <w:pPr>
              <w:tabs>
                <w:tab w:val="left" w:pos="8460"/>
              </w:tabs>
              <w:jc w:val="center"/>
              <w:rPr>
                <w:sz w:val="24"/>
                <w:szCs w:val="24"/>
              </w:rPr>
            </w:pPr>
            <w:r w:rsidRPr="00725D8A">
              <w:rPr>
                <w:sz w:val="24"/>
                <w:szCs w:val="24"/>
              </w:rPr>
              <w:t>20</w:t>
            </w:r>
            <w:r w:rsidR="00CD230B">
              <w:rPr>
                <w:sz w:val="24"/>
                <w:szCs w:val="24"/>
              </w:rPr>
              <w:t>23</w:t>
            </w:r>
          </w:p>
        </w:tc>
        <w:tc>
          <w:tcPr>
            <w:tcW w:w="825" w:type="dxa"/>
          </w:tcPr>
          <w:p w:rsidR="003E6BBC" w:rsidRPr="00725D8A" w:rsidRDefault="003E6BBC" w:rsidP="00CD230B">
            <w:pPr>
              <w:tabs>
                <w:tab w:val="left" w:pos="8460"/>
              </w:tabs>
              <w:jc w:val="center"/>
              <w:rPr>
                <w:sz w:val="24"/>
                <w:szCs w:val="24"/>
              </w:rPr>
            </w:pPr>
            <w:r>
              <w:rPr>
                <w:sz w:val="24"/>
                <w:szCs w:val="24"/>
              </w:rPr>
              <w:t>202</w:t>
            </w:r>
            <w:r w:rsidR="00CD230B">
              <w:rPr>
                <w:sz w:val="24"/>
                <w:szCs w:val="24"/>
              </w:rPr>
              <w:t>4</w:t>
            </w:r>
          </w:p>
        </w:tc>
        <w:tc>
          <w:tcPr>
            <w:tcW w:w="709" w:type="dxa"/>
          </w:tcPr>
          <w:p w:rsidR="003E6BBC" w:rsidRPr="00725D8A" w:rsidRDefault="003E6BBC" w:rsidP="003E6BBC">
            <w:pPr>
              <w:tabs>
                <w:tab w:val="left" w:pos="8460"/>
              </w:tabs>
              <w:ind w:left="57"/>
              <w:jc w:val="center"/>
              <w:rPr>
                <w:sz w:val="24"/>
                <w:szCs w:val="24"/>
              </w:rPr>
            </w:pPr>
            <w:r w:rsidRPr="00725D8A">
              <w:rPr>
                <w:sz w:val="24"/>
                <w:szCs w:val="24"/>
              </w:rPr>
              <w:t>Всего</w:t>
            </w:r>
          </w:p>
        </w:tc>
        <w:tc>
          <w:tcPr>
            <w:tcW w:w="889" w:type="dxa"/>
            <w:vMerge/>
          </w:tcPr>
          <w:p w:rsidR="003E6BBC" w:rsidRPr="00725D8A" w:rsidRDefault="003E6BBC" w:rsidP="00277E31">
            <w:pPr>
              <w:tabs>
                <w:tab w:val="left" w:pos="8460"/>
              </w:tabs>
              <w:jc w:val="center"/>
              <w:rPr>
                <w:sz w:val="28"/>
                <w:szCs w:val="28"/>
              </w:rPr>
            </w:pPr>
          </w:p>
        </w:tc>
      </w:tr>
      <w:tr w:rsidR="003E6BBC" w:rsidRPr="00725D8A" w:rsidTr="00A9042C">
        <w:tc>
          <w:tcPr>
            <w:tcW w:w="557" w:type="dxa"/>
          </w:tcPr>
          <w:p w:rsidR="003E6BBC" w:rsidRPr="00C5369C" w:rsidRDefault="003E6BBC" w:rsidP="00277E31">
            <w:pPr>
              <w:tabs>
                <w:tab w:val="left" w:pos="8460"/>
              </w:tabs>
              <w:jc w:val="center"/>
              <w:rPr>
                <w:sz w:val="24"/>
                <w:szCs w:val="24"/>
              </w:rPr>
            </w:pPr>
            <w:r w:rsidRPr="00C5369C">
              <w:rPr>
                <w:sz w:val="24"/>
                <w:szCs w:val="24"/>
              </w:rPr>
              <w:t>1</w:t>
            </w:r>
          </w:p>
        </w:tc>
        <w:tc>
          <w:tcPr>
            <w:tcW w:w="2674" w:type="dxa"/>
          </w:tcPr>
          <w:p w:rsidR="003E6BBC" w:rsidRPr="00C5369C" w:rsidRDefault="003E6BBC" w:rsidP="00277E31">
            <w:pPr>
              <w:tabs>
                <w:tab w:val="left" w:pos="8460"/>
              </w:tabs>
              <w:jc w:val="center"/>
              <w:rPr>
                <w:sz w:val="24"/>
                <w:szCs w:val="24"/>
              </w:rPr>
            </w:pPr>
            <w:r w:rsidRPr="00C5369C">
              <w:rPr>
                <w:sz w:val="24"/>
                <w:szCs w:val="24"/>
              </w:rPr>
              <w:t>Установка  энергосберегающих ламп в здании администрации</w:t>
            </w:r>
          </w:p>
        </w:tc>
        <w:tc>
          <w:tcPr>
            <w:tcW w:w="715" w:type="dxa"/>
          </w:tcPr>
          <w:p w:rsidR="003E6BBC" w:rsidRPr="00C5369C" w:rsidRDefault="003E6BBC" w:rsidP="00CD230B">
            <w:pPr>
              <w:tabs>
                <w:tab w:val="left" w:pos="8460"/>
              </w:tabs>
              <w:jc w:val="center"/>
              <w:rPr>
                <w:sz w:val="24"/>
                <w:szCs w:val="24"/>
              </w:rPr>
            </w:pPr>
            <w:r w:rsidRPr="00C5369C">
              <w:rPr>
                <w:sz w:val="24"/>
                <w:szCs w:val="24"/>
              </w:rPr>
              <w:t>1,</w:t>
            </w:r>
            <w:r w:rsidR="00CD230B">
              <w:rPr>
                <w:sz w:val="24"/>
                <w:szCs w:val="24"/>
              </w:rPr>
              <w:t>0</w:t>
            </w:r>
          </w:p>
        </w:tc>
        <w:tc>
          <w:tcPr>
            <w:tcW w:w="716"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16"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09" w:type="dxa"/>
          </w:tcPr>
          <w:p w:rsidR="003E6BBC" w:rsidRPr="00C5369C" w:rsidRDefault="003E6BBC" w:rsidP="00277E31">
            <w:pPr>
              <w:tabs>
                <w:tab w:val="left" w:pos="8460"/>
              </w:tabs>
              <w:jc w:val="center"/>
              <w:rPr>
                <w:sz w:val="24"/>
                <w:szCs w:val="24"/>
              </w:rPr>
            </w:pPr>
            <w:r w:rsidRPr="00C5369C">
              <w:rPr>
                <w:sz w:val="24"/>
                <w:szCs w:val="24"/>
              </w:rPr>
              <w:t>1,0</w:t>
            </w:r>
          </w:p>
        </w:tc>
        <w:tc>
          <w:tcPr>
            <w:tcW w:w="709" w:type="dxa"/>
          </w:tcPr>
          <w:p w:rsidR="003E6BBC" w:rsidRPr="00C5369C" w:rsidRDefault="003E6BBC" w:rsidP="00277E31">
            <w:pPr>
              <w:tabs>
                <w:tab w:val="left" w:pos="8460"/>
              </w:tabs>
              <w:jc w:val="center"/>
              <w:rPr>
                <w:sz w:val="24"/>
                <w:szCs w:val="24"/>
              </w:rPr>
            </w:pPr>
            <w:r w:rsidRPr="00C5369C">
              <w:rPr>
                <w:sz w:val="24"/>
                <w:szCs w:val="24"/>
              </w:rPr>
              <w:t>1,0</w:t>
            </w:r>
          </w:p>
        </w:tc>
        <w:tc>
          <w:tcPr>
            <w:tcW w:w="709" w:type="dxa"/>
          </w:tcPr>
          <w:p w:rsidR="003E6BBC" w:rsidRPr="00C5369C" w:rsidRDefault="003E6BBC" w:rsidP="00277E31">
            <w:pPr>
              <w:tabs>
                <w:tab w:val="left" w:pos="8460"/>
              </w:tabs>
              <w:jc w:val="center"/>
              <w:rPr>
                <w:sz w:val="24"/>
                <w:szCs w:val="24"/>
              </w:rPr>
            </w:pPr>
            <w:r w:rsidRPr="00C5369C">
              <w:rPr>
                <w:sz w:val="24"/>
                <w:szCs w:val="24"/>
              </w:rPr>
              <w:t>1,0</w:t>
            </w:r>
          </w:p>
        </w:tc>
        <w:tc>
          <w:tcPr>
            <w:tcW w:w="825" w:type="dxa"/>
          </w:tcPr>
          <w:p w:rsidR="003E6BBC" w:rsidRPr="00C5369C" w:rsidRDefault="00CC2E8F" w:rsidP="00277E31">
            <w:pPr>
              <w:tabs>
                <w:tab w:val="left" w:pos="8460"/>
              </w:tabs>
              <w:jc w:val="center"/>
              <w:rPr>
                <w:sz w:val="24"/>
                <w:szCs w:val="24"/>
              </w:rPr>
            </w:pPr>
            <w:r w:rsidRPr="00C5369C">
              <w:rPr>
                <w:sz w:val="24"/>
                <w:szCs w:val="24"/>
              </w:rPr>
              <w:t>1,0</w:t>
            </w:r>
          </w:p>
        </w:tc>
        <w:tc>
          <w:tcPr>
            <w:tcW w:w="709" w:type="dxa"/>
          </w:tcPr>
          <w:p w:rsidR="003E6BBC" w:rsidRPr="00C5369C" w:rsidRDefault="00CD230B" w:rsidP="003E6BBC">
            <w:pPr>
              <w:tabs>
                <w:tab w:val="left" w:pos="8460"/>
              </w:tabs>
              <w:ind w:left="72"/>
              <w:jc w:val="center"/>
              <w:rPr>
                <w:sz w:val="24"/>
                <w:szCs w:val="24"/>
              </w:rPr>
            </w:pPr>
            <w:r>
              <w:rPr>
                <w:sz w:val="24"/>
                <w:szCs w:val="24"/>
              </w:rPr>
              <w:t>7,0</w:t>
            </w:r>
          </w:p>
        </w:tc>
        <w:tc>
          <w:tcPr>
            <w:tcW w:w="889" w:type="dxa"/>
          </w:tcPr>
          <w:p w:rsidR="003E6BBC" w:rsidRPr="00C5369C" w:rsidRDefault="003E6BBC" w:rsidP="00277E31">
            <w:pPr>
              <w:tabs>
                <w:tab w:val="left" w:pos="8460"/>
              </w:tabs>
              <w:jc w:val="center"/>
              <w:rPr>
                <w:sz w:val="24"/>
                <w:szCs w:val="24"/>
              </w:rPr>
            </w:pPr>
            <w:r w:rsidRPr="00C5369C">
              <w:rPr>
                <w:sz w:val="24"/>
                <w:szCs w:val="24"/>
              </w:rPr>
              <w:t>Бюджет с/п</w:t>
            </w:r>
          </w:p>
        </w:tc>
      </w:tr>
      <w:tr w:rsidR="003E6BBC" w:rsidRPr="00725D8A" w:rsidTr="00A9042C">
        <w:tc>
          <w:tcPr>
            <w:tcW w:w="557" w:type="dxa"/>
          </w:tcPr>
          <w:p w:rsidR="003E6BBC" w:rsidRPr="00C5369C" w:rsidRDefault="003E6BBC" w:rsidP="00277E31">
            <w:pPr>
              <w:tabs>
                <w:tab w:val="left" w:pos="8460"/>
              </w:tabs>
              <w:jc w:val="center"/>
              <w:rPr>
                <w:sz w:val="24"/>
                <w:szCs w:val="24"/>
              </w:rPr>
            </w:pPr>
            <w:r w:rsidRPr="00C5369C">
              <w:rPr>
                <w:sz w:val="24"/>
                <w:szCs w:val="24"/>
              </w:rPr>
              <w:t>2</w:t>
            </w:r>
          </w:p>
        </w:tc>
        <w:tc>
          <w:tcPr>
            <w:tcW w:w="2674" w:type="dxa"/>
          </w:tcPr>
          <w:p w:rsidR="003E6BBC" w:rsidRPr="00C5369C" w:rsidRDefault="003E6BBC" w:rsidP="00277E31">
            <w:pPr>
              <w:tabs>
                <w:tab w:val="left" w:pos="8460"/>
              </w:tabs>
              <w:jc w:val="center"/>
              <w:rPr>
                <w:sz w:val="24"/>
                <w:szCs w:val="24"/>
              </w:rPr>
            </w:pPr>
            <w:r w:rsidRPr="00C5369C">
              <w:rPr>
                <w:sz w:val="24"/>
                <w:szCs w:val="24"/>
              </w:rPr>
              <w:t>Установка регулируемых радиаторов в административных зданиях</w:t>
            </w:r>
          </w:p>
        </w:tc>
        <w:tc>
          <w:tcPr>
            <w:tcW w:w="715"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16"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16"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09" w:type="dxa"/>
          </w:tcPr>
          <w:p w:rsidR="003E6BBC" w:rsidRPr="00C5369C" w:rsidRDefault="00CD230B" w:rsidP="00277E31">
            <w:pPr>
              <w:tabs>
                <w:tab w:val="left" w:pos="8460"/>
              </w:tabs>
              <w:jc w:val="center"/>
              <w:rPr>
                <w:sz w:val="24"/>
                <w:szCs w:val="24"/>
              </w:rPr>
            </w:pPr>
            <w:r>
              <w:rPr>
                <w:sz w:val="24"/>
                <w:szCs w:val="24"/>
              </w:rPr>
              <w:t>1</w:t>
            </w:r>
            <w:r w:rsidR="003E6BBC" w:rsidRPr="00C5369C">
              <w:rPr>
                <w:sz w:val="24"/>
                <w:szCs w:val="24"/>
              </w:rPr>
              <w:t>,0</w:t>
            </w:r>
          </w:p>
        </w:tc>
        <w:tc>
          <w:tcPr>
            <w:tcW w:w="709" w:type="dxa"/>
          </w:tcPr>
          <w:p w:rsidR="003E6BBC" w:rsidRPr="00C5369C" w:rsidRDefault="003E6BBC" w:rsidP="00277E31">
            <w:pPr>
              <w:tabs>
                <w:tab w:val="left" w:pos="8460"/>
              </w:tabs>
              <w:jc w:val="center"/>
              <w:rPr>
                <w:sz w:val="24"/>
                <w:szCs w:val="24"/>
              </w:rPr>
            </w:pPr>
            <w:r w:rsidRPr="00C5369C">
              <w:rPr>
                <w:sz w:val="24"/>
                <w:szCs w:val="24"/>
              </w:rPr>
              <w:t>1,0</w:t>
            </w:r>
          </w:p>
        </w:tc>
        <w:tc>
          <w:tcPr>
            <w:tcW w:w="709" w:type="dxa"/>
          </w:tcPr>
          <w:p w:rsidR="003E6BBC" w:rsidRPr="00C5369C" w:rsidRDefault="003E6BBC" w:rsidP="00277E31">
            <w:pPr>
              <w:tabs>
                <w:tab w:val="left" w:pos="8460"/>
              </w:tabs>
              <w:jc w:val="center"/>
              <w:rPr>
                <w:sz w:val="24"/>
                <w:szCs w:val="24"/>
              </w:rPr>
            </w:pPr>
            <w:r w:rsidRPr="00C5369C">
              <w:rPr>
                <w:sz w:val="24"/>
                <w:szCs w:val="24"/>
              </w:rPr>
              <w:t>1,0</w:t>
            </w:r>
          </w:p>
        </w:tc>
        <w:tc>
          <w:tcPr>
            <w:tcW w:w="825" w:type="dxa"/>
          </w:tcPr>
          <w:p w:rsidR="003E6BBC" w:rsidRPr="00C5369C" w:rsidRDefault="00CC2E8F" w:rsidP="00277E31">
            <w:pPr>
              <w:tabs>
                <w:tab w:val="left" w:pos="8460"/>
              </w:tabs>
              <w:jc w:val="center"/>
              <w:rPr>
                <w:sz w:val="24"/>
                <w:szCs w:val="24"/>
              </w:rPr>
            </w:pPr>
            <w:r w:rsidRPr="00C5369C">
              <w:rPr>
                <w:sz w:val="24"/>
                <w:szCs w:val="24"/>
              </w:rPr>
              <w:t>1,0</w:t>
            </w:r>
          </w:p>
        </w:tc>
        <w:tc>
          <w:tcPr>
            <w:tcW w:w="709" w:type="dxa"/>
          </w:tcPr>
          <w:p w:rsidR="003E6BBC" w:rsidRPr="00C5369C" w:rsidRDefault="00CD230B" w:rsidP="003E6BBC">
            <w:pPr>
              <w:tabs>
                <w:tab w:val="left" w:pos="8460"/>
              </w:tabs>
              <w:ind w:left="117"/>
              <w:jc w:val="center"/>
              <w:rPr>
                <w:sz w:val="24"/>
                <w:szCs w:val="24"/>
              </w:rPr>
            </w:pPr>
            <w:r>
              <w:rPr>
                <w:sz w:val="24"/>
                <w:szCs w:val="24"/>
              </w:rPr>
              <w:t>7,</w:t>
            </w:r>
            <w:r w:rsidR="003E6BBC" w:rsidRPr="00C5369C">
              <w:rPr>
                <w:sz w:val="24"/>
                <w:szCs w:val="24"/>
              </w:rPr>
              <w:t>0</w:t>
            </w:r>
          </w:p>
        </w:tc>
        <w:tc>
          <w:tcPr>
            <w:tcW w:w="889" w:type="dxa"/>
          </w:tcPr>
          <w:p w:rsidR="003E6BBC" w:rsidRPr="00C5369C" w:rsidRDefault="003E6BBC" w:rsidP="00277E31">
            <w:pPr>
              <w:tabs>
                <w:tab w:val="left" w:pos="8460"/>
              </w:tabs>
              <w:jc w:val="center"/>
              <w:rPr>
                <w:sz w:val="24"/>
                <w:szCs w:val="24"/>
              </w:rPr>
            </w:pPr>
            <w:r w:rsidRPr="00C5369C">
              <w:rPr>
                <w:sz w:val="24"/>
                <w:szCs w:val="24"/>
              </w:rPr>
              <w:t>Бюджет с/п</w:t>
            </w:r>
          </w:p>
        </w:tc>
      </w:tr>
      <w:tr w:rsidR="00CC2E8F" w:rsidRPr="00725D8A" w:rsidTr="00A9042C">
        <w:tc>
          <w:tcPr>
            <w:tcW w:w="557" w:type="dxa"/>
          </w:tcPr>
          <w:p w:rsidR="00CC2E8F" w:rsidRPr="00C5369C" w:rsidRDefault="00CC2E8F" w:rsidP="00277E31">
            <w:pPr>
              <w:tabs>
                <w:tab w:val="left" w:pos="8460"/>
              </w:tabs>
              <w:jc w:val="center"/>
              <w:rPr>
                <w:sz w:val="24"/>
                <w:szCs w:val="24"/>
              </w:rPr>
            </w:pPr>
            <w:r w:rsidRPr="00C5369C">
              <w:rPr>
                <w:sz w:val="24"/>
                <w:szCs w:val="24"/>
              </w:rPr>
              <w:t>3</w:t>
            </w:r>
          </w:p>
        </w:tc>
        <w:tc>
          <w:tcPr>
            <w:tcW w:w="2674" w:type="dxa"/>
          </w:tcPr>
          <w:p w:rsidR="00CC2E8F" w:rsidRPr="00C5369C" w:rsidRDefault="00CC2E8F" w:rsidP="00277E31">
            <w:pPr>
              <w:tabs>
                <w:tab w:val="left" w:pos="8460"/>
              </w:tabs>
              <w:jc w:val="center"/>
              <w:rPr>
                <w:sz w:val="24"/>
                <w:szCs w:val="24"/>
              </w:rPr>
            </w:pPr>
            <w:r w:rsidRPr="00C5369C">
              <w:rPr>
                <w:sz w:val="24"/>
                <w:szCs w:val="24"/>
              </w:rPr>
              <w:t xml:space="preserve">Замена окон на пластиковые и утепление входных дверей в здании </w:t>
            </w:r>
            <w:r w:rsidRPr="00C5369C">
              <w:rPr>
                <w:sz w:val="24"/>
                <w:szCs w:val="24"/>
              </w:rPr>
              <w:lastRenderedPageBreak/>
              <w:t>администрации</w:t>
            </w:r>
          </w:p>
        </w:tc>
        <w:tc>
          <w:tcPr>
            <w:tcW w:w="715" w:type="dxa"/>
          </w:tcPr>
          <w:p w:rsidR="00CC2E8F" w:rsidRPr="00C5369C" w:rsidRDefault="00CD230B" w:rsidP="00277E31">
            <w:pPr>
              <w:tabs>
                <w:tab w:val="left" w:pos="8460"/>
              </w:tabs>
              <w:jc w:val="center"/>
              <w:rPr>
                <w:sz w:val="24"/>
                <w:szCs w:val="24"/>
              </w:rPr>
            </w:pPr>
            <w:r>
              <w:rPr>
                <w:sz w:val="24"/>
                <w:szCs w:val="24"/>
              </w:rPr>
              <w:lastRenderedPageBreak/>
              <w:t>1</w:t>
            </w:r>
            <w:r w:rsidR="00CC2E8F" w:rsidRPr="00C5369C">
              <w:rPr>
                <w:sz w:val="24"/>
                <w:szCs w:val="24"/>
              </w:rPr>
              <w:t>,0</w:t>
            </w:r>
          </w:p>
        </w:tc>
        <w:tc>
          <w:tcPr>
            <w:tcW w:w="716" w:type="dxa"/>
          </w:tcPr>
          <w:p w:rsidR="00CC2E8F" w:rsidRPr="00C5369C" w:rsidRDefault="00CD230B" w:rsidP="00277E31">
            <w:pPr>
              <w:tabs>
                <w:tab w:val="left" w:pos="8460"/>
              </w:tabs>
              <w:jc w:val="center"/>
              <w:rPr>
                <w:sz w:val="24"/>
                <w:szCs w:val="24"/>
              </w:rPr>
            </w:pPr>
            <w:r>
              <w:rPr>
                <w:sz w:val="24"/>
                <w:szCs w:val="24"/>
              </w:rPr>
              <w:t>1</w:t>
            </w:r>
            <w:r w:rsidR="00CC2E8F" w:rsidRPr="00C5369C">
              <w:rPr>
                <w:sz w:val="24"/>
                <w:szCs w:val="24"/>
              </w:rPr>
              <w:t>,0</w:t>
            </w:r>
          </w:p>
        </w:tc>
        <w:tc>
          <w:tcPr>
            <w:tcW w:w="716" w:type="dxa"/>
          </w:tcPr>
          <w:p w:rsidR="00CC2E8F" w:rsidRPr="00C5369C" w:rsidRDefault="00CD230B" w:rsidP="00277E31">
            <w:pPr>
              <w:tabs>
                <w:tab w:val="left" w:pos="8460"/>
              </w:tabs>
              <w:jc w:val="center"/>
              <w:rPr>
                <w:sz w:val="24"/>
                <w:szCs w:val="24"/>
              </w:rPr>
            </w:pPr>
            <w:r>
              <w:rPr>
                <w:sz w:val="24"/>
                <w:szCs w:val="24"/>
              </w:rPr>
              <w:t>1</w:t>
            </w:r>
            <w:r w:rsidR="00CC2E8F" w:rsidRPr="00C5369C">
              <w:rPr>
                <w:sz w:val="24"/>
                <w:szCs w:val="24"/>
              </w:rPr>
              <w:t>,0</w:t>
            </w:r>
          </w:p>
        </w:tc>
        <w:tc>
          <w:tcPr>
            <w:tcW w:w="709" w:type="dxa"/>
          </w:tcPr>
          <w:p w:rsidR="00CC2E8F" w:rsidRPr="00C5369C" w:rsidRDefault="00CD230B" w:rsidP="00277E31">
            <w:pPr>
              <w:tabs>
                <w:tab w:val="left" w:pos="8460"/>
              </w:tabs>
              <w:jc w:val="center"/>
              <w:rPr>
                <w:sz w:val="24"/>
                <w:szCs w:val="24"/>
              </w:rPr>
            </w:pPr>
            <w:r>
              <w:rPr>
                <w:sz w:val="24"/>
                <w:szCs w:val="24"/>
              </w:rPr>
              <w:t>1</w:t>
            </w:r>
            <w:r w:rsidR="00CC2E8F" w:rsidRPr="00C5369C">
              <w:rPr>
                <w:sz w:val="24"/>
                <w:szCs w:val="24"/>
              </w:rPr>
              <w:t>,0</w:t>
            </w:r>
          </w:p>
        </w:tc>
        <w:tc>
          <w:tcPr>
            <w:tcW w:w="709" w:type="dxa"/>
          </w:tcPr>
          <w:p w:rsidR="00CC2E8F" w:rsidRPr="00C5369C" w:rsidRDefault="00CC2E8F" w:rsidP="00277E31">
            <w:pPr>
              <w:tabs>
                <w:tab w:val="left" w:pos="8460"/>
              </w:tabs>
              <w:jc w:val="center"/>
              <w:rPr>
                <w:sz w:val="24"/>
                <w:szCs w:val="24"/>
              </w:rPr>
            </w:pPr>
            <w:r w:rsidRPr="00C5369C">
              <w:rPr>
                <w:sz w:val="24"/>
                <w:szCs w:val="24"/>
              </w:rPr>
              <w:t>1,0</w:t>
            </w:r>
          </w:p>
        </w:tc>
        <w:tc>
          <w:tcPr>
            <w:tcW w:w="709" w:type="dxa"/>
          </w:tcPr>
          <w:p w:rsidR="00CC2E8F" w:rsidRPr="00C5369C" w:rsidRDefault="00CC2E8F" w:rsidP="00277E31">
            <w:pPr>
              <w:tabs>
                <w:tab w:val="left" w:pos="8460"/>
              </w:tabs>
              <w:jc w:val="center"/>
              <w:rPr>
                <w:sz w:val="24"/>
                <w:szCs w:val="24"/>
              </w:rPr>
            </w:pPr>
            <w:r w:rsidRPr="00C5369C">
              <w:rPr>
                <w:sz w:val="24"/>
                <w:szCs w:val="24"/>
              </w:rPr>
              <w:t>1,0</w:t>
            </w:r>
          </w:p>
        </w:tc>
        <w:tc>
          <w:tcPr>
            <w:tcW w:w="825" w:type="dxa"/>
          </w:tcPr>
          <w:p w:rsidR="00CC2E8F" w:rsidRPr="00C5369C" w:rsidRDefault="00CC2E8F" w:rsidP="00CC2E8F">
            <w:pPr>
              <w:tabs>
                <w:tab w:val="left" w:pos="8460"/>
              </w:tabs>
              <w:jc w:val="center"/>
              <w:rPr>
                <w:sz w:val="24"/>
                <w:szCs w:val="24"/>
              </w:rPr>
            </w:pPr>
            <w:r w:rsidRPr="00C5369C">
              <w:rPr>
                <w:sz w:val="24"/>
                <w:szCs w:val="24"/>
              </w:rPr>
              <w:t xml:space="preserve">   1,0</w:t>
            </w:r>
          </w:p>
        </w:tc>
        <w:tc>
          <w:tcPr>
            <w:tcW w:w="709" w:type="dxa"/>
          </w:tcPr>
          <w:p w:rsidR="00CC2E8F" w:rsidRPr="00C5369C" w:rsidRDefault="00CD230B" w:rsidP="00277E31">
            <w:pPr>
              <w:tabs>
                <w:tab w:val="left" w:pos="8460"/>
              </w:tabs>
              <w:jc w:val="center"/>
              <w:rPr>
                <w:sz w:val="24"/>
                <w:szCs w:val="24"/>
              </w:rPr>
            </w:pPr>
            <w:r>
              <w:rPr>
                <w:sz w:val="24"/>
                <w:szCs w:val="24"/>
              </w:rPr>
              <w:t>7</w:t>
            </w:r>
            <w:r w:rsidR="00CC2E8F" w:rsidRPr="00C5369C">
              <w:rPr>
                <w:sz w:val="24"/>
                <w:szCs w:val="24"/>
              </w:rPr>
              <w:t>,0</w:t>
            </w:r>
          </w:p>
        </w:tc>
        <w:tc>
          <w:tcPr>
            <w:tcW w:w="889" w:type="dxa"/>
          </w:tcPr>
          <w:p w:rsidR="00CC2E8F" w:rsidRPr="00C5369C" w:rsidRDefault="00CC2E8F" w:rsidP="00277E31">
            <w:pPr>
              <w:tabs>
                <w:tab w:val="left" w:pos="8460"/>
              </w:tabs>
              <w:jc w:val="center"/>
              <w:rPr>
                <w:sz w:val="24"/>
                <w:szCs w:val="24"/>
              </w:rPr>
            </w:pPr>
            <w:r w:rsidRPr="00C5369C">
              <w:rPr>
                <w:sz w:val="24"/>
                <w:szCs w:val="24"/>
              </w:rPr>
              <w:t>Бюджет с/п</w:t>
            </w:r>
          </w:p>
        </w:tc>
      </w:tr>
      <w:tr w:rsidR="00CC2E8F" w:rsidRPr="00725D8A" w:rsidTr="00A9042C">
        <w:tc>
          <w:tcPr>
            <w:tcW w:w="557" w:type="dxa"/>
          </w:tcPr>
          <w:p w:rsidR="00CC2E8F" w:rsidRPr="00C5369C" w:rsidRDefault="00CC2E8F" w:rsidP="00277E31">
            <w:pPr>
              <w:tabs>
                <w:tab w:val="left" w:pos="8460"/>
              </w:tabs>
              <w:jc w:val="center"/>
              <w:rPr>
                <w:sz w:val="24"/>
                <w:szCs w:val="24"/>
              </w:rPr>
            </w:pPr>
            <w:r w:rsidRPr="00C5369C">
              <w:rPr>
                <w:sz w:val="24"/>
                <w:szCs w:val="24"/>
              </w:rPr>
              <w:lastRenderedPageBreak/>
              <w:t>4</w:t>
            </w:r>
          </w:p>
        </w:tc>
        <w:tc>
          <w:tcPr>
            <w:tcW w:w="2674" w:type="dxa"/>
          </w:tcPr>
          <w:p w:rsidR="00CC2E8F" w:rsidRPr="00C5369C" w:rsidRDefault="00CC2E8F" w:rsidP="00277E31">
            <w:pPr>
              <w:tabs>
                <w:tab w:val="left" w:pos="8460"/>
              </w:tabs>
              <w:jc w:val="center"/>
              <w:rPr>
                <w:sz w:val="24"/>
                <w:szCs w:val="24"/>
              </w:rPr>
            </w:pPr>
            <w:r w:rsidRPr="00C5369C">
              <w:rPr>
                <w:color w:val="000000"/>
                <w:sz w:val="24"/>
                <w:szCs w:val="24"/>
              </w:rPr>
              <w:t>Замена уличного освещения на энергосберегающую систему уличного освещения</w:t>
            </w:r>
          </w:p>
        </w:tc>
        <w:tc>
          <w:tcPr>
            <w:tcW w:w="715" w:type="dxa"/>
          </w:tcPr>
          <w:p w:rsidR="00CC2E8F" w:rsidRPr="00C5369C" w:rsidRDefault="00CC2E8F" w:rsidP="00CD230B">
            <w:pPr>
              <w:tabs>
                <w:tab w:val="left" w:pos="8460"/>
              </w:tabs>
              <w:jc w:val="center"/>
              <w:rPr>
                <w:sz w:val="24"/>
                <w:szCs w:val="24"/>
              </w:rPr>
            </w:pPr>
            <w:r w:rsidRPr="00C5369C">
              <w:rPr>
                <w:sz w:val="24"/>
                <w:szCs w:val="24"/>
              </w:rPr>
              <w:t>1</w:t>
            </w:r>
            <w:r w:rsidR="00CD230B">
              <w:rPr>
                <w:sz w:val="24"/>
                <w:szCs w:val="24"/>
              </w:rPr>
              <w:t>,0</w:t>
            </w:r>
          </w:p>
        </w:tc>
        <w:tc>
          <w:tcPr>
            <w:tcW w:w="716" w:type="dxa"/>
          </w:tcPr>
          <w:p w:rsidR="00CC2E8F" w:rsidRPr="00C5369C" w:rsidRDefault="00CD230B" w:rsidP="001A3CC8">
            <w:pPr>
              <w:tabs>
                <w:tab w:val="left" w:pos="8460"/>
              </w:tabs>
              <w:jc w:val="center"/>
              <w:rPr>
                <w:sz w:val="24"/>
                <w:szCs w:val="24"/>
              </w:rPr>
            </w:pPr>
            <w:r>
              <w:rPr>
                <w:sz w:val="24"/>
                <w:szCs w:val="24"/>
              </w:rPr>
              <w:t>1,0</w:t>
            </w:r>
          </w:p>
        </w:tc>
        <w:tc>
          <w:tcPr>
            <w:tcW w:w="716" w:type="dxa"/>
          </w:tcPr>
          <w:p w:rsidR="00CC2E8F" w:rsidRPr="00C5369C" w:rsidRDefault="00CD230B" w:rsidP="00CD230B">
            <w:pPr>
              <w:tabs>
                <w:tab w:val="left" w:pos="8460"/>
              </w:tabs>
              <w:jc w:val="center"/>
              <w:rPr>
                <w:sz w:val="24"/>
                <w:szCs w:val="24"/>
              </w:rPr>
            </w:pPr>
            <w:r>
              <w:rPr>
                <w:sz w:val="24"/>
                <w:szCs w:val="24"/>
              </w:rPr>
              <w:t>1</w:t>
            </w:r>
            <w:r w:rsidR="00CC2E8F" w:rsidRPr="00C5369C">
              <w:rPr>
                <w:sz w:val="24"/>
                <w:szCs w:val="24"/>
              </w:rPr>
              <w:t>,0</w:t>
            </w:r>
          </w:p>
        </w:tc>
        <w:tc>
          <w:tcPr>
            <w:tcW w:w="709" w:type="dxa"/>
          </w:tcPr>
          <w:p w:rsidR="00CC2E8F" w:rsidRPr="00C5369C" w:rsidRDefault="00CD230B" w:rsidP="00277E31">
            <w:pPr>
              <w:tabs>
                <w:tab w:val="left" w:pos="8460"/>
              </w:tabs>
              <w:jc w:val="center"/>
              <w:rPr>
                <w:sz w:val="24"/>
                <w:szCs w:val="24"/>
              </w:rPr>
            </w:pPr>
            <w:r>
              <w:rPr>
                <w:sz w:val="24"/>
                <w:szCs w:val="24"/>
              </w:rPr>
              <w:t>1,0</w:t>
            </w:r>
          </w:p>
        </w:tc>
        <w:tc>
          <w:tcPr>
            <w:tcW w:w="709" w:type="dxa"/>
          </w:tcPr>
          <w:p w:rsidR="00CC2E8F" w:rsidRPr="00C5369C" w:rsidRDefault="00CC2E8F" w:rsidP="00277E31">
            <w:pPr>
              <w:tabs>
                <w:tab w:val="left" w:pos="8460"/>
              </w:tabs>
              <w:jc w:val="center"/>
              <w:rPr>
                <w:sz w:val="24"/>
                <w:szCs w:val="24"/>
              </w:rPr>
            </w:pPr>
            <w:r w:rsidRPr="00C5369C">
              <w:rPr>
                <w:sz w:val="24"/>
                <w:szCs w:val="24"/>
              </w:rPr>
              <w:t>1,0</w:t>
            </w:r>
          </w:p>
        </w:tc>
        <w:tc>
          <w:tcPr>
            <w:tcW w:w="709" w:type="dxa"/>
          </w:tcPr>
          <w:p w:rsidR="00CC2E8F" w:rsidRPr="00C5369C" w:rsidRDefault="00CC2E8F" w:rsidP="00277E31">
            <w:pPr>
              <w:tabs>
                <w:tab w:val="left" w:pos="8460"/>
              </w:tabs>
              <w:jc w:val="center"/>
              <w:rPr>
                <w:sz w:val="24"/>
                <w:szCs w:val="24"/>
              </w:rPr>
            </w:pPr>
            <w:r w:rsidRPr="00C5369C">
              <w:rPr>
                <w:sz w:val="24"/>
                <w:szCs w:val="24"/>
              </w:rPr>
              <w:t>1,0</w:t>
            </w:r>
          </w:p>
        </w:tc>
        <w:tc>
          <w:tcPr>
            <w:tcW w:w="825" w:type="dxa"/>
          </w:tcPr>
          <w:p w:rsidR="00CC2E8F" w:rsidRPr="00C5369C" w:rsidRDefault="00CC2E8F" w:rsidP="00CC2E8F">
            <w:pPr>
              <w:tabs>
                <w:tab w:val="left" w:pos="8460"/>
              </w:tabs>
              <w:jc w:val="center"/>
              <w:rPr>
                <w:sz w:val="24"/>
                <w:szCs w:val="24"/>
              </w:rPr>
            </w:pPr>
            <w:r w:rsidRPr="00C5369C">
              <w:rPr>
                <w:sz w:val="24"/>
                <w:szCs w:val="24"/>
              </w:rPr>
              <w:t xml:space="preserve">1,0  </w:t>
            </w:r>
          </w:p>
        </w:tc>
        <w:tc>
          <w:tcPr>
            <w:tcW w:w="709" w:type="dxa"/>
          </w:tcPr>
          <w:p w:rsidR="00CC2E8F" w:rsidRPr="00C5369C" w:rsidRDefault="00CD230B" w:rsidP="00277E31">
            <w:pPr>
              <w:tabs>
                <w:tab w:val="left" w:pos="8460"/>
              </w:tabs>
              <w:jc w:val="center"/>
              <w:rPr>
                <w:sz w:val="24"/>
                <w:szCs w:val="24"/>
              </w:rPr>
            </w:pPr>
            <w:r>
              <w:rPr>
                <w:sz w:val="24"/>
                <w:szCs w:val="24"/>
              </w:rPr>
              <w:t>7,0</w:t>
            </w:r>
          </w:p>
        </w:tc>
        <w:tc>
          <w:tcPr>
            <w:tcW w:w="889" w:type="dxa"/>
          </w:tcPr>
          <w:p w:rsidR="00CC2E8F" w:rsidRPr="00C5369C" w:rsidRDefault="00CC2E8F" w:rsidP="00277E31">
            <w:pPr>
              <w:tabs>
                <w:tab w:val="left" w:pos="8460"/>
              </w:tabs>
              <w:jc w:val="center"/>
              <w:rPr>
                <w:sz w:val="24"/>
                <w:szCs w:val="24"/>
              </w:rPr>
            </w:pPr>
            <w:r w:rsidRPr="00C5369C">
              <w:rPr>
                <w:sz w:val="24"/>
                <w:szCs w:val="24"/>
              </w:rPr>
              <w:t>Бюджет с/п</w:t>
            </w:r>
          </w:p>
        </w:tc>
      </w:tr>
      <w:tr w:rsidR="00CC2E8F" w:rsidRPr="00725D8A" w:rsidTr="00A9042C">
        <w:tc>
          <w:tcPr>
            <w:tcW w:w="557" w:type="dxa"/>
          </w:tcPr>
          <w:p w:rsidR="00CC2E8F" w:rsidRPr="00C5369C" w:rsidRDefault="00CC2E8F" w:rsidP="00277E31">
            <w:pPr>
              <w:tabs>
                <w:tab w:val="left" w:pos="8460"/>
              </w:tabs>
              <w:jc w:val="center"/>
              <w:rPr>
                <w:sz w:val="24"/>
                <w:szCs w:val="24"/>
              </w:rPr>
            </w:pPr>
          </w:p>
        </w:tc>
        <w:tc>
          <w:tcPr>
            <w:tcW w:w="2674" w:type="dxa"/>
          </w:tcPr>
          <w:p w:rsidR="00CC2E8F" w:rsidRPr="00C5369C" w:rsidRDefault="00CC2E8F" w:rsidP="00277E31">
            <w:pPr>
              <w:tabs>
                <w:tab w:val="left" w:pos="8460"/>
              </w:tabs>
              <w:jc w:val="center"/>
              <w:rPr>
                <w:sz w:val="24"/>
                <w:szCs w:val="24"/>
              </w:rPr>
            </w:pPr>
            <w:r w:rsidRPr="00C5369C">
              <w:rPr>
                <w:sz w:val="24"/>
                <w:szCs w:val="24"/>
              </w:rPr>
              <w:t>Итого</w:t>
            </w:r>
          </w:p>
        </w:tc>
        <w:tc>
          <w:tcPr>
            <w:tcW w:w="715" w:type="dxa"/>
          </w:tcPr>
          <w:p w:rsidR="00CC2E8F" w:rsidRPr="00C5369C" w:rsidRDefault="00CD230B" w:rsidP="00277E31">
            <w:pPr>
              <w:tabs>
                <w:tab w:val="left" w:pos="8460"/>
              </w:tabs>
              <w:jc w:val="center"/>
              <w:rPr>
                <w:sz w:val="24"/>
                <w:szCs w:val="24"/>
              </w:rPr>
            </w:pPr>
            <w:r>
              <w:rPr>
                <w:sz w:val="24"/>
                <w:szCs w:val="24"/>
              </w:rPr>
              <w:t>4,0</w:t>
            </w:r>
          </w:p>
        </w:tc>
        <w:tc>
          <w:tcPr>
            <w:tcW w:w="716" w:type="dxa"/>
          </w:tcPr>
          <w:p w:rsidR="00CC2E8F" w:rsidRPr="00C5369C" w:rsidRDefault="00CD230B" w:rsidP="00277E31">
            <w:pPr>
              <w:tabs>
                <w:tab w:val="left" w:pos="8460"/>
              </w:tabs>
              <w:jc w:val="center"/>
              <w:rPr>
                <w:sz w:val="24"/>
                <w:szCs w:val="24"/>
              </w:rPr>
            </w:pPr>
            <w:r>
              <w:rPr>
                <w:sz w:val="24"/>
                <w:szCs w:val="24"/>
              </w:rPr>
              <w:t>4,0</w:t>
            </w:r>
          </w:p>
        </w:tc>
        <w:tc>
          <w:tcPr>
            <w:tcW w:w="716" w:type="dxa"/>
          </w:tcPr>
          <w:p w:rsidR="00CC2E8F" w:rsidRPr="00C5369C" w:rsidRDefault="00CD230B" w:rsidP="00277E31">
            <w:pPr>
              <w:tabs>
                <w:tab w:val="left" w:pos="8460"/>
              </w:tabs>
              <w:jc w:val="center"/>
              <w:rPr>
                <w:sz w:val="24"/>
                <w:szCs w:val="24"/>
              </w:rPr>
            </w:pPr>
            <w:r>
              <w:rPr>
                <w:sz w:val="24"/>
                <w:szCs w:val="24"/>
              </w:rPr>
              <w:t>4,</w:t>
            </w:r>
            <w:r w:rsidR="00CC2E8F" w:rsidRPr="00C5369C">
              <w:rPr>
                <w:sz w:val="24"/>
                <w:szCs w:val="24"/>
              </w:rPr>
              <w:t>0</w:t>
            </w:r>
          </w:p>
        </w:tc>
        <w:tc>
          <w:tcPr>
            <w:tcW w:w="709" w:type="dxa"/>
          </w:tcPr>
          <w:p w:rsidR="00CC2E8F" w:rsidRPr="00C5369C" w:rsidRDefault="00CD230B" w:rsidP="00277E31">
            <w:pPr>
              <w:tabs>
                <w:tab w:val="left" w:pos="8460"/>
              </w:tabs>
              <w:jc w:val="center"/>
              <w:rPr>
                <w:sz w:val="24"/>
                <w:szCs w:val="24"/>
              </w:rPr>
            </w:pPr>
            <w:r>
              <w:rPr>
                <w:sz w:val="24"/>
                <w:szCs w:val="24"/>
              </w:rPr>
              <w:t>4,0</w:t>
            </w:r>
          </w:p>
        </w:tc>
        <w:tc>
          <w:tcPr>
            <w:tcW w:w="709" w:type="dxa"/>
          </w:tcPr>
          <w:p w:rsidR="00CC2E8F" w:rsidRPr="00C5369C" w:rsidRDefault="00CC2E8F" w:rsidP="00277E31">
            <w:pPr>
              <w:tabs>
                <w:tab w:val="left" w:pos="8460"/>
              </w:tabs>
              <w:jc w:val="center"/>
              <w:rPr>
                <w:sz w:val="24"/>
                <w:szCs w:val="24"/>
              </w:rPr>
            </w:pPr>
            <w:r w:rsidRPr="00C5369C">
              <w:rPr>
                <w:sz w:val="24"/>
                <w:szCs w:val="24"/>
              </w:rPr>
              <w:t>4,0</w:t>
            </w:r>
          </w:p>
        </w:tc>
        <w:tc>
          <w:tcPr>
            <w:tcW w:w="709" w:type="dxa"/>
          </w:tcPr>
          <w:p w:rsidR="00CC2E8F" w:rsidRPr="00C5369C" w:rsidRDefault="00CC2E8F" w:rsidP="00277E31">
            <w:pPr>
              <w:tabs>
                <w:tab w:val="left" w:pos="8460"/>
              </w:tabs>
              <w:jc w:val="center"/>
              <w:rPr>
                <w:sz w:val="24"/>
                <w:szCs w:val="24"/>
              </w:rPr>
            </w:pPr>
            <w:r w:rsidRPr="00C5369C">
              <w:rPr>
                <w:sz w:val="24"/>
                <w:szCs w:val="24"/>
              </w:rPr>
              <w:t>4,0</w:t>
            </w:r>
          </w:p>
        </w:tc>
        <w:tc>
          <w:tcPr>
            <w:tcW w:w="825" w:type="dxa"/>
          </w:tcPr>
          <w:p w:rsidR="00CC2E8F" w:rsidRPr="00C5369C" w:rsidRDefault="00CC2E8F" w:rsidP="00CC2E8F">
            <w:pPr>
              <w:tabs>
                <w:tab w:val="left" w:pos="8460"/>
              </w:tabs>
              <w:jc w:val="center"/>
              <w:rPr>
                <w:sz w:val="24"/>
                <w:szCs w:val="24"/>
              </w:rPr>
            </w:pPr>
            <w:r w:rsidRPr="00C5369C">
              <w:rPr>
                <w:sz w:val="24"/>
                <w:szCs w:val="24"/>
              </w:rPr>
              <w:t xml:space="preserve">4,0     </w:t>
            </w:r>
          </w:p>
        </w:tc>
        <w:tc>
          <w:tcPr>
            <w:tcW w:w="709" w:type="dxa"/>
          </w:tcPr>
          <w:p w:rsidR="00CC2E8F" w:rsidRPr="00C5369C" w:rsidRDefault="00CD230B" w:rsidP="00277E31">
            <w:pPr>
              <w:tabs>
                <w:tab w:val="left" w:pos="8460"/>
              </w:tabs>
              <w:jc w:val="center"/>
              <w:rPr>
                <w:sz w:val="24"/>
                <w:szCs w:val="24"/>
              </w:rPr>
            </w:pPr>
            <w:r>
              <w:rPr>
                <w:sz w:val="24"/>
                <w:szCs w:val="24"/>
              </w:rPr>
              <w:t>28</w:t>
            </w:r>
            <w:r w:rsidR="00DB4910">
              <w:rPr>
                <w:sz w:val="24"/>
                <w:szCs w:val="24"/>
              </w:rPr>
              <w:t>,</w:t>
            </w:r>
            <w:r w:rsidR="000B670E">
              <w:rPr>
                <w:sz w:val="24"/>
                <w:szCs w:val="24"/>
              </w:rPr>
              <w:t>0</w:t>
            </w:r>
          </w:p>
        </w:tc>
        <w:tc>
          <w:tcPr>
            <w:tcW w:w="889" w:type="dxa"/>
          </w:tcPr>
          <w:p w:rsidR="00CC2E8F" w:rsidRPr="00C5369C" w:rsidRDefault="00CC2E8F" w:rsidP="00277E31">
            <w:pPr>
              <w:tabs>
                <w:tab w:val="left" w:pos="8460"/>
              </w:tabs>
              <w:jc w:val="center"/>
              <w:rPr>
                <w:sz w:val="24"/>
                <w:szCs w:val="24"/>
              </w:rPr>
            </w:pPr>
          </w:p>
        </w:tc>
      </w:tr>
    </w:tbl>
    <w:p w:rsidR="00277E31" w:rsidRPr="0087753F" w:rsidRDefault="00277E31" w:rsidP="00277E31">
      <w:pPr>
        <w:tabs>
          <w:tab w:val="left" w:pos="8460"/>
        </w:tabs>
        <w:jc w:val="center"/>
        <w:rPr>
          <w:sz w:val="28"/>
          <w:szCs w:val="28"/>
        </w:rPr>
      </w:pPr>
    </w:p>
    <w:p w:rsidR="00277E31" w:rsidRPr="00A46532" w:rsidRDefault="00277E31" w:rsidP="00277E31">
      <w:pPr>
        <w:pStyle w:val="ConsPlusNormal"/>
        <w:widowControl/>
        <w:ind w:firstLine="0"/>
        <w:jc w:val="both"/>
        <w:outlineLvl w:val="1"/>
        <w:rPr>
          <w:rFonts w:ascii="Times New Roman" w:hAnsi="Times New Roman" w:cs="Times New Roman"/>
          <w:b/>
          <w:sz w:val="28"/>
          <w:szCs w:val="28"/>
        </w:rPr>
      </w:pPr>
      <w:r w:rsidRPr="00A46532">
        <w:rPr>
          <w:rFonts w:ascii="Times New Roman" w:hAnsi="Times New Roman" w:cs="Times New Roman"/>
          <w:b/>
          <w:sz w:val="28"/>
          <w:szCs w:val="28"/>
        </w:rPr>
        <w:t xml:space="preserve"> </w:t>
      </w:r>
      <w:r w:rsidRPr="00A46532">
        <w:rPr>
          <w:rFonts w:ascii="Times New Roman" w:hAnsi="Times New Roman" w:cs="Times New Roman"/>
          <w:sz w:val="28"/>
          <w:szCs w:val="28"/>
        </w:rPr>
        <w:t xml:space="preserve"> Мероприятия Программы и объемы ее финансирования уточняются ежегодно при  формировании проекта бюджета поселения на соответствующий финансовый год.</w:t>
      </w:r>
    </w:p>
    <w:p w:rsidR="00277E31" w:rsidRPr="00A46532" w:rsidRDefault="00277E31" w:rsidP="00277E31">
      <w:pPr>
        <w:jc w:val="both"/>
        <w:rPr>
          <w:sz w:val="28"/>
          <w:szCs w:val="28"/>
        </w:rPr>
      </w:pPr>
    </w:p>
    <w:p w:rsidR="00277E31" w:rsidRPr="0087753F" w:rsidRDefault="00277E31" w:rsidP="00277E31">
      <w:pPr>
        <w:tabs>
          <w:tab w:val="left" w:pos="8460"/>
        </w:tabs>
        <w:autoSpaceDE w:val="0"/>
        <w:autoSpaceDN w:val="0"/>
        <w:adjustRightInd w:val="0"/>
        <w:outlineLvl w:val="1"/>
        <w:rPr>
          <w:b/>
          <w:sz w:val="28"/>
          <w:szCs w:val="28"/>
        </w:rPr>
      </w:pPr>
      <w:r>
        <w:rPr>
          <w:sz w:val="28"/>
          <w:szCs w:val="28"/>
        </w:rPr>
        <w:t xml:space="preserve">                                                            </w:t>
      </w:r>
      <w:r w:rsidRPr="0087753F">
        <w:rPr>
          <w:b/>
          <w:sz w:val="28"/>
          <w:szCs w:val="28"/>
        </w:rPr>
        <w:t xml:space="preserve">Раздел 6. </w:t>
      </w:r>
    </w:p>
    <w:p w:rsidR="00277E31" w:rsidRPr="0087753F" w:rsidRDefault="00277E31" w:rsidP="00277E31">
      <w:pPr>
        <w:tabs>
          <w:tab w:val="left" w:pos="8460"/>
        </w:tabs>
        <w:autoSpaceDE w:val="0"/>
        <w:autoSpaceDN w:val="0"/>
        <w:adjustRightInd w:val="0"/>
        <w:jc w:val="center"/>
        <w:outlineLvl w:val="1"/>
        <w:rPr>
          <w:b/>
          <w:sz w:val="28"/>
          <w:szCs w:val="28"/>
        </w:rPr>
      </w:pPr>
      <w:r w:rsidRPr="0087753F">
        <w:rPr>
          <w:b/>
          <w:sz w:val="28"/>
          <w:szCs w:val="28"/>
        </w:rPr>
        <w:t>Контроль за ходом реализации программы</w:t>
      </w:r>
    </w:p>
    <w:p w:rsidR="00277E31" w:rsidRPr="0087753F" w:rsidRDefault="00277E31" w:rsidP="00277E31">
      <w:pPr>
        <w:pStyle w:val="ConsPlusNormal"/>
        <w:widowControl/>
        <w:ind w:firstLine="0"/>
        <w:jc w:val="both"/>
        <w:rPr>
          <w:rFonts w:ascii="Times New Roman" w:hAnsi="Times New Roman" w:cs="Times New Roman"/>
          <w:b/>
          <w:sz w:val="28"/>
          <w:szCs w:val="28"/>
          <w:u w:val="single"/>
        </w:rPr>
      </w:pPr>
    </w:p>
    <w:p w:rsidR="00277E31" w:rsidRPr="0087753F" w:rsidRDefault="00277E31" w:rsidP="00277E31">
      <w:pPr>
        <w:ind w:firstLine="709"/>
        <w:jc w:val="both"/>
        <w:rPr>
          <w:color w:val="000000"/>
          <w:sz w:val="28"/>
          <w:szCs w:val="28"/>
        </w:rPr>
      </w:pPr>
      <w:r w:rsidRPr="0087753F">
        <w:rPr>
          <w:color w:val="000000"/>
          <w:sz w:val="28"/>
          <w:szCs w:val="28"/>
        </w:rPr>
        <w:t>Механизм реализации Программы предусматривает использование комплекса организационных, экономических и правовых мероприятий, необходимых для реализации цели и задач в данной  Программе. Механизм разработан в соответствии с положениями законодательства Российской Федерации.</w:t>
      </w:r>
    </w:p>
    <w:p w:rsidR="00277E31" w:rsidRPr="0087753F" w:rsidRDefault="00277E31" w:rsidP="00277E31">
      <w:pPr>
        <w:ind w:firstLine="709"/>
        <w:jc w:val="both"/>
        <w:rPr>
          <w:sz w:val="28"/>
          <w:szCs w:val="28"/>
        </w:rPr>
      </w:pPr>
      <w:r w:rsidRPr="0087753F">
        <w:rPr>
          <w:sz w:val="28"/>
          <w:szCs w:val="28"/>
        </w:rPr>
        <w:t>Текущее управление и контроль за реализацией Программы осуществляется Администрацией   сельского поселения:</w:t>
      </w:r>
    </w:p>
    <w:p w:rsidR="00277E31" w:rsidRPr="0087753F" w:rsidRDefault="00277E31" w:rsidP="00277E31">
      <w:pPr>
        <w:ind w:firstLine="709"/>
        <w:jc w:val="both"/>
        <w:rPr>
          <w:color w:val="000000"/>
          <w:sz w:val="28"/>
          <w:szCs w:val="28"/>
        </w:rPr>
      </w:pPr>
      <w:r w:rsidRPr="0087753F">
        <w:rPr>
          <w:color w:val="000000"/>
          <w:sz w:val="28"/>
          <w:szCs w:val="28"/>
        </w:rPr>
        <w:t xml:space="preserve">- эксплуатационные расходы; </w:t>
      </w:r>
    </w:p>
    <w:p w:rsidR="00277E31" w:rsidRPr="0087753F" w:rsidRDefault="00277E31" w:rsidP="00277E31">
      <w:pPr>
        <w:ind w:firstLine="709"/>
        <w:jc w:val="both"/>
        <w:rPr>
          <w:color w:val="000000"/>
          <w:sz w:val="28"/>
          <w:szCs w:val="28"/>
        </w:rPr>
      </w:pPr>
      <w:r w:rsidRPr="0087753F">
        <w:rPr>
          <w:color w:val="000000"/>
          <w:sz w:val="28"/>
          <w:szCs w:val="28"/>
        </w:rPr>
        <w:t>- осуществляет мониторинг выполнения показателей Программы;</w:t>
      </w:r>
    </w:p>
    <w:p w:rsidR="00277E31" w:rsidRPr="0087753F" w:rsidRDefault="00277E31" w:rsidP="00277E31">
      <w:pPr>
        <w:ind w:firstLine="709"/>
        <w:jc w:val="both"/>
        <w:rPr>
          <w:color w:val="000000"/>
          <w:sz w:val="28"/>
          <w:szCs w:val="28"/>
        </w:rPr>
      </w:pPr>
      <w:r w:rsidRPr="0087753F">
        <w:rPr>
          <w:color w:val="000000"/>
          <w:sz w:val="28"/>
          <w:szCs w:val="28"/>
        </w:rPr>
        <w:t>- обеспечивает согласованные действия по подготовке и реализации мероприятий, целевому и эффективному использованию средств;</w:t>
      </w:r>
    </w:p>
    <w:p w:rsidR="00277E31" w:rsidRPr="0087753F" w:rsidRDefault="00277E31" w:rsidP="00277E31">
      <w:pPr>
        <w:ind w:firstLine="709"/>
        <w:jc w:val="both"/>
        <w:rPr>
          <w:color w:val="000000"/>
          <w:sz w:val="28"/>
          <w:szCs w:val="28"/>
        </w:rPr>
      </w:pPr>
      <w:r w:rsidRPr="0087753F">
        <w:rPr>
          <w:color w:val="000000"/>
          <w:sz w:val="28"/>
          <w:szCs w:val="28"/>
        </w:rPr>
        <w:t>- осуществляет взаимодействие с ответственными за выполнение мероприятий лицами, запрашивает и получает от них информацию о ходе выполнения программных мероприятий;</w:t>
      </w:r>
    </w:p>
    <w:p w:rsidR="00277E31" w:rsidRPr="0087753F" w:rsidRDefault="00277E31" w:rsidP="00277E31">
      <w:pPr>
        <w:ind w:firstLine="709"/>
        <w:jc w:val="both"/>
        <w:rPr>
          <w:color w:val="000000"/>
          <w:sz w:val="28"/>
          <w:szCs w:val="28"/>
        </w:rPr>
      </w:pPr>
      <w:r w:rsidRPr="0087753F">
        <w:rPr>
          <w:color w:val="000000"/>
          <w:sz w:val="28"/>
          <w:szCs w:val="28"/>
        </w:rPr>
        <w:t>- на основании информации, полученной от ответственных лиц по каждому структурному подразделению, проверяет отчеты о ходе реализации программных мероприятий.</w:t>
      </w:r>
    </w:p>
    <w:p w:rsidR="00277E31" w:rsidRPr="0087753F" w:rsidRDefault="00277E31" w:rsidP="00277E31">
      <w:pPr>
        <w:ind w:firstLine="709"/>
        <w:jc w:val="both"/>
        <w:rPr>
          <w:color w:val="000000"/>
          <w:sz w:val="28"/>
          <w:szCs w:val="28"/>
        </w:rPr>
      </w:pPr>
      <w:r w:rsidRPr="0087753F">
        <w:rPr>
          <w:sz w:val="28"/>
          <w:szCs w:val="28"/>
        </w:rPr>
        <w:t>Выбор исполнителей мероприятий Программы, финансируемых за счет бюджетных средств, осуществляется в соответствии с законодательством Российской Федерации.</w:t>
      </w:r>
    </w:p>
    <w:p w:rsidR="00277E31" w:rsidRPr="0087753F" w:rsidRDefault="00277E31" w:rsidP="00277E31">
      <w:pPr>
        <w:autoSpaceDE w:val="0"/>
        <w:autoSpaceDN w:val="0"/>
        <w:adjustRightInd w:val="0"/>
        <w:ind w:firstLine="709"/>
        <w:jc w:val="both"/>
        <w:rPr>
          <w:sz w:val="28"/>
          <w:szCs w:val="28"/>
        </w:rPr>
      </w:pPr>
      <w:r w:rsidRPr="0087753F">
        <w:rPr>
          <w:sz w:val="28"/>
          <w:szCs w:val="28"/>
        </w:rPr>
        <w:lastRenderedPageBreak/>
        <w:t>При этом критериями выбора исполнителей программных мероприятий являются:</w:t>
      </w:r>
    </w:p>
    <w:p w:rsidR="00277E31" w:rsidRPr="0087753F" w:rsidRDefault="00277E31" w:rsidP="00277E31">
      <w:pPr>
        <w:autoSpaceDE w:val="0"/>
        <w:autoSpaceDN w:val="0"/>
        <w:adjustRightInd w:val="0"/>
        <w:ind w:firstLine="709"/>
        <w:jc w:val="both"/>
        <w:rPr>
          <w:sz w:val="28"/>
          <w:szCs w:val="28"/>
        </w:rPr>
      </w:pPr>
      <w:r w:rsidRPr="0087753F">
        <w:rPr>
          <w:sz w:val="28"/>
          <w:szCs w:val="28"/>
        </w:rPr>
        <w:t>- функциональные и качественные характеристики реализуемых энергосберегающих мероприятий (включая: приобретаемое оборудование, комплектующие к нему,  продукцию (товары),  проводимые работы, включая строительно-монтажные и пуско-наладочные,  оказываемые услуги и др.);</w:t>
      </w:r>
    </w:p>
    <w:p w:rsidR="00277E31" w:rsidRPr="0087753F" w:rsidRDefault="00277E31" w:rsidP="00277E31">
      <w:pPr>
        <w:autoSpaceDE w:val="0"/>
        <w:autoSpaceDN w:val="0"/>
        <w:adjustRightInd w:val="0"/>
        <w:ind w:firstLine="709"/>
        <w:jc w:val="both"/>
        <w:rPr>
          <w:sz w:val="28"/>
          <w:szCs w:val="28"/>
        </w:rPr>
      </w:pPr>
      <w:r w:rsidRPr="0087753F">
        <w:rPr>
          <w:sz w:val="28"/>
          <w:szCs w:val="28"/>
        </w:rPr>
        <w:t>- расходы на техническое обслуживание;</w:t>
      </w:r>
    </w:p>
    <w:p w:rsidR="00277E31" w:rsidRPr="0087753F" w:rsidRDefault="00277E31" w:rsidP="00277E31">
      <w:pPr>
        <w:autoSpaceDE w:val="0"/>
        <w:autoSpaceDN w:val="0"/>
        <w:adjustRightInd w:val="0"/>
        <w:ind w:firstLine="709"/>
        <w:jc w:val="both"/>
        <w:rPr>
          <w:sz w:val="28"/>
          <w:szCs w:val="28"/>
        </w:rPr>
      </w:pPr>
      <w:r w:rsidRPr="0087753F">
        <w:rPr>
          <w:sz w:val="28"/>
          <w:szCs w:val="28"/>
        </w:rPr>
        <w:t>- сроки (периоды) реализации энергосберегающих мероприятий;</w:t>
      </w:r>
    </w:p>
    <w:p w:rsidR="00277E31" w:rsidRPr="0087753F" w:rsidRDefault="00277E31" w:rsidP="00277E31">
      <w:pPr>
        <w:autoSpaceDE w:val="0"/>
        <w:autoSpaceDN w:val="0"/>
        <w:adjustRightInd w:val="0"/>
        <w:ind w:firstLine="709"/>
        <w:jc w:val="both"/>
        <w:rPr>
          <w:sz w:val="28"/>
          <w:szCs w:val="28"/>
        </w:rPr>
      </w:pPr>
      <w:r w:rsidRPr="0087753F">
        <w:rPr>
          <w:sz w:val="28"/>
          <w:szCs w:val="28"/>
        </w:rPr>
        <w:t>- условия и объем предоставления гарантии качества проводимых работ и оказываемых услуг;</w:t>
      </w:r>
    </w:p>
    <w:p w:rsidR="00277E31" w:rsidRPr="0087753F" w:rsidRDefault="00277E31" w:rsidP="00277E31">
      <w:pPr>
        <w:autoSpaceDE w:val="0"/>
        <w:autoSpaceDN w:val="0"/>
        <w:adjustRightInd w:val="0"/>
        <w:ind w:firstLine="709"/>
        <w:jc w:val="both"/>
        <w:rPr>
          <w:sz w:val="28"/>
          <w:szCs w:val="28"/>
        </w:rPr>
      </w:pPr>
      <w:r w:rsidRPr="0087753F">
        <w:rPr>
          <w:sz w:val="28"/>
          <w:szCs w:val="28"/>
        </w:rPr>
        <w:t>- стоимость реализации энергосберегающих мероприятий (цена контрактов);</w:t>
      </w:r>
    </w:p>
    <w:p w:rsidR="00277E31" w:rsidRPr="0087753F" w:rsidRDefault="00277E31" w:rsidP="00277E31">
      <w:pPr>
        <w:autoSpaceDE w:val="0"/>
        <w:autoSpaceDN w:val="0"/>
        <w:adjustRightInd w:val="0"/>
        <w:ind w:firstLine="709"/>
        <w:jc w:val="both"/>
        <w:rPr>
          <w:sz w:val="28"/>
          <w:szCs w:val="28"/>
        </w:rPr>
      </w:pPr>
      <w:r w:rsidRPr="0087753F">
        <w:rPr>
          <w:sz w:val="28"/>
          <w:szCs w:val="28"/>
        </w:rPr>
        <w:t xml:space="preserve">-обеспечение заданных параметров энергосбережения и повышения энергоэффективности; </w:t>
      </w:r>
    </w:p>
    <w:p w:rsidR="00277E31" w:rsidRPr="0087753F" w:rsidRDefault="00277E31" w:rsidP="00277E31">
      <w:pPr>
        <w:autoSpaceDE w:val="0"/>
        <w:autoSpaceDN w:val="0"/>
        <w:adjustRightInd w:val="0"/>
        <w:ind w:firstLine="709"/>
        <w:jc w:val="both"/>
        <w:rPr>
          <w:sz w:val="28"/>
          <w:szCs w:val="28"/>
        </w:rPr>
      </w:pPr>
      <w:r w:rsidRPr="0087753F">
        <w:rPr>
          <w:sz w:val="28"/>
          <w:szCs w:val="28"/>
        </w:rPr>
        <w:t>- другие критерии в соответствии с законодательством Российской Федерации о размещении заказов и  действующих на момент заключения контракта условий реализации программных мероприятий.</w:t>
      </w:r>
    </w:p>
    <w:p w:rsidR="00277E31" w:rsidRPr="0087753F" w:rsidRDefault="00277E31" w:rsidP="00277E31">
      <w:pPr>
        <w:pStyle w:val="ConsPlusNormal"/>
        <w:widowControl/>
        <w:ind w:firstLine="0"/>
        <w:jc w:val="both"/>
        <w:rPr>
          <w:rFonts w:ascii="Times New Roman" w:hAnsi="Times New Roman" w:cs="Times New Roman"/>
          <w:b/>
          <w:sz w:val="28"/>
          <w:szCs w:val="28"/>
          <w:u w:val="single"/>
        </w:rPr>
      </w:pPr>
    </w:p>
    <w:p w:rsidR="00277E31" w:rsidRPr="0087753F" w:rsidRDefault="00277E31" w:rsidP="00277E31">
      <w:pPr>
        <w:pStyle w:val="ConsPlusNormal"/>
        <w:widowControl/>
        <w:tabs>
          <w:tab w:val="left" w:pos="8460"/>
        </w:tabs>
        <w:ind w:firstLine="0"/>
        <w:jc w:val="center"/>
        <w:rPr>
          <w:rFonts w:ascii="Times New Roman" w:hAnsi="Times New Roman" w:cs="Times New Roman"/>
          <w:b/>
          <w:sz w:val="28"/>
          <w:szCs w:val="28"/>
        </w:rPr>
      </w:pPr>
      <w:r w:rsidRPr="0087753F">
        <w:rPr>
          <w:rFonts w:ascii="Times New Roman" w:hAnsi="Times New Roman" w:cs="Times New Roman"/>
          <w:b/>
          <w:sz w:val="28"/>
          <w:szCs w:val="28"/>
        </w:rPr>
        <w:t xml:space="preserve">Раздел 7. </w:t>
      </w:r>
    </w:p>
    <w:p w:rsidR="00277E31" w:rsidRPr="0087753F" w:rsidRDefault="00277E31" w:rsidP="00277E31">
      <w:pPr>
        <w:pStyle w:val="ConsPlusNormal"/>
        <w:widowControl/>
        <w:tabs>
          <w:tab w:val="left" w:pos="8460"/>
        </w:tabs>
        <w:ind w:firstLine="0"/>
        <w:jc w:val="center"/>
        <w:rPr>
          <w:rFonts w:ascii="Times New Roman" w:hAnsi="Times New Roman" w:cs="Times New Roman"/>
          <w:b/>
          <w:sz w:val="28"/>
          <w:szCs w:val="28"/>
        </w:rPr>
      </w:pPr>
      <w:r w:rsidRPr="0087753F">
        <w:rPr>
          <w:rFonts w:ascii="Times New Roman" w:hAnsi="Times New Roman" w:cs="Times New Roman"/>
          <w:b/>
          <w:sz w:val="28"/>
          <w:szCs w:val="28"/>
        </w:rPr>
        <w:t>Ожидаемые конечные результаты реализации</w:t>
      </w:r>
    </w:p>
    <w:p w:rsidR="00277E31" w:rsidRPr="0087753F" w:rsidRDefault="00277E31" w:rsidP="00277E31">
      <w:pPr>
        <w:pStyle w:val="Default"/>
        <w:jc w:val="both"/>
        <w:rPr>
          <w:rFonts w:ascii="Times New Roman" w:hAnsi="Times New Roman" w:cs="Times New Roman"/>
          <w:sz w:val="28"/>
          <w:szCs w:val="28"/>
        </w:rPr>
      </w:pPr>
    </w:p>
    <w:p w:rsidR="00277E31" w:rsidRPr="0087753F" w:rsidRDefault="00277E31" w:rsidP="00277E31">
      <w:pPr>
        <w:pStyle w:val="Default"/>
        <w:ind w:firstLine="709"/>
        <w:jc w:val="both"/>
        <w:rPr>
          <w:rFonts w:ascii="Times New Roman" w:hAnsi="Times New Roman" w:cs="Times New Roman"/>
          <w:sz w:val="28"/>
          <w:szCs w:val="28"/>
        </w:rPr>
      </w:pPr>
      <w:r w:rsidRPr="0087753F">
        <w:rPr>
          <w:rFonts w:ascii="Times New Roman" w:hAnsi="Times New Roman" w:cs="Times New Roman"/>
          <w:sz w:val="28"/>
          <w:szCs w:val="28"/>
        </w:rPr>
        <w:t xml:space="preserve">Принципиальной особенностью данной Программы является ее комплексность и дифференцированность по секторам экономики   сельского поселения, при этом результатами реализации программы будут являться: </w:t>
      </w:r>
    </w:p>
    <w:p w:rsidR="00277E31" w:rsidRPr="0087753F" w:rsidRDefault="00277E31" w:rsidP="00277E31">
      <w:pPr>
        <w:autoSpaceDE w:val="0"/>
        <w:autoSpaceDN w:val="0"/>
        <w:adjustRightInd w:val="0"/>
        <w:ind w:firstLine="709"/>
        <w:jc w:val="both"/>
        <w:rPr>
          <w:sz w:val="28"/>
          <w:szCs w:val="28"/>
        </w:rPr>
      </w:pPr>
      <w:r w:rsidRPr="0087753F">
        <w:rPr>
          <w:sz w:val="28"/>
          <w:szCs w:val="28"/>
        </w:rPr>
        <w:t>1. Повышение эффективности энергопотребления путем внедрения современных энергосберегающих технологий;</w:t>
      </w:r>
    </w:p>
    <w:p w:rsidR="00277E31" w:rsidRPr="0087753F" w:rsidRDefault="00277E31" w:rsidP="00277E31">
      <w:pPr>
        <w:autoSpaceDE w:val="0"/>
        <w:autoSpaceDN w:val="0"/>
        <w:adjustRightInd w:val="0"/>
        <w:ind w:firstLine="709"/>
        <w:jc w:val="both"/>
        <w:rPr>
          <w:sz w:val="28"/>
          <w:szCs w:val="28"/>
        </w:rPr>
      </w:pPr>
      <w:r w:rsidRPr="0087753F">
        <w:rPr>
          <w:sz w:val="28"/>
          <w:szCs w:val="28"/>
        </w:rPr>
        <w:t>2. Замена изношенного, морально и физически устаревшего оборудования;</w:t>
      </w:r>
    </w:p>
    <w:p w:rsidR="00277E31" w:rsidRPr="0087753F" w:rsidRDefault="00277E31" w:rsidP="00277E31">
      <w:pPr>
        <w:autoSpaceDE w:val="0"/>
        <w:autoSpaceDN w:val="0"/>
        <w:adjustRightInd w:val="0"/>
        <w:ind w:firstLine="709"/>
        <w:jc w:val="both"/>
        <w:rPr>
          <w:sz w:val="28"/>
          <w:szCs w:val="28"/>
        </w:rPr>
      </w:pPr>
      <w:r w:rsidRPr="0087753F">
        <w:rPr>
          <w:sz w:val="28"/>
          <w:szCs w:val="28"/>
        </w:rPr>
        <w:t xml:space="preserve">3. Снижение затратной части на оплату потребленных энергоресурсов. </w:t>
      </w:r>
    </w:p>
    <w:p w:rsidR="00277E31" w:rsidRPr="0087753F" w:rsidRDefault="00277E31" w:rsidP="00277E31">
      <w:pPr>
        <w:jc w:val="both"/>
        <w:rPr>
          <w:sz w:val="28"/>
          <w:szCs w:val="28"/>
        </w:rPr>
      </w:pPr>
    </w:p>
    <w:p w:rsidR="00277E31" w:rsidRDefault="00277E31" w:rsidP="00277E31">
      <w:pPr>
        <w:tabs>
          <w:tab w:val="left" w:pos="5660"/>
        </w:tabs>
        <w:spacing w:line="360" w:lineRule="auto"/>
        <w:rPr>
          <w:sz w:val="28"/>
          <w:szCs w:val="28"/>
        </w:rPr>
      </w:pPr>
    </w:p>
    <w:p w:rsidR="00277E31" w:rsidRDefault="00277E31" w:rsidP="00277E31">
      <w:pPr>
        <w:rPr>
          <w:b/>
          <w:sz w:val="24"/>
          <w:szCs w:val="24"/>
        </w:rPr>
      </w:pPr>
    </w:p>
    <w:p w:rsidR="00CF7C43" w:rsidRDefault="00CF7C43"/>
    <w:sectPr w:rsidR="00CF7C43" w:rsidSect="00164BEC">
      <w:pgSz w:w="16838" w:h="11906" w:orient="landscape"/>
      <w:pgMar w:top="567" w:right="1134" w:bottom="162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34" w:rsidRDefault="00C00234" w:rsidP="00B33D3A">
      <w:r>
        <w:separator/>
      </w:r>
    </w:p>
  </w:endnote>
  <w:endnote w:type="continuationSeparator" w:id="1">
    <w:p w:rsidR="00C00234" w:rsidRDefault="00C00234" w:rsidP="00B33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34" w:rsidRDefault="00C00234" w:rsidP="00B33D3A">
      <w:r>
        <w:separator/>
      </w:r>
    </w:p>
  </w:footnote>
  <w:footnote w:type="continuationSeparator" w:id="1">
    <w:p w:rsidR="00C00234" w:rsidRDefault="00C00234" w:rsidP="00B33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F2" w:rsidRDefault="009A4FF2">
    <w:pPr>
      <w:pStyle w:val="ae"/>
      <w:jc w:val="right"/>
    </w:pPr>
  </w:p>
  <w:p w:rsidR="009A4FF2" w:rsidRDefault="009A4F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7DDE0193"/>
    <w:multiLevelType w:val="hybridMultilevel"/>
    <w:tmpl w:val="01686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F9E163E"/>
    <w:multiLevelType w:val="hybridMultilevel"/>
    <w:tmpl w:val="338622D8"/>
    <w:lvl w:ilvl="0" w:tplc="0419000F">
      <w:start w:val="1"/>
      <w:numFmt w:val="decimal"/>
      <w:lvlText w:val="%1."/>
      <w:lvlJc w:val="left"/>
      <w:pPr>
        <w:tabs>
          <w:tab w:val="num" w:pos="720"/>
        </w:tabs>
        <w:ind w:left="720" w:hanging="360"/>
      </w:pPr>
      <w:rPr>
        <w:rFonts w:hint="default"/>
      </w:rPr>
    </w:lvl>
    <w:lvl w:ilvl="1" w:tplc="F9C0FB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7E31"/>
    <w:rsid w:val="00041E0D"/>
    <w:rsid w:val="00045DFC"/>
    <w:rsid w:val="000476E0"/>
    <w:rsid w:val="000B670E"/>
    <w:rsid w:val="000C4384"/>
    <w:rsid w:val="001200C3"/>
    <w:rsid w:val="00126E24"/>
    <w:rsid w:val="0016039E"/>
    <w:rsid w:val="00164BEC"/>
    <w:rsid w:val="00166469"/>
    <w:rsid w:val="001A3CC8"/>
    <w:rsid w:val="001A6F2F"/>
    <w:rsid w:val="001B2801"/>
    <w:rsid w:val="001B5F8A"/>
    <w:rsid w:val="001B6E43"/>
    <w:rsid w:val="001C2D16"/>
    <w:rsid w:val="001E016C"/>
    <w:rsid w:val="001F4C95"/>
    <w:rsid w:val="00205E47"/>
    <w:rsid w:val="002073FC"/>
    <w:rsid w:val="002237CC"/>
    <w:rsid w:val="00246C26"/>
    <w:rsid w:val="00246FA7"/>
    <w:rsid w:val="00277E31"/>
    <w:rsid w:val="002B1CF3"/>
    <w:rsid w:val="002C7B4C"/>
    <w:rsid w:val="002E1012"/>
    <w:rsid w:val="002F293A"/>
    <w:rsid w:val="002F62BE"/>
    <w:rsid w:val="003478C5"/>
    <w:rsid w:val="003510F4"/>
    <w:rsid w:val="003533B9"/>
    <w:rsid w:val="0037728D"/>
    <w:rsid w:val="00381B10"/>
    <w:rsid w:val="00385A2F"/>
    <w:rsid w:val="00390412"/>
    <w:rsid w:val="00396D2A"/>
    <w:rsid w:val="003A10CE"/>
    <w:rsid w:val="003E6BBC"/>
    <w:rsid w:val="003E70E0"/>
    <w:rsid w:val="003F35C8"/>
    <w:rsid w:val="003F4D22"/>
    <w:rsid w:val="00430216"/>
    <w:rsid w:val="00433FCC"/>
    <w:rsid w:val="00441995"/>
    <w:rsid w:val="00445B17"/>
    <w:rsid w:val="00462819"/>
    <w:rsid w:val="00474046"/>
    <w:rsid w:val="004E3978"/>
    <w:rsid w:val="00507BAC"/>
    <w:rsid w:val="005542CD"/>
    <w:rsid w:val="005618BA"/>
    <w:rsid w:val="005628B6"/>
    <w:rsid w:val="0058637D"/>
    <w:rsid w:val="005923EC"/>
    <w:rsid w:val="005C43E5"/>
    <w:rsid w:val="00603630"/>
    <w:rsid w:val="00626107"/>
    <w:rsid w:val="0068671D"/>
    <w:rsid w:val="00697787"/>
    <w:rsid w:val="006A62C7"/>
    <w:rsid w:val="006B3D2E"/>
    <w:rsid w:val="006B6D02"/>
    <w:rsid w:val="006E3361"/>
    <w:rsid w:val="006F01FD"/>
    <w:rsid w:val="00703B83"/>
    <w:rsid w:val="00713076"/>
    <w:rsid w:val="00720DBA"/>
    <w:rsid w:val="00721D9D"/>
    <w:rsid w:val="0073493B"/>
    <w:rsid w:val="00756CC0"/>
    <w:rsid w:val="00773F41"/>
    <w:rsid w:val="00781303"/>
    <w:rsid w:val="007C4246"/>
    <w:rsid w:val="007D6F26"/>
    <w:rsid w:val="007E294D"/>
    <w:rsid w:val="00857A71"/>
    <w:rsid w:val="008851E6"/>
    <w:rsid w:val="00894D01"/>
    <w:rsid w:val="008A1073"/>
    <w:rsid w:val="008D5176"/>
    <w:rsid w:val="00904172"/>
    <w:rsid w:val="009062C3"/>
    <w:rsid w:val="009207BC"/>
    <w:rsid w:val="0093227F"/>
    <w:rsid w:val="009371C2"/>
    <w:rsid w:val="00940E9D"/>
    <w:rsid w:val="00947EE8"/>
    <w:rsid w:val="009515F7"/>
    <w:rsid w:val="00952BC4"/>
    <w:rsid w:val="00966C3C"/>
    <w:rsid w:val="009775B3"/>
    <w:rsid w:val="00994357"/>
    <w:rsid w:val="009A4FF2"/>
    <w:rsid w:val="009B753A"/>
    <w:rsid w:val="009E5A98"/>
    <w:rsid w:val="009F7116"/>
    <w:rsid w:val="00A0707A"/>
    <w:rsid w:val="00A07A78"/>
    <w:rsid w:val="00A1167C"/>
    <w:rsid w:val="00A142C6"/>
    <w:rsid w:val="00A54B09"/>
    <w:rsid w:val="00A839B2"/>
    <w:rsid w:val="00A9042C"/>
    <w:rsid w:val="00A92E30"/>
    <w:rsid w:val="00A97A02"/>
    <w:rsid w:val="00AA049E"/>
    <w:rsid w:val="00AC6C61"/>
    <w:rsid w:val="00AD1587"/>
    <w:rsid w:val="00AF09C7"/>
    <w:rsid w:val="00AF1AB3"/>
    <w:rsid w:val="00AF6948"/>
    <w:rsid w:val="00B33D3A"/>
    <w:rsid w:val="00B53AF4"/>
    <w:rsid w:val="00B56440"/>
    <w:rsid w:val="00B61547"/>
    <w:rsid w:val="00B62D09"/>
    <w:rsid w:val="00B706BC"/>
    <w:rsid w:val="00B743F6"/>
    <w:rsid w:val="00BC78FC"/>
    <w:rsid w:val="00BE04F2"/>
    <w:rsid w:val="00C00234"/>
    <w:rsid w:val="00C06AE8"/>
    <w:rsid w:val="00C12A74"/>
    <w:rsid w:val="00C12E13"/>
    <w:rsid w:val="00C1349F"/>
    <w:rsid w:val="00C21221"/>
    <w:rsid w:val="00C5369C"/>
    <w:rsid w:val="00C54041"/>
    <w:rsid w:val="00C57129"/>
    <w:rsid w:val="00C6067E"/>
    <w:rsid w:val="00C740FA"/>
    <w:rsid w:val="00C822CD"/>
    <w:rsid w:val="00C926B1"/>
    <w:rsid w:val="00C93D2A"/>
    <w:rsid w:val="00CB7293"/>
    <w:rsid w:val="00CC2E8F"/>
    <w:rsid w:val="00CD230B"/>
    <w:rsid w:val="00CD3810"/>
    <w:rsid w:val="00CF7C43"/>
    <w:rsid w:val="00D03C25"/>
    <w:rsid w:val="00D41952"/>
    <w:rsid w:val="00D50051"/>
    <w:rsid w:val="00D62D99"/>
    <w:rsid w:val="00D71B94"/>
    <w:rsid w:val="00D926F3"/>
    <w:rsid w:val="00DB4910"/>
    <w:rsid w:val="00DE130D"/>
    <w:rsid w:val="00E1272D"/>
    <w:rsid w:val="00E242E5"/>
    <w:rsid w:val="00E26A11"/>
    <w:rsid w:val="00E2790B"/>
    <w:rsid w:val="00E5703B"/>
    <w:rsid w:val="00E722A7"/>
    <w:rsid w:val="00E85CF1"/>
    <w:rsid w:val="00E87A5D"/>
    <w:rsid w:val="00EC7F5C"/>
    <w:rsid w:val="00ED2191"/>
    <w:rsid w:val="00F36E97"/>
    <w:rsid w:val="00F915CA"/>
    <w:rsid w:val="00F92D0A"/>
    <w:rsid w:val="00F968A5"/>
    <w:rsid w:val="00FB0AB4"/>
    <w:rsid w:val="00FC3303"/>
    <w:rsid w:val="00FC4521"/>
    <w:rsid w:val="00FD6127"/>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3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77E31"/>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E31"/>
    <w:rPr>
      <w:rFonts w:ascii="Arial" w:eastAsia="Times New Roman" w:hAnsi="Arial" w:cs="Arial"/>
      <w:b/>
      <w:bCs/>
      <w:kern w:val="1"/>
      <w:sz w:val="32"/>
      <w:szCs w:val="32"/>
      <w:lang w:eastAsia="ar-SA"/>
    </w:rPr>
  </w:style>
  <w:style w:type="character" w:styleId="a3">
    <w:name w:val="Strong"/>
    <w:basedOn w:val="a0"/>
    <w:qFormat/>
    <w:rsid w:val="00277E31"/>
    <w:rPr>
      <w:b/>
      <w:bCs/>
    </w:rPr>
  </w:style>
  <w:style w:type="paragraph" w:styleId="a4">
    <w:name w:val="Body Text"/>
    <w:basedOn w:val="a"/>
    <w:link w:val="a5"/>
    <w:rsid w:val="00277E31"/>
    <w:pPr>
      <w:spacing w:after="120"/>
    </w:pPr>
  </w:style>
  <w:style w:type="character" w:customStyle="1" w:styleId="a5">
    <w:name w:val="Основной текст Знак"/>
    <w:basedOn w:val="a0"/>
    <w:link w:val="a4"/>
    <w:rsid w:val="00277E31"/>
    <w:rPr>
      <w:rFonts w:ascii="Times New Roman" w:eastAsia="Times New Roman" w:hAnsi="Times New Roman" w:cs="Times New Roman"/>
      <w:sz w:val="20"/>
      <w:szCs w:val="20"/>
      <w:lang w:eastAsia="ar-SA"/>
    </w:rPr>
  </w:style>
  <w:style w:type="paragraph" w:styleId="a6">
    <w:name w:val="Body Text Indent"/>
    <w:basedOn w:val="a"/>
    <w:link w:val="a7"/>
    <w:rsid w:val="00277E31"/>
    <w:pPr>
      <w:tabs>
        <w:tab w:val="left" w:pos="4536"/>
      </w:tabs>
      <w:ind w:left="709"/>
      <w:jc w:val="center"/>
    </w:pPr>
    <w:rPr>
      <w:rFonts w:ascii="Bookman Old Style" w:hAnsi="Bookman Old Style"/>
      <w:i/>
      <w:spacing w:val="15"/>
      <w:sz w:val="24"/>
    </w:rPr>
  </w:style>
  <w:style w:type="character" w:customStyle="1" w:styleId="a7">
    <w:name w:val="Основной текст с отступом Знак"/>
    <w:basedOn w:val="a0"/>
    <w:link w:val="a6"/>
    <w:rsid w:val="00277E31"/>
    <w:rPr>
      <w:rFonts w:ascii="Bookman Old Style" w:eastAsia="Times New Roman" w:hAnsi="Bookman Old Style" w:cs="Times New Roman"/>
      <w:i/>
      <w:spacing w:val="15"/>
      <w:sz w:val="24"/>
      <w:szCs w:val="20"/>
      <w:lang w:eastAsia="ar-SA"/>
    </w:rPr>
  </w:style>
  <w:style w:type="paragraph" w:customStyle="1" w:styleId="ConsTitle">
    <w:name w:val="ConsTitle"/>
    <w:rsid w:val="00277E3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277E31"/>
    <w:pPr>
      <w:widowControl w:val="0"/>
      <w:suppressAutoHyphens/>
      <w:autoSpaceDE w:val="0"/>
      <w:spacing w:after="0" w:line="240" w:lineRule="auto"/>
      <w:ind w:firstLine="720"/>
    </w:pPr>
    <w:rPr>
      <w:rFonts w:ascii="Arial" w:eastAsia="Arial" w:hAnsi="Arial" w:cs="Arial"/>
      <w:sz w:val="18"/>
      <w:szCs w:val="18"/>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77E31"/>
    <w:pPr>
      <w:suppressAutoHyphens w:val="0"/>
      <w:spacing w:before="280" w:after="280"/>
    </w:pPr>
    <w:rPr>
      <w:sz w:val="24"/>
      <w:szCs w:val="24"/>
    </w:rPr>
  </w:style>
  <w:style w:type="paragraph" w:customStyle="1" w:styleId="ConsPlusNonformat">
    <w:name w:val="ConsPlusNonformat"/>
    <w:rsid w:val="00277E31"/>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277E31"/>
    <w:pPr>
      <w:suppressAutoHyphens/>
      <w:spacing w:after="0" w:line="240" w:lineRule="auto"/>
    </w:pPr>
    <w:rPr>
      <w:rFonts w:ascii="Calibri" w:eastAsia="Arial" w:hAnsi="Calibri" w:cs="Times New Roman"/>
      <w:lang w:eastAsia="ar-SA"/>
    </w:rPr>
  </w:style>
  <w:style w:type="paragraph" w:customStyle="1" w:styleId="aa">
    <w:name w:val="Содержимое таблицы"/>
    <w:basedOn w:val="a"/>
    <w:rsid w:val="00277E31"/>
    <w:pPr>
      <w:suppressLineNumbers/>
    </w:pPr>
  </w:style>
  <w:style w:type="paragraph" w:customStyle="1" w:styleId="Report">
    <w:name w:val="Report"/>
    <w:basedOn w:val="a"/>
    <w:rsid w:val="00277E31"/>
    <w:pPr>
      <w:spacing w:line="360" w:lineRule="auto"/>
      <w:ind w:firstLine="567"/>
      <w:jc w:val="both"/>
    </w:pPr>
    <w:rPr>
      <w:sz w:val="24"/>
    </w:rPr>
  </w:style>
  <w:style w:type="paragraph" w:customStyle="1" w:styleId="ab">
    <w:name w:val="Основной стиль"/>
    <w:basedOn w:val="a"/>
    <w:rsid w:val="00277E31"/>
    <w:pPr>
      <w:spacing w:before="280" w:after="280"/>
      <w:ind w:firstLine="709"/>
      <w:jc w:val="both"/>
    </w:pPr>
    <w:rPr>
      <w:sz w:val="24"/>
      <w:szCs w:val="28"/>
    </w:rPr>
  </w:style>
  <w:style w:type="character" w:styleId="ac">
    <w:name w:val="Hyperlink"/>
    <w:basedOn w:val="a0"/>
    <w:semiHidden/>
    <w:rsid w:val="00277E31"/>
    <w:rPr>
      <w:rFonts w:cs="Times New Roman"/>
      <w:color w:val="0000FF"/>
      <w:u w:val="single"/>
    </w:rPr>
  </w:style>
  <w:style w:type="character" w:styleId="ad">
    <w:name w:val="page number"/>
    <w:basedOn w:val="a0"/>
    <w:semiHidden/>
    <w:rsid w:val="00277E31"/>
    <w:rPr>
      <w:rFonts w:cs="Times New Roman"/>
    </w:rPr>
  </w:style>
  <w:style w:type="paragraph" w:customStyle="1" w:styleId="21">
    <w:name w:val="Основной текст с отступом 21"/>
    <w:basedOn w:val="a"/>
    <w:rsid w:val="00277E31"/>
    <w:pPr>
      <w:ind w:firstLine="708"/>
      <w:jc w:val="both"/>
    </w:pPr>
    <w:rPr>
      <w:rFonts w:eastAsia="Calibri"/>
      <w:sz w:val="28"/>
    </w:rPr>
  </w:style>
  <w:style w:type="paragraph" w:styleId="ae">
    <w:name w:val="header"/>
    <w:basedOn w:val="a"/>
    <w:link w:val="af"/>
    <w:uiPriority w:val="99"/>
    <w:rsid w:val="00277E31"/>
    <w:pPr>
      <w:widowControl w:val="0"/>
      <w:tabs>
        <w:tab w:val="center" w:pos="4677"/>
        <w:tab w:val="right" w:pos="9355"/>
      </w:tabs>
      <w:suppressAutoHyphens w:val="0"/>
      <w:snapToGrid w:val="0"/>
      <w:jc w:val="both"/>
    </w:pPr>
    <w:rPr>
      <w:rFonts w:eastAsia="Calibri"/>
      <w:lang w:eastAsia="ru-RU"/>
    </w:rPr>
  </w:style>
  <w:style w:type="character" w:customStyle="1" w:styleId="af">
    <w:name w:val="Верхний колонтитул Знак"/>
    <w:basedOn w:val="a0"/>
    <w:link w:val="ae"/>
    <w:rsid w:val="00277E31"/>
    <w:rPr>
      <w:rFonts w:ascii="Times New Roman" w:eastAsia="Calibri" w:hAnsi="Times New Roman" w:cs="Times New Roman"/>
      <w:sz w:val="20"/>
      <w:szCs w:val="20"/>
      <w:lang w:eastAsia="ru-RU"/>
    </w:rPr>
  </w:style>
  <w:style w:type="paragraph" w:styleId="af0">
    <w:name w:val="footer"/>
    <w:basedOn w:val="a"/>
    <w:link w:val="af1"/>
    <w:semiHidden/>
    <w:rsid w:val="00277E31"/>
    <w:pPr>
      <w:widowControl w:val="0"/>
      <w:tabs>
        <w:tab w:val="center" w:pos="4677"/>
        <w:tab w:val="right" w:pos="9355"/>
      </w:tabs>
      <w:suppressAutoHyphens w:val="0"/>
      <w:snapToGrid w:val="0"/>
      <w:jc w:val="both"/>
    </w:pPr>
    <w:rPr>
      <w:rFonts w:eastAsia="Calibri"/>
      <w:lang w:eastAsia="ru-RU"/>
    </w:rPr>
  </w:style>
  <w:style w:type="character" w:customStyle="1" w:styleId="af1">
    <w:name w:val="Нижний колонтитул Знак"/>
    <w:basedOn w:val="a0"/>
    <w:link w:val="af0"/>
    <w:semiHidden/>
    <w:rsid w:val="00277E31"/>
    <w:rPr>
      <w:rFonts w:ascii="Times New Roman" w:eastAsia="Calibri" w:hAnsi="Times New Roman" w:cs="Times New Roman"/>
      <w:sz w:val="20"/>
      <w:szCs w:val="20"/>
      <w:lang w:eastAsia="ru-RU"/>
    </w:rPr>
  </w:style>
  <w:style w:type="paragraph" w:customStyle="1" w:styleId="Default">
    <w:name w:val="Default"/>
    <w:rsid w:val="00277E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2">
    <w:name w:val="List Paragraph"/>
    <w:basedOn w:val="a"/>
    <w:qFormat/>
    <w:rsid w:val="00277E31"/>
    <w:pPr>
      <w:suppressAutoHyphens w:val="0"/>
      <w:ind w:left="720"/>
      <w:contextualSpacing/>
    </w:pPr>
    <w:rPr>
      <w:sz w:val="24"/>
      <w:szCs w:val="24"/>
      <w:lang w:eastAsia="ru-RU"/>
    </w:rPr>
  </w:style>
  <w:style w:type="paragraph" w:styleId="af3">
    <w:name w:val="Balloon Text"/>
    <w:basedOn w:val="a"/>
    <w:link w:val="af4"/>
    <w:uiPriority w:val="99"/>
    <w:semiHidden/>
    <w:unhideWhenUsed/>
    <w:rsid w:val="00277E31"/>
    <w:rPr>
      <w:rFonts w:ascii="Tahoma" w:hAnsi="Tahoma" w:cs="Tahoma"/>
      <w:sz w:val="16"/>
      <w:szCs w:val="16"/>
    </w:rPr>
  </w:style>
  <w:style w:type="character" w:customStyle="1" w:styleId="af4">
    <w:name w:val="Текст выноски Знак"/>
    <w:basedOn w:val="a0"/>
    <w:link w:val="af3"/>
    <w:uiPriority w:val="99"/>
    <w:semiHidden/>
    <w:rsid w:val="00277E31"/>
    <w:rPr>
      <w:rFonts w:ascii="Tahoma" w:eastAsia="Times New Roman" w:hAnsi="Tahoma" w:cs="Tahoma"/>
      <w:sz w:val="16"/>
      <w:szCs w:val="16"/>
      <w:lang w:eastAsia="ar-SA"/>
    </w:rPr>
  </w:style>
  <w:style w:type="table" w:styleId="af5">
    <w:name w:val="Table Grid"/>
    <w:basedOn w:val="a1"/>
    <w:rsid w:val="00AF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Верхний колонтитул Знак1"/>
    <w:basedOn w:val="a0"/>
    <w:uiPriority w:val="99"/>
    <w:semiHidden/>
    <w:locked/>
    <w:rsid w:val="00603630"/>
    <w:rPr>
      <w:rFonts w:ascii="Calibri" w:hAnsi="Calibri" w:cs="Times New Roman"/>
      <w:sz w:val="28"/>
      <w:lang w:eastAsia="ru-RU"/>
    </w:rPr>
  </w:style>
</w:styles>
</file>

<file path=word/webSettings.xml><?xml version="1.0" encoding="utf-8"?>
<w:webSettings xmlns:r="http://schemas.openxmlformats.org/officeDocument/2006/relationships" xmlns:w="http://schemas.openxmlformats.org/wordprocessingml/2006/main">
  <w:divs>
    <w:div w:id="10659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7A52A42B3DB3771304B099FD804F94E798D49F2FEAFBF358B49A8385ADA91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42BC-A378-4E31-A0DA-08C75822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14199</Words>
  <Characters>80940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2017-11-15T13:44:00Z</cp:lastPrinted>
  <dcterms:created xsi:type="dcterms:W3CDTF">2018-07-30T05:07:00Z</dcterms:created>
  <dcterms:modified xsi:type="dcterms:W3CDTF">2018-08-06T06:11:00Z</dcterms:modified>
</cp:coreProperties>
</file>