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01" w:rsidRPr="006655F2" w:rsidRDefault="00A32C01" w:rsidP="00A32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CC1274" wp14:editId="4DECCF6C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5F2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655F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«</w:t>
      </w:r>
      <w:r w:rsidR="00236078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23607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6655F2">
        <w:rPr>
          <w:rFonts w:ascii="Times New Roman" w:hAnsi="Times New Roman" w:cs="Times New Roman"/>
          <w:b/>
          <w:sz w:val="24"/>
          <w:szCs w:val="24"/>
        </w:rPr>
        <w:t>»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5F2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A32C01" w:rsidRPr="00211790" w:rsidRDefault="00061043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790">
        <w:rPr>
          <w:rFonts w:ascii="Times New Roman" w:hAnsi="Times New Roman" w:cs="Times New Roman"/>
          <w:sz w:val="24"/>
          <w:szCs w:val="24"/>
        </w:rPr>
        <w:t>«</w:t>
      </w:r>
      <w:r w:rsidR="004E6E98">
        <w:rPr>
          <w:rFonts w:ascii="Times New Roman" w:hAnsi="Times New Roman" w:cs="Times New Roman"/>
          <w:sz w:val="24"/>
          <w:szCs w:val="24"/>
        </w:rPr>
        <w:t>27</w:t>
      </w:r>
      <w:r w:rsidR="00A32C01" w:rsidRPr="00211790">
        <w:rPr>
          <w:rFonts w:ascii="Times New Roman" w:hAnsi="Times New Roman" w:cs="Times New Roman"/>
          <w:sz w:val="24"/>
          <w:szCs w:val="24"/>
        </w:rPr>
        <w:t>»</w:t>
      </w:r>
      <w:r w:rsidR="00211790" w:rsidRPr="00211790">
        <w:rPr>
          <w:rFonts w:ascii="Times New Roman" w:hAnsi="Times New Roman" w:cs="Times New Roman"/>
          <w:sz w:val="24"/>
          <w:szCs w:val="24"/>
        </w:rPr>
        <w:t xml:space="preserve"> </w:t>
      </w:r>
      <w:r w:rsidR="00DF7A71">
        <w:rPr>
          <w:rFonts w:ascii="Times New Roman" w:hAnsi="Times New Roman" w:cs="Times New Roman"/>
          <w:sz w:val="24"/>
          <w:szCs w:val="24"/>
        </w:rPr>
        <w:t>февраля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 20</w:t>
      </w:r>
      <w:r w:rsidR="00AD3C38" w:rsidRPr="00211790">
        <w:rPr>
          <w:rFonts w:ascii="Times New Roman" w:hAnsi="Times New Roman" w:cs="Times New Roman"/>
          <w:sz w:val="24"/>
          <w:szCs w:val="24"/>
        </w:rPr>
        <w:t>2</w:t>
      </w:r>
      <w:r w:rsidR="00DF7A71">
        <w:rPr>
          <w:rFonts w:ascii="Times New Roman" w:hAnsi="Times New Roman" w:cs="Times New Roman"/>
          <w:sz w:val="24"/>
          <w:szCs w:val="24"/>
        </w:rPr>
        <w:t>3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</w:t>
      </w:r>
      <w:r w:rsidR="00A3582A" w:rsidRPr="002117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  № </w:t>
      </w:r>
      <w:r w:rsidR="00DF7A71">
        <w:rPr>
          <w:rFonts w:ascii="Times New Roman" w:hAnsi="Times New Roman" w:cs="Times New Roman"/>
          <w:sz w:val="24"/>
          <w:szCs w:val="24"/>
        </w:rPr>
        <w:t>19</w:t>
      </w:r>
      <w:r w:rsidR="00A32C01" w:rsidRPr="0021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750B0C" w:rsidRPr="00211790" w:rsidRDefault="00750B0C" w:rsidP="00A32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2C01" w:rsidRPr="00D37EE9" w:rsidRDefault="00DF7A71" w:rsidP="000F41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32C01">
        <w:rPr>
          <w:rFonts w:ascii="Times New Roman" w:hAnsi="Times New Roman" w:cs="Times New Roman"/>
          <w:b/>
          <w:sz w:val="24"/>
          <w:szCs w:val="24"/>
        </w:rPr>
        <w:t>М</w:t>
      </w:r>
      <w:r w:rsidR="00A32C01" w:rsidRPr="00D37EE9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A32C01" w:rsidRPr="00D37EE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32C01" w:rsidRPr="00D37EE9">
        <w:rPr>
          <w:rFonts w:ascii="Times New Roman" w:hAnsi="Times New Roman" w:cs="Times New Roman"/>
          <w:b/>
          <w:sz w:val="24"/>
          <w:szCs w:val="24"/>
        </w:rPr>
        <w:t xml:space="preserve"> «Сохранение и развитие культуры на территории сельского поселения «</w:t>
      </w:r>
      <w:r w:rsidR="00236078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23607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="000F417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утвержденную постановлением администрации сельского поселения «Село Маклаки» от 26.12.2022 г. №78</w:t>
      </w:r>
      <w:r w:rsidR="00A32C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173" w:rsidRDefault="000F4173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4173" w:rsidRDefault="000F4173" w:rsidP="00A32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 – ФЗ «Об общих принципах организации местного самоуправления в РФ», Федеральным Законом от 09.10.1992г. №3612-1 «Основы законодательства Российской Федерации», Указом президента Российской Федерации от 07.05.2012г. №597 «О мероприятиях по реализации государственной социальной политики», постановлением администрации сельского поселения «Село Маклаки» от 21.10.2013г. №31 «Об утверждении Порядка принятия решений о разработке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сельского поселения «Село Маклаки», их формирования и реализации </w:t>
      </w:r>
      <w:r w:rsidR="003F12F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3F12F1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муниципальных программ сельского</w:t>
      </w:r>
      <w:proofErr w:type="gramEnd"/>
      <w:r w:rsidR="003F12F1">
        <w:rPr>
          <w:rFonts w:ascii="Times New Roman" w:hAnsi="Times New Roman" w:cs="Times New Roman"/>
          <w:sz w:val="24"/>
          <w:szCs w:val="24"/>
        </w:rPr>
        <w:t xml:space="preserve"> поселения «Село Маклаки», Уставом сельского поселения «Село Маклаки»</w:t>
      </w:r>
    </w:p>
    <w:p w:rsidR="00A32C01" w:rsidRDefault="00A32C01" w:rsidP="00A32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sz w:val="24"/>
          <w:szCs w:val="24"/>
        </w:rPr>
        <w:t xml:space="preserve"> </w:t>
      </w:r>
      <w:r w:rsidRPr="006655F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12F1" w:rsidRPr="00DF7A71" w:rsidRDefault="003F12F1" w:rsidP="00A32C01">
      <w:pPr>
        <w:pStyle w:val="ConsPlusNonformat"/>
        <w:rPr>
          <w:rFonts w:ascii="Times New Roman" w:hAnsi="Times New Roman" w:cs="Times New Roman"/>
          <w:b/>
          <w:sz w:val="32"/>
          <w:szCs w:val="24"/>
        </w:rPr>
      </w:pPr>
    </w:p>
    <w:p w:rsidR="003F12F1" w:rsidRDefault="00DF7A71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  <w:r w:rsidRPr="001F1B09">
        <w:rPr>
          <w:rFonts w:ascii="Times New Roman" w:eastAsiaTheme="minorHAnsi" w:hAnsi="Times New Roman" w:cs="Times New Roman"/>
          <w:sz w:val="24"/>
          <w:lang w:eastAsia="en-US"/>
        </w:rPr>
        <w:t>1.</w:t>
      </w:r>
      <w:r w:rsidR="004E6E98" w:rsidRPr="001F1B09">
        <w:rPr>
          <w:rFonts w:ascii="Times New Roman" w:eastAsiaTheme="minorHAnsi" w:hAnsi="Times New Roman" w:cs="Times New Roman"/>
          <w:sz w:val="24"/>
          <w:lang w:eastAsia="en-US"/>
        </w:rPr>
        <w:t xml:space="preserve">Внести изменения в муниципальную программу «Сохранение и развитие культуры на территории сельского поселения «Село </w:t>
      </w:r>
      <w:proofErr w:type="gramStart"/>
      <w:r w:rsidR="004E6E98" w:rsidRPr="001F1B09">
        <w:rPr>
          <w:rFonts w:ascii="Times New Roman" w:eastAsiaTheme="minorHAnsi" w:hAnsi="Times New Roman" w:cs="Times New Roman"/>
          <w:sz w:val="24"/>
          <w:lang w:eastAsia="en-US"/>
        </w:rPr>
        <w:t>Маклаки</w:t>
      </w:r>
      <w:proofErr w:type="gramEnd"/>
      <w:r w:rsidR="004E6E98" w:rsidRPr="001F1B09">
        <w:rPr>
          <w:rFonts w:ascii="Times New Roman" w:eastAsiaTheme="minorHAnsi" w:hAnsi="Times New Roman" w:cs="Times New Roman"/>
          <w:sz w:val="24"/>
          <w:lang w:eastAsia="en-US"/>
        </w:rPr>
        <w:t>», утвержденную постановление администрации сельского поселения «Село Маклаки» от 26.12.2022 г. №78 , изложив ее в новой редакции, согласно приложению.</w:t>
      </w:r>
    </w:p>
    <w:p w:rsidR="001F1B09" w:rsidRDefault="001F1B09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1.1</w:t>
      </w:r>
      <w:proofErr w:type="gramStart"/>
      <w:r>
        <w:rPr>
          <w:rFonts w:ascii="Times New Roman" w:eastAsiaTheme="minorHAnsi" w:hAnsi="Times New Roman" w:cs="Times New Roman"/>
          <w:sz w:val="24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sz w:val="24"/>
          <w:lang w:eastAsia="en-US"/>
        </w:rPr>
        <w:t xml:space="preserve">нести изменения в </w:t>
      </w:r>
      <w:r w:rsidRPr="001F1B09">
        <w:rPr>
          <w:rFonts w:ascii="Times New Roman" w:eastAsiaTheme="minorHAnsi" w:hAnsi="Times New Roman" w:cs="Times New Roman"/>
          <w:b/>
          <w:sz w:val="24"/>
          <w:lang w:eastAsia="en-US"/>
        </w:rPr>
        <w:t>п.7 Паспорта муниципальной Программы «Сохранение и развитие культуры на территории сельского поселения «Село Маклаки»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изложив ее в новой редакции:</w:t>
      </w:r>
    </w:p>
    <w:p w:rsidR="001F1B09" w:rsidRPr="001F1B09" w:rsidRDefault="001F1B09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p w:rsidR="003F12F1" w:rsidRDefault="003F12F1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p w:rsidR="001F1B09" w:rsidRDefault="001F1B09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p w:rsidR="001F1B09" w:rsidRDefault="001F1B09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0438"/>
      </w:tblGrid>
      <w:tr w:rsidR="001F1B09" w:rsidRPr="000E43B5" w:rsidTr="001D4612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09" w:rsidRPr="000E43B5" w:rsidRDefault="001F1B09" w:rsidP="001D4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Объемы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09" w:rsidRPr="00075AF6" w:rsidRDefault="001F1B09" w:rsidP="001D46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BD">
              <w:rPr>
                <w:rFonts w:ascii="Times New Roman" w:hAnsi="Times New Roman" w:cs="Times New Roman"/>
                <w:b/>
                <w:sz w:val="24"/>
                <w:szCs w:val="24"/>
              </w:rPr>
              <w:t>6 2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75398 </w:t>
            </w:r>
            <w:r w:rsidRPr="0007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07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  <w:p w:rsidR="001F1B09" w:rsidRPr="00B83E1A" w:rsidRDefault="001C3FBD" w:rsidP="001D46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 –2 1</w:t>
            </w:r>
            <w:r w:rsidR="001F1B09"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>35142 руб.</w:t>
            </w:r>
          </w:p>
          <w:p w:rsidR="001F1B09" w:rsidRPr="00B83E1A" w:rsidRDefault="001F1B09" w:rsidP="001D46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>2024г. – 1 980464 руб.</w:t>
            </w:r>
          </w:p>
          <w:p w:rsidR="001F1B09" w:rsidRPr="00B83E1A" w:rsidRDefault="001F1B09" w:rsidP="001D46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>2025 – 2 159792 руб.</w:t>
            </w:r>
          </w:p>
          <w:p w:rsidR="001F1B09" w:rsidRPr="000E43B5" w:rsidRDefault="001F1B09" w:rsidP="001D4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Источником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является местный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1F1B09" w:rsidRPr="000E43B5" w:rsidRDefault="001F1B09" w:rsidP="001D4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09" w:rsidRPr="001F1B09" w:rsidRDefault="001F1B09" w:rsidP="00DF7A71">
      <w:pPr>
        <w:pStyle w:val="af"/>
        <w:rPr>
          <w:rFonts w:ascii="Times New Roman" w:eastAsiaTheme="minorHAnsi" w:hAnsi="Times New Roman" w:cs="Times New Roman"/>
          <w:sz w:val="24"/>
          <w:lang w:eastAsia="en-US"/>
        </w:rPr>
      </w:pPr>
    </w:p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  <w:r>
        <w:rPr>
          <w:rFonts w:ascii="Times New Roman" w:hAnsi="Times New Roman" w:cs="Times New Roman"/>
          <w:sz w:val="24"/>
          <w:szCs w:val="22"/>
          <w:lang w:eastAsia="ar-SA"/>
        </w:rPr>
        <w:t>1.2</w:t>
      </w:r>
      <w:proofErr w:type="gramStart"/>
      <w:r>
        <w:rPr>
          <w:rFonts w:ascii="Times New Roman" w:hAnsi="Times New Roman" w:cs="Times New Roman"/>
          <w:sz w:val="24"/>
          <w:szCs w:val="22"/>
          <w:lang w:eastAsia="ar-SA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2"/>
          <w:lang w:eastAsia="ar-SA"/>
        </w:rPr>
        <w:t xml:space="preserve">нести в п.6.1 муниципальной программы «Сохранение и развитие культуры на территории сельского поселения «Село Маклаки» </w:t>
      </w:r>
      <w:r w:rsidRPr="001C3FBD">
        <w:rPr>
          <w:rFonts w:ascii="Times New Roman" w:hAnsi="Times New Roman" w:cs="Times New Roman"/>
          <w:b/>
          <w:sz w:val="24"/>
          <w:szCs w:val="22"/>
          <w:lang w:eastAsia="ar-SA"/>
        </w:rPr>
        <w:t>«Общий объем финансовых ресурсов, необходимых для реализации муниципальной программы»</w:t>
      </w:r>
      <w:r>
        <w:rPr>
          <w:rFonts w:ascii="Times New Roman" w:hAnsi="Times New Roman" w:cs="Times New Roman"/>
          <w:b/>
          <w:sz w:val="24"/>
          <w:szCs w:val="22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2"/>
          <w:lang w:eastAsia="ar-SA"/>
        </w:rPr>
        <w:t>изложив его в следующей редакции:</w:t>
      </w:r>
    </w:p>
    <w:p w:rsidR="001C3FBD" w:rsidRP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1C3FBD" w:rsidRPr="001C3FBD" w:rsidRDefault="001C3FBD" w:rsidP="001C3F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296"/>
        <w:gridCol w:w="1296"/>
        <w:gridCol w:w="1296"/>
        <w:gridCol w:w="1296"/>
        <w:gridCol w:w="1134"/>
        <w:gridCol w:w="1134"/>
        <w:gridCol w:w="1185"/>
        <w:gridCol w:w="1224"/>
      </w:tblGrid>
      <w:tr w:rsidR="001C3FBD" w:rsidRPr="001C3FBD" w:rsidTr="001D4612"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D" w:rsidRPr="001C3FBD" w:rsidTr="001D4612">
        <w:trPr>
          <w:trHeight w:val="274"/>
        </w:trPr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</w:t>
            </w: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75398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35142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1 980464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2 159792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D" w:rsidRPr="001C3FBD" w:rsidTr="001D4612"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</w:tc>
        <w:tc>
          <w:tcPr>
            <w:tcW w:w="1418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D" w:rsidRPr="001C3FBD" w:rsidTr="001D4612"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Маклаковский</w:t>
            </w:r>
            <w:proofErr w:type="spellEnd"/>
            <w:r w:rsidRPr="001C3FB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8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</w:t>
            </w: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75398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35142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1 980464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2 159792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D" w:rsidRPr="001C3FBD" w:rsidTr="001D4612"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proofErr w:type="gramStart"/>
            <w:r w:rsidRPr="001C3F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D" w:rsidRPr="001C3FBD" w:rsidTr="001D4612">
        <w:tc>
          <w:tcPr>
            <w:tcW w:w="3085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</w:t>
            </w: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75398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35142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1 980464</w:t>
            </w:r>
          </w:p>
        </w:tc>
        <w:tc>
          <w:tcPr>
            <w:tcW w:w="1296" w:type="dxa"/>
          </w:tcPr>
          <w:p w:rsidR="001C3FBD" w:rsidRPr="001C3FBD" w:rsidRDefault="001C3FBD" w:rsidP="001C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BD">
              <w:rPr>
                <w:rFonts w:ascii="Times New Roman" w:hAnsi="Times New Roman" w:cs="Times New Roman"/>
                <w:sz w:val="24"/>
                <w:szCs w:val="24"/>
              </w:rPr>
              <w:t>2 159792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BD" w:rsidRPr="001C3FBD" w:rsidRDefault="001C3FBD" w:rsidP="001C3F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A0585D" w:rsidRDefault="00A0585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C0752A" w:rsidRDefault="00C0752A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  <w:r>
        <w:rPr>
          <w:rFonts w:ascii="Times New Roman" w:hAnsi="Times New Roman" w:cs="Times New Roman"/>
          <w:sz w:val="24"/>
          <w:szCs w:val="22"/>
          <w:lang w:eastAsia="ar-SA"/>
        </w:rPr>
        <w:t>1.3</w:t>
      </w:r>
      <w:proofErr w:type="gramStart"/>
      <w:r>
        <w:rPr>
          <w:rFonts w:ascii="Times New Roman" w:hAnsi="Times New Roman" w:cs="Times New Roman"/>
          <w:sz w:val="24"/>
          <w:szCs w:val="22"/>
          <w:lang w:eastAsia="ar-SA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2"/>
          <w:lang w:eastAsia="ar-SA"/>
        </w:rPr>
        <w:t>нести изменения в п.7 «Перечень мероприятий программы «Сохранение и развитие культуры в сельском поселении «село Маклаки», изложив его в следующей редакции:</w:t>
      </w:r>
    </w:p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  <w:r>
        <w:rPr>
          <w:rFonts w:ascii="Times New Roman" w:hAnsi="Times New Roman" w:cs="Times New Roman"/>
          <w:sz w:val="24"/>
          <w:szCs w:val="22"/>
          <w:lang w:eastAsia="ar-SA"/>
        </w:rPr>
        <w:t xml:space="preserve"> Перечень мероприятий программы «</w:t>
      </w:r>
      <w:r w:rsidR="00C0752A">
        <w:rPr>
          <w:rFonts w:ascii="Times New Roman" w:hAnsi="Times New Roman" w:cs="Times New Roman"/>
          <w:sz w:val="24"/>
          <w:szCs w:val="22"/>
          <w:lang w:eastAsia="ar-SA"/>
        </w:rPr>
        <w:t xml:space="preserve">Сохранение и развитие культуры в сельском поселении «Село </w:t>
      </w:r>
      <w:proofErr w:type="gramStart"/>
      <w:r w:rsidR="00C0752A">
        <w:rPr>
          <w:rFonts w:ascii="Times New Roman" w:hAnsi="Times New Roman" w:cs="Times New Roman"/>
          <w:sz w:val="24"/>
          <w:szCs w:val="22"/>
          <w:lang w:eastAsia="ar-SA"/>
        </w:rPr>
        <w:t>Маклаки</w:t>
      </w:r>
      <w:proofErr w:type="gramEnd"/>
      <w:r w:rsidR="00C0752A">
        <w:rPr>
          <w:rFonts w:ascii="Times New Roman" w:hAnsi="Times New Roman" w:cs="Times New Roman"/>
          <w:sz w:val="24"/>
          <w:szCs w:val="22"/>
          <w:lang w:eastAsia="ar-SA"/>
        </w:rPr>
        <w:t>»</w:t>
      </w:r>
    </w:p>
    <w:p w:rsidR="00C0752A" w:rsidRDefault="00C0752A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C0752A" w:rsidRDefault="00C0752A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A0585D" w:rsidRDefault="00A0585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tbl>
      <w:tblPr>
        <w:tblStyle w:val="2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418"/>
        <w:gridCol w:w="1275"/>
        <w:gridCol w:w="1418"/>
        <w:gridCol w:w="1417"/>
        <w:gridCol w:w="1276"/>
        <w:gridCol w:w="1134"/>
        <w:gridCol w:w="992"/>
        <w:gridCol w:w="992"/>
        <w:gridCol w:w="851"/>
        <w:gridCol w:w="1134"/>
        <w:gridCol w:w="992"/>
      </w:tblGrid>
      <w:tr w:rsidR="00C0752A" w:rsidRPr="00C0752A" w:rsidTr="001D4612">
        <w:trPr>
          <w:trHeight w:val="555"/>
        </w:trPr>
        <w:tc>
          <w:tcPr>
            <w:tcW w:w="568" w:type="dxa"/>
            <w:vMerge w:val="restart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Наименования мероприятия</w:t>
            </w:r>
          </w:p>
        </w:tc>
        <w:tc>
          <w:tcPr>
            <w:tcW w:w="992" w:type="dxa"/>
            <w:vMerge w:val="restart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Участники программы</w:t>
            </w:r>
          </w:p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Сумма расходов, всего</w:t>
            </w:r>
          </w:p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(тыс. руб.)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  <w:r w:rsidRPr="00C0752A">
              <w:t>В том числе по годам реализации программы</w:t>
            </w:r>
          </w:p>
        </w:tc>
      </w:tr>
      <w:tr w:rsidR="00C0752A" w:rsidRPr="00C0752A" w:rsidTr="001D4612">
        <w:trPr>
          <w:gridAfter w:val="1"/>
          <w:wAfter w:w="992" w:type="dxa"/>
          <w:trHeight w:val="540"/>
        </w:trPr>
        <w:tc>
          <w:tcPr>
            <w:tcW w:w="568" w:type="dxa"/>
            <w:vMerge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0752A" w:rsidRPr="00C0752A" w:rsidTr="001D4612">
        <w:trPr>
          <w:gridAfter w:val="1"/>
          <w:wAfter w:w="992" w:type="dxa"/>
        </w:trPr>
        <w:tc>
          <w:tcPr>
            <w:tcW w:w="14176" w:type="dxa"/>
            <w:gridSpan w:val="12"/>
            <w:tcBorders>
              <w:right w:val="single" w:sz="4" w:space="0" w:color="auto"/>
            </w:tcBorders>
          </w:tcPr>
          <w:p w:rsidR="00C0752A" w:rsidRPr="00C0752A" w:rsidRDefault="00C0752A" w:rsidP="00C0752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5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C0752A"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 w:rsidRPr="00C075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в рамках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52A" w:rsidRPr="00C0752A" w:rsidRDefault="00C0752A" w:rsidP="00C0752A">
            <w:pPr>
              <w:spacing w:after="200" w:line="276" w:lineRule="auto"/>
            </w:pPr>
          </w:p>
        </w:tc>
      </w:tr>
      <w:tr w:rsidR="00C0752A" w:rsidRPr="00C0752A" w:rsidTr="001D4612">
        <w:trPr>
          <w:gridAfter w:val="1"/>
          <w:wAfter w:w="992" w:type="dxa"/>
        </w:trPr>
        <w:tc>
          <w:tcPr>
            <w:tcW w:w="568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843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надлежащих организационно-технических условий для исполнения должностных обязанностей сотрудников клуба и установления им оплаты труда в соответствии с законодательством.</w:t>
            </w:r>
          </w:p>
        </w:tc>
        <w:tc>
          <w:tcPr>
            <w:tcW w:w="992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2023-2025</w:t>
            </w:r>
          </w:p>
        </w:tc>
        <w:tc>
          <w:tcPr>
            <w:tcW w:w="1418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сельского поселения, </w:t>
            </w:r>
            <w:proofErr w:type="spellStart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Маклаковский</w:t>
            </w:r>
            <w:proofErr w:type="spellEnd"/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СДК, Ряполовский СК</w:t>
            </w:r>
          </w:p>
        </w:tc>
        <w:tc>
          <w:tcPr>
            <w:tcW w:w="1275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2 1</w:t>
            </w: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35142</w:t>
            </w:r>
          </w:p>
        </w:tc>
        <w:tc>
          <w:tcPr>
            <w:tcW w:w="1276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1 980464</w:t>
            </w:r>
          </w:p>
        </w:tc>
        <w:tc>
          <w:tcPr>
            <w:tcW w:w="1134" w:type="dxa"/>
          </w:tcPr>
          <w:p w:rsidR="00C0752A" w:rsidRPr="00C0752A" w:rsidRDefault="00C0752A" w:rsidP="00C0752A">
            <w:pPr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75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2 159792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2A" w:rsidRPr="00C0752A" w:rsidRDefault="00C0752A" w:rsidP="00C0752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1C3FBD" w:rsidRDefault="001C3FBD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</w:p>
    <w:p w:rsidR="00DF7A71" w:rsidRPr="001F1B09" w:rsidRDefault="00DF7A71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  <w:r w:rsidRPr="001F1B09">
        <w:rPr>
          <w:rFonts w:ascii="Times New Roman" w:hAnsi="Times New Roman" w:cs="Times New Roman"/>
          <w:sz w:val="24"/>
          <w:szCs w:val="22"/>
          <w:lang w:eastAsia="ar-SA"/>
        </w:rPr>
        <w:t xml:space="preserve">2.Постановление вступает в силу   с момента подписания, подлежит обнародованию и размещению  на официальном сайте органов местного самоуправления сельского поселения «Село </w:t>
      </w:r>
      <w:proofErr w:type="gramStart"/>
      <w:r w:rsidRPr="001F1B09">
        <w:rPr>
          <w:rFonts w:ascii="Times New Roman" w:hAnsi="Times New Roman" w:cs="Times New Roman"/>
          <w:sz w:val="24"/>
          <w:szCs w:val="22"/>
          <w:lang w:eastAsia="ar-SA"/>
        </w:rPr>
        <w:t>Маклаки</w:t>
      </w:r>
      <w:proofErr w:type="gramEnd"/>
      <w:r w:rsidRPr="001F1B09">
        <w:rPr>
          <w:rFonts w:ascii="Times New Roman" w:hAnsi="Times New Roman" w:cs="Times New Roman"/>
          <w:sz w:val="24"/>
          <w:szCs w:val="22"/>
          <w:lang w:eastAsia="ar-SA"/>
        </w:rPr>
        <w:t xml:space="preserve">» </w:t>
      </w:r>
      <w:r w:rsidRPr="001F1B09">
        <w:rPr>
          <w:rFonts w:ascii="Times New Roman" w:hAnsi="Times New Roman" w:cs="Times New Roman"/>
          <w:sz w:val="24"/>
          <w:szCs w:val="22"/>
          <w:lang w:val="en-US" w:eastAsia="ar-SA"/>
        </w:rPr>
        <w:t>http</w:t>
      </w:r>
      <w:r w:rsidRPr="001F1B09">
        <w:rPr>
          <w:rFonts w:ascii="Times New Roman" w:hAnsi="Times New Roman" w:cs="Times New Roman"/>
          <w:sz w:val="24"/>
          <w:szCs w:val="22"/>
          <w:lang w:eastAsia="ar-SA"/>
        </w:rPr>
        <w:t xml:space="preserve">:// </w:t>
      </w:r>
      <w:proofErr w:type="spellStart"/>
      <w:r w:rsidRPr="001F1B09">
        <w:rPr>
          <w:rFonts w:ascii="Times New Roman" w:hAnsi="Times New Roman" w:cs="Times New Roman"/>
          <w:sz w:val="24"/>
          <w:szCs w:val="22"/>
          <w:lang w:val="en-US" w:eastAsia="ar-SA"/>
        </w:rPr>
        <w:t>maklaki</w:t>
      </w:r>
      <w:proofErr w:type="spellEnd"/>
      <w:r w:rsidRPr="001F1B09">
        <w:rPr>
          <w:rFonts w:ascii="Times New Roman" w:hAnsi="Times New Roman" w:cs="Times New Roman"/>
          <w:sz w:val="24"/>
          <w:szCs w:val="22"/>
          <w:lang w:eastAsia="ar-SA"/>
        </w:rPr>
        <w:t>.</w:t>
      </w:r>
      <w:proofErr w:type="spellStart"/>
      <w:r w:rsidRPr="001F1B09">
        <w:rPr>
          <w:rFonts w:ascii="Times New Roman" w:hAnsi="Times New Roman" w:cs="Times New Roman"/>
          <w:sz w:val="24"/>
          <w:szCs w:val="22"/>
          <w:lang w:val="en-US" w:eastAsia="ar-SA"/>
        </w:rPr>
        <w:t>ru</w:t>
      </w:r>
      <w:proofErr w:type="spellEnd"/>
      <w:r w:rsidRPr="001F1B09">
        <w:rPr>
          <w:rFonts w:ascii="Times New Roman" w:hAnsi="Times New Roman" w:cs="Times New Roman"/>
          <w:sz w:val="24"/>
          <w:szCs w:val="22"/>
          <w:lang w:eastAsia="ar-SA"/>
        </w:rPr>
        <w:t>.</w:t>
      </w:r>
    </w:p>
    <w:p w:rsidR="00DF7A71" w:rsidRPr="001F1B09" w:rsidRDefault="00DF7A71" w:rsidP="00DF7A71">
      <w:pPr>
        <w:pStyle w:val="af"/>
        <w:rPr>
          <w:rFonts w:ascii="Times New Roman" w:hAnsi="Times New Roman" w:cs="Times New Roman"/>
          <w:sz w:val="24"/>
          <w:szCs w:val="22"/>
          <w:lang w:eastAsia="ar-SA"/>
        </w:rPr>
      </w:pPr>
      <w:r w:rsidRPr="001F1B09">
        <w:rPr>
          <w:rFonts w:ascii="Times New Roman" w:hAnsi="Times New Roman" w:cs="Times New Roman"/>
          <w:sz w:val="24"/>
          <w:szCs w:val="22"/>
          <w:lang w:eastAsia="ar-SA"/>
        </w:rPr>
        <w:t>3.</w:t>
      </w:r>
      <w:proofErr w:type="gramStart"/>
      <w:r w:rsidRPr="001F1B09">
        <w:rPr>
          <w:rFonts w:ascii="Times New Roman" w:hAnsi="Times New Roman" w:cs="Times New Roman"/>
          <w:sz w:val="24"/>
          <w:szCs w:val="22"/>
          <w:lang w:eastAsia="ar-SA"/>
        </w:rPr>
        <w:t>Контроль за</w:t>
      </w:r>
      <w:proofErr w:type="gramEnd"/>
      <w:r w:rsidRPr="001F1B09">
        <w:rPr>
          <w:rFonts w:ascii="Times New Roman" w:hAnsi="Times New Roman" w:cs="Times New Roman"/>
          <w:sz w:val="24"/>
          <w:szCs w:val="22"/>
          <w:lang w:eastAsia="ar-SA"/>
        </w:rPr>
        <w:t xml:space="preserve"> исполнением настоящего постановления оставляю за собой.</w:t>
      </w:r>
    </w:p>
    <w:p w:rsidR="003F12F1" w:rsidRPr="001F1B09" w:rsidRDefault="003F12F1" w:rsidP="00DF7A71">
      <w:pPr>
        <w:rPr>
          <w:rFonts w:ascii="Times New Roman" w:hAnsi="Times New Roman" w:cs="Times New Roman"/>
          <w:b/>
          <w:sz w:val="32"/>
          <w:szCs w:val="24"/>
        </w:rPr>
      </w:pPr>
    </w:p>
    <w:p w:rsidR="00490478" w:rsidRDefault="0049047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</w:p>
    <w:p w:rsidR="001F0258" w:rsidRDefault="00515F68" w:rsidP="00A32C01">
      <w:pPr>
        <w:pStyle w:val="ConsPlusNonforma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9621B4" w:rsidRDefault="00515F68" w:rsidP="00A058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A32C01">
        <w:rPr>
          <w:rFonts w:asciiTheme="minorHAnsi" w:hAnsiTheme="minorHAnsi" w:cstheme="minorHAnsi"/>
          <w:sz w:val="24"/>
          <w:szCs w:val="24"/>
        </w:rPr>
        <w:t xml:space="preserve">  </w:t>
      </w:r>
      <w:r w:rsidR="00A32C01" w:rsidRPr="0040030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                   </w:t>
      </w:r>
      <w:proofErr w:type="spellStart"/>
      <w:r w:rsidR="009D3BD5"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  <w:r w:rsidR="00A32C01" w:rsidRPr="0040030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9621B4" w:rsidSect="00AD3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06" w:rsidRDefault="00B96606" w:rsidP="001F0258">
      <w:r>
        <w:separator/>
      </w:r>
    </w:p>
  </w:endnote>
  <w:endnote w:type="continuationSeparator" w:id="0">
    <w:p w:rsidR="00B96606" w:rsidRDefault="00B96606" w:rsidP="001F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06" w:rsidRDefault="00B96606" w:rsidP="001F0258">
      <w:r>
        <w:separator/>
      </w:r>
    </w:p>
  </w:footnote>
  <w:footnote w:type="continuationSeparator" w:id="0">
    <w:p w:rsidR="00B96606" w:rsidRDefault="00B96606" w:rsidP="001F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274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8B241F2"/>
    <w:multiLevelType w:val="multilevel"/>
    <w:tmpl w:val="A324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74F5BF5"/>
    <w:multiLevelType w:val="hybridMultilevel"/>
    <w:tmpl w:val="DB34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545F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92E47"/>
    <w:multiLevelType w:val="hybridMultilevel"/>
    <w:tmpl w:val="B9D6F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7C9B2B0A"/>
    <w:multiLevelType w:val="hybridMultilevel"/>
    <w:tmpl w:val="BA52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01"/>
    <w:rsid w:val="0000521F"/>
    <w:rsid w:val="0004121B"/>
    <w:rsid w:val="00061043"/>
    <w:rsid w:val="000B7E3E"/>
    <w:rsid w:val="000F4173"/>
    <w:rsid w:val="00102FAD"/>
    <w:rsid w:val="001B4190"/>
    <w:rsid w:val="001C3FBD"/>
    <w:rsid w:val="001D3AB1"/>
    <w:rsid w:val="001F0258"/>
    <w:rsid w:val="001F1B09"/>
    <w:rsid w:val="00211790"/>
    <w:rsid w:val="00236078"/>
    <w:rsid w:val="002D2C27"/>
    <w:rsid w:val="00322E7D"/>
    <w:rsid w:val="00340957"/>
    <w:rsid w:val="003473C7"/>
    <w:rsid w:val="00364692"/>
    <w:rsid w:val="003736F0"/>
    <w:rsid w:val="003956C3"/>
    <w:rsid w:val="003B4DF4"/>
    <w:rsid w:val="003F12F1"/>
    <w:rsid w:val="00490478"/>
    <w:rsid w:val="004D7074"/>
    <w:rsid w:val="004E6E98"/>
    <w:rsid w:val="004F507B"/>
    <w:rsid w:val="00515F68"/>
    <w:rsid w:val="00580A58"/>
    <w:rsid w:val="006421BD"/>
    <w:rsid w:val="006D5A18"/>
    <w:rsid w:val="006F03C7"/>
    <w:rsid w:val="00750B0C"/>
    <w:rsid w:val="007A5271"/>
    <w:rsid w:val="007A5536"/>
    <w:rsid w:val="007C0AC4"/>
    <w:rsid w:val="007D1A1C"/>
    <w:rsid w:val="00846C6B"/>
    <w:rsid w:val="00882C5D"/>
    <w:rsid w:val="008A7884"/>
    <w:rsid w:val="008D4977"/>
    <w:rsid w:val="00935C54"/>
    <w:rsid w:val="00952694"/>
    <w:rsid w:val="009621B4"/>
    <w:rsid w:val="00994549"/>
    <w:rsid w:val="00994E25"/>
    <w:rsid w:val="00997868"/>
    <w:rsid w:val="009C26AD"/>
    <w:rsid w:val="009D3BD5"/>
    <w:rsid w:val="009F0A62"/>
    <w:rsid w:val="009F6769"/>
    <w:rsid w:val="00A0585D"/>
    <w:rsid w:val="00A32C01"/>
    <w:rsid w:val="00A3582A"/>
    <w:rsid w:val="00AD3C38"/>
    <w:rsid w:val="00AF4040"/>
    <w:rsid w:val="00B4007B"/>
    <w:rsid w:val="00B83E1A"/>
    <w:rsid w:val="00B96606"/>
    <w:rsid w:val="00C00ADE"/>
    <w:rsid w:val="00C069CB"/>
    <w:rsid w:val="00C0752A"/>
    <w:rsid w:val="00CA4E2D"/>
    <w:rsid w:val="00D4404C"/>
    <w:rsid w:val="00D83370"/>
    <w:rsid w:val="00DD2EE8"/>
    <w:rsid w:val="00DF67FE"/>
    <w:rsid w:val="00DF7A71"/>
    <w:rsid w:val="00E63E65"/>
    <w:rsid w:val="00E93EA8"/>
    <w:rsid w:val="00EE65BD"/>
    <w:rsid w:val="00F51C3C"/>
    <w:rsid w:val="00F9498A"/>
    <w:rsid w:val="00FD56E1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C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32C0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A32C0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32C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A32C0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">
    <w:name w:val="Основной текст с отступом Знак1"/>
    <w:link w:val="a6"/>
    <w:rsid w:val="00A32C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A32C0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32C01"/>
    <w:rPr>
      <w:color w:val="0000FF"/>
      <w:u w:val="single"/>
    </w:rPr>
  </w:style>
  <w:style w:type="paragraph" w:customStyle="1" w:styleId="10">
    <w:name w:val="Абзац списка1"/>
    <w:basedOn w:val="a"/>
    <w:rsid w:val="00A32C0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32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C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7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rsid w:val="001C3FB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rsid w:val="00C0752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C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3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32C0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A32C0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32C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A32C0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">
    <w:name w:val="Основной текст с отступом Знак1"/>
    <w:link w:val="a6"/>
    <w:rsid w:val="00A32C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A32C0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32C01"/>
    <w:rPr>
      <w:color w:val="0000FF"/>
      <w:u w:val="single"/>
    </w:rPr>
  </w:style>
  <w:style w:type="paragraph" w:customStyle="1" w:styleId="10">
    <w:name w:val="Абзац списка1"/>
    <w:basedOn w:val="a"/>
    <w:rsid w:val="00A32C0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32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C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F02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025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7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rsid w:val="001C3FB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rsid w:val="00C0752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B5AA-75D1-4F2F-B702-F60885C4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15</cp:revision>
  <cp:lastPrinted>2023-03-06T11:19:00Z</cp:lastPrinted>
  <dcterms:created xsi:type="dcterms:W3CDTF">2022-08-17T12:21:00Z</dcterms:created>
  <dcterms:modified xsi:type="dcterms:W3CDTF">2023-03-06T11:19:00Z</dcterms:modified>
</cp:coreProperties>
</file>