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F" w:rsidRDefault="005A29E2" w:rsidP="002765EC">
      <w:pPr>
        <w:pStyle w:val="20"/>
        <w:shd w:val="clear" w:color="auto" w:fill="auto"/>
        <w:spacing w:after="0" w:line="240" w:lineRule="auto"/>
        <w:ind w:left="220"/>
      </w:pPr>
      <w:r>
        <w:rPr>
          <w:rStyle w:val="21"/>
          <w:b/>
          <w:bCs/>
        </w:rPr>
        <w:t>СОВЕТ ДЕПУТАТОВ</w:t>
      </w:r>
    </w:p>
    <w:p w:rsidR="002765EC" w:rsidRDefault="00785E53" w:rsidP="002765EC">
      <w:pPr>
        <w:pStyle w:val="20"/>
        <w:shd w:val="clear" w:color="auto" w:fill="auto"/>
        <w:spacing w:after="0" w:line="240" w:lineRule="auto"/>
        <w:ind w:left="220"/>
        <w:rPr>
          <w:rStyle w:val="21"/>
          <w:b/>
          <w:bCs/>
        </w:rPr>
      </w:pPr>
      <w:r>
        <w:rPr>
          <w:rStyle w:val="2175pt"/>
          <w:b/>
          <w:bCs/>
        </w:rPr>
        <w:t>Сосновского</w:t>
      </w:r>
      <w:r w:rsidR="005A29E2">
        <w:rPr>
          <w:rStyle w:val="2175pt"/>
          <w:b/>
          <w:bCs/>
        </w:rPr>
        <w:t xml:space="preserve"> </w:t>
      </w:r>
      <w:r w:rsidR="005A29E2">
        <w:rPr>
          <w:rStyle w:val="21"/>
          <w:b/>
          <w:bCs/>
        </w:rPr>
        <w:t xml:space="preserve">СЕЛЬСКОГО ПОСЕЛЕНИЯ </w:t>
      </w:r>
    </w:p>
    <w:p w:rsidR="002765EC" w:rsidRDefault="005A29E2" w:rsidP="002765EC">
      <w:pPr>
        <w:pStyle w:val="20"/>
        <w:shd w:val="clear" w:color="auto" w:fill="auto"/>
        <w:spacing w:after="0" w:line="240" w:lineRule="auto"/>
        <w:ind w:left="220"/>
        <w:rPr>
          <w:rStyle w:val="21"/>
          <w:b/>
          <w:bCs/>
        </w:rPr>
      </w:pPr>
      <w:r>
        <w:rPr>
          <w:rStyle w:val="21"/>
          <w:b/>
          <w:bCs/>
        </w:rPr>
        <w:t>ЗУБОВО-ПОЛЯНСКОГО МУНИЦИПАЛЬНОГО РАЙО</w:t>
      </w:r>
      <w:r w:rsidR="00785E53">
        <w:rPr>
          <w:rStyle w:val="21"/>
          <w:b/>
          <w:bCs/>
        </w:rPr>
        <w:t>НА</w:t>
      </w:r>
    </w:p>
    <w:p w:rsidR="002765EC" w:rsidRDefault="00785E53" w:rsidP="002765EC">
      <w:pPr>
        <w:pStyle w:val="20"/>
        <w:shd w:val="clear" w:color="auto" w:fill="auto"/>
        <w:spacing w:after="0" w:line="240" w:lineRule="auto"/>
        <w:ind w:left="220"/>
        <w:rPr>
          <w:rStyle w:val="21"/>
          <w:b/>
          <w:bCs/>
        </w:rPr>
      </w:pPr>
      <w:r>
        <w:rPr>
          <w:rStyle w:val="21"/>
          <w:b/>
          <w:bCs/>
        </w:rPr>
        <w:t>РЕСПУБЛИКИ МОРДОВИЯ</w:t>
      </w:r>
    </w:p>
    <w:p w:rsidR="002765EC" w:rsidRDefault="002765EC" w:rsidP="002765EC">
      <w:pPr>
        <w:pStyle w:val="20"/>
        <w:shd w:val="clear" w:color="auto" w:fill="auto"/>
        <w:spacing w:after="0" w:line="240" w:lineRule="auto"/>
        <w:ind w:left="220"/>
        <w:rPr>
          <w:rStyle w:val="21"/>
          <w:b/>
          <w:bCs/>
        </w:rPr>
      </w:pPr>
    </w:p>
    <w:p w:rsidR="002765EC" w:rsidRDefault="00785E53" w:rsidP="002765EC">
      <w:pPr>
        <w:pStyle w:val="20"/>
        <w:shd w:val="clear" w:color="auto" w:fill="auto"/>
        <w:spacing w:after="0" w:line="240" w:lineRule="auto"/>
        <w:ind w:left="220"/>
        <w:rPr>
          <w:rStyle w:val="21"/>
          <w:b/>
          <w:bCs/>
        </w:rPr>
      </w:pPr>
      <w:r>
        <w:rPr>
          <w:rStyle w:val="21"/>
          <w:b/>
          <w:bCs/>
        </w:rPr>
        <w:t xml:space="preserve"> РЕШЕНИЕ</w:t>
      </w:r>
    </w:p>
    <w:p w:rsidR="00D670FF" w:rsidRDefault="00785E53" w:rsidP="002765EC">
      <w:pPr>
        <w:pStyle w:val="20"/>
        <w:shd w:val="clear" w:color="auto" w:fill="auto"/>
        <w:spacing w:after="0" w:line="595" w:lineRule="exact"/>
        <w:ind w:left="220"/>
        <w:rPr>
          <w:rStyle w:val="21"/>
          <w:b/>
          <w:bCs/>
        </w:rPr>
      </w:pPr>
      <w:r>
        <w:rPr>
          <w:rStyle w:val="21"/>
          <w:b/>
          <w:bCs/>
        </w:rPr>
        <w:t>п</w:t>
      </w:r>
      <w:r w:rsidR="005A29E2">
        <w:rPr>
          <w:rStyle w:val="21"/>
          <w:b/>
          <w:bCs/>
        </w:rPr>
        <w:t xml:space="preserve">. </w:t>
      </w:r>
      <w:r>
        <w:rPr>
          <w:rStyle w:val="21"/>
          <w:b/>
          <w:bCs/>
        </w:rPr>
        <w:t>Сосновка</w:t>
      </w:r>
    </w:p>
    <w:p w:rsidR="002765EC" w:rsidRDefault="002765EC" w:rsidP="002765EC">
      <w:pPr>
        <w:pStyle w:val="20"/>
        <w:shd w:val="clear" w:color="auto" w:fill="auto"/>
        <w:spacing w:after="0" w:line="595" w:lineRule="exact"/>
        <w:ind w:left="220"/>
      </w:pPr>
    </w:p>
    <w:p w:rsidR="00D670FF" w:rsidRDefault="002765EC" w:rsidP="00ED77FF">
      <w:pPr>
        <w:pStyle w:val="20"/>
        <w:shd w:val="clear" w:color="auto" w:fill="auto"/>
        <w:tabs>
          <w:tab w:val="left" w:pos="7874"/>
        </w:tabs>
        <w:spacing w:after="217" w:line="270" w:lineRule="exact"/>
        <w:ind w:left="60"/>
        <w:jc w:val="both"/>
        <w:rPr>
          <w:rStyle w:val="21"/>
          <w:b/>
          <w:bCs/>
        </w:rPr>
      </w:pPr>
      <w:r>
        <w:rPr>
          <w:rStyle w:val="21"/>
          <w:b/>
          <w:bCs/>
        </w:rPr>
        <w:t xml:space="preserve"> </w:t>
      </w:r>
      <w:r w:rsidR="00ED77FF">
        <w:rPr>
          <w:rStyle w:val="21"/>
          <w:b/>
          <w:bCs/>
        </w:rPr>
        <w:t xml:space="preserve">                      </w:t>
      </w:r>
      <w:r>
        <w:rPr>
          <w:rStyle w:val="21"/>
          <w:b/>
          <w:bCs/>
        </w:rPr>
        <w:t xml:space="preserve"> </w:t>
      </w:r>
      <w:r w:rsidR="005A29E2">
        <w:rPr>
          <w:rStyle w:val="21"/>
          <w:b/>
          <w:bCs/>
        </w:rPr>
        <w:t>От</w:t>
      </w:r>
      <w:r w:rsidR="00ED77FF">
        <w:rPr>
          <w:rStyle w:val="21"/>
          <w:b/>
          <w:bCs/>
        </w:rPr>
        <w:t xml:space="preserve"> </w:t>
      </w:r>
      <w:r w:rsidR="005A29E2">
        <w:rPr>
          <w:rStyle w:val="21"/>
          <w:b/>
          <w:bCs/>
        </w:rPr>
        <w:t xml:space="preserve"> 02 сентября 2021 года</w:t>
      </w:r>
      <w:r w:rsidR="005A29E2">
        <w:rPr>
          <w:rStyle w:val="21"/>
          <w:b/>
          <w:bCs/>
        </w:rPr>
        <w:tab/>
      </w:r>
      <w:r>
        <w:rPr>
          <w:rStyle w:val="21"/>
          <w:b/>
          <w:bCs/>
        </w:rPr>
        <w:t xml:space="preserve">                        </w:t>
      </w:r>
      <w:r w:rsidR="005A29E2">
        <w:rPr>
          <w:rStyle w:val="21"/>
          <w:b/>
          <w:bCs/>
          <w:lang w:val="en-US"/>
        </w:rPr>
        <w:t>N</w:t>
      </w:r>
      <w:r w:rsidR="005A29E2" w:rsidRPr="000C7F6A">
        <w:rPr>
          <w:rStyle w:val="21"/>
          <w:b/>
          <w:bCs/>
        </w:rPr>
        <w:t xml:space="preserve"> </w:t>
      </w:r>
      <w:r w:rsidR="005A29E2">
        <w:rPr>
          <w:rStyle w:val="21"/>
          <w:b/>
          <w:bCs/>
        </w:rPr>
        <w:t>1</w:t>
      </w:r>
    </w:p>
    <w:p w:rsidR="002765EC" w:rsidRDefault="002765EC" w:rsidP="00ED77FF">
      <w:pPr>
        <w:pStyle w:val="20"/>
        <w:shd w:val="clear" w:color="auto" w:fill="auto"/>
        <w:tabs>
          <w:tab w:val="left" w:pos="7874"/>
        </w:tabs>
        <w:spacing w:after="217" w:line="270" w:lineRule="exact"/>
        <w:ind w:left="60"/>
        <w:jc w:val="both"/>
      </w:pPr>
    </w:p>
    <w:p w:rsidR="00D670FF" w:rsidRPr="00ED77FF" w:rsidRDefault="005A29E2" w:rsidP="00ED77FF">
      <w:pPr>
        <w:pStyle w:val="30"/>
        <w:shd w:val="clear" w:color="auto" w:fill="auto"/>
        <w:spacing w:before="0" w:after="216" w:line="240" w:lineRule="exact"/>
        <w:ind w:left="60" w:firstLine="500"/>
        <w:jc w:val="both"/>
      </w:pPr>
      <w:r w:rsidRPr="00ED77FF">
        <w:rPr>
          <w:rStyle w:val="31"/>
          <w:bCs/>
        </w:rPr>
        <w:t xml:space="preserve">«О внесении изменений в решение Совета депутатов </w:t>
      </w:r>
      <w:r w:rsidR="00785E53" w:rsidRPr="00ED77FF">
        <w:rPr>
          <w:rStyle w:val="31"/>
          <w:bCs/>
        </w:rPr>
        <w:t>Соснов</w:t>
      </w:r>
      <w:r w:rsidRPr="00ED77FF">
        <w:rPr>
          <w:rStyle w:val="31"/>
          <w:bCs/>
        </w:rPr>
        <w:t>ского</w:t>
      </w:r>
      <w:r w:rsidR="00785E53" w:rsidRPr="00ED77FF">
        <w:rPr>
          <w:rStyle w:val="31"/>
          <w:bCs/>
        </w:rPr>
        <w:t xml:space="preserve"> с</w:t>
      </w:r>
      <w:r w:rsidRPr="00ED77FF">
        <w:rPr>
          <w:rStyle w:val="31"/>
          <w:bCs/>
        </w:rPr>
        <w:t>ельского</w:t>
      </w:r>
      <w:r w:rsidR="002765EC" w:rsidRPr="00ED77FF">
        <w:rPr>
          <w:rStyle w:val="31"/>
          <w:bCs/>
        </w:rPr>
        <w:t xml:space="preserve"> </w:t>
      </w:r>
      <w:r w:rsidRPr="00ED77FF">
        <w:rPr>
          <w:rStyle w:val="a5"/>
        </w:rPr>
        <w:t>поселения от 30.12.2020 г. №1 «О</w:t>
      </w:r>
      <w:r w:rsidRPr="00ED77FF">
        <w:rPr>
          <w:rStyle w:val="a5"/>
          <w:b/>
        </w:rPr>
        <w:t xml:space="preserve"> </w:t>
      </w:r>
      <w:r w:rsidRPr="00ED77FF">
        <w:rPr>
          <w:rStyle w:val="1"/>
          <w:b w:val="0"/>
        </w:rPr>
        <w:t xml:space="preserve">бюджете </w:t>
      </w:r>
      <w:r w:rsidR="00785E53" w:rsidRPr="00ED77FF">
        <w:rPr>
          <w:rStyle w:val="31"/>
        </w:rPr>
        <w:t>Сосновского</w:t>
      </w:r>
      <w:r w:rsidRPr="00ED77FF">
        <w:rPr>
          <w:rStyle w:val="1"/>
          <w:b w:val="0"/>
        </w:rPr>
        <w:t xml:space="preserve"> сельского поселения Зубово-Полянского муниципального района Республики Мордовия на 2021год и на плановый период 2022</w:t>
      </w:r>
      <w:r w:rsidR="002765EC" w:rsidRPr="00ED77FF">
        <w:rPr>
          <w:rStyle w:val="1"/>
          <w:b w:val="0"/>
        </w:rPr>
        <w:t xml:space="preserve"> - </w:t>
      </w:r>
      <w:r w:rsidRPr="00ED77FF">
        <w:rPr>
          <w:rStyle w:val="1"/>
          <w:b w:val="0"/>
        </w:rPr>
        <w:t>2023 г.г.»</w:t>
      </w:r>
    </w:p>
    <w:p w:rsidR="00D670FF" w:rsidRDefault="005A29E2" w:rsidP="00ED77FF">
      <w:pPr>
        <w:pStyle w:val="32"/>
        <w:shd w:val="clear" w:color="auto" w:fill="auto"/>
        <w:spacing w:before="0" w:after="120" w:line="346" w:lineRule="exact"/>
        <w:ind w:left="60" w:right="420" w:firstLine="500"/>
        <w:jc w:val="both"/>
      </w:pPr>
      <w:r>
        <w:rPr>
          <w:rStyle w:val="1"/>
        </w:rPr>
        <w:t xml:space="preserve">Руководствуясь Федеральным законом от 06.10.2003 г. </w:t>
      </w:r>
      <w:r>
        <w:rPr>
          <w:rStyle w:val="1"/>
          <w:lang w:val="en-US"/>
        </w:rPr>
        <w:t>N</w:t>
      </w:r>
      <w:r w:rsidRPr="000C7F6A">
        <w:rPr>
          <w:rStyle w:val="1"/>
        </w:rPr>
        <w:t xml:space="preserve">9131-03 </w:t>
      </w:r>
      <w:r>
        <w:rPr>
          <w:rStyle w:val="1"/>
        </w:rPr>
        <w:t xml:space="preserve">«Об организации общих принципов местного самоуправления в Российской Федерации», Бюджетным Кодексом Российской Федерации, и на основании Устава </w:t>
      </w:r>
      <w:r w:rsidR="00785E53">
        <w:rPr>
          <w:rStyle w:val="31"/>
          <w:b w:val="0"/>
          <w:bCs w:val="0"/>
        </w:rPr>
        <w:t>Соснов</w:t>
      </w:r>
      <w:r w:rsidR="00785E53" w:rsidRPr="00785E53">
        <w:rPr>
          <w:rStyle w:val="31"/>
          <w:b w:val="0"/>
        </w:rPr>
        <w:t>ского</w:t>
      </w:r>
      <w:r>
        <w:rPr>
          <w:rStyle w:val="1"/>
        </w:rPr>
        <w:t xml:space="preserve"> сельского поселения Совет депутатов </w:t>
      </w:r>
      <w:r w:rsidR="00785E53">
        <w:rPr>
          <w:rStyle w:val="31"/>
          <w:b w:val="0"/>
          <w:bCs w:val="0"/>
        </w:rPr>
        <w:t>Соснов</w:t>
      </w:r>
      <w:r w:rsidR="00785E53" w:rsidRPr="00785E53">
        <w:rPr>
          <w:rStyle w:val="31"/>
          <w:b w:val="0"/>
        </w:rPr>
        <w:t>ского</w:t>
      </w:r>
      <w:r>
        <w:rPr>
          <w:rStyle w:val="1"/>
        </w:rPr>
        <w:t xml:space="preserve"> сельского поселения Зу</w:t>
      </w:r>
      <w:r w:rsidR="00785E53">
        <w:rPr>
          <w:rStyle w:val="1"/>
        </w:rPr>
        <w:t>б</w:t>
      </w:r>
      <w:r>
        <w:rPr>
          <w:rStyle w:val="1"/>
        </w:rPr>
        <w:t>ово-Полянского муниципального р</w:t>
      </w:r>
      <w:r w:rsidR="00785E53">
        <w:rPr>
          <w:rStyle w:val="1"/>
        </w:rPr>
        <w:t>ай</w:t>
      </w:r>
      <w:r>
        <w:rPr>
          <w:rStyle w:val="1"/>
        </w:rPr>
        <w:t xml:space="preserve">она Республики Мордовия </w:t>
      </w:r>
      <w:r w:rsidR="002765EC">
        <w:rPr>
          <w:rStyle w:val="1"/>
        </w:rPr>
        <w:t>р</w:t>
      </w:r>
      <w:r w:rsidRPr="002765EC">
        <w:rPr>
          <w:rStyle w:val="1"/>
        </w:rPr>
        <w:t>ешил:</w:t>
      </w:r>
    </w:p>
    <w:p w:rsidR="002765EC" w:rsidRDefault="005A29E2" w:rsidP="00ED77FF">
      <w:pPr>
        <w:pStyle w:val="32"/>
        <w:numPr>
          <w:ilvl w:val="0"/>
          <w:numId w:val="1"/>
        </w:numPr>
        <w:shd w:val="clear" w:color="auto" w:fill="auto"/>
        <w:spacing w:before="0" w:after="205" w:line="346" w:lineRule="exact"/>
        <w:ind w:right="420"/>
        <w:jc w:val="both"/>
        <w:rPr>
          <w:rStyle w:val="1"/>
        </w:rPr>
      </w:pPr>
      <w:r>
        <w:rPr>
          <w:rStyle w:val="1"/>
        </w:rPr>
        <w:t xml:space="preserve">Внести изменения в решение Совета депутатов </w:t>
      </w:r>
      <w:r w:rsidR="00785E53" w:rsidRPr="002765EC">
        <w:rPr>
          <w:rStyle w:val="31"/>
          <w:b w:val="0"/>
          <w:bCs w:val="0"/>
        </w:rPr>
        <w:t>Соснов</w:t>
      </w:r>
      <w:r w:rsidR="00785E53" w:rsidRPr="002765EC">
        <w:rPr>
          <w:rStyle w:val="31"/>
          <w:b w:val="0"/>
        </w:rPr>
        <w:t>ского</w:t>
      </w:r>
      <w:r w:rsidR="002765EC">
        <w:rPr>
          <w:rStyle w:val="1"/>
        </w:rPr>
        <w:t xml:space="preserve"> сельского поселения от </w:t>
      </w:r>
      <w:r>
        <w:rPr>
          <w:rStyle w:val="1"/>
        </w:rPr>
        <w:t xml:space="preserve">30.12.2020 г. №1 </w:t>
      </w:r>
      <w:r w:rsidR="002765EC">
        <w:rPr>
          <w:rStyle w:val="1"/>
        </w:rPr>
        <w:t xml:space="preserve"> «</w:t>
      </w:r>
      <w:r>
        <w:rPr>
          <w:rStyle w:val="1"/>
        </w:rPr>
        <w:t xml:space="preserve">Об утверждении бюджета </w:t>
      </w:r>
      <w:r w:rsidR="00785E53" w:rsidRPr="002765EC">
        <w:rPr>
          <w:rStyle w:val="31"/>
          <w:b w:val="0"/>
          <w:bCs w:val="0"/>
        </w:rPr>
        <w:t>Соснов</w:t>
      </w:r>
      <w:r w:rsidR="00785E53" w:rsidRPr="002765EC">
        <w:rPr>
          <w:rStyle w:val="31"/>
          <w:b w:val="0"/>
        </w:rPr>
        <w:t>ского</w:t>
      </w:r>
      <w:r>
        <w:rPr>
          <w:rStyle w:val="1"/>
        </w:rPr>
        <w:t xml:space="preserve"> сельского поселения Зубово- Полянского муниципального района Республики Мордовия на 2021 г. и плановый период 2022г.</w:t>
      </w:r>
      <w:r w:rsidR="002765EC">
        <w:rPr>
          <w:rStyle w:val="1"/>
        </w:rPr>
        <w:t>-</w:t>
      </w:r>
      <w:r>
        <w:rPr>
          <w:rStyle w:val="1"/>
        </w:rPr>
        <w:t xml:space="preserve"> 2023г.», а именно: </w:t>
      </w:r>
      <w:r w:rsidR="002765EC">
        <w:rPr>
          <w:rStyle w:val="1"/>
        </w:rPr>
        <w:t xml:space="preserve"> </w:t>
      </w:r>
    </w:p>
    <w:p w:rsidR="00D670FF" w:rsidRDefault="005A29E2" w:rsidP="00ED77FF">
      <w:pPr>
        <w:pStyle w:val="32"/>
        <w:shd w:val="clear" w:color="auto" w:fill="auto"/>
        <w:spacing w:before="0" w:after="205" w:line="346" w:lineRule="exact"/>
        <w:ind w:left="345" w:right="420"/>
        <w:jc w:val="both"/>
      </w:pPr>
      <w:r>
        <w:rPr>
          <w:rStyle w:val="1"/>
        </w:rPr>
        <w:t>На подготовку и проведение выборов депутатов представительных органов муниципальных образований в Зубово</w:t>
      </w:r>
      <w:r w:rsidR="002765EC">
        <w:rPr>
          <w:rStyle w:val="1"/>
        </w:rPr>
        <w:t xml:space="preserve"> </w:t>
      </w:r>
      <w:r>
        <w:rPr>
          <w:rStyle w:val="1"/>
        </w:rPr>
        <w:t>-</w:t>
      </w:r>
      <w:r w:rsidR="002765EC">
        <w:rPr>
          <w:rStyle w:val="1"/>
        </w:rPr>
        <w:t xml:space="preserve"> </w:t>
      </w:r>
      <w:r>
        <w:rPr>
          <w:rStyle w:val="1"/>
        </w:rPr>
        <w:t xml:space="preserve">Полянском муниципальном районе выделить сумму </w:t>
      </w:r>
      <w:r w:rsidR="002765EC">
        <w:rPr>
          <w:rStyle w:val="1"/>
        </w:rPr>
        <w:t>5920</w:t>
      </w:r>
      <w:r>
        <w:rPr>
          <w:rStyle w:val="1"/>
        </w:rPr>
        <w:t xml:space="preserve"> (</w:t>
      </w:r>
      <w:r w:rsidR="002765EC">
        <w:rPr>
          <w:rStyle w:val="1"/>
        </w:rPr>
        <w:t>пять</w:t>
      </w:r>
      <w:r>
        <w:rPr>
          <w:rStyle w:val="1"/>
        </w:rPr>
        <w:t xml:space="preserve"> тысяч </w:t>
      </w:r>
      <w:r w:rsidR="002765EC">
        <w:rPr>
          <w:rStyle w:val="1"/>
        </w:rPr>
        <w:t>девятьсот двадцать</w:t>
      </w:r>
      <w:r>
        <w:rPr>
          <w:rStyle w:val="1"/>
        </w:rPr>
        <w:t>) руб.</w:t>
      </w:r>
    </w:p>
    <w:p w:rsidR="002765EC" w:rsidRDefault="005A29E2" w:rsidP="00ED77FF">
      <w:pPr>
        <w:pStyle w:val="32"/>
        <w:numPr>
          <w:ilvl w:val="1"/>
          <w:numId w:val="1"/>
        </w:numPr>
        <w:shd w:val="clear" w:color="auto" w:fill="auto"/>
        <w:spacing w:before="0" w:after="636" w:line="240" w:lineRule="exact"/>
        <w:jc w:val="both"/>
        <w:rPr>
          <w:rStyle w:val="1"/>
        </w:rPr>
      </w:pPr>
      <w:r>
        <w:rPr>
          <w:rStyle w:val="1"/>
        </w:rPr>
        <w:t>В приложении 4 к решению сессии внести изменения в раздел 01</w:t>
      </w:r>
    </w:p>
    <w:p w:rsidR="00D670FF" w:rsidRDefault="005A29E2" w:rsidP="00ED77FF">
      <w:pPr>
        <w:pStyle w:val="32"/>
        <w:shd w:val="clear" w:color="auto" w:fill="auto"/>
        <w:spacing w:before="0" w:after="636" w:line="240" w:lineRule="exact"/>
        <w:ind w:left="345"/>
        <w:jc w:val="both"/>
      </w:pPr>
      <w:r>
        <w:rPr>
          <w:rStyle w:val="31"/>
        </w:rPr>
        <w:t xml:space="preserve">РАСПРЕДЕЛЕНИЕ РАСХОДОВ БЮДЖЕТА </w:t>
      </w:r>
      <w:r w:rsidR="00785E53">
        <w:rPr>
          <w:rStyle w:val="31"/>
        </w:rPr>
        <w:t>СОСНОВС</w:t>
      </w:r>
      <w:r>
        <w:rPr>
          <w:rStyle w:val="31"/>
        </w:rPr>
        <w:t>КОГО СЕЛЬСКОГО ПОСЕЛЕНИЯ ЗУБОВО-ПОЛЯНСКОГО МУНИЦИПАЛЬНОГО РАЙОНА РЕСПУБЛИКИ МОРДОВИЯ НА 2021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tbl>
      <w:tblPr>
        <w:tblOverlap w:val="never"/>
        <w:tblW w:w="97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28"/>
        <w:gridCol w:w="287"/>
        <w:gridCol w:w="715"/>
        <w:gridCol w:w="270"/>
        <w:gridCol w:w="604"/>
        <w:gridCol w:w="1445"/>
        <w:gridCol w:w="907"/>
        <w:gridCol w:w="1272"/>
      </w:tblGrid>
      <w:tr w:rsidR="00D670FF" w:rsidTr="00ED77FF">
        <w:trPr>
          <w:trHeight w:hRule="exact" w:val="1018"/>
          <w:jc w:val="center"/>
        </w:trPr>
        <w:tc>
          <w:tcPr>
            <w:tcW w:w="4515" w:type="dxa"/>
            <w:gridSpan w:val="2"/>
            <w:shd w:val="clear" w:color="auto" w:fill="FFFFFF"/>
          </w:tcPr>
          <w:p w:rsidR="00D670FF" w:rsidRDefault="00D670FF" w:rsidP="00ED77FF">
            <w:pPr>
              <w:framePr w:w="958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:rsidR="00D670FF" w:rsidRDefault="00D670FF" w:rsidP="00ED77FF">
            <w:pPr>
              <w:framePr w:w="958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319" w:type="dxa"/>
            <w:gridSpan w:val="3"/>
            <w:shd w:val="clear" w:color="auto" w:fill="FFFFFF"/>
          </w:tcPr>
          <w:p w:rsidR="00D670FF" w:rsidRDefault="005A29E2" w:rsidP="00ED77F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2"/>
              </w:rPr>
              <w:t>(тыс. рублей)</w:t>
            </w:r>
          </w:p>
        </w:tc>
        <w:tc>
          <w:tcPr>
            <w:tcW w:w="907" w:type="dxa"/>
            <w:shd w:val="clear" w:color="auto" w:fill="FFFFFF"/>
          </w:tcPr>
          <w:p w:rsidR="00D670FF" w:rsidRDefault="005A29E2" w:rsidP="00ED77F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both"/>
            </w:pPr>
            <w:r>
              <w:rPr>
                <w:rStyle w:val="22"/>
              </w:rPr>
              <w:t>*</w:t>
            </w:r>
          </w:p>
        </w:tc>
        <w:tc>
          <w:tcPr>
            <w:tcW w:w="1272" w:type="dxa"/>
            <w:shd w:val="clear" w:color="auto" w:fill="FFFFFF"/>
          </w:tcPr>
          <w:p w:rsidR="00D670FF" w:rsidRDefault="00D670FF" w:rsidP="00ED77FF">
            <w:pPr>
              <w:framePr w:w="958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D670FF" w:rsidTr="00ED77FF">
        <w:trPr>
          <w:trHeight w:hRule="exact" w:val="566"/>
          <w:jc w:val="center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a6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both"/>
            </w:pPr>
            <w:r>
              <w:rPr>
                <w:rStyle w:val="a6"/>
              </w:rPr>
              <w:t>Рз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both"/>
            </w:pPr>
            <w:r>
              <w:rPr>
                <w:rStyle w:val="a6"/>
              </w:rPr>
              <w:t>ПРз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a6"/>
              </w:rPr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both"/>
            </w:pPr>
            <w:r>
              <w:rPr>
                <w:rStyle w:val="a6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both"/>
            </w:pPr>
            <w:r>
              <w:rPr>
                <w:rStyle w:val="a6"/>
              </w:rPr>
              <w:t>Сумма</w:t>
            </w:r>
          </w:p>
        </w:tc>
      </w:tr>
      <w:tr w:rsidR="00ED77FF" w:rsidTr="00ED77F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4228" w:type="dxa"/>
          <w:wAfter w:w="4228" w:type="dxa"/>
          <w:trHeight w:val="100"/>
          <w:jc w:val="center"/>
        </w:trPr>
        <w:tc>
          <w:tcPr>
            <w:tcW w:w="1272" w:type="dxa"/>
            <w:gridSpan w:val="3"/>
            <w:tcBorders>
              <w:top w:val="single" w:sz="4" w:space="0" w:color="auto"/>
            </w:tcBorders>
          </w:tcPr>
          <w:p w:rsidR="00ED77FF" w:rsidRDefault="00ED77FF" w:rsidP="00ED77FF">
            <w:pPr>
              <w:framePr w:w="9586" w:wrap="notBeside" w:vAnchor="text" w:hAnchor="text" w:xAlign="center" w:y="1"/>
              <w:jc w:val="both"/>
            </w:pPr>
          </w:p>
        </w:tc>
      </w:tr>
    </w:tbl>
    <w:p w:rsidR="00D670FF" w:rsidRDefault="005A29E2" w:rsidP="00ED77FF">
      <w:pPr>
        <w:jc w:val="both"/>
        <w:rPr>
          <w:sz w:val="2"/>
          <w:szCs w:val="2"/>
        </w:rPr>
      </w:pPr>
      <w:r>
        <w:br w:type="page"/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8"/>
        <w:gridCol w:w="715"/>
        <w:gridCol w:w="874"/>
        <w:gridCol w:w="1450"/>
        <w:gridCol w:w="902"/>
        <w:gridCol w:w="2039"/>
      </w:tblGrid>
      <w:tr w:rsidR="00D670FF" w:rsidRPr="00ED77FF" w:rsidTr="000A3D7B">
        <w:trPr>
          <w:trHeight w:hRule="exact" w:val="58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Pr="00ED77FF" w:rsidRDefault="005A29E2" w:rsidP="00ED77FF">
            <w:pPr>
              <w:pStyle w:val="32"/>
              <w:framePr w:w="10276" w:h="2716" w:hRule="exact" w:wrap="notBeside" w:vAnchor="text" w:hAnchor="page" w:x="991" w:y="74"/>
              <w:shd w:val="clear" w:color="auto" w:fill="auto"/>
              <w:spacing w:before="0" w:after="0" w:line="240" w:lineRule="exact"/>
              <w:ind w:left="140"/>
              <w:jc w:val="both"/>
            </w:pPr>
            <w:r w:rsidRPr="00ED77FF">
              <w:rPr>
                <w:rStyle w:val="a6"/>
                <w:b w:val="0"/>
              </w:rPr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Pr="00ED77FF" w:rsidRDefault="00D670FF" w:rsidP="00ED77FF">
            <w:pPr>
              <w:framePr w:w="10276" w:h="2716" w:hRule="exact" w:wrap="notBeside" w:vAnchor="text" w:hAnchor="page" w:x="991" w:y="74"/>
              <w:jc w:val="both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Pr="00ED77FF" w:rsidRDefault="00D670FF" w:rsidP="00ED77FF">
            <w:pPr>
              <w:framePr w:w="10276" w:h="2716" w:hRule="exact" w:wrap="notBeside" w:vAnchor="text" w:hAnchor="page" w:x="991" w:y="74"/>
              <w:jc w:val="both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Pr="00ED77FF" w:rsidRDefault="00D670FF" w:rsidP="00ED77FF">
            <w:pPr>
              <w:framePr w:w="10276" w:h="2716" w:hRule="exact" w:wrap="notBeside" w:vAnchor="text" w:hAnchor="page" w:x="991" w:y="74"/>
              <w:jc w:val="both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Pr="00ED77FF" w:rsidRDefault="00D670FF" w:rsidP="00ED77FF">
            <w:pPr>
              <w:framePr w:w="10276" w:h="2716" w:hRule="exact" w:wrap="notBeside" w:vAnchor="text" w:hAnchor="page" w:x="991" w:y="74"/>
              <w:jc w:val="both"/>
              <w:rPr>
                <w:sz w:val="10"/>
                <w:szCs w:val="1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0FF" w:rsidRPr="00ED77FF" w:rsidRDefault="002765EC" w:rsidP="00ED77FF">
            <w:pPr>
              <w:pStyle w:val="32"/>
              <w:framePr w:w="10276" w:h="2716" w:hRule="exact" w:wrap="notBeside" w:vAnchor="text" w:hAnchor="page" w:x="991" w:y="74"/>
              <w:shd w:val="clear" w:color="auto" w:fill="auto"/>
              <w:spacing w:before="0" w:after="0" w:line="240" w:lineRule="exact"/>
              <w:ind w:right="120"/>
              <w:jc w:val="both"/>
            </w:pPr>
            <w:r w:rsidRPr="00ED77FF">
              <w:t>5920,0</w:t>
            </w:r>
          </w:p>
        </w:tc>
      </w:tr>
      <w:tr w:rsidR="00D670FF" w:rsidRPr="00ED77FF" w:rsidTr="000A3D7B">
        <w:trPr>
          <w:trHeight w:hRule="exact" w:val="557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Pr="00ED77FF" w:rsidRDefault="005A29E2" w:rsidP="00ED77FF">
            <w:pPr>
              <w:pStyle w:val="32"/>
              <w:framePr w:w="10276" w:h="2716" w:hRule="exact" w:wrap="notBeside" w:vAnchor="text" w:hAnchor="page" w:x="991" w:y="74"/>
              <w:shd w:val="clear" w:color="auto" w:fill="auto"/>
              <w:spacing w:before="0" w:after="0" w:line="230" w:lineRule="exact"/>
              <w:ind w:left="140"/>
              <w:jc w:val="both"/>
            </w:pPr>
            <w:r w:rsidRPr="00ED77FF">
              <w:rPr>
                <w:rStyle w:val="115pt"/>
                <w:i w:val="0"/>
              </w:rPr>
              <w:t>Выборы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Pr="00ED77FF" w:rsidRDefault="005A29E2" w:rsidP="00ED77FF">
            <w:pPr>
              <w:pStyle w:val="32"/>
              <w:framePr w:w="10276" w:h="2716" w:hRule="exact" w:wrap="notBeside" w:vAnchor="text" w:hAnchor="page" w:x="991" w:y="74"/>
              <w:shd w:val="clear" w:color="auto" w:fill="auto"/>
              <w:spacing w:before="0" w:after="0" w:line="230" w:lineRule="exact"/>
              <w:ind w:left="260"/>
              <w:jc w:val="both"/>
            </w:pPr>
            <w:r w:rsidRPr="00ED77FF">
              <w:rPr>
                <w:rStyle w:val="115pt"/>
                <w:i w:val="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Pr="00ED77FF" w:rsidRDefault="005A29E2" w:rsidP="00ED77FF">
            <w:pPr>
              <w:pStyle w:val="32"/>
              <w:framePr w:w="10276" w:h="2716" w:hRule="exact" w:wrap="notBeside" w:vAnchor="text" w:hAnchor="page" w:x="991" w:y="74"/>
              <w:shd w:val="clear" w:color="auto" w:fill="auto"/>
              <w:spacing w:before="0" w:after="0" w:line="230" w:lineRule="exact"/>
              <w:ind w:right="300"/>
              <w:jc w:val="both"/>
            </w:pPr>
            <w:r w:rsidRPr="00ED77FF">
              <w:rPr>
                <w:rStyle w:val="115pt"/>
                <w:i w:val="0"/>
              </w:rP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Pr="00ED77FF" w:rsidRDefault="005A29E2" w:rsidP="00ED77FF">
            <w:pPr>
              <w:pStyle w:val="32"/>
              <w:framePr w:w="10276" w:h="2716" w:hRule="exact" w:wrap="notBeside" w:vAnchor="text" w:hAnchor="page" w:x="991" w:y="74"/>
              <w:shd w:val="clear" w:color="auto" w:fill="auto"/>
              <w:spacing w:before="0" w:after="0" w:line="230" w:lineRule="exact"/>
              <w:ind w:left="120"/>
              <w:jc w:val="both"/>
            </w:pPr>
            <w:r w:rsidRPr="00ED77FF">
              <w:rPr>
                <w:rStyle w:val="115pt"/>
                <w:i w:val="0"/>
              </w:rPr>
              <w:t>8910041130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Pr="00ED77FF" w:rsidRDefault="005A29E2" w:rsidP="00ED77FF">
            <w:pPr>
              <w:pStyle w:val="32"/>
              <w:framePr w:w="10276" w:h="2716" w:hRule="exact" w:wrap="notBeside" w:vAnchor="text" w:hAnchor="page" w:x="991" w:y="74"/>
              <w:shd w:val="clear" w:color="auto" w:fill="auto"/>
              <w:spacing w:before="0" w:after="0" w:line="230" w:lineRule="exact"/>
              <w:ind w:left="280"/>
              <w:jc w:val="both"/>
            </w:pPr>
            <w:r w:rsidRPr="00ED77FF">
              <w:rPr>
                <w:rStyle w:val="115pt"/>
                <w:i w:val="0"/>
              </w:rPr>
              <w:t>880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FF" w:rsidRPr="00ED77FF" w:rsidRDefault="002765EC" w:rsidP="00ED77FF">
            <w:pPr>
              <w:pStyle w:val="32"/>
              <w:framePr w:w="10276" w:h="2716" w:hRule="exact" w:wrap="notBeside" w:vAnchor="text" w:hAnchor="page" w:x="991" w:y="74"/>
              <w:shd w:val="clear" w:color="auto" w:fill="auto"/>
              <w:spacing w:before="0" w:after="0" w:line="230" w:lineRule="exact"/>
              <w:ind w:right="120"/>
              <w:jc w:val="both"/>
            </w:pPr>
            <w:r w:rsidRPr="00ED77FF">
              <w:rPr>
                <w:rStyle w:val="115pt"/>
                <w:i w:val="0"/>
              </w:rPr>
              <w:t>5920</w:t>
            </w:r>
            <w:r w:rsidR="005A29E2" w:rsidRPr="00ED77FF">
              <w:rPr>
                <w:rStyle w:val="115pt"/>
                <w:i w:val="0"/>
              </w:rPr>
              <w:t>,0</w:t>
            </w:r>
          </w:p>
        </w:tc>
      </w:tr>
    </w:tbl>
    <w:p w:rsidR="002765EC" w:rsidRPr="00ED77FF" w:rsidRDefault="005A29E2" w:rsidP="00ED77FF">
      <w:pPr>
        <w:pStyle w:val="a8"/>
        <w:framePr w:w="10276" w:h="2716" w:hRule="exact" w:wrap="notBeside" w:vAnchor="text" w:hAnchor="page" w:x="991" w:y="74"/>
        <w:shd w:val="clear" w:color="auto" w:fill="auto"/>
        <w:jc w:val="both"/>
        <w:rPr>
          <w:rStyle w:val="a9"/>
        </w:rPr>
      </w:pPr>
      <w:r w:rsidRPr="00ED77FF">
        <w:rPr>
          <w:rStyle w:val="a9"/>
        </w:rPr>
        <w:t>1.2. В Приложение 5 к решению сессии внести изменения в раздел 01</w:t>
      </w:r>
    </w:p>
    <w:p w:rsidR="00D670FF" w:rsidRDefault="005A29E2" w:rsidP="00ED77FF">
      <w:pPr>
        <w:pStyle w:val="a8"/>
        <w:framePr w:w="10276" w:h="2716" w:hRule="exact" w:wrap="notBeside" w:vAnchor="text" w:hAnchor="page" w:x="991" w:y="74"/>
        <w:shd w:val="clear" w:color="auto" w:fill="auto"/>
        <w:spacing w:line="240" w:lineRule="auto"/>
        <w:jc w:val="both"/>
      </w:pPr>
      <w:r>
        <w:rPr>
          <w:rStyle w:val="a9"/>
        </w:rPr>
        <w:t xml:space="preserve"> </w:t>
      </w:r>
      <w:r>
        <w:rPr>
          <w:rStyle w:val="aa"/>
        </w:rPr>
        <w:t xml:space="preserve">ВЕДОМСТВЕННАЯ СТРУКТУРА РАСХОДОВ БЮДЖЕТА </w:t>
      </w:r>
      <w:r w:rsidR="00785E53">
        <w:rPr>
          <w:rStyle w:val="aa"/>
        </w:rPr>
        <w:t>СОСНОВСКОГО</w:t>
      </w:r>
      <w:r w:rsidR="002765EC">
        <w:rPr>
          <w:rStyle w:val="aa"/>
        </w:rPr>
        <w:t xml:space="preserve">  </w:t>
      </w:r>
      <w:r w:rsidR="000A3D7B">
        <w:rPr>
          <w:rStyle w:val="aa"/>
        </w:rPr>
        <w:t>СЕЛЬСКОГО ПОСЕЛЕНИЯ ЗУБОВО_ПОЛЯНСКОГО МУНИЦИПАЛЬНОГО РАЙОНА РЕСПУБЛИКИ МОРДОВИЯ НА 2021 ГОД</w:t>
      </w:r>
    </w:p>
    <w:p w:rsidR="00D670FF" w:rsidRDefault="00D670FF" w:rsidP="00ED77FF">
      <w:pPr>
        <w:jc w:val="both"/>
        <w:rPr>
          <w:sz w:val="2"/>
          <w:szCs w:val="2"/>
        </w:rPr>
      </w:pPr>
    </w:p>
    <w:p w:rsidR="00D670FF" w:rsidRDefault="00C81480" w:rsidP="00ED77FF">
      <w:pPr>
        <w:pStyle w:val="32"/>
        <w:shd w:val="clear" w:color="auto" w:fill="auto"/>
        <w:spacing w:before="0" w:after="672" w:line="240" w:lineRule="exact"/>
        <w:ind w:left="51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15pt;margin-top:193.2pt;width:74.8pt;height:10.8pt;z-index:-251658752;mso-wrap-distance-left:5pt;mso-wrap-distance-right:5pt;mso-position-horizontal-relative:margin" filled="f" stroked="f">
            <v:textbox style="mso-fit-shape-to-text:t" inset="0,0,0,0">
              <w:txbxContent>
                <w:p w:rsidR="00D670FF" w:rsidRDefault="005A29E2">
                  <w:pPr>
                    <w:pStyle w:val="32"/>
                    <w:shd w:val="clear" w:color="auto" w:fill="auto"/>
                    <w:spacing w:before="0" w:after="0" w:line="21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Е.Н. Кузьмина</w:t>
                  </w:r>
                </w:p>
              </w:txbxContent>
            </v:textbox>
            <w10:wrap type="square" anchorx="margin"/>
          </v:shape>
        </w:pict>
      </w:r>
      <w:r w:rsidR="005A29E2">
        <w:rPr>
          <w:rStyle w:val="1"/>
        </w:rPr>
        <w:t>(тыс.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52"/>
        <w:gridCol w:w="898"/>
        <w:gridCol w:w="893"/>
        <w:gridCol w:w="898"/>
        <w:gridCol w:w="1555"/>
        <w:gridCol w:w="715"/>
        <w:gridCol w:w="715"/>
        <w:gridCol w:w="1003"/>
      </w:tblGrid>
      <w:tr w:rsidR="00D670FF">
        <w:trPr>
          <w:trHeight w:hRule="exact" w:val="571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a6"/>
              </w:rPr>
              <w:t>Наименование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left="220"/>
              <w:jc w:val="both"/>
            </w:pPr>
            <w:r>
              <w:rPr>
                <w:rStyle w:val="a6"/>
              </w:rPr>
              <w:t>Адм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left="340"/>
              <w:jc w:val="both"/>
            </w:pPr>
            <w:r>
              <w:rPr>
                <w:rStyle w:val="a6"/>
              </w:rPr>
              <w:t>РЗ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left="300"/>
              <w:jc w:val="both"/>
            </w:pPr>
            <w:r>
              <w:rPr>
                <w:rStyle w:val="a6"/>
              </w:rPr>
              <w:t>ПРз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a6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left="200"/>
              <w:jc w:val="both"/>
            </w:pPr>
            <w:r>
              <w:rPr>
                <w:rStyle w:val="a6"/>
              </w:rPr>
              <w:t>ВР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left="200"/>
              <w:jc w:val="both"/>
            </w:pPr>
            <w:r>
              <w:rPr>
                <w:rStyle w:val="a6"/>
              </w:rPr>
              <w:t>ЭК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left="180"/>
              <w:jc w:val="both"/>
            </w:pPr>
            <w:r>
              <w:rPr>
                <w:rStyle w:val="a6"/>
              </w:rPr>
              <w:t>Сумма</w:t>
            </w:r>
          </w:p>
        </w:tc>
      </w:tr>
      <w:tr w:rsidR="00D670FF">
        <w:trPr>
          <w:trHeight w:hRule="exact" w:val="79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left="180"/>
              <w:jc w:val="both"/>
            </w:pPr>
            <w:r>
              <w:rPr>
                <w:rStyle w:val="22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D670FF" w:rsidP="00ED77FF">
            <w:pPr>
              <w:framePr w:w="10829" w:h="1944" w:hSpace="40" w:wrap="notBeside" w:vAnchor="text" w:hAnchor="text" w:x="41" w:y="1"/>
              <w:jc w:val="both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D670FF" w:rsidP="00ED77FF">
            <w:pPr>
              <w:framePr w:w="10829" w:h="1944" w:hSpace="40" w:wrap="notBeside" w:vAnchor="text" w:hAnchor="text" w:x="41" w:y="1"/>
              <w:jc w:val="both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D670FF" w:rsidP="00ED77FF">
            <w:pPr>
              <w:framePr w:w="10829" w:h="1944" w:hSpace="40" w:wrap="notBeside" w:vAnchor="text" w:hAnchor="text" w:x="41" w:y="1"/>
              <w:jc w:val="both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D670FF" w:rsidP="00ED77FF">
            <w:pPr>
              <w:framePr w:w="10829" w:h="1944" w:hSpace="40" w:wrap="notBeside" w:vAnchor="text" w:hAnchor="text" w:x="41" w:y="1"/>
              <w:jc w:val="both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D670FF" w:rsidP="00ED77FF">
            <w:pPr>
              <w:framePr w:w="10829" w:h="1944" w:hSpace="40" w:wrap="notBeside" w:vAnchor="text" w:hAnchor="text" w:x="41" w:y="1"/>
              <w:jc w:val="both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0FF" w:rsidRDefault="00D670FF" w:rsidP="00ED77FF">
            <w:pPr>
              <w:framePr w:w="10829" w:h="1944" w:hSpace="40" w:wrap="notBeside" w:vAnchor="text" w:hAnchor="text" w:x="41" w:y="1"/>
              <w:jc w:val="both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0FF" w:rsidRDefault="000A3D7B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left="180"/>
              <w:jc w:val="both"/>
            </w:pPr>
            <w:r>
              <w:rPr>
                <w:rStyle w:val="a6"/>
              </w:rPr>
              <w:t>5920</w:t>
            </w:r>
            <w:r w:rsidR="005A29E2">
              <w:rPr>
                <w:rStyle w:val="a6"/>
              </w:rPr>
              <w:t>,0</w:t>
            </w:r>
          </w:p>
        </w:tc>
      </w:tr>
      <w:tr w:rsidR="00D670FF">
        <w:trPr>
          <w:trHeight w:hRule="exact" w:val="57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left="180"/>
              <w:jc w:val="both"/>
            </w:pPr>
            <w:r>
              <w:rPr>
                <w:rStyle w:val="22"/>
              </w:rPr>
              <w:t>Выборы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right="120"/>
              <w:jc w:val="both"/>
            </w:pPr>
            <w:r>
              <w:rPr>
                <w:rStyle w:val="22"/>
              </w:rPr>
              <w:t>9</w:t>
            </w:r>
            <w:r w:rsidR="00BD6F34">
              <w:rPr>
                <w:rStyle w:val="22"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Pr="00BD6F34" w:rsidRDefault="00BD6F34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2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2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2"/>
              </w:rPr>
              <w:t>8910041130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left="200"/>
              <w:jc w:val="both"/>
            </w:pPr>
            <w:r>
              <w:rPr>
                <w:rStyle w:val="22"/>
              </w:rPr>
              <w:t>880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FF" w:rsidRDefault="005A29E2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left="200"/>
              <w:jc w:val="both"/>
            </w:pPr>
            <w:r>
              <w:rPr>
                <w:rStyle w:val="22"/>
              </w:rPr>
              <w:t>29</w:t>
            </w:r>
            <w:r w:rsidR="00BD6F34">
              <w:rPr>
                <w:rStyle w:val="22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FF" w:rsidRDefault="000A3D7B" w:rsidP="00ED77FF">
            <w:pPr>
              <w:pStyle w:val="32"/>
              <w:framePr w:w="10829" w:h="1944" w:hSpace="40" w:wrap="notBeside" w:vAnchor="text" w:hAnchor="text" w:x="41" w:y="1"/>
              <w:shd w:val="clear" w:color="auto" w:fill="auto"/>
              <w:spacing w:before="0" w:after="0" w:line="240" w:lineRule="exact"/>
              <w:ind w:left="180"/>
              <w:jc w:val="both"/>
            </w:pPr>
            <w:r>
              <w:rPr>
                <w:rStyle w:val="22"/>
              </w:rPr>
              <w:t>5920,</w:t>
            </w:r>
            <w:r w:rsidR="005A29E2">
              <w:rPr>
                <w:rStyle w:val="22"/>
              </w:rPr>
              <w:t>0</w:t>
            </w:r>
          </w:p>
        </w:tc>
      </w:tr>
    </w:tbl>
    <w:p w:rsidR="00D670FF" w:rsidRDefault="005A29E2" w:rsidP="00ED77FF">
      <w:pPr>
        <w:pStyle w:val="a8"/>
        <w:framePr w:w="4224" w:h="931" w:wrap="notBeside" w:vAnchor="text" w:hAnchor="page" w:x="676" w:y="2897"/>
        <w:shd w:val="clear" w:color="auto" w:fill="auto"/>
        <w:spacing w:line="240" w:lineRule="auto"/>
        <w:jc w:val="both"/>
      </w:pPr>
      <w:r>
        <w:rPr>
          <w:rStyle w:val="a9"/>
        </w:rPr>
        <w:t xml:space="preserve">Глава </w:t>
      </w:r>
      <w:r w:rsidR="00785E53" w:rsidRPr="00785E53">
        <w:rPr>
          <w:rStyle w:val="71"/>
          <w:rFonts w:eastAsia="Calibri"/>
          <w:sz w:val="24"/>
          <w:szCs w:val="24"/>
        </w:rPr>
        <w:t>Сосновского</w:t>
      </w:r>
      <w:r>
        <w:rPr>
          <w:rStyle w:val="a9"/>
        </w:rPr>
        <w:t xml:space="preserve"> сельского поселения Зубово-Полянского</w:t>
      </w:r>
      <w:r w:rsidR="000A3D7B">
        <w:rPr>
          <w:rStyle w:val="a9"/>
        </w:rPr>
        <w:t xml:space="preserve"> м</w:t>
      </w:r>
      <w:r>
        <w:rPr>
          <w:rStyle w:val="a9"/>
        </w:rPr>
        <w:t>униципального района</w:t>
      </w:r>
      <w:r w:rsidR="000A3D7B">
        <w:rPr>
          <w:rStyle w:val="a9"/>
        </w:rPr>
        <w:t xml:space="preserve">                              </w:t>
      </w:r>
      <w:r w:rsidR="00ED77FF">
        <w:rPr>
          <w:rStyle w:val="a9"/>
        </w:rPr>
        <w:t xml:space="preserve"> </w:t>
      </w:r>
      <w:r w:rsidR="000A3D7B">
        <w:rPr>
          <w:rStyle w:val="a9"/>
        </w:rPr>
        <w:t xml:space="preserve">  Н.М.Гончарова                                  </w:t>
      </w:r>
    </w:p>
    <w:p w:rsidR="00D670FF" w:rsidRDefault="00D670FF" w:rsidP="00ED77FF">
      <w:pPr>
        <w:jc w:val="both"/>
        <w:rPr>
          <w:sz w:val="2"/>
          <w:szCs w:val="2"/>
        </w:rPr>
      </w:pPr>
    </w:p>
    <w:sectPr w:rsidR="00D670FF" w:rsidSect="004145E3">
      <w:pgSz w:w="11909" w:h="16838"/>
      <w:pgMar w:top="2198" w:right="821" w:bottom="2184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DC" w:rsidRDefault="00FE07DC" w:rsidP="00D670FF">
      <w:r>
        <w:separator/>
      </w:r>
    </w:p>
  </w:endnote>
  <w:endnote w:type="continuationSeparator" w:id="1">
    <w:p w:rsidR="00FE07DC" w:rsidRDefault="00FE07DC" w:rsidP="00D6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DC" w:rsidRDefault="00FE07DC"/>
  </w:footnote>
  <w:footnote w:type="continuationSeparator" w:id="1">
    <w:p w:rsidR="00FE07DC" w:rsidRDefault="00FE07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6DC7"/>
    <w:multiLevelType w:val="multilevel"/>
    <w:tmpl w:val="6BE83FF2"/>
    <w:lvl w:ilvl="0">
      <w:start w:val="1"/>
      <w:numFmt w:val="decimal"/>
      <w:lvlText w:val="%1."/>
      <w:lvlJc w:val="left"/>
      <w:pPr>
        <w:ind w:left="810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70FF"/>
    <w:rsid w:val="000A3D7B"/>
    <w:rsid w:val="000C7F6A"/>
    <w:rsid w:val="002765EC"/>
    <w:rsid w:val="00332C58"/>
    <w:rsid w:val="003342A2"/>
    <w:rsid w:val="004145E3"/>
    <w:rsid w:val="005A29E2"/>
    <w:rsid w:val="005A64AF"/>
    <w:rsid w:val="00605EA4"/>
    <w:rsid w:val="00785E53"/>
    <w:rsid w:val="007A4468"/>
    <w:rsid w:val="008402E7"/>
    <w:rsid w:val="008D4F9D"/>
    <w:rsid w:val="00960521"/>
    <w:rsid w:val="00B2621D"/>
    <w:rsid w:val="00BD6F34"/>
    <w:rsid w:val="00C81480"/>
    <w:rsid w:val="00D670FF"/>
    <w:rsid w:val="00ED77FF"/>
    <w:rsid w:val="00FB5834"/>
    <w:rsid w:val="00FE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0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0FF"/>
    <w:rPr>
      <w:color w:val="0066CC"/>
      <w:u w:val="single"/>
    </w:rPr>
  </w:style>
  <w:style w:type="character" w:customStyle="1" w:styleId="Exact">
    <w:name w:val="Основной текст Exact"/>
    <w:basedOn w:val="a0"/>
    <w:rsid w:val="00D670F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D670FF"/>
    <w:rPr>
      <w:spacing w:val="1"/>
      <w:sz w:val="21"/>
      <w:szCs w:val="21"/>
    </w:rPr>
  </w:style>
  <w:style w:type="character" w:customStyle="1" w:styleId="2">
    <w:name w:val="Основной текст (2)_"/>
    <w:basedOn w:val="a0"/>
    <w:link w:val="20"/>
    <w:rsid w:val="00D670FF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D670FF"/>
    <w:rPr>
      <w:color w:val="000000"/>
      <w:spacing w:val="0"/>
      <w:w w:val="100"/>
      <w:position w:val="0"/>
      <w:lang w:val="ru-RU"/>
    </w:rPr>
  </w:style>
  <w:style w:type="character" w:customStyle="1" w:styleId="2175pt">
    <w:name w:val="Основной текст (2) + 17;5 pt"/>
    <w:basedOn w:val="2"/>
    <w:rsid w:val="00D670FF"/>
    <w:rPr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3">
    <w:name w:val="Основной текст (3)_"/>
    <w:basedOn w:val="a0"/>
    <w:link w:val="30"/>
    <w:rsid w:val="00D670FF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670F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32"/>
    <w:rsid w:val="00D670FF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D670FF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D670F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2"/>
    <w:basedOn w:val="a4"/>
    <w:rsid w:val="00D670F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6">
    <w:name w:val="Основной текст + Полужирный"/>
    <w:basedOn w:val="a4"/>
    <w:rsid w:val="00D670FF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7">
    <w:name w:val="Подпись к таблице_"/>
    <w:basedOn w:val="a0"/>
    <w:link w:val="a8"/>
    <w:rsid w:val="00D670FF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D670F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a">
    <w:name w:val="Подпись к таблице + Полужирный"/>
    <w:basedOn w:val="a7"/>
    <w:rsid w:val="00D670FF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3">
    <w:name w:val="Подпись к таблице (2)_"/>
    <w:basedOn w:val="a0"/>
    <w:link w:val="24"/>
    <w:rsid w:val="00D670FF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25">
    <w:name w:val="Подпись к таблице (2)"/>
    <w:basedOn w:val="23"/>
    <w:rsid w:val="00D670FF"/>
    <w:rPr>
      <w:color w:val="000000"/>
      <w:w w:val="100"/>
      <w:position w:val="0"/>
      <w:lang w:val="ru-RU"/>
    </w:rPr>
  </w:style>
  <w:style w:type="character" w:customStyle="1" w:styleId="115pt">
    <w:name w:val="Основной текст + 11;5 pt;Курсив"/>
    <w:basedOn w:val="a4"/>
    <w:rsid w:val="00D670FF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">
    <w:name w:val="Основной текст (4)_"/>
    <w:basedOn w:val="a0"/>
    <w:link w:val="40"/>
    <w:rsid w:val="00D67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1">
    <w:name w:val="Основной текст (4)"/>
    <w:basedOn w:val="4"/>
    <w:rsid w:val="00D670FF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67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D670FF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D6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D670F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D6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"/>
    <w:basedOn w:val="7"/>
    <w:rsid w:val="00D670FF"/>
    <w:rPr>
      <w:color w:val="000000"/>
      <w:spacing w:val="0"/>
      <w:w w:val="100"/>
      <w:position w:val="0"/>
      <w:lang w:val="ru-RU"/>
    </w:rPr>
  </w:style>
  <w:style w:type="character" w:customStyle="1" w:styleId="7Exact">
    <w:name w:val="Основной текст (7) Exact"/>
    <w:basedOn w:val="a0"/>
    <w:rsid w:val="00D6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7Exact0">
    <w:name w:val="Основной текст (7) Exact"/>
    <w:basedOn w:val="7"/>
    <w:rsid w:val="00D670FF"/>
    <w:rPr>
      <w:color w:val="000000"/>
      <w:spacing w:val="2"/>
      <w:w w:val="100"/>
      <w:position w:val="0"/>
      <w:sz w:val="25"/>
      <w:szCs w:val="25"/>
      <w:lang w:val="ru-RU"/>
    </w:rPr>
  </w:style>
  <w:style w:type="paragraph" w:customStyle="1" w:styleId="32">
    <w:name w:val="Основной текст3"/>
    <w:basedOn w:val="a"/>
    <w:link w:val="a4"/>
    <w:rsid w:val="00D670FF"/>
    <w:pPr>
      <w:shd w:val="clear" w:color="auto" w:fill="FFFFFF"/>
      <w:spacing w:before="300" w:after="300" w:line="278" w:lineRule="exact"/>
    </w:pPr>
    <w:rPr>
      <w:rFonts w:ascii="Calibri" w:eastAsia="Calibri" w:hAnsi="Calibri" w:cs="Calibri"/>
    </w:rPr>
  </w:style>
  <w:style w:type="paragraph" w:customStyle="1" w:styleId="20">
    <w:name w:val="Основной текст (2)"/>
    <w:basedOn w:val="a"/>
    <w:link w:val="2"/>
    <w:rsid w:val="00D670FF"/>
    <w:pPr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D670FF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b/>
      <w:bCs/>
    </w:rPr>
  </w:style>
  <w:style w:type="paragraph" w:customStyle="1" w:styleId="a8">
    <w:name w:val="Подпись к таблице"/>
    <w:basedOn w:val="a"/>
    <w:link w:val="a7"/>
    <w:rsid w:val="00D670FF"/>
    <w:pPr>
      <w:shd w:val="clear" w:color="auto" w:fill="FFFFFF"/>
      <w:spacing w:line="984" w:lineRule="exact"/>
    </w:pPr>
    <w:rPr>
      <w:rFonts w:ascii="Calibri" w:eastAsia="Calibri" w:hAnsi="Calibri" w:cs="Calibri"/>
    </w:rPr>
  </w:style>
  <w:style w:type="paragraph" w:customStyle="1" w:styleId="24">
    <w:name w:val="Подпись к таблице (2)"/>
    <w:basedOn w:val="a"/>
    <w:link w:val="23"/>
    <w:rsid w:val="00D670FF"/>
    <w:pPr>
      <w:shd w:val="clear" w:color="auto" w:fill="FFFFFF"/>
      <w:spacing w:line="0" w:lineRule="atLeast"/>
    </w:pPr>
    <w:rPr>
      <w:rFonts w:ascii="SimSun" w:eastAsia="SimSun" w:hAnsi="SimSun" w:cs="SimSun"/>
      <w:spacing w:val="10"/>
      <w:sz w:val="8"/>
      <w:szCs w:val="8"/>
    </w:rPr>
  </w:style>
  <w:style w:type="paragraph" w:customStyle="1" w:styleId="40">
    <w:name w:val="Основной текст (4)"/>
    <w:basedOn w:val="a"/>
    <w:link w:val="4"/>
    <w:rsid w:val="00D670FF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0">
    <w:name w:val="Основной текст (5)"/>
    <w:basedOn w:val="a"/>
    <w:link w:val="5"/>
    <w:rsid w:val="00D670F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670FF"/>
    <w:pPr>
      <w:shd w:val="clear" w:color="auto" w:fill="FFFFFF"/>
      <w:spacing w:before="780" w:after="1980" w:line="0" w:lineRule="atLeast"/>
      <w:ind w:firstLine="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D670FF"/>
    <w:pPr>
      <w:shd w:val="clear" w:color="auto" w:fill="FFFFFF"/>
      <w:spacing w:before="198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0A3D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3D7B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A3D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3D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Admin</cp:lastModifiedBy>
  <cp:revision>5</cp:revision>
  <cp:lastPrinted>2021-09-15T06:54:00Z</cp:lastPrinted>
  <dcterms:created xsi:type="dcterms:W3CDTF">2021-09-15T06:57:00Z</dcterms:created>
  <dcterms:modified xsi:type="dcterms:W3CDTF">2022-02-11T09:25:00Z</dcterms:modified>
</cp:coreProperties>
</file>