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4CC6" w14:textId="72AB20CB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193D70D8" w14:textId="338FC4F5" w:rsidR="00F3563C" w:rsidRDefault="008368B9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DE5FA3">
        <w:rPr>
          <w:rFonts w:ascii="Times New Roman" w:hAnsi="Times New Roman" w:cs="Times New Roman"/>
          <w:b/>
          <w:bCs/>
          <w:sz w:val="24"/>
          <w:szCs w:val="24"/>
        </w:rPr>
        <w:t xml:space="preserve"> ЖУТОВСКОГО</w:t>
      </w:r>
      <w:r w:rsidR="00F356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384B867C" w14:textId="2C6899AF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ОКТЯБРЬСКОГО МУНИЦИПАЛЬНОГО РАЙОНА </w:t>
      </w:r>
    </w:p>
    <w:p w14:paraId="43DC9DA0" w14:textId="77777777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940E9" w14:textId="0197CECF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14:paraId="37E579D9" w14:textId="79803878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5991" w14:textId="668FE0D2" w:rsidR="00F3563C" w:rsidRDefault="00F3563C" w:rsidP="00F35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5046E" w14:textId="77777777" w:rsidR="00461312" w:rsidRDefault="00461312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613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B0CDA1" w14:textId="56EA900C" w:rsidR="00F3563C" w:rsidRDefault="00F3563C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27.12.2019 года</w:t>
      </w:r>
    </w:p>
    <w:p w14:paraId="4DB42D76" w14:textId="7BA912FA" w:rsidR="00F3563C" w:rsidRDefault="00F3563C" w:rsidP="004613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61312">
        <w:rPr>
          <w:rFonts w:ascii="Times New Roman" w:hAnsi="Times New Roman" w:cs="Times New Roman"/>
          <w:b/>
          <w:bCs/>
          <w:sz w:val="24"/>
          <w:szCs w:val="24"/>
        </w:rPr>
        <w:t xml:space="preserve"> 93 – р</w:t>
      </w:r>
    </w:p>
    <w:p w14:paraId="5F6D1924" w14:textId="77777777" w:rsidR="00461312" w:rsidRDefault="00461312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61312" w:rsidSect="004613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7F0215B" w14:textId="78A7FBA0" w:rsidR="00461312" w:rsidRDefault="00461312" w:rsidP="00F35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297E8" w14:textId="293910CB" w:rsidR="00461312" w:rsidRPr="00461312" w:rsidRDefault="00461312" w:rsidP="0046131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461312">
        <w:rPr>
          <w:rFonts w:ascii="Times New Roman" w:hAnsi="Times New Roman" w:cs="Times New Roman"/>
          <w:sz w:val="24"/>
          <w:szCs w:val="24"/>
        </w:rPr>
        <w:t>Об установлении 31 декабря 2019 года</w:t>
      </w:r>
      <w:r>
        <w:rPr>
          <w:rFonts w:ascii="Times New Roman" w:hAnsi="Times New Roman" w:cs="Times New Roman"/>
          <w:sz w:val="24"/>
          <w:szCs w:val="24"/>
        </w:rPr>
        <w:t xml:space="preserve"> выходным днем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</w:p>
    <w:p w14:paraId="2788210C" w14:textId="60325C58" w:rsidR="00F3563C" w:rsidRDefault="00F3563C" w:rsidP="0046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8AB7" w14:textId="2D8F53CA" w:rsidR="00461312" w:rsidRDefault="00461312" w:rsidP="0046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E46E5" w14:textId="6342A937" w:rsidR="00461312" w:rsidRDefault="00461312" w:rsidP="0046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27DB9" w14:textId="12931CD7" w:rsidR="00461312" w:rsidRDefault="00461312" w:rsidP="0046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Волгоградской области от 18 декабря 2019г. № 641-п «Об установлении в Волгоградской области выходного дня 31 декабря 2019 года», в целях рационального использования рабочего времени:</w:t>
      </w:r>
    </w:p>
    <w:p w14:paraId="30C630D5" w14:textId="3E4C3538" w:rsidR="00461312" w:rsidRDefault="00461312" w:rsidP="0046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0AAE8" w14:textId="44D1BF48" w:rsidR="00DE5FA3" w:rsidRDefault="00DE5FA3" w:rsidP="00DE5F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31 декабря 2019 года выходным днем для работников администрации Жутовского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E1AFB" w14:textId="7EEDDFD8" w:rsidR="00DE5FA3" w:rsidRDefault="00DE5FA3" w:rsidP="00DE5F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работников администрации Жутовского сельского поселения Октябрьского муниципального района Волгоградской области к работе в выходной день 28 декабря 2019 года.</w:t>
      </w:r>
    </w:p>
    <w:p w14:paraId="06B16280" w14:textId="2CD92376" w:rsidR="004D41F4" w:rsidRDefault="004D41F4" w:rsidP="00DE5FA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14:paraId="213220C3" w14:textId="020D5122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E4903" w14:textId="7773D2C1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1EB7" w14:textId="28CC1BD6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4B3EA" w14:textId="0186E351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3C98" w14:textId="45E06677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7C101" w14:textId="26441663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B9155" w14:textId="45A33AA7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EB2B" w14:textId="0B038393" w:rsid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65A9" w14:textId="570FFFFE" w:rsidR="004D41F4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1F4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14:paraId="1BDCA791" w14:textId="0F31C701" w:rsidR="004D41F4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1F4">
        <w:rPr>
          <w:rFonts w:ascii="Times New Roman" w:hAnsi="Times New Roman" w:cs="Times New Roman"/>
          <w:b/>
          <w:bCs/>
          <w:sz w:val="24"/>
          <w:szCs w:val="24"/>
        </w:rPr>
        <w:t>Жутовского сельского поселения                                                                      Е.И. Шатеркина</w:t>
      </w:r>
    </w:p>
    <w:p w14:paraId="2A8251D7" w14:textId="2B0BD6BD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E02A" w14:textId="47595405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91677" w14:textId="16DFA282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0F73" w14:textId="2BDF676D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F805D" w14:textId="003C395E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8CDD" w14:textId="1C35B93B" w:rsid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BE1C" w14:textId="77777777" w:rsidR="00DE5FA3" w:rsidRPr="00DE5FA3" w:rsidRDefault="00DE5FA3" w:rsidP="00DE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FA3" w:rsidRPr="00DE5FA3" w:rsidSect="004613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650D"/>
    <w:multiLevelType w:val="hybridMultilevel"/>
    <w:tmpl w:val="E5301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C"/>
    <w:rsid w:val="000D67D8"/>
    <w:rsid w:val="00360234"/>
    <w:rsid w:val="00461312"/>
    <w:rsid w:val="004D41F4"/>
    <w:rsid w:val="007009C3"/>
    <w:rsid w:val="008368B9"/>
    <w:rsid w:val="00943913"/>
    <w:rsid w:val="00DE5FA3"/>
    <w:rsid w:val="00F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242F"/>
  <w15:chartTrackingRefBased/>
  <w15:docId w15:val="{DA259710-9714-4D54-8F47-94CBA40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43913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0">
    <w:name w:val="Стиль1 Знак"/>
    <w:basedOn w:val="a0"/>
    <w:link w:val="1"/>
    <w:rsid w:val="00943913"/>
    <w:rPr>
      <w:rFonts w:ascii="Times New Roman" w:hAnsi="Times New Roman" w:cs="Arial"/>
      <w:sz w:val="24"/>
      <w:szCs w:val="24"/>
    </w:rPr>
  </w:style>
  <w:style w:type="paragraph" w:customStyle="1" w:styleId="a3">
    <w:name w:val="Свой"/>
    <w:basedOn w:val="a"/>
    <w:link w:val="a4"/>
    <w:qFormat/>
    <w:rsid w:val="00360234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Свой Знак"/>
    <w:basedOn w:val="a0"/>
    <w:link w:val="a3"/>
    <w:rsid w:val="00360234"/>
    <w:rPr>
      <w:rFonts w:ascii="Times New Roman" w:hAnsi="Times New Roman" w:cs="Arial"/>
      <w:sz w:val="24"/>
      <w:szCs w:val="24"/>
    </w:rPr>
  </w:style>
  <w:style w:type="paragraph" w:customStyle="1" w:styleId="a5">
    <w:name w:val="Мой"/>
    <w:basedOn w:val="a"/>
    <w:link w:val="a6"/>
    <w:qFormat/>
    <w:rsid w:val="007009C3"/>
    <w:pPr>
      <w:framePr w:wrap="around" w:vAnchor="text" w:hAnchor="text" w:y="1"/>
      <w:suppressAutoHyphens/>
      <w:spacing w:after="0" w:line="240" w:lineRule="auto"/>
      <w:jc w:val="both"/>
    </w:pPr>
    <w:rPr>
      <w:bCs/>
      <w:sz w:val="24"/>
      <w:szCs w:val="28"/>
      <w:lang w:eastAsia="ar-SA"/>
    </w:rPr>
  </w:style>
  <w:style w:type="character" w:customStyle="1" w:styleId="a6">
    <w:name w:val="Мой Знак"/>
    <w:basedOn w:val="a0"/>
    <w:link w:val="a5"/>
    <w:rsid w:val="007009C3"/>
    <w:rPr>
      <w:bCs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46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2019-12-27T10:48:00Z</dcterms:created>
  <dcterms:modified xsi:type="dcterms:W3CDTF">2019-12-27T11:47:00Z</dcterms:modified>
</cp:coreProperties>
</file>